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9EBC4C" w14:textId="77777777" w:rsidR="00EB2553" w:rsidRDefault="00EB2553" w:rsidP="00324978">
      <w:pPr>
        <w:widowControl w:val="0"/>
        <w:autoSpaceDE w:val="0"/>
        <w:autoSpaceDN w:val="0"/>
        <w:adjustRightInd w:val="0"/>
        <w:ind w:firstLine="720"/>
        <w:jc w:val="center"/>
        <w:rPr>
          <w:rFonts w:ascii="Arial" w:hAnsi="Arial" w:cs="Arial"/>
          <w:b/>
          <w:u w:val="single"/>
        </w:rPr>
      </w:pPr>
    </w:p>
    <w:p w14:paraId="0DAA846E" w14:textId="77777777" w:rsidR="0082322F" w:rsidRPr="00050301" w:rsidRDefault="0082322F" w:rsidP="00324978">
      <w:pPr>
        <w:widowControl w:val="0"/>
        <w:autoSpaceDE w:val="0"/>
        <w:autoSpaceDN w:val="0"/>
        <w:adjustRightInd w:val="0"/>
        <w:ind w:firstLine="720"/>
        <w:jc w:val="center"/>
        <w:rPr>
          <w:rFonts w:ascii="Arial" w:hAnsi="Arial" w:cs="Arial"/>
          <w:b/>
          <w:u w:val="single"/>
        </w:rPr>
      </w:pPr>
    </w:p>
    <w:p w14:paraId="61A73B1D" w14:textId="662ADC7E" w:rsidR="00DB2AB2" w:rsidRPr="00050301" w:rsidRDefault="00DB2AB2" w:rsidP="00842091">
      <w:pPr>
        <w:widowControl w:val="0"/>
        <w:autoSpaceDE w:val="0"/>
        <w:autoSpaceDN w:val="0"/>
        <w:adjustRightInd w:val="0"/>
        <w:ind w:firstLine="720"/>
        <w:jc w:val="center"/>
        <w:rPr>
          <w:rFonts w:ascii="Arial" w:hAnsi="Arial" w:cs="Arial"/>
          <w:b/>
          <w:u w:val="single"/>
        </w:rPr>
      </w:pPr>
      <w:r w:rsidRPr="00050301">
        <w:rPr>
          <w:rFonts w:ascii="Arial" w:hAnsi="Arial" w:cs="Arial"/>
          <w:b/>
          <w:u w:val="single"/>
        </w:rPr>
        <w:t xml:space="preserve">Minutes </w:t>
      </w:r>
      <w:r w:rsidR="007E04FD" w:rsidRPr="00050301">
        <w:rPr>
          <w:rFonts w:ascii="Arial" w:hAnsi="Arial" w:cs="Arial"/>
          <w:b/>
          <w:u w:val="single"/>
        </w:rPr>
        <w:t>of a</w:t>
      </w:r>
      <w:r w:rsidRPr="00050301">
        <w:rPr>
          <w:rFonts w:ascii="Arial" w:hAnsi="Arial" w:cs="Arial"/>
          <w:b/>
          <w:u w:val="single"/>
        </w:rPr>
        <w:t xml:space="preserve"> </w:t>
      </w:r>
      <w:r w:rsidR="001228DC">
        <w:rPr>
          <w:rFonts w:ascii="Arial" w:hAnsi="Arial" w:cs="Arial"/>
          <w:b/>
          <w:u w:val="single"/>
        </w:rPr>
        <w:t xml:space="preserve">Virtual </w:t>
      </w:r>
      <w:r w:rsidRPr="00050301">
        <w:rPr>
          <w:rFonts w:ascii="Arial" w:hAnsi="Arial" w:cs="Arial"/>
          <w:b/>
          <w:u w:val="single"/>
        </w:rPr>
        <w:t xml:space="preserve">meeting of the </w:t>
      </w:r>
      <w:r w:rsidR="00187484" w:rsidRPr="00050301">
        <w:rPr>
          <w:rFonts w:ascii="Arial" w:hAnsi="Arial" w:cs="Arial"/>
          <w:b/>
          <w:u w:val="single"/>
        </w:rPr>
        <w:t xml:space="preserve">Town </w:t>
      </w:r>
      <w:r w:rsidRPr="00050301">
        <w:rPr>
          <w:rFonts w:ascii="Arial" w:hAnsi="Arial" w:cs="Arial"/>
          <w:b/>
          <w:u w:val="single"/>
        </w:rPr>
        <w:t>Planning</w:t>
      </w:r>
      <w:r w:rsidR="00187484" w:rsidRPr="00050301">
        <w:rPr>
          <w:rFonts w:ascii="Arial" w:hAnsi="Arial" w:cs="Arial"/>
          <w:b/>
          <w:u w:val="single"/>
        </w:rPr>
        <w:t xml:space="preserve"> and </w:t>
      </w:r>
      <w:r w:rsidR="00DE5A46" w:rsidRPr="00050301">
        <w:rPr>
          <w:rFonts w:ascii="Arial" w:hAnsi="Arial" w:cs="Arial"/>
          <w:b/>
          <w:u w:val="single"/>
        </w:rPr>
        <w:t xml:space="preserve">Environmental </w:t>
      </w:r>
      <w:r w:rsidR="00187484" w:rsidRPr="00050301">
        <w:rPr>
          <w:rFonts w:ascii="Arial" w:hAnsi="Arial" w:cs="Arial"/>
          <w:b/>
          <w:u w:val="single"/>
        </w:rPr>
        <w:t xml:space="preserve">Management </w:t>
      </w:r>
      <w:r w:rsidRPr="00050301">
        <w:rPr>
          <w:rFonts w:ascii="Arial" w:hAnsi="Arial" w:cs="Arial"/>
          <w:b/>
          <w:u w:val="single"/>
        </w:rPr>
        <w:t>Committee</w:t>
      </w:r>
      <w:r w:rsidR="00324978" w:rsidRPr="00050301">
        <w:rPr>
          <w:rFonts w:ascii="Arial" w:hAnsi="Arial" w:cs="Arial"/>
          <w:b/>
          <w:u w:val="single"/>
        </w:rPr>
        <w:t xml:space="preserve"> </w:t>
      </w:r>
      <w:r w:rsidR="0077606E">
        <w:rPr>
          <w:rFonts w:ascii="Arial" w:hAnsi="Arial" w:cs="Arial"/>
          <w:b/>
          <w:u w:val="single"/>
        </w:rPr>
        <w:t>held on Wednesday</w:t>
      </w:r>
      <w:r w:rsidR="00C160D2" w:rsidRPr="00050301">
        <w:rPr>
          <w:rFonts w:ascii="Arial" w:hAnsi="Arial" w:cs="Arial"/>
          <w:b/>
          <w:u w:val="single"/>
        </w:rPr>
        <w:t xml:space="preserve"> </w:t>
      </w:r>
      <w:r w:rsidR="00780069">
        <w:rPr>
          <w:rFonts w:ascii="Arial" w:hAnsi="Arial" w:cs="Arial"/>
          <w:b/>
          <w:u w:val="single"/>
        </w:rPr>
        <w:t>17</w:t>
      </w:r>
      <w:r w:rsidR="002637D3">
        <w:rPr>
          <w:rFonts w:ascii="Arial" w:hAnsi="Arial" w:cs="Arial"/>
          <w:b/>
          <w:u w:val="single"/>
        </w:rPr>
        <w:t xml:space="preserve"> </w:t>
      </w:r>
      <w:r w:rsidR="00780069">
        <w:rPr>
          <w:rFonts w:ascii="Arial" w:hAnsi="Arial" w:cs="Arial"/>
          <w:b/>
          <w:u w:val="single"/>
        </w:rPr>
        <w:t>Febr</w:t>
      </w:r>
      <w:r w:rsidR="005F072E">
        <w:rPr>
          <w:rFonts w:ascii="Arial" w:hAnsi="Arial" w:cs="Arial"/>
          <w:b/>
          <w:u w:val="single"/>
        </w:rPr>
        <w:t>uary</w:t>
      </w:r>
      <w:r w:rsidR="00082CB5" w:rsidRPr="00050301">
        <w:rPr>
          <w:rFonts w:ascii="Arial" w:hAnsi="Arial" w:cs="Arial"/>
          <w:b/>
          <w:u w:val="single"/>
        </w:rPr>
        <w:t xml:space="preserve"> </w:t>
      </w:r>
      <w:r w:rsidR="005312AA">
        <w:rPr>
          <w:rFonts w:ascii="Arial" w:hAnsi="Arial" w:cs="Arial"/>
          <w:b/>
          <w:u w:val="single"/>
        </w:rPr>
        <w:t>20</w:t>
      </w:r>
      <w:r w:rsidR="00580954">
        <w:rPr>
          <w:rFonts w:ascii="Arial" w:hAnsi="Arial" w:cs="Arial"/>
          <w:b/>
          <w:u w:val="single"/>
        </w:rPr>
        <w:t>2</w:t>
      </w:r>
      <w:r w:rsidR="005F072E">
        <w:rPr>
          <w:rFonts w:ascii="Arial" w:hAnsi="Arial" w:cs="Arial"/>
          <w:b/>
          <w:u w:val="single"/>
        </w:rPr>
        <w:t>1</w:t>
      </w:r>
      <w:r w:rsidRPr="00050301">
        <w:rPr>
          <w:rFonts w:ascii="Arial" w:hAnsi="Arial" w:cs="Arial"/>
          <w:b/>
          <w:u w:val="single"/>
        </w:rPr>
        <w:t xml:space="preserve"> at </w:t>
      </w:r>
      <w:r w:rsidR="00602F41" w:rsidRPr="00050301">
        <w:rPr>
          <w:rFonts w:ascii="Arial" w:hAnsi="Arial" w:cs="Arial"/>
          <w:b/>
          <w:u w:val="single"/>
        </w:rPr>
        <w:t>8</w:t>
      </w:r>
      <w:r w:rsidR="00724FE7" w:rsidRPr="00050301">
        <w:rPr>
          <w:rFonts w:ascii="Arial" w:hAnsi="Arial" w:cs="Arial"/>
          <w:b/>
          <w:u w:val="single"/>
        </w:rPr>
        <w:t>.</w:t>
      </w:r>
      <w:r w:rsidR="00205BC1" w:rsidRPr="00050301">
        <w:rPr>
          <w:rFonts w:ascii="Arial" w:hAnsi="Arial" w:cs="Arial"/>
          <w:b/>
          <w:u w:val="single"/>
        </w:rPr>
        <w:t>0</w:t>
      </w:r>
      <w:r w:rsidRPr="00050301">
        <w:rPr>
          <w:rFonts w:ascii="Arial" w:hAnsi="Arial" w:cs="Arial"/>
          <w:b/>
          <w:u w:val="single"/>
        </w:rPr>
        <w:t xml:space="preserve">0pm </w:t>
      </w:r>
      <w:r w:rsidR="00BB4323" w:rsidRPr="00050301">
        <w:rPr>
          <w:rFonts w:ascii="Arial" w:hAnsi="Arial" w:cs="Arial"/>
          <w:b/>
          <w:u w:val="single"/>
        </w:rPr>
        <w:t>80 High Street</w:t>
      </w:r>
      <w:r w:rsidR="00E92057" w:rsidRPr="00050301">
        <w:rPr>
          <w:rFonts w:ascii="Arial" w:hAnsi="Arial" w:cs="Arial"/>
          <w:b/>
          <w:u w:val="single"/>
        </w:rPr>
        <w:t>,</w:t>
      </w:r>
      <w:r w:rsidR="00842091" w:rsidRPr="00050301">
        <w:rPr>
          <w:rFonts w:ascii="Arial" w:hAnsi="Arial" w:cs="Arial"/>
          <w:b/>
          <w:u w:val="single"/>
        </w:rPr>
        <w:t xml:space="preserve"> </w:t>
      </w:r>
      <w:r w:rsidRPr="00050301">
        <w:rPr>
          <w:rFonts w:ascii="Arial" w:hAnsi="Arial" w:cs="Arial"/>
          <w:b/>
          <w:u w:val="single"/>
        </w:rPr>
        <w:t>Newport</w:t>
      </w:r>
      <w:r w:rsidR="00D23947">
        <w:rPr>
          <w:rFonts w:ascii="Arial" w:hAnsi="Arial" w:cs="Arial"/>
          <w:b/>
          <w:u w:val="single"/>
        </w:rPr>
        <w:t xml:space="preserve"> P</w:t>
      </w:r>
      <w:r w:rsidR="007A0DF3" w:rsidRPr="00050301">
        <w:rPr>
          <w:rFonts w:ascii="Arial" w:hAnsi="Arial" w:cs="Arial"/>
          <w:b/>
          <w:u w:val="single"/>
        </w:rPr>
        <w:t>agnell</w:t>
      </w:r>
    </w:p>
    <w:p w14:paraId="1E3C3AA7" w14:textId="77777777" w:rsidR="00621BB2" w:rsidRPr="00050301" w:rsidRDefault="00621BB2" w:rsidP="00B34A86">
      <w:pPr>
        <w:widowControl w:val="0"/>
        <w:autoSpaceDE w:val="0"/>
        <w:autoSpaceDN w:val="0"/>
        <w:adjustRightInd w:val="0"/>
        <w:ind w:left="2160" w:hanging="2160"/>
        <w:rPr>
          <w:rFonts w:ascii="Arial" w:hAnsi="Arial" w:cs="Arial"/>
          <w:b/>
        </w:rPr>
      </w:pPr>
    </w:p>
    <w:p w14:paraId="26B3C543" w14:textId="559F9239" w:rsidR="000233FD" w:rsidRPr="0094500F" w:rsidRDefault="000233FD" w:rsidP="0094500F">
      <w:pPr>
        <w:widowControl w:val="0"/>
        <w:autoSpaceDE w:val="0"/>
        <w:autoSpaceDN w:val="0"/>
        <w:adjustRightInd w:val="0"/>
        <w:ind w:left="2160" w:hanging="2160"/>
        <w:rPr>
          <w:rFonts w:ascii="Arial" w:hAnsi="Arial" w:cs="Arial"/>
          <w:bCs/>
        </w:rPr>
      </w:pPr>
      <w:r w:rsidRPr="00945AE3">
        <w:rPr>
          <w:rFonts w:ascii="Arial" w:hAnsi="Arial" w:cs="Arial"/>
          <w:b/>
        </w:rPr>
        <w:t>Present:</w:t>
      </w:r>
      <w:r w:rsidRPr="00945AE3">
        <w:rPr>
          <w:rFonts w:ascii="Arial" w:hAnsi="Arial" w:cs="Arial"/>
        </w:rPr>
        <w:t xml:space="preserve">  </w:t>
      </w:r>
      <w:r w:rsidRPr="00945AE3">
        <w:rPr>
          <w:rFonts w:ascii="Arial" w:hAnsi="Arial" w:cs="Arial"/>
        </w:rPr>
        <w:tab/>
      </w:r>
      <w:r w:rsidR="007241E8" w:rsidRPr="00851F2E">
        <w:rPr>
          <w:rFonts w:ascii="Arial" w:hAnsi="Arial" w:cs="Arial"/>
        </w:rPr>
        <w:t xml:space="preserve">Cllrs </w:t>
      </w:r>
      <w:r w:rsidR="00905809" w:rsidRPr="00851F2E">
        <w:rPr>
          <w:rFonts w:ascii="Arial" w:hAnsi="Arial" w:cs="Arial"/>
        </w:rPr>
        <w:t xml:space="preserve">Binta Bah-Pokawa, </w:t>
      </w:r>
      <w:r w:rsidR="0094500F" w:rsidRPr="00851F2E">
        <w:rPr>
          <w:rFonts w:ascii="Arial" w:hAnsi="Arial" w:cs="Arial"/>
          <w:bCs/>
        </w:rPr>
        <w:t>Roger Clarke</w:t>
      </w:r>
      <w:r w:rsidR="003D09CB" w:rsidRPr="00851F2E">
        <w:rPr>
          <w:rFonts w:ascii="Arial" w:hAnsi="Arial" w:cs="Arial"/>
          <w:bCs/>
        </w:rPr>
        <w:t>,</w:t>
      </w:r>
      <w:r w:rsidR="00943EFE" w:rsidRPr="00851F2E">
        <w:rPr>
          <w:rFonts w:ascii="Arial" w:hAnsi="Arial" w:cs="Arial"/>
          <w:bCs/>
        </w:rPr>
        <w:t xml:space="preserve"> Paul Day</w:t>
      </w:r>
      <w:r w:rsidR="005F072E">
        <w:rPr>
          <w:rFonts w:ascii="Arial" w:hAnsi="Arial" w:cs="Arial"/>
          <w:bCs/>
        </w:rPr>
        <w:t>,</w:t>
      </w:r>
      <w:r w:rsidR="003623D3">
        <w:rPr>
          <w:rFonts w:ascii="Arial" w:hAnsi="Arial" w:cs="Arial"/>
          <w:bCs/>
        </w:rPr>
        <w:t xml:space="preserve"> </w:t>
      </w:r>
      <w:r w:rsidR="005F072E">
        <w:rPr>
          <w:rFonts w:ascii="Arial" w:hAnsi="Arial" w:cs="Arial"/>
        </w:rPr>
        <w:t xml:space="preserve">Richard </w:t>
      </w:r>
      <w:proofErr w:type="gramStart"/>
      <w:r w:rsidR="005F072E">
        <w:rPr>
          <w:rFonts w:ascii="Arial" w:hAnsi="Arial" w:cs="Arial"/>
        </w:rPr>
        <w:t>Pearson</w:t>
      </w:r>
      <w:proofErr w:type="gramEnd"/>
      <w:r w:rsidR="005F072E">
        <w:rPr>
          <w:rFonts w:ascii="Arial" w:hAnsi="Arial" w:cs="Arial"/>
        </w:rPr>
        <w:t xml:space="preserve"> </w:t>
      </w:r>
      <w:r w:rsidR="005312AA" w:rsidRPr="00851F2E">
        <w:rPr>
          <w:rFonts w:ascii="Arial" w:hAnsi="Arial" w:cs="Arial"/>
          <w:bCs/>
        </w:rPr>
        <w:t>and Phil Winsor (Chair)</w:t>
      </w:r>
    </w:p>
    <w:p w14:paraId="59A36CDC" w14:textId="77777777" w:rsidR="008F683F" w:rsidRPr="00B411DD" w:rsidRDefault="008F683F" w:rsidP="000233FD">
      <w:pPr>
        <w:widowControl w:val="0"/>
        <w:autoSpaceDE w:val="0"/>
        <w:autoSpaceDN w:val="0"/>
        <w:adjustRightInd w:val="0"/>
        <w:ind w:left="2160" w:hanging="2160"/>
        <w:rPr>
          <w:rFonts w:ascii="Arial" w:hAnsi="Arial" w:cs="Arial"/>
          <w:b/>
          <w:highlight w:val="yellow"/>
        </w:rPr>
      </w:pPr>
    </w:p>
    <w:p w14:paraId="6D9425BC" w14:textId="4BD5F044" w:rsidR="00420284" w:rsidRPr="00093A04" w:rsidRDefault="008F683F" w:rsidP="000233FD">
      <w:pPr>
        <w:widowControl w:val="0"/>
        <w:autoSpaceDE w:val="0"/>
        <w:autoSpaceDN w:val="0"/>
        <w:adjustRightInd w:val="0"/>
        <w:ind w:left="2160" w:hanging="2160"/>
        <w:rPr>
          <w:rFonts w:ascii="Arial" w:hAnsi="Arial" w:cs="Arial"/>
          <w:b/>
        </w:rPr>
      </w:pPr>
      <w:r w:rsidRPr="00093A04">
        <w:rPr>
          <w:rFonts w:ascii="Arial" w:hAnsi="Arial" w:cs="Arial"/>
          <w:b/>
        </w:rPr>
        <w:t>Absent:</w:t>
      </w:r>
      <w:r w:rsidR="002F3DCA" w:rsidRPr="00093A04">
        <w:rPr>
          <w:rFonts w:ascii="Arial" w:hAnsi="Arial" w:cs="Arial"/>
          <w:b/>
        </w:rPr>
        <w:tab/>
      </w:r>
    </w:p>
    <w:p w14:paraId="67789A20" w14:textId="77777777" w:rsidR="008F683F" w:rsidRPr="00093A04" w:rsidRDefault="008F683F" w:rsidP="000233FD">
      <w:pPr>
        <w:widowControl w:val="0"/>
        <w:autoSpaceDE w:val="0"/>
        <w:autoSpaceDN w:val="0"/>
        <w:adjustRightInd w:val="0"/>
        <w:ind w:left="2160" w:hanging="2160"/>
        <w:rPr>
          <w:rFonts w:ascii="Arial" w:hAnsi="Arial" w:cs="Arial"/>
          <w:b/>
        </w:rPr>
      </w:pPr>
    </w:p>
    <w:p w14:paraId="3FF4D909" w14:textId="677419CA" w:rsidR="000233FD" w:rsidRDefault="000233FD" w:rsidP="00093A04">
      <w:pPr>
        <w:widowControl w:val="0"/>
        <w:tabs>
          <w:tab w:val="left" w:pos="720"/>
          <w:tab w:val="left" w:pos="1440"/>
          <w:tab w:val="left" w:pos="2160"/>
          <w:tab w:val="left" w:pos="2880"/>
          <w:tab w:val="left" w:pos="3600"/>
          <w:tab w:val="left" w:pos="4320"/>
          <w:tab w:val="left" w:pos="5040"/>
          <w:tab w:val="left" w:pos="5865"/>
        </w:tabs>
        <w:autoSpaceDE w:val="0"/>
        <w:autoSpaceDN w:val="0"/>
        <w:adjustRightInd w:val="0"/>
        <w:ind w:left="2160" w:hanging="2160"/>
        <w:rPr>
          <w:rFonts w:ascii="Arial" w:hAnsi="Arial" w:cs="Arial"/>
          <w:bCs/>
        </w:rPr>
      </w:pPr>
      <w:r w:rsidRPr="00093A04">
        <w:rPr>
          <w:rFonts w:ascii="Arial" w:hAnsi="Arial" w:cs="Arial"/>
          <w:b/>
          <w:bCs/>
        </w:rPr>
        <w:t>In attendance:</w:t>
      </w:r>
      <w:r w:rsidRPr="00093A04">
        <w:rPr>
          <w:rFonts w:ascii="Arial" w:hAnsi="Arial" w:cs="Arial"/>
          <w:b/>
          <w:bCs/>
        </w:rPr>
        <w:tab/>
      </w:r>
      <w:r w:rsidRPr="00093A04">
        <w:rPr>
          <w:rFonts w:ascii="Arial" w:hAnsi="Arial" w:cs="Arial"/>
          <w:bCs/>
        </w:rPr>
        <w:t>Patrick Donovan (Deputy Clerk)</w:t>
      </w:r>
    </w:p>
    <w:p w14:paraId="3FCAB8FD" w14:textId="77777777" w:rsidR="00637ADA" w:rsidRDefault="00637ADA" w:rsidP="00093A04">
      <w:pPr>
        <w:widowControl w:val="0"/>
        <w:tabs>
          <w:tab w:val="left" w:pos="720"/>
          <w:tab w:val="left" w:pos="1440"/>
          <w:tab w:val="left" w:pos="2160"/>
          <w:tab w:val="left" w:pos="2880"/>
          <w:tab w:val="left" w:pos="3600"/>
          <w:tab w:val="left" w:pos="4320"/>
          <w:tab w:val="left" w:pos="5040"/>
          <w:tab w:val="left" w:pos="5865"/>
        </w:tabs>
        <w:autoSpaceDE w:val="0"/>
        <w:autoSpaceDN w:val="0"/>
        <w:adjustRightInd w:val="0"/>
        <w:ind w:left="2160" w:hanging="2160"/>
        <w:rPr>
          <w:rFonts w:ascii="Arial" w:hAnsi="Arial" w:cs="Arial"/>
        </w:rPr>
      </w:pPr>
    </w:p>
    <w:p w14:paraId="4BED11EA" w14:textId="0F6C10BC" w:rsidR="00C42BFF" w:rsidRDefault="00EC016A" w:rsidP="00093A04">
      <w:pPr>
        <w:widowControl w:val="0"/>
        <w:tabs>
          <w:tab w:val="left" w:pos="720"/>
          <w:tab w:val="left" w:pos="1440"/>
          <w:tab w:val="left" w:pos="2160"/>
          <w:tab w:val="left" w:pos="2880"/>
          <w:tab w:val="left" w:pos="3600"/>
          <w:tab w:val="left" w:pos="4320"/>
          <w:tab w:val="left" w:pos="5040"/>
          <w:tab w:val="left" w:pos="5865"/>
        </w:tabs>
        <w:autoSpaceDE w:val="0"/>
        <w:autoSpaceDN w:val="0"/>
        <w:adjustRightInd w:val="0"/>
        <w:ind w:left="2160" w:hanging="2160"/>
        <w:rPr>
          <w:rFonts w:ascii="Arial" w:hAnsi="Arial" w:cs="Arial"/>
        </w:rPr>
      </w:pPr>
      <w:r w:rsidRPr="00EC016A">
        <w:rPr>
          <w:rFonts w:ascii="Arial" w:hAnsi="Arial" w:cs="Arial"/>
        </w:rPr>
        <w:tab/>
      </w:r>
    </w:p>
    <w:p w14:paraId="1BF7B075" w14:textId="10F3DEC4" w:rsidR="000233FD" w:rsidRPr="00050301" w:rsidRDefault="00EA1548" w:rsidP="00106722">
      <w:pPr>
        <w:widowControl w:val="0"/>
        <w:tabs>
          <w:tab w:val="left" w:pos="720"/>
          <w:tab w:val="left" w:pos="1440"/>
          <w:tab w:val="left" w:pos="2160"/>
          <w:tab w:val="left" w:pos="2880"/>
          <w:tab w:val="left" w:pos="3600"/>
          <w:tab w:val="left" w:pos="4320"/>
          <w:tab w:val="left" w:pos="5040"/>
          <w:tab w:val="left" w:pos="5865"/>
        </w:tabs>
        <w:autoSpaceDE w:val="0"/>
        <w:autoSpaceDN w:val="0"/>
        <w:adjustRightInd w:val="0"/>
        <w:ind w:left="2160" w:hanging="2160"/>
        <w:rPr>
          <w:rFonts w:ascii="Arial" w:hAnsi="Arial" w:cs="Arial"/>
          <w:b/>
          <w:bCs/>
        </w:rPr>
      </w:pPr>
      <w:r>
        <w:rPr>
          <w:rFonts w:ascii="Arial" w:hAnsi="Arial" w:cs="Arial"/>
          <w:b/>
          <w:bCs/>
        </w:rPr>
        <w:t xml:space="preserve">ITEM </w:t>
      </w:r>
      <w:r w:rsidR="00905809">
        <w:rPr>
          <w:rFonts w:ascii="Arial" w:hAnsi="Arial" w:cs="Arial"/>
          <w:b/>
          <w:bCs/>
        </w:rPr>
        <w:t>1</w:t>
      </w:r>
      <w:r w:rsidR="000233FD" w:rsidRPr="00050301">
        <w:rPr>
          <w:rFonts w:ascii="Arial" w:hAnsi="Arial" w:cs="Arial"/>
          <w:b/>
          <w:bCs/>
        </w:rPr>
        <w:t xml:space="preserve"> </w:t>
      </w:r>
      <w:r w:rsidR="00780069">
        <w:rPr>
          <w:rFonts w:ascii="Arial" w:hAnsi="Arial" w:cs="Arial"/>
          <w:b/>
          <w:bCs/>
        </w:rPr>
        <w:t>FEB</w:t>
      </w:r>
      <w:r w:rsidR="00DF104A" w:rsidRPr="00050301">
        <w:rPr>
          <w:rFonts w:ascii="Arial" w:hAnsi="Arial" w:cs="Arial"/>
          <w:b/>
          <w:bCs/>
        </w:rPr>
        <w:t xml:space="preserve"> </w:t>
      </w:r>
      <w:r w:rsidR="005312AA">
        <w:rPr>
          <w:rFonts w:ascii="Arial" w:hAnsi="Arial" w:cs="Arial"/>
          <w:b/>
          <w:bCs/>
        </w:rPr>
        <w:t>20</w:t>
      </w:r>
      <w:r w:rsidR="00580954">
        <w:rPr>
          <w:rFonts w:ascii="Arial" w:hAnsi="Arial" w:cs="Arial"/>
          <w:b/>
          <w:bCs/>
        </w:rPr>
        <w:t>2</w:t>
      </w:r>
      <w:r w:rsidR="005F072E">
        <w:rPr>
          <w:rFonts w:ascii="Arial" w:hAnsi="Arial" w:cs="Arial"/>
          <w:b/>
          <w:bCs/>
        </w:rPr>
        <w:t>1</w:t>
      </w:r>
      <w:r w:rsidR="000233FD" w:rsidRPr="00050301">
        <w:rPr>
          <w:rFonts w:ascii="Arial" w:hAnsi="Arial" w:cs="Arial"/>
          <w:b/>
          <w:bCs/>
        </w:rPr>
        <w:t>/TP:</w:t>
      </w:r>
      <w:r w:rsidR="000233FD" w:rsidRPr="00050301">
        <w:rPr>
          <w:rFonts w:ascii="Arial" w:hAnsi="Arial" w:cs="Arial"/>
          <w:b/>
          <w:bCs/>
        </w:rPr>
        <w:tab/>
        <w:t xml:space="preserve">APOLOGIES FOR ABSENCE </w:t>
      </w:r>
    </w:p>
    <w:p w14:paraId="083928B0" w14:textId="77777777" w:rsidR="000233FD" w:rsidRPr="00050301" w:rsidRDefault="000233FD" w:rsidP="000233FD">
      <w:pPr>
        <w:widowControl w:val="0"/>
        <w:autoSpaceDE w:val="0"/>
        <w:autoSpaceDN w:val="0"/>
        <w:adjustRightInd w:val="0"/>
        <w:ind w:left="737" w:hanging="737"/>
        <w:rPr>
          <w:rFonts w:ascii="Arial" w:hAnsi="Arial" w:cs="Arial"/>
          <w:b/>
          <w:bCs/>
        </w:rPr>
      </w:pPr>
    </w:p>
    <w:p w14:paraId="435B30C2" w14:textId="6B5C5B5D" w:rsidR="00126631" w:rsidRDefault="00851F2E" w:rsidP="000233FD">
      <w:pPr>
        <w:widowControl w:val="0"/>
        <w:autoSpaceDE w:val="0"/>
        <w:autoSpaceDN w:val="0"/>
        <w:adjustRightInd w:val="0"/>
        <w:rPr>
          <w:rFonts w:ascii="Arial" w:hAnsi="Arial" w:cs="Arial"/>
          <w:bCs/>
        </w:rPr>
      </w:pPr>
      <w:r w:rsidRPr="009F781E">
        <w:rPr>
          <w:rFonts w:ascii="Arial" w:hAnsi="Arial" w:cs="Arial"/>
          <w:color w:val="000000"/>
        </w:rPr>
        <w:t>A</w:t>
      </w:r>
      <w:r w:rsidR="00577F23" w:rsidRPr="009F781E">
        <w:rPr>
          <w:rFonts w:ascii="Arial" w:hAnsi="Arial" w:cs="Arial"/>
          <w:color w:val="000000"/>
        </w:rPr>
        <w:t>po</w:t>
      </w:r>
      <w:r w:rsidR="006B7D0E" w:rsidRPr="009F781E">
        <w:rPr>
          <w:rFonts w:ascii="Arial" w:hAnsi="Arial" w:cs="Arial"/>
          <w:color w:val="000000"/>
        </w:rPr>
        <w:t xml:space="preserve">logies </w:t>
      </w:r>
      <w:r w:rsidR="000233FD" w:rsidRPr="009F781E">
        <w:rPr>
          <w:rFonts w:ascii="Arial" w:hAnsi="Arial" w:cs="Arial"/>
          <w:bCs/>
        </w:rPr>
        <w:t xml:space="preserve">for </w:t>
      </w:r>
      <w:r w:rsidR="00AF4016" w:rsidRPr="009F781E">
        <w:rPr>
          <w:rFonts w:ascii="Arial" w:hAnsi="Arial" w:cs="Arial"/>
          <w:bCs/>
        </w:rPr>
        <w:t>absenc</w:t>
      </w:r>
      <w:r w:rsidR="00871CB3" w:rsidRPr="009F781E">
        <w:rPr>
          <w:rFonts w:ascii="Arial" w:hAnsi="Arial" w:cs="Arial"/>
          <w:bCs/>
        </w:rPr>
        <w:t>e</w:t>
      </w:r>
      <w:r w:rsidRPr="009F781E">
        <w:rPr>
          <w:rFonts w:ascii="Arial" w:hAnsi="Arial" w:cs="Arial"/>
        </w:rPr>
        <w:t xml:space="preserve"> were received and accepted from Cllr</w:t>
      </w:r>
      <w:r w:rsidR="00FD7FA1" w:rsidRPr="009F781E">
        <w:rPr>
          <w:rFonts w:ascii="Arial" w:hAnsi="Arial" w:cs="Arial"/>
        </w:rPr>
        <w:t>s Mark Lombardo and</w:t>
      </w:r>
      <w:r w:rsidR="005F072E" w:rsidRPr="009F781E">
        <w:rPr>
          <w:rFonts w:ascii="Arial" w:hAnsi="Arial" w:cs="Arial"/>
        </w:rPr>
        <w:t xml:space="preserve"> </w:t>
      </w:r>
      <w:r w:rsidR="002637D3" w:rsidRPr="009F781E">
        <w:rPr>
          <w:rFonts w:ascii="Arial" w:hAnsi="Arial" w:cs="Arial"/>
        </w:rPr>
        <w:t>Joan Sidebottom</w:t>
      </w:r>
      <w:r w:rsidR="004927A6" w:rsidRPr="009F781E">
        <w:rPr>
          <w:rFonts w:ascii="Arial" w:hAnsi="Arial" w:cs="Arial"/>
        </w:rPr>
        <w:t>.</w:t>
      </w:r>
    </w:p>
    <w:p w14:paraId="36C7BF69" w14:textId="77777777" w:rsidR="00FB4079" w:rsidRPr="00050301" w:rsidRDefault="00FB4079" w:rsidP="000233FD">
      <w:pPr>
        <w:widowControl w:val="0"/>
        <w:autoSpaceDE w:val="0"/>
        <w:autoSpaceDN w:val="0"/>
        <w:adjustRightInd w:val="0"/>
        <w:rPr>
          <w:rFonts w:ascii="Arial" w:hAnsi="Arial" w:cs="Arial"/>
          <w:sz w:val="23"/>
          <w:szCs w:val="23"/>
          <w:highlight w:val="yellow"/>
        </w:rPr>
      </w:pPr>
    </w:p>
    <w:p w14:paraId="1C6A6695" w14:textId="6993DAA3" w:rsidR="000233FD" w:rsidRPr="00050301" w:rsidRDefault="002C32EF" w:rsidP="000233FD">
      <w:pPr>
        <w:widowControl w:val="0"/>
        <w:autoSpaceDE w:val="0"/>
        <w:autoSpaceDN w:val="0"/>
        <w:adjustRightInd w:val="0"/>
        <w:ind w:left="737" w:hanging="737"/>
        <w:rPr>
          <w:rFonts w:ascii="Arial" w:hAnsi="Arial" w:cs="Arial"/>
          <w:b/>
          <w:bCs/>
        </w:rPr>
      </w:pPr>
      <w:r>
        <w:rPr>
          <w:rFonts w:ascii="Arial" w:hAnsi="Arial" w:cs="Arial"/>
          <w:b/>
          <w:bCs/>
        </w:rPr>
        <w:t xml:space="preserve">ITEM </w:t>
      </w:r>
      <w:r w:rsidR="00EA1548">
        <w:rPr>
          <w:rFonts w:ascii="Arial" w:hAnsi="Arial" w:cs="Arial"/>
          <w:b/>
          <w:bCs/>
        </w:rPr>
        <w:t>2</w:t>
      </w:r>
      <w:r w:rsidR="000233FD" w:rsidRPr="00050301">
        <w:rPr>
          <w:rFonts w:ascii="Arial" w:hAnsi="Arial" w:cs="Arial"/>
          <w:b/>
          <w:bCs/>
        </w:rPr>
        <w:t xml:space="preserve"> </w:t>
      </w:r>
      <w:r w:rsidR="00780069">
        <w:rPr>
          <w:rFonts w:ascii="Arial" w:hAnsi="Arial" w:cs="Arial"/>
          <w:b/>
          <w:bCs/>
        </w:rPr>
        <w:t>FEB</w:t>
      </w:r>
      <w:r w:rsidR="005F072E" w:rsidRPr="00050301">
        <w:rPr>
          <w:rFonts w:ascii="Arial" w:hAnsi="Arial" w:cs="Arial"/>
          <w:b/>
          <w:bCs/>
        </w:rPr>
        <w:t xml:space="preserve"> </w:t>
      </w:r>
      <w:r w:rsidR="005F072E">
        <w:rPr>
          <w:rFonts w:ascii="Arial" w:hAnsi="Arial" w:cs="Arial"/>
          <w:b/>
          <w:bCs/>
        </w:rPr>
        <w:t>2021</w:t>
      </w:r>
      <w:r w:rsidR="005F072E" w:rsidRPr="00050301">
        <w:rPr>
          <w:rFonts w:ascii="Arial" w:hAnsi="Arial" w:cs="Arial"/>
          <w:b/>
          <w:bCs/>
        </w:rPr>
        <w:t>/TP</w:t>
      </w:r>
      <w:r w:rsidR="000233FD" w:rsidRPr="00050301">
        <w:rPr>
          <w:rFonts w:ascii="Arial" w:hAnsi="Arial" w:cs="Arial"/>
          <w:b/>
          <w:bCs/>
        </w:rPr>
        <w:t>:</w:t>
      </w:r>
      <w:r w:rsidR="000233FD" w:rsidRPr="00050301">
        <w:rPr>
          <w:rFonts w:ascii="Arial" w:hAnsi="Arial" w:cs="Arial"/>
          <w:b/>
          <w:bCs/>
        </w:rPr>
        <w:tab/>
        <w:t>DECLARATIONS OF INTEREST</w:t>
      </w:r>
    </w:p>
    <w:p w14:paraId="38EE2F61" w14:textId="77777777" w:rsidR="00DC285A" w:rsidRPr="00050301" w:rsidRDefault="00DC285A" w:rsidP="00A919AE">
      <w:pPr>
        <w:widowControl w:val="0"/>
        <w:autoSpaceDE w:val="0"/>
        <w:autoSpaceDN w:val="0"/>
        <w:adjustRightInd w:val="0"/>
        <w:rPr>
          <w:rFonts w:ascii="Arial" w:hAnsi="Arial" w:cs="Arial"/>
          <w:color w:val="000000"/>
        </w:rPr>
      </w:pPr>
    </w:p>
    <w:p w14:paraId="46E4A3AD" w14:textId="2DA08EEC" w:rsidR="00AF16E1" w:rsidRDefault="002E1393" w:rsidP="000233FD">
      <w:pPr>
        <w:widowControl w:val="0"/>
        <w:autoSpaceDE w:val="0"/>
        <w:autoSpaceDN w:val="0"/>
        <w:adjustRightInd w:val="0"/>
        <w:rPr>
          <w:rFonts w:ascii="Arial" w:hAnsi="Arial" w:cs="Arial"/>
          <w:color w:val="000000"/>
        </w:rPr>
      </w:pPr>
      <w:r>
        <w:rPr>
          <w:rFonts w:ascii="Arial" w:hAnsi="Arial" w:cs="Arial"/>
          <w:color w:val="000000"/>
        </w:rPr>
        <w:t>There were no de</w:t>
      </w:r>
      <w:r w:rsidR="00905809" w:rsidRPr="00905809">
        <w:rPr>
          <w:rFonts w:ascii="Arial" w:hAnsi="Arial" w:cs="Arial"/>
          <w:color w:val="000000"/>
        </w:rPr>
        <w:t>clar</w:t>
      </w:r>
      <w:r>
        <w:rPr>
          <w:rFonts w:ascii="Arial" w:hAnsi="Arial" w:cs="Arial"/>
          <w:color w:val="000000"/>
        </w:rPr>
        <w:t xml:space="preserve">ations of </w:t>
      </w:r>
      <w:r w:rsidR="00905809" w:rsidRPr="00905809">
        <w:rPr>
          <w:rFonts w:ascii="Arial" w:hAnsi="Arial" w:cs="Arial"/>
          <w:color w:val="000000"/>
        </w:rPr>
        <w:t>interest</w:t>
      </w:r>
      <w:r w:rsidR="008E722D">
        <w:rPr>
          <w:rFonts w:ascii="Arial" w:hAnsi="Arial" w:cs="Arial"/>
          <w:color w:val="000000"/>
        </w:rPr>
        <w:t>.</w:t>
      </w:r>
    </w:p>
    <w:p w14:paraId="0715EEFE" w14:textId="77777777" w:rsidR="008E722D" w:rsidRDefault="008E722D" w:rsidP="000233FD">
      <w:pPr>
        <w:widowControl w:val="0"/>
        <w:autoSpaceDE w:val="0"/>
        <w:autoSpaceDN w:val="0"/>
        <w:adjustRightInd w:val="0"/>
        <w:rPr>
          <w:rFonts w:ascii="Arial" w:hAnsi="Arial" w:cs="Arial"/>
          <w:b/>
          <w:bCs/>
        </w:rPr>
      </w:pPr>
    </w:p>
    <w:p w14:paraId="75018560" w14:textId="68A25F28" w:rsidR="000233FD" w:rsidRPr="00050301" w:rsidRDefault="000233FD" w:rsidP="000233FD">
      <w:pPr>
        <w:widowControl w:val="0"/>
        <w:autoSpaceDE w:val="0"/>
        <w:autoSpaceDN w:val="0"/>
        <w:adjustRightInd w:val="0"/>
        <w:rPr>
          <w:rFonts w:ascii="Arial" w:hAnsi="Arial" w:cs="Arial"/>
          <w:b/>
        </w:rPr>
      </w:pPr>
      <w:r w:rsidRPr="00050301">
        <w:rPr>
          <w:rFonts w:ascii="Arial" w:hAnsi="Arial" w:cs="Arial"/>
          <w:b/>
          <w:bCs/>
        </w:rPr>
        <w:t>ITE</w:t>
      </w:r>
      <w:r w:rsidR="00EA1548">
        <w:rPr>
          <w:rFonts w:ascii="Arial" w:hAnsi="Arial" w:cs="Arial"/>
          <w:b/>
          <w:bCs/>
        </w:rPr>
        <w:t>M 3</w:t>
      </w:r>
      <w:r w:rsidRPr="00050301">
        <w:rPr>
          <w:rFonts w:ascii="Arial" w:hAnsi="Arial" w:cs="Arial"/>
          <w:b/>
          <w:bCs/>
        </w:rPr>
        <w:t xml:space="preserve"> </w:t>
      </w:r>
      <w:r w:rsidR="00780069">
        <w:rPr>
          <w:rFonts w:ascii="Arial" w:hAnsi="Arial" w:cs="Arial"/>
          <w:b/>
          <w:bCs/>
        </w:rPr>
        <w:t>FEB</w:t>
      </w:r>
      <w:r w:rsidR="005F072E" w:rsidRPr="00050301">
        <w:rPr>
          <w:rFonts w:ascii="Arial" w:hAnsi="Arial" w:cs="Arial"/>
          <w:b/>
          <w:bCs/>
        </w:rPr>
        <w:t xml:space="preserve"> </w:t>
      </w:r>
      <w:r w:rsidR="005F072E">
        <w:rPr>
          <w:rFonts w:ascii="Arial" w:hAnsi="Arial" w:cs="Arial"/>
          <w:b/>
          <w:bCs/>
        </w:rPr>
        <w:t>2021</w:t>
      </w:r>
      <w:r w:rsidR="005F072E" w:rsidRPr="00050301">
        <w:rPr>
          <w:rFonts w:ascii="Arial" w:hAnsi="Arial" w:cs="Arial"/>
          <w:b/>
          <w:bCs/>
        </w:rPr>
        <w:t>/TP</w:t>
      </w:r>
      <w:r w:rsidR="00D5518D">
        <w:rPr>
          <w:rFonts w:ascii="Arial" w:hAnsi="Arial" w:cs="Arial"/>
          <w:b/>
          <w:bCs/>
        </w:rPr>
        <w:t>:</w:t>
      </w:r>
      <w:r w:rsidR="00D5518D">
        <w:rPr>
          <w:rFonts w:ascii="Arial" w:hAnsi="Arial" w:cs="Arial"/>
          <w:b/>
          <w:bCs/>
        </w:rPr>
        <w:tab/>
      </w:r>
      <w:r w:rsidRPr="00050301">
        <w:rPr>
          <w:rFonts w:ascii="Arial" w:hAnsi="Arial" w:cs="Arial"/>
          <w:b/>
        </w:rPr>
        <w:t>QUESTIONS FROM THE PUBLIC</w:t>
      </w:r>
    </w:p>
    <w:p w14:paraId="5666B62D" w14:textId="77777777" w:rsidR="00700B8C" w:rsidRPr="00050301" w:rsidRDefault="00700B8C" w:rsidP="00700B8C">
      <w:pPr>
        <w:widowControl w:val="0"/>
        <w:autoSpaceDE w:val="0"/>
        <w:autoSpaceDN w:val="0"/>
        <w:adjustRightInd w:val="0"/>
        <w:rPr>
          <w:rFonts w:ascii="Arial" w:hAnsi="Arial" w:cs="Arial"/>
          <w:b/>
          <w:bCs/>
        </w:rPr>
      </w:pPr>
    </w:p>
    <w:p w14:paraId="2909EC47" w14:textId="3D88EA57" w:rsidR="00280B48" w:rsidRDefault="00917996" w:rsidP="00917996">
      <w:pPr>
        <w:widowControl w:val="0"/>
        <w:autoSpaceDE w:val="0"/>
        <w:autoSpaceDN w:val="0"/>
        <w:adjustRightInd w:val="0"/>
        <w:rPr>
          <w:rFonts w:ascii="Arial" w:hAnsi="Arial" w:cs="Arial"/>
          <w:bCs/>
        </w:rPr>
      </w:pPr>
      <w:r>
        <w:rPr>
          <w:rFonts w:ascii="Arial" w:hAnsi="Arial" w:cs="Arial"/>
          <w:bCs/>
        </w:rPr>
        <w:t xml:space="preserve">There were no questions or statements from members </w:t>
      </w:r>
      <w:r w:rsidR="00653C11" w:rsidRPr="00D26395">
        <w:rPr>
          <w:rFonts w:ascii="Arial" w:hAnsi="Arial" w:cs="Arial"/>
          <w:bCs/>
        </w:rPr>
        <w:t>of the public</w:t>
      </w:r>
      <w:r>
        <w:rPr>
          <w:rFonts w:ascii="Arial" w:hAnsi="Arial" w:cs="Arial"/>
          <w:bCs/>
        </w:rPr>
        <w:t>.</w:t>
      </w:r>
      <w:r w:rsidR="00454210">
        <w:rPr>
          <w:rFonts w:ascii="Arial" w:hAnsi="Arial" w:cs="Arial"/>
          <w:bCs/>
        </w:rPr>
        <w:t xml:space="preserve"> </w:t>
      </w:r>
    </w:p>
    <w:p w14:paraId="01A3556D" w14:textId="77777777" w:rsidR="002F4C8C" w:rsidRPr="002F4C8C" w:rsidRDefault="002F4C8C" w:rsidP="002F4C8C">
      <w:pPr>
        <w:widowControl w:val="0"/>
        <w:autoSpaceDE w:val="0"/>
        <w:autoSpaceDN w:val="0"/>
        <w:adjustRightInd w:val="0"/>
        <w:rPr>
          <w:rFonts w:ascii="Arial" w:hAnsi="Arial" w:cs="Arial"/>
          <w:bCs/>
        </w:rPr>
      </w:pPr>
    </w:p>
    <w:p w14:paraId="1D73658E" w14:textId="70D73A1D" w:rsidR="000233FD" w:rsidRPr="00050301" w:rsidRDefault="00EA1548" w:rsidP="000233FD">
      <w:pPr>
        <w:widowControl w:val="0"/>
        <w:autoSpaceDE w:val="0"/>
        <w:autoSpaceDN w:val="0"/>
        <w:adjustRightInd w:val="0"/>
        <w:ind w:left="2880" w:hanging="2880"/>
        <w:rPr>
          <w:rFonts w:ascii="Arial" w:hAnsi="Arial" w:cs="Arial"/>
          <w:b/>
          <w:bCs/>
        </w:rPr>
      </w:pPr>
      <w:r>
        <w:rPr>
          <w:rFonts w:ascii="Arial" w:hAnsi="Arial" w:cs="Arial"/>
          <w:b/>
          <w:bCs/>
        </w:rPr>
        <w:t>ITEM 4</w:t>
      </w:r>
      <w:r w:rsidR="000233FD" w:rsidRPr="00050301">
        <w:rPr>
          <w:rFonts w:ascii="Arial" w:hAnsi="Arial" w:cs="Arial"/>
          <w:b/>
          <w:bCs/>
        </w:rPr>
        <w:t xml:space="preserve"> </w:t>
      </w:r>
      <w:r w:rsidR="00780069">
        <w:rPr>
          <w:rFonts w:ascii="Arial" w:hAnsi="Arial" w:cs="Arial"/>
          <w:b/>
          <w:bCs/>
        </w:rPr>
        <w:t>FEB</w:t>
      </w:r>
      <w:r w:rsidR="005F072E" w:rsidRPr="00050301">
        <w:rPr>
          <w:rFonts w:ascii="Arial" w:hAnsi="Arial" w:cs="Arial"/>
          <w:b/>
          <w:bCs/>
        </w:rPr>
        <w:t xml:space="preserve"> </w:t>
      </w:r>
      <w:r w:rsidR="005F072E">
        <w:rPr>
          <w:rFonts w:ascii="Arial" w:hAnsi="Arial" w:cs="Arial"/>
          <w:b/>
          <w:bCs/>
        </w:rPr>
        <w:t>2021</w:t>
      </w:r>
      <w:r w:rsidR="005F072E" w:rsidRPr="00050301">
        <w:rPr>
          <w:rFonts w:ascii="Arial" w:hAnsi="Arial" w:cs="Arial"/>
          <w:b/>
          <w:bCs/>
        </w:rPr>
        <w:t>/TP</w:t>
      </w:r>
      <w:r w:rsidR="000233FD" w:rsidRPr="00050301">
        <w:rPr>
          <w:rFonts w:ascii="Arial" w:hAnsi="Arial" w:cs="Arial"/>
          <w:b/>
          <w:bCs/>
        </w:rPr>
        <w:t>:</w:t>
      </w:r>
      <w:r w:rsidR="000233FD" w:rsidRPr="00050301">
        <w:rPr>
          <w:rFonts w:ascii="Arial" w:hAnsi="Arial" w:cs="Arial"/>
          <w:b/>
          <w:bCs/>
        </w:rPr>
        <w:tab/>
        <w:t>MINUTES OF THE LAST MEETING AND ACTIONS ARISING</w:t>
      </w:r>
    </w:p>
    <w:p w14:paraId="6F0BABAF" w14:textId="77777777" w:rsidR="007B0DA2" w:rsidRDefault="007B0DA2" w:rsidP="00CA1ECF">
      <w:pPr>
        <w:widowControl w:val="0"/>
        <w:autoSpaceDE w:val="0"/>
        <w:autoSpaceDN w:val="0"/>
        <w:adjustRightInd w:val="0"/>
        <w:rPr>
          <w:rFonts w:ascii="Arial" w:hAnsi="Arial" w:cs="Arial"/>
          <w:b/>
          <w:bCs/>
        </w:rPr>
      </w:pPr>
    </w:p>
    <w:p w14:paraId="2DC65422" w14:textId="6C10FE7D" w:rsidR="000233FD" w:rsidRPr="00B650A8" w:rsidRDefault="000233FD" w:rsidP="00CA1ECF">
      <w:pPr>
        <w:widowControl w:val="0"/>
        <w:autoSpaceDE w:val="0"/>
        <w:autoSpaceDN w:val="0"/>
        <w:adjustRightInd w:val="0"/>
        <w:rPr>
          <w:rFonts w:ascii="Arial" w:hAnsi="Arial" w:cs="Arial"/>
          <w:b/>
        </w:rPr>
      </w:pPr>
      <w:r w:rsidRPr="00B650A8">
        <w:rPr>
          <w:rFonts w:ascii="Arial" w:hAnsi="Arial" w:cs="Arial"/>
          <w:b/>
        </w:rPr>
        <w:t>The minutes of the meeting</w:t>
      </w:r>
      <w:r w:rsidR="003D09CB">
        <w:rPr>
          <w:rFonts w:ascii="Arial" w:hAnsi="Arial" w:cs="Arial"/>
          <w:b/>
        </w:rPr>
        <w:t>s</w:t>
      </w:r>
      <w:r w:rsidRPr="00B650A8">
        <w:rPr>
          <w:rFonts w:ascii="Arial" w:hAnsi="Arial" w:cs="Arial"/>
          <w:b/>
        </w:rPr>
        <w:t xml:space="preserve"> held on</w:t>
      </w:r>
      <w:r w:rsidR="00164016" w:rsidRPr="00B650A8">
        <w:rPr>
          <w:rFonts w:ascii="Arial" w:hAnsi="Arial" w:cs="Arial"/>
          <w:b/>
        </w:rPr>
        <w:t xml:space="preserve"> </w:t>
      </w:r>
      <w:r w:rsidR="005B1265">
        <w:rPr>
          <w:rFonts w:ascii="Arial" w:hAnsi="Arial" w:cs="Arial"/>
          <w:b/>
        </w:rPr>
        <w:t>2</w:t>
      </w:r>
      <w:r w:rsidR="005F072E">
        <w:rPr>
          <w:rFonts w:ascii="Arial" w:hAnsi="Arial" w:cs="Arial"/>
          <w:b/>
        </w:rPr>
        <w:t>3</w:t>
      </w:r>
      <w:r w:rsidR="005F072E" w:rsidRPr="005F072E">
        <w:rPr>
          <w:rFonts w:ascii="Arial" w:hAnsi="Arial" w:cs="Arial"/>
          <w:b/>
          <w:vertAlign w:val="superscript"/>
        </w:rPr>
        <w:t>rd</w:t>
      </w:r>
      <w:r w:rsidR="00763DE0">
        <w:rPr>
          <w:rFonts w:ascii="Arial" w:hAnsi="Arial" w:cs="Arial"/>
          <w:b/>
        </w:rPr>
        <w:t xml:space="preserve"> </w:t>
      </w:r>
      <w:r w:rsidR="005F072E">
        <w:rPr>
          <w:rFonts w:ascii="Arial" w:hAnsi="Arial" w:cs="Arial"/>
          <w:b/>
        </w:rPr>
        <w:t>Dec</w:t>
      </w:r>
      <w:r w:rsidR="00A75DD8">
        <w:rPr>
          <w:rFonts w:ascii="Arial" w:hAnsi="Arial" w:cs="Arial"/>
          <w:b/>
        </w:rPr>
        <w:t>em</w:t>
      </w:r>
      <w:r w:rsidR="005B1265">
        <w:rPr>
          <w:rFonts w:ascii="Arial" w:hAnsi="Arial" w:cs="Arial"/>
          <w:b/>
        </w:rPr>
        <w:t>ber</w:t>
      </w:r>
      <w:r w:rsidR="003D09CB" w:rsidRPr="00B650A8">
        <w:rPr>
          <w:rFonts w:ascii="Arial" w:hAnsi="Arial" w:cs="Arial"/>
          <w:b/>
        </w:rPr>
        <w:t xml:space="preserve"> 20</w:t>
      </w:r>
      <w:r w:rsidR="00A12936">
        <w:rPr>
          <w:rFonts w:ascii="Arial" w:hAnsi="Arial" w:cs="Arial"/>
          <w:b/>
        </w:rPr>
        <w:t>20</w:t>
      </w:r>
      <w:r w:rsidR="003D09CB" w:rsidRPr="00B650A8">
        <w:rPr>
          <w:rFonts w:ascii="Arial" w:hAnsi="Arial" w:cs="Arial"/>
          <w:b/>
        </w:rPr>
        <w:t xml:space="preserve"> </w:t>
      </w:r>
      <w:r w:rsidR="003D09CB">
        <w:rPr>
          <w:rFonts w:ascii="Arial" w:hAnsi="Arial" w:cs="Arial"/>
          <w:b/>
        </w:rPr>
        <w:t xml:space="preserve">and </w:t>
      </w:r>
      <w:r w:rsidR="005F072E">
        <w:rPr>
          <w:rFonts w:ascii="Arial" w:hAnsi="Arial" w:cs="Arial"/>
          <w:b/>
        </w:rPr>
        <w:t>6</w:t>
      </w:r>
      <w:r w:rsidR="005B1265">
        <w:rPr>
          <w:rFonts w:ascii="Arial" w:hAnsi="Arial" w:cs="Arial"/>
          <w:b/>
          <w:vertAlign w:val="superscript"/>
        </w:rPr>
        <w:t>th</w:t>
      </w:r>
      <w:r w:rsidR="003213D8">
        <w:rPr>
          <w:rFonts w:ascii="Arial" w:hAnsi="Arial" w:cs="Arial"/>
          <w:b/>
        </w:rPr>
        <w:t xml:space="preserve"> </w:t>
      </w:r>
      <w:r w:rsidR="005F072E">
        <w:rPr>
          <w:rFonts w:ascii="Arial" w:hAnsi="Arial" w:cs="Arial"/>
          <w:b/>
        </w:rPr>
        <w:t>January</w:t>
      </w:r>
      <w:r w:rsidR="003D09CB">
        <w:rPr>
          <w:rFonts w:ascii="Arial" w:hAnsi="Arial" w:cs="Arial"/>
          <w:b/>
        </w:rPr>
        <w:t xml:space="preserve"> 20</w:t>
      </w:r>
      <w:r w:rsidR="00763DE0">
        <w:rPr>
          <w:rFonts w:ascii="Arial" w:hAnsi="Arial" w:cs="Arial"/>
          <w:b/>
        </w:rPr>
        <w:t>2</w:t>
      </w:r>
      <w:r w:rsidR="005F072E">
        <w:rPr>
          <w:rFonts w:ascii="Arial" w:hAnsi="Arial" w:cs="Arial"/>
          <w:b/>
        </w:rPr>
        <w:t>1</w:t>
      </w:r>
      <w:r w:rsidR="00164016" w:rsidRPr="00B650A8">
        <w:rPr>
          <w:rFonts w:ascii="Arial" w:hAnsi="Arial" w:cs="Arial"/>
          <w:b/>
        </w:rPr>
        <w:t xml:space="preserve"> were agreed as a true record</w:t>
      </w:r>
      <w:r w:rsidR="00073425" w:rsidRPr="00B650A8">
        <w:rPr>
          <w:rFonts w:ascii="Arial" w:hAnsi="Arial" w:cs="Arial"/>
          <w:b/>
        </w:rPr>
        <w:t>.</w:t>
      </w:r>
      <w:r w:rsidR="00851F2E">
        <w:rPr>
          <w:rFonts w:ascii="Arial" w:hAnsi="Arial" w:cs="Arial"/>
          <w:b/>
        </w:rPr>
        <w:t xml:space="preserve"> </w:t>
      </w:r>
    </w:p>
    <w:p w14:paraId="2C96640F" w14:textId="77777777" w:rsidR="00841C8D" w:rsidRPr="005B1265" w:rsidRDefault="00841C8D" w:rsidP="00FC6E7A">
      <w:pPr>
        <w:widowControl w:val="0"/>
        <w:autoSpaceDE w:val="0"/>
        <w:autoSpaceDN w:val="0"/>
        <w:adjustRightInd w:val="0"/>
        <w:ind w:firstLine="720"/>
        <w:rPr>
          <w:rFonts w:ascii="Arial" w:hAnsi="Arial" w:cs="Arial"/>
          <w:b/>
          <w:highlight w:val="yellow"/>
        </w:rPr>
      </w:pPr>
    </w:p>
    <w:p w14:paraId="5D139DA4" w14:textId="1BDD2144" w:rsidR="005F072E" w:rsidRDefault="000233FD" w:rsidP="005F072E">
      <w:pPr>
        <w:widowControl w:val="0"/>
        <w:tabs>
          <w:tab w:val="left" w:pos="720"/>
          <w:tab w:val="left" w:pos="1440"/>
          <w:tab w:val="left" w:pos="2160"/>
          <w:tab w:val="left" w:pos="3660"/>
        </w:tabs>
        <w:autoSpaceDE w:val="0"/>
        <w:autoSpaceDN w:val="0"/>
        <w:adjustRightInd w:val="0"/>
        <w:rPr>
          <w:rFonts w:ascii="Arial" w:hAnsi="Arial" w:cs="Arial"/>
          <w:b/>
        </w:rPr>
      </w:pPr>
      <w:r w:rsidRPr="00491631">
        <w:rPr>
          <w:rFonts w:ascii="Arial" w:hAnsi="Arial" w:cs="Arial"/>
          <w:b/>
        </w:rPr>
        <w:t>Prop:</w:t>
      </w:r>
      <w:r w:rsidRPr="00491631">
        <w:rPr>
          <w:rFonts w:ascii="Arial" w:hAnsi="Arial" w:cs="Arial"/>
          <w:b/>
        </w:rPr>
        <w:tab/>
      </w:r>
      <w:r w:rsidR="00347725" w:rsidRPr="00491631">
        <w:rPr>
          <w:rFonts w:ascii="Arial" w:hAnsi="Arial" w:cs="Arial"/>
          <w:b/>
        </w:rPr>
        <w:t>PW</w:t>
      </w:r>
      <w:r w:rsidRPr="00491631">
        <w:rPr>
          <w:rFonts w:ascii="Arial" w:hAnsi="Arial" w:cs="Arial"/>
          <w:b/>
        </w:rPr>
        <w:tab/>
        <w:t>Sec:</w:t>
      </w:r>
      <w:r w:rsidR="0090105E" w:rsidRPr="00491631">
        <w:rPr>
          <w:rFonts w:ascii="Arial" w:hAnsi="Arial" w:cs="Arial"/>
          <w:b/>
        </w:rPr>
        <w:t xml:space="preserve">  </w:t>
      </w:r>
      <w:r w:rsidR="00BC7FA9">
        <w:rPr>
          <w:rFonts w:ascii="Arial" w:hAnsi="Arial" w:cs="Arial"/>
          <w:b/>
        </w:rPr>
        <w:t>R</w:t>
      </w:r>
      <w:r w:rsidR="00FF6FE5">
        <w:rPr>
          <w:rFonts w:ascii="Arial" w:hAnsi="Arial" w:cs="Arial"/>
          <w:b/>
        </w:rPr>
        <w:t>C</w:t>
      </w:r>
    </w:p>
    <w:p w14:paraId="3D06C0EF" w14:textId="77777777" w:rsidR="005F072E" w:rsidRDefault="005F072E" w:rsidP="005F072E">
      <w:pPr>
        <w:widowControl w:val="0"/>
        <w:tabs>
          <w:tab w:val="left" w:pos="720"/>
          <w:tab w:val="left" w:pos="1440"/>
          <w:tab w:val="left" w:pos="2160"/>
          <w:tab w:val="left" w:pos="3660"/>
        </w:tabs>
        <w:autoSpaceDE w:val="0"/>
        <w:autoSpaceDN w:val="0"/>
        <w:adjustRightInd w:val="0"/>
        <w:rPr>
          <w:rFonts w:ascii="Arial" w:hAnsi="Arial" w:cs="Arial"/>
          <w:b/>
        </w:rPr>
      </w:pPr>
    </w:p>
    <w:p w14:paraId="59B3017D" w14:textId="2EDD8190" w:rsidR="000233FD" w:rsidRPr="005F072E" w:rsidRDefault="00974D46" w:rsidP="005F072E">
      <w:pPr>
        <w:widowControl w:val="0"/>
        <w:tabs>
          <w:tab w:val="left" w:pos="720"/>
          <w:tab w:val="left" w:pos="1440"/>
          <w:tab w:val="left" w:pos="2160"/>
          <w:tab w:val="left" w:pos="3660"/>
        </w:tabs>
        <w:autoSpaceDE w:val="0"/>
        <w:autoSpaceDN w:val="0"/>
        <w:adjustRightInd w:val="0"/>
        <w:ind w:left="2977" w:hanging="2977"/>
        <w:rPr>
          <w:rFonts w:ascii="Arial" w:hAnsi="Arial" w:cs="Arial"/>
          <w:b/>
        </w:rPr>
      </w:pPr>
      <w:r w:rsidRPr="00FC5455">
        <w:rPr>
          <w:rFonts w:ascii="Arial" w:hAnsi="Arial" w:cs="Arial"/>
          <w:b/>
          <w:bCs/>
        </w:rPr>
        <w:t xml:space="preserve">ITEM </w:t>
      </w:r>
      <w:r w:rsidR="005F072E">
        <w:rPr>
          <w:rFonts w:ascii="Arial" w:hAnsi="Arial" w:cs="Arial"/>
          <w:b/>
          <w:bCs/>
        </w:rPr>
        <w:t xml:space="preserve">5 </w:t>
      </w:r>
      <w:r w:rsidR="00FD7FA1">
        <w:rPr>
          <w:rFonts w:ascii="Arial" w:hAnsi="Arial" w:cs="Arial"/>
          <w:b/>
          <w:bCs/>
        </w:rPr>
        <w:t>FEB</w:t>
      </w:r>
      <w:r w:rsidR="005F072E" w:rsidRPr="00050301">
        <w:rPr>
          <w:rFonts w:ascii="Arial" w:hAnsi="Arial" w:cs="Arial"/>
          <w:b/>
          <w:bCs/>
        </w:rPr>
        <w:t xml:space="preserve"> </w:t>
      </w:r>
      <w:r w:rsidR="005F072E">
        <w:rPr>
          <w:rFonts w:ascii="Arial" w:hAnsi="Arial" w:cs="Arial"/>
          <w:b/>
          <w:bCs/>
        </w:rPr>
        <w:t>2021</w:t>
      </w:r>
      <w:r w:rsidR="005F072E" w:rsidRPr="00050301">
        <w:rPr>
          <w:rFonts w:ascii="Arial" w:hAnsi="Arial" w:cs="Arial"/>
          <w:b/>
          <w:bCs/>
        </w:rPr>
        <w:t>/TP</w:t>
      </w:r>
      <w:r w:rsidR="000233FD" w:rsidRPr="00FC5455">
        <w:rPr>
          <w:rFonts w:ascii="Arial" w:hAnsi="Arial" w:cs="Arial"/>
          <w:b/>
          <w:bCs/>
        </w:rPr>
        <w:t>:</w:t>
      </w:r>
      <w:r w:rsidR="00AD4422">
        <w:rPr>
          <w:rFonts w:ascii="Arial" w:hAnsi="Arial" w:cs="Arial"/>
          <w:b/>
          <w:bCs/>
        </w:rPr>
        <w:tab/>
      </w:r>
      <w:r w:rsidR="000233FD" w:rsidRPr="00FC5455">
        <w:rPr>
          <w:rFonts w:ascii="Arial" w:hAnsi="Arial" w:cs="Arial"/>
          <w:b/>
          <w:bCs/>
        </w:rPr>
        <w:t>PLANNING APPLICATIONS</w:t>
      </w:r>
    </w:p>
    <w:p w14:paraId="3099DA63" w14:textId="77777777" w:rsidR="00F329B9" w:rsidRDefault="00F329B9" w:rsidP="00B022DB">
      <w:pPr>
        <w:widowControl w:val="0"/>
        <w:autoSpaceDE w:val="0"/>
        <w:autoSpaceDN w:val="0"/>
        <w:adjustRightInd w:val="0"/>
        <w:ind w:left="720" w:hanging="720"/>
        <w:rPr>
          <w:rFonts w:ascii="Arial" w:hAnsi="Arial" w:cs="Arial"/>
          <w:b/>
        </w:rPr>
      </w:pPr>
    </w:p>
    <w:p w14:paraId="67167D21" w14:textId="730440C2" w:rsidR="00994577" w:rsidRDefault="001A3D4A" w:rsidP="00B022DB">
      <w:pPr>
        <w:widowControl w:val="0"/>
        <w:autoSpaceDE w:val="0"/>
        <w:autoSpaceDN w:val="0"/>
        <w:adjustRightInd w:val="0"/>
        <w:ind w:left="720" w:hanging="720"/>
        <w:rPr>
          <w:rFonts w:ascii="Arial" w:hAnsi="Arial" w:cs="Arial"/>
        </w:rPr>
      </w:pPr>
      <w:r>
        <w:rPr>
          <w:rFonts w:ascii="Arial" w:hAnsi="Arial" w:cs="Arial"/>
          <w:b/>
        </w:rPr>
        <w:t>5</w:t>
      </w:r>
      <w:r w:rsidR="00F80FC6" w:rsidRPr="00FC5455">
        <w:rPr>
          <w:rFonts w:ascii="Arial" w:hAnsi="Arial" w:cs="Arial"/>
          <w:b/>
        </w:rPr>
        <w:t>.1</w:t>
      </w:r>
      <w:r w:rsidR="00B022DB" w:rsidRPr="00FC5455">
        <w:rPr>
          <w:rFonts w:ascii="Arial" w:hAnsi="Arial" w:cs="Arial"/>
          <w:b/>
        </w:rPr>
        <w:tab/>
      </w:r>
      <w:r w:rsidR="000233FD" w:rsidRPr="00FC5455">
        <w:rPr>
          <w:rFonts w:ascii="Arial" w:hAnsi="Arial" w:cs="Arial"/>
          <w:b/>
        </w:rPr>
        <w:t>There were no objections</w:t>
      </w:r>
      <w:r w:rsidR="000233FD" w:rsidRPr="00FC5455">
        <w:rPr>
          <w:rFonts w:ascii="Arial" w:hAnsi="Arial" w:cs="Arial"/>
        </w:rPr>
        <w:t xml:space="preserve"> to the following applications pr</w:t>
      </w:r>
      <w:r w:rsidR="00AD4CA6" w:rsidRPr="00FC5455">
        <w:rPr>
          <w:rFonts w:ascii="Arial" w:hAnsi="Arial" w:cs="Arial"/>
        </w:rPr>
        <w:t xml:space="preserve">oviding the materials used were </w:t>
      </w:r>
      <w:r w:rsidR="000233FD" w:rsidRPr="00FC5455">
        <w:rPr>
          <w:rFonts w:ascii="Arial" w:hAnsi="Arial" w:cs="Arial"/>
        </w:rPr>
        <w:t>in keeping with the existing buildings, and any tree preservation orders had been cleared by the Tree Officer and tha</w:t>
      </w:r>
      <w:r w:rsidR="00AF4414" w:rsidRPr="00FC5455">
        <w:rPr>
          <w:rFonts w:ascii="Arial" w:hAnsi="Arial" w:cs="Arial"/>
        </w:rPr>
        <w:t xml:space="preserve">t any refurbishments to listed </w:t>
      </w:r>
      <w:r w:rsidR="000233FD" w:rsidRPr="00FC5455">
        <w:rPr>
          <w:rFonts w:ascii="Arial" w:hAnsi="Arial" w:cs="Arial"/>
        </w:rPr>
        <w:t xml:space="preserve">buildings </w:t>
      </w:r>
    </w:p>
    <w:p w14:paraId="79161D02" w14:textId="18AE0585" w:rsidR="000233FD" w:rsidRPr="00FC5455" w:rsidRDefault="000233FD" w:rsidP="00F329B9">
      <w:pPr>
        <w:widowControl w:val="0"/>
        <w:autoSpaceDE w:val="0"/>
        <w:autoSpaceDN w:val="0"/>
        <w:adjustRightInd w:val="0"/>
        <w:ind w:left="720"/>
        <w:rPr>
          <w:rFonts w:ascii="Arial" w:hAnsi="Arial" w:cs="Arial"/>
        </w:rPr>
      </w:pPr>
      <w:r w:rsidRPr="00FC5455">
        <w:rPr>
          <w:rFonts w:ascii="Arial" w:hAnsi="Arial" w:cs="Arial"/>
        </w:rPr>
        <w:t>conform to the Listed Buildings Officer and Conservation Officers’ remits:</w:t>
      </w:r>
    </w:p>
    <w:p w14:paraId="5A3A7FE7" w14:textId="418F7E29" w:rsidR="00AE7EDE" w:rsidRDefault="00F962E2" w:rsidP="00AE7EDE">
      <w:pPr>
        <w:widowControl w:val="0"/>
        <w:tabs>
          <w:tab w:val="left" w:pos="0"/>
          <w:tab w:val="left" w:pos="720"/>
          <w:tab w:val="left" w:pos="2127"/>
          <w:tab w:val="left" w:pos="3600"/>
          <w:tab w:val="left" w:pos="4395"/>
        </w:tabs>
        <w:autoSpaceDE w:val="0"/>
        <w:autoSpaceDN w:val="0"/>
        <w:adjustRightInd w:val="0"/>
        <w:ind w:left="2880" w:hanging="3600"/>
        <w:rPr>
          <w:rFonts w:ascii="Arial" w:hAnsi="Arial" w:cs="Arial"/>
          <w:b/>
          <w:bCs/>
        </w:rPr>
      </w:pPr>
      <w:bookmarkStart w:id="0" w:name="OLE_LINK1"/>
      <w:r>
        <w:rPr>
          <w:rFonts w:ascii="Arial" w:hAnsi="Arial" w:cs="Arial"/>
          <w:b/>
          <w:bCs/>
        </w:rPr>
        <w:tab/>
      </w:r>
      <w:r>
        <w:rPr>
          <w:rFonts w:ascii="Arial" w:hAnsi="Arial" w:cs="Arial"/>
          <w:b/>
          <w:bCs/>
        </w:rPr>
        <w:tab/>
      </w:r>
    </w:p>
    <w:p w14:paraId="62ABD531" w14:textId="4FB0CDD8" w:rsidR="006817AC" w:rsidRDefault="006817AC" w:rsidP="006817AC">
      <w:pPr>
        <w:ind w:left="2880" w:hanging="2160"/>
        <w:rPr>
          <w:b/>
          <w:bCs/>
        </w:rPr>
      </w:pPr>
      <w:r w:rsidRPr="006817AC">
        <w:rPr>
          <w:rFonts w:ascii="Arial" w:hAnsi="Arial" w:cs="Arial"/>
          <w:b/>
          <w:bCs/>
        </w:rPr>
        <w:t>21/00229/FUL</w:t>
      </w:r>
      <w:r>
        <w:rPr>
          <w:rFonts w:ascii="Arial" w:hAnsi="Arial" w:cs="Arial"/>
        </w:rPr>
        <w:tab/>
      </w:r>
      <w:r w:rsidRPr="00007E5B">
        <w:rPr>
          <w:rFonts w:ascii="Arial" w:hAnsi="Arial" w:cs="Arial"/>
        </w:rPr>
        <w:t>Proposed outbuilding at end of garden for garden room use incorporating WC and store, 3 Westbury Lane</w:t>
      </w:r>
      <w:r w:rsidRPr="00AB42EF">
        <w:rPr>
          <w:b/>
          <w:bCs/>
        </w:rPr>
        <w:t xml:space="preserve">  </w:t>
      </w:r>
    </w:p>
    <w:p w14:paraId="751E9B54" w14:textId="3FB1D655" w:rsidR="006817AC" w:rsidRDefault="006817AC" w:rsidP="006817AC">
      <w:pPr>
        <w:ind w:left="2880" w:hanging="2160"/>
        <w:rPr>
          <w:rFonts w:ascii="Arial" w:hAnsi="Arial" w:cs="Arial"/>
        </w:rPr>
      </w:pPr>
      <w:r w:rsidRPr="006817AC">
        <w:rPr>
          <w:rFonts w:ascii="Arial" w:hAnsi="Arial" w:cs="Arial"/>
          <w:b/>
          <w:bCs/>
        </w:rPr>
        <w:t>21/00204/FUL</w:t>
      </w:r>
      <w:r w:rsidRPr="00B02CBD">
        <w:rPr>
          <w:rFonts w:ascii="Arial" w:hAnsi="Arial" w:cs="Arial"/>
        </w:rPr>
        <w:tab/>
        <w:t>Installation of new plant and air-conditioning equipment, Co-op Store</w:t>
      </w:r>
      <w:r>
        <w:rPr>
          <w:rFonts w:ascii="Arial" w:hAnsi="Arial" w:cs="Arial"/>
        </w:rPr>
        <w:t>,</w:t>
      </w:r>
      <w:r w:rsidRPr="00B02CBD">
        <w:rPr>
          <w:rFonts w:ascii="Arial" w:hAnsi="Arial" w:cs="Arial"/>
        </w:rPr>
        <w:t xml:space="preserve"> 75 High Street</w:t>
      </w:r>
    </w:p>
    <w:p w14:paraId="3239E040" w14:textId="38879ACF" w:rsidR="006817AC" w:rsidRDefault="006817AC" w:rsidP="006817AC">
      <w:pPr>
        <w:ind w:left="2880" w:hanging="2160"/>
        <w:rPr>
          <w:rFonts w:ascii="Arial" w:hAnsi="Arial" w:cs="Arial"/>
        </w:rPr>
      </w:pPr>
      <w:r w:rsidRPr="006817AC">
        <w:rPr>
          <w:rFonts w:ascii="Arial" w:hAnsi="Arial" w:cs="Arial"/>
          <w:b/>
          <w:bCs/>
        </w:rPr>
        <w:t>21/00266/FUL</w:t>
      </w:r>
      <w:r w:rsidRPr="00B953F9">
        <w:rPr>
          <w:rFonts w:ascii="Arial" w:hAnsi="Arial" w:cs="Arial"/>
        </w:rPr>
        <w:tab/>
        <w:t xml:space="preserve">Proposed single storey rear extension and first floor side extension over existing garage, 6 Eliot Close  </w:t>
      </w:r>
    </w:p>
    <w:p w14:paraId="0E1C5012" w14:textId="4661376E" w:rsidR="006817AC" w:rsidRDefault="006817AC" w:rsidP="006817AC">
      <w:pPr>
        <w:ind w:left="2880" w:hanging="2160"/>
        <w:rPr>
          <w:rFonts w:ascii="Arial" w:hAnsi="Arial" w:cs="Arial"/>
        </w:rPr>
      </w:pPr>
      <w:r w:rsidRPr="006817AC">
        <w:rPr>
          <w:rFonts w:ascii="Arial" w:hAnsi="Arial" w:cs="Arial"/>
          <w:b/>
          <w:bCs/>
        </w:rPr>
        <w:t>21/00274/FUL</w:t>
      </w:r>
      <w:r>
        <w:rPr>
          <w:rFonts w:ascii="Arial" w:hAnsi="Arial" w:cs="Arial"/>
        </w:rPr>
        <w:tab/>
      </w:r>
      <w:r w:rsidRPr="00B953F9">
        <w:rPr>
          <w:rFonts w:ascii="Arial" w:hAnsi="Arial" w:cs="Arial"/>
        </w:rPr>
        <w:t>Proposed single storey rear conservatory and glazed canopy, single storey front entrance canopy and garage canopy, 31 Eliot Close</w:t>
      </w:r>
    </w:p>
    <w:p w14:paraId="62C6D820" w14:textId="43784CD2" w:rsidR="006817AC" w:rsidRDefault="006817AC" w:rsidP="006817AC">
      <w:pPr>
        <w:ind w:left="2880" w:hanging="2160"/>
        <w:rPr>
          <w:b/>
          <w:bCs/>
        </w:rPr>
      </w:pPr>
      <w:r w:rsidRPr="006817AC">
        <w:rPr>
          <w:rFonts w:ascii="Arial" w:hAnsi="Arial" w:cs="Arial"/>
          <w:b/>
          <w:bCs/>
        </w:rPr>
        <w:t>21/00316/ADV</w:t>
      </w:r>
      <w:r w:rsidRPr="00E61846">
        <w:rPr>
          <w:rFonts w:ascii="Arial" w:hAnsi="Arial" w:cs="Arial"/>
          <w:b/>
          <w:bCs/>
        </w:rPr>
        <w:tab/>
      </w:r>
      <w:r w:rsidRPr="00E61846">
        <w:rPr>
          <w:rFonts w:ascii="Arial" w:hAnsi="Arial" w:cs="Arial"/>
        </w:rPr>
        <w:t>2no internally illuminated led signs one on each of the gable end elevations of the standalone toilet block / bus shelter, Public Convenience, Front of 86 High Street</w:t>
      </w:r>
      <w:r w:rsidRPr="00AB42EF">
        <w:rPr>
          <w:b/>
          <w:bCs/>
        </w:rPr>
        <w:t xml:space="preserve">  </w:t>
      </w:r>
    </w:p>
    <w:p w14:paraId="015E2EDA" w14:textId="598B65A6" w:rsidR="006817AC" w:rsidRDefault="006817AC" w:rsidP="006817AC">
      <w:pPr>
        <w:ind w:left="2880" w:hanging="2160"/>
        <w:rPr>
          <w:rFonts w:ascii="Arial" w:hAnsi="Arial" w:cs="Arial"/>
        </w:rPr>
      </w:pPr>
      <w:r w:rsidRPr="006817AC">
        <w:rPr>
          <w:rFonts w:ascii="Arial" w:hAnsi="Arial" w:cs="Arial"/>
          <w:b/>
          <w:bCs/>
        </w:rPr>
        <w:lastRenderedPageBreak/>
        <w:t>21/00355/FUL</w:t>
      </w:r>
      <w:r>
        <w:rPr>
          <w:rFonts w:ascii="Arial" w:hAnsi="Arial" w:cs="Arial"/>
        </w:rPr>
        <w:tab/>
      </w:r>
      <w:r w:rsidRPr="00E61846">
        <w:rPr>
          <w:rFonts w:ascii="Arial" w:hAnsi="Arial" w:cs="Arial"/>
        </w:rPr>
        <w:t>Single and two-storey rear extensions, loft conversion with rear dormer and front rooflights, 22 Beaconsfield Place</w:t>
      </w:r>
    </w:p>
    <w:p w14:paraId="153811E7" w14:textId="2668C4F7" w:rsidR="006817AC" w:rsidRDefault="006817AC" w:rsidP="006817AC">
      <w:pPr>
        <w:ind w:firstLine="720"/>
        <w:rPr>
          <w:rFonts w:ascii="Arial" w:hAnsi="Arial" w:cs="Arial"/>
        </w:rPr>
      </w:pPr>
      <w:r w:rsidRPr="006817AC">
        <w:rPr>
          <w:rFonts w:ascii="Arial" w:hAnsi="Arial" w:cs="Arial"/>
          <w:b/>
          <w:bCs/>
        </w:rPr>
        <w:t>21/00371/FUL</w:t>
      </w:r>
      <w:r>
        <w:rPr>
          <w:rFonts w:ascii="Arial" w:hAnsi="Arial" w:cs="Arial"/>
        </w:rPr>
        <w:t xml:space="preserve"> </w:t>
      </w:r>
      <w:r>
        <w:rPr>
          <w:rFonts w:ascii="Arial" w:hAnsi="Arial" w:cs="Arial"/>
        </w:rPr>
        <w:tab/>
      </w:r>
      <w:r w:rsidRPr="00F7787C">
        <w:rPr>
          <w:rFonts w:ascii="Arial" w:hAnsi="Arial" w:cs="Arial"/>
        </w:rPr>
        <w:t>Single storey rear extension, 10 Leary Crescent</w:t>
      </w:r>
      <w:r w:rsidRPr="00AB42EF">
        <w:rPr>
          <w:b/>
          <w:bCs/>
        </w:rPr>
        <w:t xml:space="preserve">  </w:t>
      </w:r>
      <w:r w:rsidRPr="00E61846">
        <w:rPr>
          <w:rFonts w:ascii="Arial" w:hAnsi="Arial" w:cs="Arial"/>
        </w:rPr>
        <w:t xml:space="preserve">  </w:t>
      </w:r>
    </w:p>
    <w:p w14:paraId="231380F2" w14:textId="1EA24F9F" w:rsidR="006817AC" w:rsidRDefault="006817AC" w:rsidP="006817AC">
      <w:pPr>
        <w:ind w:left="2880" w:hanging="2160"/>
        <w:rPr>
          <w:rFonts w:ascii="Arial" w:hAnsi="Arial" w:cs="Arial"/>
        </w:rPr>
      </w:pPr>
      <w:r w:rsidRPr="006817AC">
        <w:rPr>
          <w:rFonts w:ascii="Arial" w:hAnsi="Arial" w:cs="Arial"/>
          <w:b/>
          <w:bCs/>
        </w:rPr>
        <w:t>21/00383/CLUP</w:t>
      </w:r>
      <w:r>
        <w:rPr>
          <w:rFonts w:ascii="Arial" w:hAnsi="Arial" w:cs="Arial"/>
        </w:rPr>
        <w:tab/>
      </w:r>
      <w:r w:rsidRPr="00F7787C">
        <w:rPr>
          <w:rFonts w:ascii="Arial" w:hAnsi="Arial" w:cs="Arial"/>
        </w:rPr>
        <w:t>Certificate of lawfulness for single storey rear extension 3m from rear of original dwelling (resubmission 20/03172/CLUP), 24 Bury Avenue</w:t>
      </w:r>
    </w:p>
    <w:p w14:paraId="2EF9C64B" w14:textId="37501A83" w:rsidR="006817AC" w:rsidRDefault="006817AC" w:rsidP="006817AC">
      <w:pPr>
        <w:ind w:left="2880" w:hanging="2160"/>
        <w:rPr>
          <w:rFonts w:ascii="Arial" w:hAnsi="Arial" w:cs="Arial"/>
        </w:rPr>
      </w:pPr>
      <w:r w:rsidRPr="006817AC">
        <w:rPr>
          <w:rFonts w:ascii="Arial" w:hAnsi="Arial" w:cs="Arial"/>
          <w:b/>
          <w:bCs/>
        </w:rPr>
        <w:t>21/00231/FUL</w:t>
      </w:r>
      <w:r>
        <w:rPr>
          <w:rFonts w:ascii="Arial" w:hAnsi="Arial" w:cs="Arial"/>
          <w:b/>
          <w:bCs/>
        </w:rPr>
        <w:tab/>
      </w:r>
      <w:r w:rsidRPr="00BE6910">
        <w:rPr>
          <w:rFonts w:ascii="Arial" w:hAnsi="Arial" w:cs="Arial"/>
        </w:rPr>
        <w:t>First Floor Side Extension (Re-submission of 20/03230/FUL), 11 Housman Close</w:t>
      </w:r>
      <w:r w:rsidRPr="00AB42EF">
        <w:rPr>
          <w:b/>
          <w:bCs/>
        </w:rPr>
        <w:t xml:space="preserve">  </w:t>
      </w:r>
    </w:p>
    <w:p w14:paraId="4A1A012C" w14:textId="77777777" w:rsidR="006817AC" w:rsidRDefault="006817AC" w:rsidP="001A2960">
      <w:pPr>
        <w:ind w:left="2880" w:hanging="2160"/>
        <w:rPr>
          <w:rFonts w:ascii="Arial" w:hAnsi="Arial" w:cs="Arial"/>
        </w:rPr>
      </w:pPr>
    </w:p>
    <w:p w14:paraId="2592428F" w14:textId="0B77FC5B" w:rsidR="00BE6684" w:rsidRDefault="00652B20" w:rsidP="00BE6684">
      <w:pPr>
        <w:ind w:left="720" w:hanging="720"/>
        <w:rPr>
          <w:rFonts w:ascii="Arial" w:hAnsi="Arial" w:cs="Arial"/>
        </w:rPr>
      </w:pPr>
      <w:r w:rsidRPr="00652B20">
        <w:rPr>
          <w:rFonts w:ascii="Arial" w:hAnsi="Arial" w:cs="Arial"/>
          <w:b/>
          <w:bCs/>
        </w:rPr>
        <w:t>5.2</w:t>
      </w:r>
      <w:r w:rsidR="00FA7085">
        <w:rPr>
          <w:rFonts w:ascii="Arial" w:hAnsi="Arial" w:cs="Arial"/>
          <w:b/>
          <w:bCs/>
        </w:rPr>
        <w:t>.1</w:t>
      </w:r>
      <w:r>
        <w:rPr>
          <w:rFonts w:ascii="Arial" w:hAnsi="Arial" w:cs="Arial"/>
          <w:b/>
          <w:bCs/>
        </w:rPr>
        <w:tab/>
      </w:r>
      <w:r w:rsidR="0020129C" w:rsidRPr="00BE6684">
        <w:rPr>
          <w:rFonts w:ascii="Arial" w:hAnsi="Arial" w:cs="Arial"/>
          <w:b/>
          <w:bCs/>
          <w:i/>
          <w:iCs/>
        </w:rPr>
        <w:t>21/00</w:t>
      </w:r>
      <w:r w:rsidR="00BE6684" w:rsidRPr="00BE6684">
        <w:rPr>
          <w:rFonts w:ascii="Arial" w:hAnsi="Arial" w:cs="Arial"/>
          <w:b/>
          <w:bCs/>
          <w:i/>
          <w:iCs/>
        </w:rPr>
        <w:t>284</w:t>
      </w:r>
      <w:r w:rsidR="0020129C" w:rsidRPr="00BE6684">
        <w:rPr>
          <w:rFonts w:ascii="Arial" w:hAnsi="Arial" w:cs="Arial"/>
          <w:b/>
          <w:bCs/>
          <w:i/>
          <w:iCs/>
        </w:rPr>
        <w:t xml:space="preserve">/FUL - </w:t>
      </w:r>
      <w:r w:rsidR="00BE6684" w:rsidRPr="00BE6684">
        <w:rPr>
          <w:rFonts w:ascii="Arial" w:hAnsi="Arial" w:cs="Arial"/>
          <w:b/>
          <w:bCs/>
          <w:i/>
          <w:iCs/>
        </w:rPr>
        <w:t>2-storey side/front extension and single storey rear/side extension replacing existing single storey side extension and conservatory; rear window alteration for Juliet balcony, 10 Queens Avenue</w:t>
      </w:r>
      <w:r w:rsidR="00BE6684" w:rsidRPr="00B953F9">
        <w:rPr>
          <w:rFonts w:ascii="Arial" w:hAnsi="Arial" w:cs="Arial"/>
        </w:rPr>
        <w:t xml:space="preserve"> </w:t>
      </w:r>
      <w:r w:rsidR="00BE6684">
        <w:rPr>
          <w:rFonts w:ascii="Arial" w:hAnsi="Arial" w:cs="Arial"/>
        </w:rPr>
        <w:t>- The Committee had no objection in principle to this application but</w:t>
      </w:r>
      <w:r w:rsidR="00F12112">
        <w:rPr>
          <w:rFonts w:ascii="Arial" w:hAnsi="Arial" w:cs="Arial"/>
        </w:rPr>
        <w:t xml:space="preserve"> questioned the adequacy of </w:t>
      </w:r>
      <w:r w:rsidR="005F2D45">
        <w:rPr>
          <w:rFonts w:ascii="Arial" w:hAnsi="Arial" w:cs="Arial"/>
        </w:rPr>
        <w:t xml:space="preserve">available </w:t>
      </w:r>
      <w:r w:rsidR="00F12112">
        <w:rPr>
          <w:rFonts w:ascii="Arial" w:hAnsi="Arial" w:cs="Arial"/>
        </w:rPr>
        <w:t xml:space="preserve">parking </w:t>
      </w:r>
      <w:r w:rsidR="005F2D45">
        <w:rPr>
          <w:rFonts w:ascii="Arial" w:hAnsi="Arial" w:cs="Arial"/>
        </w:rPr>
        <w:t>for the extended 5-bedroomed dwelling.</w:t>
      </w:r>
    </w:p>
    <w:p w14:paraId="588B2973" w14:textId="1BB4B947" w:rsidR="00FA7085" w:rsidRDefault="00FA7085" w:rsidP="00BE6684">
      <w:pPr>
        <w:ind w:left="720" w:hanging="720"/>
        <w:rPr>
          <w:rFonts w:ascii="Arial" w:hAnsi="Arial" w:cs="Arial"/>
        </w:rPr>
      </w:pPr>
    </w:p>
    <w:p w14:paraId="7F34A9CA" w14:textId="2880C00C" w:rsidR="00FA7085" w:rsidRPr="00FA7085" w:rsidRDefault="00FA7085" w:rsidP="00BE6684">
      <w:pPr>
        <w:ind w:left="720" w:hanging="720"/>
        <w:rPr>
          <w:rFonts w:ascii="Arial" w:hAnsi="Arial" w:cs="Arial"/>
        </w:rPr>
      </w:pPr>
      <w:r w:rsidRPr="00FA7085">
        <w:rPr>
          <w:rFonts w:ascii="Arial" w:hAnsi="Arial" w:cs="Arial"/>
          <w:b/>
          <w:bCs/>
        </w:rPr>
        <w:t>5.2.2</w:t>
      </w:r>
      <w:r>
        <w:rPr>
          <w:rFonts w:ascii="Arial" w:hAnsi="Arial" w:cs="Arial"/>
        </w:rPr>
        <w:tab/>
      </w:r>
      <w:r w:rsidRPr="00F12112">
        <w:rPr>
          <w:rFonts w:ascii="Arial" w:hAnsi="Arial" w:cs="Arial"/>
          <w:b/>
          <w:bCs/>
          <w:i/>
          <w:iCs/>
        </w:rPr>
        <w:t>21/00298/FUL - Two storey front extension replacing front porch, 62 Severn Drive</w:t>
      </w:r>
      <w:r>
        <w:rPr>
          <w:rFonts w:ascii="Arial" w:hAnsi="Arial" w:cs="Arial"/>
        </w:rPr>
        <w:t xml:space="preserve"> – The Committee</w:t>
      </w:r>
      <w:r w:rsidR="005F2D45">
        <w:rPr>
          <w:rFonts w:ascii="Arial" w:hAnsi="Arial" w:cs="Arial"/>
        </w:rPr>
        <w:t xml:space="preserve"> objected to this application on the grounds that the significantly extended property with its unusual two storey front extension would be out of keeping with neighbouring properties and would adversely affect the streetscene.</w:t>
      </w:r>
    </w:p>
    <w:bookmarkEnd w:id="0"/>
    <w:p w14:paraId="37C91AFE" w14:textId="77777777" w:rsidR="00BE6684" w:rsidRDefault="004E32F6" w:rsidP="006B4592">
      <w:pPr>
        <w:widowControl w:val="0"/>
        <w:tabs>
          <w:tab w:val="left" w:pos="-142"/>
          <w:tab w:val="left" w:pos="0"/>
          <w:tab w:val="left" w:pos="720"/>
          <w:tab w:val="left" w:pos="3600"/>
          <w:tab w:val="left" w:pos="4395"/>
        </w:tabs>
        <w:autoSpaceDE w:val="0"/>
        <w:autoSpaceDN w:val="0"/>
        <w:adjustRightInd w:val="0"/>
        <w:ind w:left="709" w:hanging="1429"/>
        <w:rPr>
          <w:rFonts w:ascii="Arial" w:hAnsi="Arial" w:cs="Arial"/>
          <w:b/>
          <w:bCs/>
        </w:rPr>
      </w:pPr>
      <w:r>
        <w:rPr>
          <w:rFonts w:ascii="Arial" w:hAnsi="Arial" w:cs="Arial"/>
          <w:b/>
          <w:bCs/>
        </w:rPr>
        <w:tab/>
      </w:r>
      <w:r w:rsidR="00C06536">
        <w:rPr>
          <w:rFonts w:ascii="Arial" w:hAnsi="Arial" w:cs="Arial"/>
          <w:b/>
          <w:bCs/>
        </w:rPr>
        <w:tab/>
      </w:r>
    </w:p>
    <w:p w14:paraId="69491D75" w14:textId="4DEC03D8" w:rsidR="002C1737" w:rsidRDefault="00BE6684" w:rsidP="006B4592">
      <w:pPr>
        <w:widowControl w:val="0"/>
        <w:tabs>
          <w:tab w:val="left" w:pos="-142"/>
          <w:tab w:val="left" w:pos="0"/>
          <w:tab w:val="left" w:pos="720"/>
          <w:tab w:val="left" w:pos="3600"/>
          <w:tab w:val="left" w:pos="4395"/>
        </w:tabs>
        <w:autoSpaceDE w:val="0"/>
        <w:autoSpaceDN w:val="0"/>
        <w:adjustRightInd w:val="0"/>
        <w:ind w:left="709" w:hanging="1429"/>
        <w:rPr>
          <w:rFonts w:ascii="Arial" w:hAnsi="Arial" w:cs="Arial"/>
          <w:color w:val="000000"/>
        </w:rPr>
      </w:pPr>
      <w:r>
        <w:rPr>
          <w:rFonts w:ascii="Arial" w:hAnsi="Arial" w:cs="Arial"/>
          <w:b/>
          <w:bCs/>
        </w:rPr>
        <w:tab/>
      </w:r>
      <w:r w:rsidR="00FA7085">
        <w:rPr>
          <w:rFonts w:ascii="Arial" w:hAnsi="Arial" w:cs="Arial"/>
          <w:b/>
          <w:bCs/>
        </w:rPr>
        <w:tab/>
      </w:r>
      <w:r w:rsidR="006B4592">
        <w:rPr>
          <w:rFonts w:ascii="Arial" w:hAnsi="Arial" w:cs="Arial"/>
          <w:b/>
          <w:bCs/>
        </w:rPr>
        <w:t>5</w:t>
      </w:r>
      <w:r w:rsidR="00560C19">
        <w:rPr>
          <w:rFonts w:ascii="Arial" w:hAnsi="Arial" w:cs="Arial"/>
          <w:b/>
          <w:bCs/>
        </w:rPr>
        <w:t>.</w:t>
      </w:r>
      <w:r w:rsidR="001A2960">
        <w:rPr>
          <w:rFonts w:ascii="Arial" w:hAnsi="Arial" w:cs="Arial"/>
          <w:b/>
          <w:bCs/>
        </w:rPr>
        <w:t>3</w:t>
      </w:r>
      <w:r w:rsidR="00560C19">
        <w:rPr>
          <w:rFonts w:ascii="Arial" w:hAnsi="Arial" w:cs="Arial"/>
          <w:b/>
          <w:bCs/>
        </w:rPr>
        <w:tab/>
      </w:r>
      <w:r w:rsidR="00560C19" w:rsidRPr="002C1737">
        <w:rPr>
          <w:rFonts w:ascii="Arial" w:hAnsi="Arial" w:cs="Arial"/>
        </w:rPr>
        <w:t>T</w:t>
      </w:r>
      <w:r w:rsidR="002C1737" w:rsidRPr="002C1737">
        <w:rPr>
          <w:rFonts w:ascii="Arial" w:hAnsi="Arial" w:cs="Arial"/>
        </w:rPr>
        <w:t>he Committee</w:t>
      </w:r>
      <w:r w:rsidR="00560C19" w:rsidRPr="002C1737">
        <w:rPr>
          <w:rFonts w:ascii="Arial" w:hAnsi="Arial" w:cs="Arial"/>
        </w:rPr>
        <w:t xml:space="preserve"> </w:t>
      </w:r>
      <w:r w:rsidR="00961884">
        <w:rPr>
          <w:rFonts w:ascii="Arial" w:hAnsi="Arial" w:cs="Arial"/>
        </w:rPr>
        <w:t xml:space="preserve">received and noted </w:t>
      </w:r>
      <w:r w:rsidR="00961884" w:rsidRPr="00D37AD4">
        <w:rPr>
          <w:rFonts w:ascii="Arial" w:hAnsi="Arial" w:cs="Arial"/>
          <w:color w:val="000000"/>
        </w:rPr>
        <w:t>the updated schedule of planning decisions comparing TPEM's representations against MKC decisions</w:t>
      </w:r>
      <w:r w:rsidR="00961884">
        <w:rPr>
          <w:rFonts w:ascii="Arial" w:hAnsi="Arial" w:cs="Arial"/>
          <w:color w:val="000000"/>
        </w:rPr>
        <w:t>.</w:t>
      </w:r>
    </w:p>
    <w:p w14:paraId="043ED69C" w14:textId="79BBE1C4" w:rsidR="00547947" w:rsidRDefault="00547947" w:rsidP="006B4592">
      <w:pPr>
        <w:widowControl w:val="0"/>
        <w:tabs>
          <w:tab w:val="left" w:pos="-142"/>
          <w:tab w:val="left" w:pos="0"/>
          <w:tab w:val="left" w:pos="720"/>
          <w:tab w:val="left" w:pos="3600"/>
          <w:tab w:val="left" w:pos="4395"/>
        </w:tabs>
        <w:autoSpaceDE w:val="0"/>
        <w:autoSpaceDN w:val="0"/>
        <w:adjustRightInd w:val="0"/>
        <w:ind w:left="709" w:hanging="1429"/>
        <w:rPr>
          <w:rFonts w:ascii="Arial" w:hAnsi="Arial" w:cs="Arial"/>
          <w:color w:val="000000"/>
        </w:rPr>
      </w:pPr>
    </w:p>
    <w:p w14:paraId="027AE57F" w14:textId="2834DCB5" w:rsidR="00BF31B3" w:rsidRDefault="00BF31B3" w:rsidP="00BF31B3">
      <w:pPr>
        <w:widowControl w:val="0"/>
        <w:tabs>
          <w:tab w:val="left" w:pos="-142"/>
          <w:tab w:val="left" w:pos="0"/>
          <w:tab w:val="left" w:pos="2835"/>
          <w:tab w:val="left" w:pos="3600"/>
          <w:tab w:val="left" w:pos="4395"/>
        </w:tabs>
        <w:autoSpaceDE w:val="0"/>
        <w:autoSpaceDN w:val="0"/>
        <w:adjustRightInd w:val="0"/>
        <w:ind w:left="709" w:hanging="1429"/>
        <w:rPr>
          <w:rFonts w:ascii="Arial" w:hAnsi="Arial" w:cs="Arial"/>
          <w:b/>
        </w:rPr>
      </w:pPr>
      <w:r>
        <w:rPr>
          <w:rFonts w:ascii="Arial" w:hAnsi="Arial" w:cs="Arial"/>
        </w:rPr>
        <w:tab/>
      </w:r>
      <w:r>
        <w:rPr>
          <w:rFonts w:ascii="Arial" w:hAnsi="Arial" w:cs="Arial"/>
        </w:rPr>
        <w:tab/>
      </w:r>
      <w:r w:rsidRPr="00172633">
        <w:rPr>
          <w:rFonts w:ascii="Arial" w:hAnsi="Arial" w:cs="Arial"/>
          <w:b/>
        </w:rPr>
        <w:t xml:space="preserve">ITEM </w:t>
      </w:r>
      <w:r>
        <w:rPr>
          <w:rFonts w:ascii="Arial" w:hAnsi="Arial" w:cs="Arial"/>
          <w:b/>
        </w:rPr>
        <w:t>6</w:t>
      </w:r>
      <w:r w:rsidR="001A2960">
        <w:rPr>
          <w:rFonts w:ascii="Arial" w:hAnsi="Arial" w:cs="Arial"/>
          <w:b/>
        </w:rPr>
        <w:t xml:space="preserve"> </w:t>
      </w:r>
      <w:r w:rsidR="00652B20">
        <w:rPr>
          <w:rFonts w:ascii="Arial" w:hAnsi="Arial" w:cs="Arial"/>
          <w:b/>
        </w:rPr>
        <w:t>FEB</w:t>
      </w:r>
      <w:r w:rsidR="00637ADA" w:rsidRPr="00050301">
        <w:rPr>
          <w:rFonts w:ascii="Arial" w:hAnsi="Arial" w:cs="Arial"/>
          <w:b/>
          <w:bCs/>
        </w:rPr>
        <w:t xml:space="preserve"> </w:t>
      </w:r>
      <w:r w:rsidRPr="00172633">
        <w:rPr>
          <w:rFonts w:ascii="Arial" w:hAnsi="Arial" w:cs="Arial"/>
          <w:b/>
          <w:bCs/>
        </w:rPr>
        <w:t>202</w:t>
      </w:r>
      <w:r w:rsidR="00DB5F26">
        <w:rPr>
          <w:rFonts w:ascii="Arial" w:hAnsi="Arial" w:cs="Arial"/>
          <w:b/>
          <w:bCs/>
        </w:rPr>
        <w:t>1</w:t>
      </w:r>
      <w:r w:rsidRPr="00172633">
        <w:rPr>
          <w:rFonts w:ascii="Arial" w:hAnsi="Arial" w:cs="Arial"/>
          <w:b/>
          <w:bCs/>
        </w:rPr>
        <w:t>/TP:</w:t>
      </w:r>
      <w:r>
        <w:rPr>
          <w:rFonts w:ascii="Arial" w:hAnsi="Arial" w:cs="Arial"/>
          <w:b/>
        </w:rPr>
        <w:tab/>
      </w:r>
      <w:r w:rsidR="00652B20">
        <w:rPr>
          <w:rFonts w:ascii="Arial" w:hAnsi="Arial" w:cs="Arial"/>
          <w:b/>
        </w:rPr>
        <w:t>LICENCE APPLICATIONS</w:t>
      </w:r>
    </w:p>
    <w:p w14:paraId="184153D7" w14:textId="77777777" w:rsidR="00AA7955" w:rsidRDefault="00AA7955" w:rsidP="00BF31B3">
      <w:pPr>
        <w:widowControl w:val="0"/>
        <w:tabs>
          <w:tab w:val="left" w:pos="-142"/>
          <w:tab w:val="left" w:pos="0"/>
          <w:tab w:val="left" w:pos="2835"/>
          <w:tab w:val="left" w:pos="3600"/>
          <w:tab w:val="left" w:pos="4395"/>
        </w:tabs>
        <w:autoSpaceDE w:val="0"/>
        <w:autoSpaceDN w:val="0"/>
        <w:adjustRightInd w:val="0"/>
        <w:ind w:left="709" w:hanging="1429"/>
        <w:rPr>
          <w:rFonts w:ascii="Arial" w:hAnsi="Arial" w:cs="Arial"/>
          <w:b/>
          <w:bCs/>
        </w:rPr>
      </w:pPr>
    </w:p>
    <w:p w14:paraId="2AAC32DE" w14:textId="37E27EB5" w:rsidR="00AD4422" w:rsidRDefault="006B6F74" w:rsidP="006B6F74">
      <w:pPr>
        <w:rPr>
          <w:rFonts w:ascii="Arial" w:hAnsi="Arial" w:cs="Arial"/>
          <w:b/>
          <w:bCs/>
        </w:rPr>
      </w:pPr>
      <w:r w:rsidRPr="006B6F74">
        <w:rPr>
          <w:rFonts w:ascii="Arial" w:hAnsi="Arial" w:cs="Arial"/>
        </w:rPr>
        <w:t xml:space="preserve">The Committee had no objections to the Street Trading Consent application from </w:t>
      </w:r>
      <w:r w:rsidR="00AD4422" w:rsidRPr="006B6F74">
        <w:rPr>
          <w:rFonts w:ascii="Arial" w:hAnsi="Arial" w:cs="Arial"/>
        </w:rPr>
        <w:t xml:space="preserve">Howe and Co (Fish &amp; Chips) for 9 Vans to trade Boroughwide </w:t>
      </w:r>
      <w:r w:rsidRPr="006B6F74">
        <w:rPr>
          <w:rFonts w:ascii="Arial" w:hAnsi="Arial" w:cs="Arial"/>
        </w:rPr>
        <w:t>between M</w:t>
      </w:r>
      <w:r w:rsidR="00AD4422" w:rsidRPr="006B6F74">
        <w:rPr>
          <w:rFonts w:ascii="Arial" w:hAnsi="Arial" w:cs="Arial"/>
        </w:rPr>
        <w:t xml:space="preserve">onday </w:t>
      </w:r>
      <w:r w:rsidRPr="006B6F74">
        <w:rPr>
          <w:rFonts w:ascii="Arial" w:hAnsi="Arial" w:cs="Arial"/>
        </w:rPr>
        <w:t>and</w:t>
      </w:r>
      <w:r w:rsidR="00AD4422" w:rsidRPr="006B6F74">
        <w:rPr>
          <w:rFonts w:ascii="Arial" w:hAnsi="Arial" w:cs="Arial"/>
        </w:rPr>
        <w:t xml:space="preserve"> Saturday 11:30 – 22:30</w:t>
      </w:r>
      <w:r>
        <w:rPr>
          <w:rFonts w:ascii="Arial" w:hAnsi="Arial" w:cs="Arial"/>
        </w:rPr>
        <w:t>.</w:t>
      </w:r>
    </w:p>
    <w:p w14:paraId="3980AA55" w14:textId="77777777" w:rsidR="006A3843" w:rsidRDefault="006A3843" w:rsidP="006A3843"/>
    <w:p w14:paraId="7E734743" w14:textId="59D25621" w:rsidR="006A3EAA" w:rsidRPr="00172633" w:rsidRDefault="00C72ED2" w:rsidP="00A75DD8">
      <w:pPr>
        <w:widowControl w:val="0"/>
        <w:tabs>
          <w:tab w:val="left" w:pos="-142"/>
          <w:tab w:val="left" w:pos="0"/>
          <w:tab w:val="left" w:pos="2835"/>
          <w:tab w:val="left" w:pos="3600"/>
          <w:tab w:val="left" w:pos="4395"/>
        </w:tabs>
        <w:autoSpaceDE w:val="0"/>
        <w:autoSpaceDN w:val="0"/>
        <w:adjustRightInd w:val="0"/>
        <w:ind w:left="709" w:hanging="1429"/>
        <w:rPr>
          <w:rFonts w:ascii="Arial" w:hAnsi="Arial" w:cs="Arial"/>
          <w:b/>
        </w:rPr>
      </w:pPr>
      <w:r>
        <w:rPr>
          <w:rFonts w:ascii="Arial" w:hAnsi="Arial" w:cs="Arial"/>
        </w:rPr>
        <w:tab/>
      </w:r>
      <w:r w:rsidR="00634166">
        <w:rPr>
          <w:rFonts w:ascii="Arial" w:hAnsi="Arial" w:cs="Arial"/>
        </w:rPr>
        <w:tab/>
      </w:r>
      <w:r w:rsidR="00C511DB" w:rsidRPr="00172633">
        <w:rPr>
          <w:rFonts w:ascii="Arial" w:hAnsi="Arial" w:cs="Arial"/>
          <w:b/>
        </w:rPr>
        <w:t xml:space="preserve">ITEM </w:t>
      </w:r>
      <w:r w:rsidR="005B2A75">
        <w:rPr>
          <w:rFonts w:ascii="Arial" w:hAnsi="Arial" w:cs="Arial"/>
          <w:b/>
        </w:rPr>
        <w:t>7</w:t>
      </w:r>
      <w:r w:rsidR="00172633" w:rsidRPr="00172633">
        <w:rPr>
          <w:rFonts w:ascii="Arial" w:hAnsi="Arial" w:cs="Arial"/>
          <w:b/>
        </w:rPr>
        <w:t xml:space="preserve"> </w:t>
      </w:r>
      <w:r w:rsidR="00AD4422">
        <w:rPr>
          <w:rFonts w:ascii="Arial" w:hAnsi="Arial" w:cs="Arial"/>
          <w:b/>
          <w:bCs/>
        </w:rPr>
        <w:t>FEB</w:t>
      </w:r>
      <w:r w:rsidR="00637ADA" w:rsidRPr="00050301">
        <w:rPr>
          <w:rFonts w:ascii="Arial" w:hAnsi="Arial" w:cs="Arial"/>
          <w:b/>
          <w:bCs/>
        </w:rPr>
        <w:t xml:space="preserve"> </w:t>
      </w:r>
      <w:r w:rsidR="00580954" w:rsidRPr="00172633">
        <w:rPr>
          <w:rFonts w:ascii="Arial" w:hAnsi="Arial" w:cs="Arial"/>
          <w:b/>
          <w:bCs/>
        </w:rPr>
        <w:t>202</w:t>
      </w:r>
      <w:r w:rsidR="00DB5F26">
        <w:rPr>
          <w:rFonts w:ascii="Arial" w:hAnsi="Arial" w:cs="Arial"/>
          <w:b/>
          <w:bCs/>
        </w:rPr>
        <w:t>1</w:t>
      </w:r>
      <w:r w:rsidR="00183D69" w:rsidRPr="00172633">
        <w:rPr>
          <w:rFonts w:ascii="Arial" w:hAnsi="Arial" w:cs="Arial"/>
          <w:b/>
          <w:bCs/>
        </w:rPr>
        <w:t>/TP</w:t>
      </w:r>
      <w:r w:rsidR="0034068D" w:rsidRPr="00172633">
        <w:rPr>
          <w:rFonts w:ascii="Arial" w:hAnsi="Arial" w:cs="Arial"/>
          <w:b/>
          <w:bCs/>
        </w:rPr>
        <w:t>:</w:t>
      </w:r>
      <w:r w:rsidR="00A302B1" w:rsidRPr="00172633">
        <w:rPr>
          <w:rFonts w:ascii="Arial" w:hAnsi="Arial" w:cs="Arial"/>
          <w:b/>
        </w:rPr>
        <w:tab/>
        <w:t xml:space="preserve">VISION AND OBJECTIVES OF THE TOWN PLANNING </w:t>
      </w:r>
      <w:r w:rsidR="00A302B1" w:rsidRPr="00172633">
        <w:rPr>
          <w:rFonts w:ascii="Arial" w:hAnsi="Arial" w:cs="Arial"/>
          <w:b/>
        </w:rPr>
        <w:tab/>
      </w:r>
      <w:r w:rsidR="00A302B1" w:rsidRPr="00172633">
        <w:rPr>
          <w:rFonts w:ascii="Arial" w:hAnsi="Arial" w:cs="Arial"/>
          <w:b/>
        </w:rPr>
        <w:tab/>
      </w:r>
      <w:r w:rsidR="00A302B1" w:rsidRPr="00172633">
        <w:rPr>
          <w:rFonts w:ascii="Arial" w:hAnsi="Arial" w:cs="Arial"/>
          <w:b/>
        </w:rPr>
        <w:tab/>
      </w:r>
      <w:r w:rsidR="00A302B1" w:rsidRPr="00172633">
        <w:rPr>
          <w:rFonts w:ascii="Arial" w:hAnsi="Arial" w:cs="Arial"/>
          <w:b/>
        </w:rPr>
        <w:tab/>
      </w:r>
      <w:r w:rsidR="00A302B1" w:rsidRPr="00172633">
        <w:rPr>
          <w:rFonts w:ascii="Arial" w:hAnsi="Arial" w:cs="Arial"/>
          <w:b/>
        </w:rPr>
        <w:tab/>
        <w:t>AND MANAGEMENT COMMITTEE</w:t>
      </w:r>
    </w:p>
    <w:p w14:paraId="2781C85B" w14:textId="77777777" w:rsidR="00F06AF7" w:rsidRPr="00172633" w:rsidRDefault="00F06AF7" w:rsidP="00C65637">
      <w:pPr>
        <w:ind w:left="-4"/>
        <w:rPr>
          <w:rFonts w:ascii="Arial" w:hAnsi="Arial" w:cs="Arial"/>
        </w:rPr>
      </w:pPr>
    </w:p>
    <w:p w14:paraId="38F01E01" w14:textId="4A4A2958" w:rsidR="00057619" w:rsidRPr="00172633" w:rsidRDefault="00302F65" w:rsidP="00E71941">
      <w:pPr>
        <w:ind w:left="-4"/>
        <w:rPr>
          <w:rFonts w:ascii="Arial" w:hAnsi="Arial" w:cs="Arial"/>
        </w:rPr>
      </w:pPr>
      <w:r w:rsidRPr="00172633">
        <w:rPr>
          <w:rFonts w:ascii="Arial" w:hAnsi="Arial" w:cs="Arial"/>
        </w:rPr>
        <w:t xml:space="preserve">The Committee </w:t>
      </w:r>
      <w:r w:rsidR="006A1616" w:rsidRPr="00172633">
        <w:rPr>
          <w:rFonts w:ascii="Arial" w:hAnsi="Arial" w:cs="Arial"/>
        </w:rPr>
        <w:t>discussed</w:t>
      </w:r>
      <w:r w:rsidR="00C721F8" w:rsidRPr="00172633">
        <w:rPr>
          <w:rFonts w:ascii="Arial" w:hAnsi="Arial" w:cs="Arial"/>
        </w:rPr>
        <w:t xml:space="preserve"> the</w:t>
      </w:r>
      <w:r w:rsidR="00057619" w:rsidRPr="00172633">
        <w:rPr>
          <w:rFonts w:ascii="Arial" w:hAnsi="Arial" w:cs="Arial"/>
        </w:rPr>
        <w:t xml:space="preserve"> progress </w:t>
      </w:r>
      <w:r w:rsidR="00C721F8" w:rsidRPr="00172633">
        <w:rPr>
          <w:rFonts w:ascii="Arial" w:hAnsi="Arial" w:cs="Arial"/>
        </w:rPr>
        <w:t xml:space="preserve">that had been made </w:t>
      </w:r>
      <w:r w:rsidR="00057619" w:rsidRPr="00172633">
        <w:rPr>
          <w:rFonts w:ascii="Arial" w:hAnsi="Arial" w:cs="Arial"/>
        </w:rPr>
        <w:t>agains</w:t>
      </w:r>
      <w:r w:rsidRPr="00172633">
        <w:rPr>
          <w:rFonts w:ascii="Arial" w:hAnsi="Arial" w:cs="Arial"/>
        </w:rPr>
        <w:t>t the agreed o</w:t>
      </w:r>
      <w:r w:rsidR="00C65637" w:rsidRPr="00172633">
        <w:rPr>
          <w:rFonts w:ascii="Arial" w:hAnsi="Arial" w:cs="Arial"/>
        </w:rPr>
        <w:t>bjectives for 20</w:t>
      </w:r>
      <w:r w:rsidR="00172633" w:rsidRPr="00172633">
        <w:rPr>
          <w:rFonts w:ascii="Arial" w:hAnsi="Arial" w:cs="Arial"/>
        </w:rPr>
        <w:t>20</w:t>
      </w:r>
      <w:r w:rsidR="00C65637" w:rsidRPr="00172633">
        <w:rPr>
          <w:rFonts w:ascii="Arial" w:hAnsi="Arial" w:cs="Arial"/>
        </w:rPr>
        <w:t>/</w:t>
      </w:r>
      <w:r w:rsidR="00172633" w:rsidRPr="00172633">
        <w:rPr>
          <w:rFonts w:ascii="Arial" w:hAnsi="Arial" w:cs="Arial"/>
        </w:rPr>
        <w:t>21</w:t>
      </w:r>
      <w:r w:rsidR="00057619" w:rsidRPr="00172633">
        <w:rPr>
          <w:rFonts w:ascii="Arial" w:hAnsi="Arial" w:cs="Arial"/>
        </w:rPr>
        <w:t>:</w:t>
      </w:r>
    </w:p>
    <w:p w14:paraId="6941A0D1" w14:textId="77777777" w:rsidR="00E82660" w:rsidRPr="006B4592" w:rsidRDefault="00E82660" w:rsidP="00947BA0">
      <w:pPr>
        <w:widowControl w:val="0"/>
        <w:autoSpaceDE w:val="0"/>
        <w:autoSpaceDN w:val="0"/>
        <w:adjustRightInd w:val="0"/>
        <w:ind w:left="720" w:hanging="720"/>
        <w:rPr>
          <w:rFonts w:ascii="Arial" w:hAnsi="Arial" w:cs="Arial"/>
          <w:b/>
          <w:bCs/>
          <w:highlight w:val="yellow"/>
        </w:rPr>
      </w:pPr>
    </w:p>
    <w:p w14:paraId="39EB4585" w14:textId="4289C392" w:rsidR="001D5F9F" w:rsidRPr="00172633" w:rsidRDefault="005B2A75" w:rsidP="00947BA0">
      <w:pPr>
        <w:widowControl w:val="0"/>
        <w:autoSpaceDE w:val="0"/>
        <w:autoSpaceDN w:val="0"/>
        <w:adjustRightInd w:val="0"/>
        <w:ind w:left="720" w:hanging="720"/>
        <w:rPr>
          <w:rFonts w:ascii="Arial" w:hAnsi="Arial" w:cs="Arial"/>
          <w:bCs/>
          <w:i/>
        </w:rPr>
      </w:pPr>
      <w:r>
        <w:rPr>
          <w:rFonts w:ascii="Arial" w:hAnsi="Arial" w:cs="Arial"/>
          <w:b/>
          <w:bCs/>
        </w:rPr>
        <w:t>7</w:t>
      </w:r>
      <w:r w:rsidR="00E71941" w:rsidRPr="00172633">
        <w:rPr>
          <w:rFonts w:ascii="Arial" w:hAnsi="Arial" w:cs="Arial"/>
          <w:b/>
          <w:bCs/>
        </w:rPr>
        <w:t>.1</w:t>
      </w:r>
      <w:r w:rsidR="000134A8" w:rsidRPr="00172633">
        <w:rPr>
          <w:rFonts w:ascii="Arial" w:hAnsi="Arial" w:cs="Arial"/>
          <w:bCs/>
        </w:rPr>
        <w:tab/>
      </w:r>
      <w:r w:rsidR="000134A8" w:rsidRPr="00172633">
        <w:rPr>
          <w:rFonts w:ascii="Arial" w:hAnsi="Arial" w:cs="Arial"/>
          <w:bCs/>
          <w:i/>
        </w:rPr>
        <w:t xml:space="preserve">To maintain an overview of public transport issues that impact on Newport Pagnell residents and to aim to resolve such issues within a </w:t>
      </w:r>
      <w:r w:rsidR="000E6382" w:rsidRPr="00172633">
        <w:rPr>
          <w:rFonts w:ascii="Arial" w:hAnsi="Arial" w:cs="Arial"/>
          <w:bCs/>
          <w:i/>
        </w:rPr>
        <w:t>30-day</w:t>
      </w:r>
      <w:r w:rsidR="000134A8" w:rsidRPr="00172633">
        <w:rPr>
          <w:rFonts w:ascii="Arial" w:hAnsi="Arial" w:cs="Arial"/>
          <w:bCs/>
          <w:i/>
        </w:rPr>
        <w:t xml:space="preserve"> period</w:t>
      </w:r>
    </w:p>
    <w:p w14:paraId="046B05DA" w14:textId="12F2BFAE" w:rsidR="00AA1699" w:rsidRPr="00172633" w:rsidRDefault="00AA1699" w:rsidP="00AA1699">
      <w:pPr>
        <w:ind w:left="698" w:hanging="698"/>
        <w:rPr>
          <w:rFonts w:ascii="Arial" w:hAnsi="Arial" w:cs="Arial"/>
        </w:rPr>
      </w:pPr>
    </w:p>
    <w:p w14:paraId="5C8D7DAF" w14:textId="1235FFA7" w:rsidR="00E82660" w:rsidRPr="00461B94" w:rsidRDefault="00B5696C" w:rsidP="00194A99">
      <w:pPr>
        <w:ind w:left="1433" w:hanging="735"/>
        <w:rPr>
          <w:rFonts w:ascii="Arial" w:hAnsi="Arial" w:cs="Arial"/>
        </w:rPr>
      </w:pPr>
      <w:r w:rsidRPr="00461B94">
        <w:rPr>
          <w:rFonts w:ascii="Arial" w:hAnsi="Arial" w:cs="Arial"/>
          <w:b/>
          <w:bCs/>
        </w:rPr>
        <w:t>7.1.1</w:t>
      </w:r>
      <w:r w:rsidRPr="00461B94">
        <w:rPr>
          <w:rFonts w:ascii="Arial" w:hAnsi="Arial" w:cs="Arial"/>
        </w:rPr>
        <w:tab/>
      </w:r>
      <w:r w:rsidR="00504C9C" w:rsidRPr="00461B94">
        <w:rPr>
          <w:rFonts w:ascii="Arial" w:hAnsi="Arial" w:cs="Arial"/>
        </w:rPr>
        <w:t>The Deputy Clerk</w:t>
      </w:r>
      <w:r w:rsidR="00A24790" w:rsidRPr="00461B94">
        <w:rPr>
          <w:rFonts w:ascii="Arial" w:hAnsi="Arial" w:cs="Arial"/>
        </w:rPr>
        <w:t xml:space="preserve"> said he</w:t>
      </w:r>
      <w:r w:rsidR="00504C9C" w:rsidRPr="00461B94">
        <w:rPr>
          <w:rFonts w:ascii="Arial" w:hAnsi="Arial" w:cs="Arial"/>
        </w:rPr>
        <w:t xml:space="preserve"> ha</w:t>
      </w:r>
      <w:r w:rsidR="00A24790" w:rsidRPr="00461B94">
        <w:rPr>
          <w:rFonts w:ascii="Arial" w:hAnsi="Arial" w:cs="Arial"/>
        </w:rPr>
        <w:t>d</w:t>
      </w:r>
      <w:r w:rsidR="00504C9C" w:rsidRPr="00461B94">
        <w:rPr>
          <w:rFonts w:ascii="Arial" w:hAnsi="Arial" w:cs="Arial"/>
        </w:rPr>
        <w:t xml:space="preserve"> </w:t>
      </w:r>
      <w:r w:rsidR="0065390F" w:rsidRPr="00461B94">
        <w:rPr>
          <w:rFonts w:ascii="Arial" w:hAnsi="Arial" w:cs="Arial"/>
        </w:rPr>
        <w:t>still not received a reply from Red</w:t>
      </w:r>
      <w:r w:rsidR="00504C9C" w:rsidRPr="00461B94">
        <w:rPr>
          <w:rFonts w:ascii="Arial" w:hAnsi="Arial" w:cs="Arial"/>
        </w:rPr>
        <w:t xml:space="preserve"> Line </w:t>
      </w:r>
      <w:r w:rsidR="0065390F" w:rsidRPr="00461B94">
        <w:rPr>
          <w:rFonts w:ascii="Arial" w:hAnsi="Arial" w:cs="Arial"/>
        </w:rPr>
        <w:t>about</w:t>
      </w:r>
      <w:r w:rsidR="00504C9C" w:rsidRPr="00461B94">
        <w:rPr>
          <w:rFonts w:ascii="Arial" w:hAnsi="Arial" w:cs="Arial"/>
        </w:rPr>
        <w:t xml:space="preserve"> their drivers</w:t>
      </w:r>
      <w:r w:rsidR="0079779E" w:rsidRPr="00461B94">
        <w:rPr>
          <w:rFonts w:ascii="Arial" w:hAnsi="Arial" w:cs="Arial"/>
        </w:rPr>
        <w:t xml:space="preserve"> </w:t>
      </w:r>
      <w:r w:rsidR="00E15C15" w:rsidRPr="00461B94">
        <w:rPr>
          <w:rFonts w:ascii="Arial" w:hAnsi="Arial" w:cs="Arial"/>
        </w:rPr>
        <w:t xml:space="preserve">leaving </w:t>
      </w:r>
      <w:r w:rsidRPr="00461B94">
        <w:rPr>
          <w:rFonts w:ascii="Arial" w:hAnsi="Arial" w:cs="Arial"/>
        </w:rPr>
        <w:t>buses</w:t>
      </w:r>
      <w:r w:rsidR="00E15C15" w:rsidRPr="00461B94">
        <w:rPr>
          <w:rFonts w:ascii="Arial" w:hAnsi="Arial" w:cs="Arial"/>
        </w:rPr>
        <w:t xml:space="preserve"> unattended while they took a break</w:t>
      </w:r>
      <w:r w:rsidR="0065390F" w:rsidRPr="00461B94">
        <w:rPr>
          <w:rFonts w:ascii="Arial" w:hAnsi="Arial" w:cs="Arial"/>
        </w:rPr>
        <w:t>. The Chairman</w:t>
      </w:r>
      <w:r w:rsidR="00742725">
        <w:rPr>
          <w:rFonts w:ascii="Arial" w:hAnsi="Arial" w:cs="Arial"/>
        </w:rPr>
        <w:t xml:space="preserve"> said that he had not witnessed any similar incidents lately.</w:t>
      </w:r>
      <w:r w:rsidR="0065390F" w:rsidRPr="00461B94">
        <w:rPr>
          <w:rFonts w:ascii="Arial" w:hAnsi="Arial" w:cs="Arial"/>
        </w:rPr>
        <w:t xml:space="preserve"> </w:t>
      </w:r>
      <w:r w:rsidR="00742725">
        <w:rPr>
          <w:rFonts w:ascii="Arial" w:hAnsi="Arial" w:cs="Arial"/>
        </w:rPr>
        <w:t xml:space="preserve">It was thought that MKC Public Transport had intervened and </w:t>
      </w:r>
      <w:r w:rsidR="00305A03">
        <w:rPr>
          <w:rFonts w:ascii="Arial" w:hAnsi="Arial" w:cs="Arial"/>
        </w:rPr>
        <w:t>put a stop to the practice.</w:t>
      </w:r>
    </w:p>
    <w:p w14:paraId="60DAA599" w14:textId="2D940854" w:rsidR="00E93CF4" w:rsidRPr="00461B94" w:rsidRDefault="00E93CF4" w:rsidP="00561D3E">
      <w:pPr>
        <w:ind w:left="1440"/>
        <w:rPr>
          <w:rFonts w:ascii="Arial" w:hAnsi="Arial" w:cs="Arial"/>
          <w:color w:val="FF0000"/>
        </w:rPr>
      </w:pPr>
      <w:r w:rsidRPr="00461B94">
        <w:rPr>
          <w:rFonts w:ascii="Arial" w:hAnsi="Arial" w:cs="Arial"/>
          <w:color w:val="FF0000"/>
        </w:rPr>
        <w:t xml:space="preserve">                      </w:t>
      </w:r>
    </w:p>
    <w:p w14:paraId="37F826D9" w14:textId="10A87DF9" w:rsidR="006F22DB" w:rsidRPr="00172633" w:rsidRDefault="005B2A75" w:rsidP="00947BA0">
      <w:pPr>
        <w:widowControl w:val="0"/>
        <w:autoSpaceDE w:val="0"/>
        <w:autoSpaceDN w:val="0"/>
        <w:adjustRightInd w:val="0"/>
        <w:ind w:left="698" w:hanging="698"/>
        <w:rPr>
          <w:rFonts w:ascii="Arial" w:hAnsi="Arial" w:cs="Arial"/>
          <w:bCs/>
          <w:i/>
        </w:rPr>
      </w:pPr>
      <w:r>
        <w:rPr>
          <w:rFonts w:ascii="Arial" w:hAnsi="Arial" w:cs="Arial"/>
          <w:b/>
          <w:bCs/>
        </w:rPr>
        <w:t>7</w:t>
      </w:r>
      <w:r w:rsidR="00E71941" w:rsidRPr="00172633">
        <w:rPr>
          <w:rFonts w:ascii="Arial" w:hAnsi="Arial" w:cs="Arial"/>
          <w:b/>
          <w:bCs/>
        </w:rPr>
        <w:t>.2</w:t>
      </w:r>
      <w:r w:rsidR="000134A8" w:rsidRPr="00172633">
        <w:rPr>
          <w:rFonts w:ascii="Arial" w:hAnsi="Arial" w:cs="Arial"/>
          <w:b/>
          <w:bCs/>
        </w:rPr>
        <w:tab/>
      </w:r>
      <w:r w:rsidR="000134A8" w:rsidRPr="00172633">
        <w:rPr>
          <w:rFonts w:ascii="Arial" w:hAnsi="Arial" w:cs="Arial"/>
          <w:bCs/>
          <w:i/>
        </w:rPr>
        <w:t xml:space="preserve">To maintain an overview of highways issues that impact on Newport Pagnell residents and to aim to resolve such issues within a </w:t>
      </w:r>
      <w:r w:rsidR="00F02229" w:rsidRPr="00172633">
        <w:rPr>
          <w:rFonts w:ascii="Arial" w:hAnsi="Arial" w:cs="Arial"/>
          <w:bCs/>
          <w:i/>
        </w:rPr>
        <w:t>30-day</w:t>
      </w:r>
      <w:r w:rsidR="000134A8" w:rsidRPr="00172633">
        <w:rPr>
          <w:rFonts w:ascii="Arial" w:hAnsi="Arial" w:cs="Arial"/>
          <w:bCs/>
          <w:i/>
        </w:rPr>
        <w:t xml:space="preserve"> period</w:t>
      </w:r>
    </w:p>
    <w:p w14:paraId="231AA71F" w14:textId="3E7579B6" w:rsidR="00172633" w:rsidRPr="00172633" w:rsidRDefault="00172633" w:rsidP="00947BA0">
      <w:pPr>
        <w:widowControl w:val="0"/>
        <w:autoSpaceDE w:val="0"/>
        <w:autoSpaceDN w:val="0"/>
        <w:adjustRightInd w:val="0"/>
        <w:ind w:left="698" w:hanging="698"/>
        <w:rPr>
          <w:rFonts w:ascii="Arial" w:hAnsi="Arial" w:cs="Arial"/>
          <w:bCs/>
          <w:i/>
        </w:rPr>
      </w:pPr>
    </w:p>
    <w:p w14:paraId="4AD657B5" w14:textId="28864760" w:rsidR="00282FEC" w:rsidRDefault="00282FEC" w:rsidP="00282FEC">
      <w:pPr>
        <w:ind w:left="1433" w:hanging="735"/>
        <w:rPr>
          <w:rFonts w:ascii="Arial" w:hAnsi="Arial" w:cs="Arial"/>
          <w:bCs/>
        </w:rPr>
      </w:pPr>
      <w:r>
        <w:rPr>
          <w:rFonts w:ascii="Arial" w:hAnsi="Arial" w:cs="Arial"/>
          <w:b/>
        </w:rPr>
        <w:t>7</w:t>
      </w:r>
      <w:r w:rsidRPr="00830D8D">
        <w:rPr>
          <w:rFonts w:ascii="Arial" w:hAnsi="Arial" w:cs="Arial"/>
          <w:b/>
        </w:rPr>
        <w:t>.2.</w:t>
      </w:r>
      <w:r>
        <w:rPr>
          <w:rFonts w:ascii="Arial" w:hAnsi="Arial" w:cs="Arial"/>
          <w:b/>
        </w:rPr>
        <w:t>1</w:t>
      </w:r>
      <w:r w:rsidRPr="00830D8D">
        <w:rPr>
          <w:rFonts w:ascii="Arial" w:hAnsi="Arial" w:cs="Arial"/>
          <w:bCs/>
        </w:rPr>
        <w:tab/>
      </w:r>
      <w:r w:rsidRPr="00250729">
        <w:rPr>
          <w:rFonts w:ascii="Arial" w:hAnsi="Arial" w:cs="Arial"/>
          <w:bCs/>
        </w:rPr>
        <w:t>The Committee noted that the Town Council’s Speed Indicator Device (SID) is</w:t>
      </w:r>
      <w:r w:rsidR="00834416" w:rsidRPr="00250729">
        <w:rPr>
          <w:rFonts w:ascii="Arial" w:hAnsi="Arial" w:cs="Arial"/>
          <w:bCs/>
        </w:rPr>
        <w:t xml:space="preserve"> currently</w:t>
      </w:r>
      <w:r w:rsidRPr="00250729">
        <w:rPr>
          <w:rFonts w:ascii="Arial" w:hAnsi="Arial" w:cs="Arial"/>
          <w:bCs/>
        </w:rPr>
        <w:t xml:space="preserve"> being deployed in Little Linford Lane.</w:t>
      </w:r>
      <w:r w:rsidR="00250729" w:rsidRPr="00250729">
        <w:rPr>
          <w:rFonts w:ascii="Arial" w:hAnsi="Arial" w:cs="Arial"/>
          <w:bCs/>
        </w:rPr>
        <w:t xml:space="preserve"> It was agreed that this would remain in position for a period of 4 months</w:t>
      </w:r>
      <w:r w:rsidR="00250729">
        <w:rPr>
          <w:rFonts w:ascii="Arial" w:hAnsi="Arial" w:cs="Arial"/>
          <w:bCs/>
        </w:rPr>
        <w:t xml:space="preserve"> after which other speeding hotspots such as </w:t>
      </w:r>
      <w:proofErr w:type="spellStart"/>
      <w:r w:rsidR="00250729">
        <w:rPr>
          <w:rFonts w:ascii="Arial" w:hAnsi="Arial" w:cs="Arial"/>
          <w:bCs/>
        </w:rPr>
        <w:t>Tickford</w:t>
      </w:r>
      <w:proofErr w:type="spellEnd"/>
      <w:r w:rsidR="00250729">
        <w:rPr>
          <w:rFonts w:ascii="Arial" w:hAnsi="Arial" w:cs="Arial"/>
          <w:bCs/>
        </w:rPr>
        <w:t xml:space="preserve"> Street and Marsh End Road would be considered. This would allow meaningful data to be collected and analysed.</w:t>
      </w:r>
      <w:r w:rsidR="009C48C8">
        <w:rPr>
          <w:rFonts w:ascii="Arial" w:hAnsi="Arial" w:cs="Arial"/>
          <w:bCs/>
        </w:rPr>
        <w:t xml:space="preserve"> Cllr Day asked about the SID currently erected in </w:t>
      </w:r>
      <w:proofErr w:type="spellStart"/>
      <w:r w:rsidR="009C48C8">
        <w:rPr>
          <w:rFonts w:ascii="Arial" w:hAnsi="Arial" w:cs="Arial"/>
          <w:bCs/>
        </w:rPr>
        <w:t>Caldecote</w:t>
      </w:r>
      <w:proofErr w:type="spellEnd"/>
      <w:r w:rsidR="009C48C8">
        <w:rPr>
          <w:rFonts w:ascii="Arial" w:hAnsi="Arial" w:cs="Arial"/>
          <w:bCs/>
        </w:rPr>
        <w:t xml:space="preserve"> Street near the </w:t>
      </w:r>
      <w:r w:rsidR="00B468B6">
        <w:rPr>
          <w:rFonts w:ascii="Arial" w:hAnsi="Arial" w:cs="Arial"/>
          <w:bCs/>
        </w:rPr>
        <w:t>garage.</w:t>
      </w:r>
    </w:p>
    <w:p w14:paraId="0A3C325C" w14:textId="2F869932" w:rsidR="00B468B6" w:rsidRDefault="00B468B6" w:rsidP="00282FEC">
      <w:pPr>
        <w:ind w:left="1433" w:hanging="735"/>
        <w:rPr>
          <w:rFonts w:ascii="Arial" w:hAnsi="Arial" w:cs="Arial"/>
          <w:bCs/>
        </w:rPr>
      </w:pPr>
    </w:p>
    <w:p w14:paraId="59AFD433" w14:textId="09747E35" w:rsidR="00B468B6" w:rsidRDefault="00B468B6" w:rsidP="00282FEC">
      <w:pPr>
        <w:ind w:left="1433" w:hanging="735"/>
        <w:rPr>
          <w:rFonts w:ascii="Arial" w:hAnsi="Arial" w:cs="Arial"/>
          <w:bCs/>
          <w:color w:val="FF0000"/>
        </w:rPr>
      </w:pPr>
      <w:r w:rsidRPr="00B468B6">
        <w:rPr>
          <w:rFonts w:ascii="Arial" w:hAnsi="Arial" w:cs="Arial"/>
          <w:bCs/>
          <w:color w:val="FF0000"/>
        </w:rPr>
        <w:lastRenderedPageBreak/>
        <w:tab/>
        <w:t>Action: Deputy Clerk</w:t>
      </w:r>
      <w:r>
        <w:rPr>
          <w:rFonts w:ascii="Arial" w:hAnsi="Arial" w:cs="Arial"/>
          <w:bCs/>
          <w:color w:val="FF0000"/>
        </w:rPr>
        <w:t xml:space="preserve"> to find out </w:t>
      </w:r>
      <w:r w:rsidR="00335FD9">
        <w:rPr>
          <w:rFonts w:ascii="Arial" w:hAnsi="Arial" w:cs="Arial"/>
          <w:bCs/>
          <w:color w:val="FF0000"/>
        </w:rPr>
        <w:t xml:space="preserve">from MKC Highways </w:t>
      </w:r>
      <w:r>
        <w:rPr>
          <w:rFonts w:ascii="Arial" w:hAnsi="Arial" w:cs="Arial"/>
          <w:bCs/>
          <w:color w:val="FF0000"/>
        </w:rPr>
        <w:t>who th</w:t>
      </w:r>
      <w:r w:rsidR="000E7F7D">
        <w:rPr>
          <w:rFonts w:ascii="Arial" w:hAnsi="Arial" w:cs="Arial"/>
          <w:bCs/>
          <w:color w:val="FF0000"/>
        </w:rPr>
        <w:t>is</w:t>
      </w:r>
      <w:r>
        <w:rPr>
          <w:rFonts w:ascii="Arial" w:hAnsi="Arial" w:cs="Arial"/>
          <w:bCs/>
          <w:color w:val="FF0000"/>
        </w:rPr>
        <w:t xml:space="preserve"> SID belongs to and whether the Town Council could acquire it</w:t>
      </w:r>
    </w:p>
    <w:p w14:paraId="2F2899FA" w14:textId="42D4C24E" w:rsidR="00B468B6" w:rsidRDefault="00B468B6" w:rsidP="00282FEC">
      <w:pPr>
        <w:ind w:left="1433" w:hanging="735"/>
        <w:rPr>
          <w:rFonts w:ascii="Arial" w:hAnsi="Arial" w:cs="Arial"/>
          <w:bCs/>
          <w:color w:val="FF0000"/>
        </w:rPr>
      </w:pPr>
      <w:r>
        <w:rPr>
          <w:rFonts w:ascii="Arial" w:hAnsi="Arial" w:cs="Arial"/>
          <w:bCs/>
          <w:color w:val="FF0000"/>
        </w:rPr>
        <w:tab/>
      </w:r>
    </w:p>
    <w:p w14:paraId="772F127C" w14:textId="21876A89" w:rsidR="00B468B6" w:rsidRDefault="00B468B6" w:rsidP="00282FEC">
      <w:pPr>
        <w:ind w:left="1433" w:hanging="735"/>
        <w:rPr>
          <w:rFonts w:ascii="Arial" w:hAnsi="Arial" w:cs="Arial"/>
          <w:bCs/>
        </w:rPr>
      </w:pPr>
      <w:r>
        <w:rPr>
          <w:rFonts w:ascii="Arial" w:hAnsi="Arial" w:cs="Arial"/>
          <w:bCs/>
          <w:color w:val="FF0000"/>
        </w:rPr>
        <w:tab/>
      </w:r>
      <w:r>
        <w:rPr>
          <w:rFonts w:ascii="Arial" w:hAnsi="Arial" w:cs="Arial"/>
          <w:bCs/>
        </w:rPr>
        <w:t>Cllr Day asked if the NPTC sticke</w:t>
      </w:r>
      <w:r w:rsidR="00E3670C">
        <w:rPr>
          <w:rFonts w:ascii="Arial" w:hAnsi="Arial" w:cs="Arial"/>
          <w:bCs/>
        </w:rPr>
        <w:t>r</w:t>
      </w:r>
      <w:r>
        <w:rPr>
          <w:rFonts w:ascii="Arial" w:hAnsi="Arial" w:cs="Arial"/>
          <w:bCs/>
        </w:rPr>
        <w:t xml:space="preserve"> had been applied to the recently purchased SID.</w:t>
      </w:r>
    </w:p>
    <w:p w14:paraId="2874CFB4" w14:textId="24510256" w:rsidR="00B468B6" w:rsidRDefault="00B468B6" w:rsidP="00282FEC">
      <w:pPr>
        <w:ind w:left="1433" w:hanging="735"/>
        <w:rPr>
          <w:rFonts w:ascii="Arial" w:hAnsi="Arial" w:cs="Arial"/>
          <w:bCs/>
        </w:rPr>
      </w:pPr>
    </w:p>
    <w:p w14:paraId="52D35DD4" w14:textId="6EEC0FF3" w:rsidR="00B468B6" w:rsidRPr="00B468B6" w:rsidRDefault="00B468B6" w:rsidP="00282FEC">
      <w:pPr>
        <w:ind w:left="1433" w:hanging="735"/>
        <w:rPr>
          <w:rFonts w:ascii="Arial" w:hAnsi="Arial" w:cs="Arial"/>
          <w:bCs/>
        </w:rPr>
      </w:pPr>
      <w:r>
        <w:rPr>
          <w:rFonts w:ascii="Arial" w:hAnsi="Arial" w:cs="Arial"/>
          <w:bCs/>
        </w:rPr>
        <w:tab/>
      </w:r>
      <w:r w:rsidRPr="00B468B6">
        <w:rPr>
          <w:rFonts w:ascii="Arial" w:hAnsi="Arial" w:cs="Arial"/>
          <w:bCs/>
          <w:color w:val="FF0000"/>
        </w:rPr>
        <w:tab/>
        <w:t>Action: Deputy Clerk</w:t>
      </w:r>
      <w:r>
        <w:rPr>
          <w:rFonts w:ascii="Arial" w:hAnsi="Arial" w:cs="Arial"/>
          <w:bCs/>
          <w:color w:val="FF0000"/>
        </w:rPr>
        <w:t xml:space="preserve"> to find out from the </w:t>
      </w:r>
      <w:r w:rsidR="00E3670C">
        <w:rPr>
          <w:rFonts w:ascii="Arial" w:hAnsi="Arial" w:cs="Arial"/>
          <w:bCs/>
          <w:color w:val="FF0000"/>
        </w:rPr>
        <w:t xml:space="preserve">Asst </w:t>
      </w:r>
      <w:r>
        <w:rPr>
          <w:rFonts w:ascii="Arial" w:hAnsi="Arial" w:cs="Arial"/>
          <w:bCs/>
          <w:color w:val="FF0000"/>
        </w:rPr>
        <w:t>Property Clerk</w:t>
      </w:r>
    </w:p>
    <w:p w14:paraId="1BEF9DD0" w14:textId="77777777" w:rsidR="00282FEC" w:rsidRDefault="00282FEC" w:rsidP="00282FEC">
      <w:pPr>
        <w:ind w:left="720" w:hanging="724"/>
        <w:rPr>
          <w:rFonts w:ascii="Arial" w:hAnsi="Arial" w:cs="Arial"/>
          <w:b/>
        </w:rPr>
      </w:pPr>
    </w:p>
    <w:p w14:paraId="0429A243" w14:textId="7BADAC68" w:rsidR="009A34B2" w:rsidRPr="00C7436E" w:rsidRDefault="00282FEC" w:rsidP="00C7436E">
      <w:pPr>
        <w:ind w:left="1433" w:hanging="735"/>
        <w:rPr>
          <w:rFonts w:ascii="Arial" w:hAnsi="Arial" w:cs="Arial"/>
        </w:rPr>
      </w:pPr>
      <w:r>
        <w:rPr>
          <w:rFonts w:ascii="Arial" w:hAnsi="Arial" w:cs="Arial"/>
          <w:b/>
        </w:rPr>
        <w:t>7.2.2</w:t>
      </w:r>
      <w:r>
        <w:rPr>
          <w:rFonts w:ascii="Arial" w:hAnsi="Arial" w:cs="Arial"/>
          <w:b/>
        </w:rPr>
        <w:tab/>
      </w:r>
      <w:r w:rsidRPr="009A34B2">
        <w:rPr>
          <w:rFonts w:ascii="Arial" w:hAnsi="Arial" w:cs="Arial"/>
          <w:bCs/>
        </w:rPr>
        <w:t>The Committee received a copy of an email from MKC regarding abandoned</w:t>
      </w:r>
      <w:r w:rsidR="0096048B" w:rsidRPr="009A34B2">
        <w:rPr>
          <w:rFonts w:ascii="Arial" w:hAnsi="Arial" w:cs="Arial"/>
          <w:bCs/>
        </w:rPr>
        <w:t xml:space="preserve"> </w:t>
      </w:r>
      <w:r w:rsidR="009A34B2" w:rsidRPr="009A34B2">
        <w:rPr>
          <w:rFonts w:ascii="Arial" w:hAnsi="Arial" w:cs="Arial"/>
        </w:rPr>
        <w:t xml:space="preserve">scooters. The scooters can be parked in most locations where they operate. This allows them to operate an anywhere-to-anywhere service. Most riders then park them </w:t>
      </w:r>
      <w:proofErr w:type="gramStart"/>
      <w:r w:rsidR="009A34B2" w:rsidRPr="009A34B2">
        <w:rPr>
          <w:rFonts w:ascii="Arial" w:hAnsi="Arial" w:cs="Arial"/>
        </w:rPr>
        <w:t>properly</w:t>
      </w:r>
      <w:proofErr w:type="gramEnd"/>
      <w:r w:rsidR="009A34B2" w:rsidRPr="009A34B2">
        <w:rPr>
          <w:rFonts w:ascii="Arial" w:hAnsi="Arial" w:cs="Arial"/>
        </w:rPr>
        <w:t xml:space="preserve"> but some do not. To address this all riders are asked to photograph where they leave the scooter after a ride. The operators reward riders who leave them in good positions by reducing the cost of next ride. Persistent offenders can be </w:t>
      </w:r>
      <w:proofErr w:type="gramStart"/>
      <w:r w:rsidR="009A34B2" w:rsidRPr="009A34B2">
        <w:rPr>
          <w:rFonts w:ascii="Arial" w:hAnsi="Arial" w:cs="Arial"/>
        </w:rPr>
        <w:t>tracked</w:t>
      </w:r>
      <w:proofErr w:type="gramEnd"/>
      <w:r w:rsidR="009A34B2" w:rsidRPr="009A34B2">
        <w:rPr>
          <w:rFonts w:ascii="Arial" w:hAnsi="Arial" w:cs="Arial"/>
        </w:rPr>
        <w:t xml:space="preserve"> and sanctions put in place – from temporary to permanent exclusions.</w:t>
      </w:r>
      <w:r w:rsidR="00C7436E">
        <w:rPr>
          <w:rFonts w:ascii="Arial" w:hAnsi="Arial" w:cs="Arial"/>
        </w:rPr>
        <w:t xml:space="preserve"> </w:t>
      </w:r>
      <w:r w:rsidR="009A34B2">
        <w:rPr>
          <w:rFonts w:ascii="Arial" w:hAnsi="Arial" w:cs="Arial"/>
          <w:bCs/>
        </w:rPr>
        <w:t xml:space="preserve">The Committee </w:t>
      </w:r>
      <w:r w:rsidR="00564CDC">
        <w:rPr>
          <w:rFonts w:ascii="Arial" w:hAnsi="Arial" w:cs="Arial"/>
          <w:bCs/>
        </w:rPr>
        <w:t>discussed this and concluded</w:t>
      </w:r>
      <w:r w:rsidR="009A34B2">
        <w:rPr>
          <w:rFonts w:ascii="Arial" w:hAnsi="Arial" w:cs="Arial"/>
          <w:bCs/>
        </w:rPr>
        <w:t xml:space="preserve"> that this did not reflect the reality of the situation</w:t>
      </w:r>
      <w:r w:rsidR="00792FA2">
        <w:rPr>
          <w:rFonts w:ascii="Arial" w:hAnsi="Arial" w:cs="Arial"/>
          <w:bCs/>
        </w:rPr>
        <w:t>. T</w:t>
      </w:r>
      <w:r w:rsidR="009A34B2">
        <w:rPr>
          <w:rFonts w:ascii="Arial" w:hAnsi="Arial" w:cs="Arial"/>
          <w:bCs/>
        </w:rPr>
        <w:t>he scooters are dumped indiscriminately on footways</w:t>
      </w:r>
      <w:r w:rsidR="00792FA2">
        <w:rPr>
          <w:rFonts w:ascii="Arial" w:hAnsi="Arial" w:cs="Arial"/>
          <w:bCs/>
        </w:rPr>
        <w:t>, play areas, etc,</w:t>
      </w:r>
      <w:r w:rsidR="009A34B2">
        <w:rPr>
          <w:rFonts w:ascii="Arial" w:hAnsi="Arial" w:cs="Arial"/>
          <w:bCs/>
        </w:rPr>
        <w:t xml:space="preserve"> after use</w:t>
      </w:r>
      <w:r w:rsidR="00C7436E">
        <w:rPr>
          <w:rFonts w:ascii="Arial" w:hAnsi="Arial" w:cs="Arial"/>
          <w:bCs/>
        </w:rPr>
        <w:t>.</w:t>
      </w:r>
      <w:r w:rsidR="00523879">
        <w:rPr>
          <w:rFonts w:ascii="Arial" w:hAnsi="Arial" w:cs="Arial"/>
          <w:bCs/>
        </w:rPr>
        <w:t xml:space="preserve"> They are GPS tracked but do not have the facility to be left at docking stations.</w:t>
      </w:r>
    </w:p>
    <w:p w14:paraId="1399E00E" w14:textId="1135425E" w:rsidR="009A34B2" w:rsidRDefault="009A34B2" w:rsidP="0096048B">
      <w:pPr>
        <w:ind w:left="1433" w:hanging="735"/>
        <w:rPr>
          <w:rFonts w:ascii="Arial" w:hAnsi="Arial" w:cs="Arial"/>
          <w:bCs/>
        </w:rPr>
      </w:pPr>
    </w:p>
    <w:p w14:paraId="53594833" w14:textId="2512AC34" w:rsidR="00282FEC" w:rsidRPr="00C7436E" w:rsidRDefault="009A34B2" w:rsidP="00C7436E">
      <w:pPr>
        <w:ind w:left="1433" w:hanging="735"/>
        <w:rPr>
          <w:rFonts w:ascii="Arial" w:hAnsi="Arial" w:cs="Arial"/>
          <w:bCs/>
        </w:rPr>
      </w:pPr>
      <w:r>
        <w:rPr>
          <w:rFonts w:ascii="Arial" w:hAnsi="Arial" w:cs="Arial"/>
          <w:bCs/>
        </w:rPr>
        <w:tab/>
      </w:r>
      <w:r w:rsidR="00C7436E">
        <w:rPr>
          <w:rFonts w:ascii="Arial" w:hAnsi="Arial" w:cs="Arial"/>
          <w:bCs/>
        </w:rPr>
        <w:t xml:space="preserve">MKC had also stated that </w:t>
      </w:r>
      <w:r w:rsidR="00282FEC" w:rsidRPr="0096048B">
        <w:rPr>
          <w:rFonts w:ascii="Arial" w:hAnsi="Arial" w:cs="Arial"/>
          <w:bCs/>
        </w:rPr>
        <w:t>delivery robots</w:t>
      </w:r>
      <w:r w:rsidR="0096048B" w:rsidRPr="0096048B">
        <w:rPr>
          <w:rFonts w:ascii="Arial" w:hAnsi="Arial" w:cs="Arial"/>
          <w:bCs/>
        </w:rPr>
        <w:t xml:space="preserve"> </w:t>
      </w:r>
      <w:r w:rsidR="00282FEC" w:rsidRPr="0096048B">
        <w:rPr>
          <w:rFonts w:ascii="Arial" w:hAnsi="Arial" w:cs="Arial"/>
        </w:rPr>
        <w:t xml:space="preserve">are returned to base every evening </w:t>
      </w:r>
      <w:r w:rsidR="0096048B" w:rsidRPr="0096048B">
        <w:rPr>
          <w:rFonts w:ascii="Arial" w:hAnsi="Arial" w:cs="Arial"/>
        </w:rPr>
        <w:t>(</w:t>
      </w:r>
      <w:r w:rsidR="00282FEC" w:rsidRPr="0096048B">
        <w:rPr>
          <w:rFonts w:ascii="Arial" w:hAnsi="Arial" w:cs="Arial"/>
        </w:rPr>
        <w:t>either driving themselves or picked up in a van</w:t>
      </w:r>
      <w:r w:rsidR="0096048B" w:rsidRPr="0096048B">
        <w:rPr>
          <w:rFonts w:ascii="Arial" w:hAnsi="Arial" w:cs="Arial"/>
        </w:rPr>
        <w:t>) where t</w:t>
      </w:r>
      <w:r w:rsidR="00282FEC" w:rsidRPr="0096048B">
        <w:rPr>
          <w:rFonts w:ascii="Arial" w:hAnsi="Arial" w:cs="Arial"/>
        </w:rPr>
        <w:t xml:space="preserve">hey are charged, </w:t>
      </w:r>
      <w:proofErr w:type="gramStart"/>
      <w:r w:rsidR="00282FEC" w:rsidRPr="0096048B">
        <w:rPr>
          <w:rFonts w:ascii="Arial" w:hAnsi="Arial" w:cs="Arial"/>
        </w:rPr>
        <w:t>cleaned</w:t>
      </w:r>
      <w:proofErr w:type="gramEnd"/>
      <w:r w:rsidR="00282FEC" w:rsidRPr="0096048B">
        <w:rPr>
          <w:rFonts w:ascii="Arial" w:hAnsi="Arial" w:cs="Arial"/>
        </w:rPr>
        <w:t xml:space="preserve"> and checked overnight.</w:t>
      </w:r>
      <w:r w:rsidR="00C7436E">
        <w:rPr>
          <w:rFonts w:ascii="Arial" w:hAnsi="Arial" w:cs="Arial"/>
        </w:rPr>
        <w:t xml:space="preserve"> MKC added that o</w:t>
      </w:r>
      <w:r w:rsidR="00282FEC" w:rsidRPr="0096048B">
        <w:rPr>
          <w:rFonts w:ascii="Arial" w:hAnsi="Arial" w:cs="Arial"/>
        </w:rPr>
        <w:t xml:space="preserve">ne </w:t>
      </w:r>
      <w:r w:rsidR="00DA28CA">
        <w:rPr>
          <w:rFonts w:ascii="Arial" w:hAnsi="Arial" w:cs="Arial"/>
        </w:rPr>
        <w:t>collection</w:t>
      </w:r>
      <w:r w:rsidR="00282FEC" w:rsidRPr="0096048B">
        <w:rPr>
          <w:rFonts w:ascii="Arial" w:hAnsi="Arial" w:cs="Arial"/>
        </w:rPr>
        <w:t xml:space="preserve"> was missed recently and as a result </w:t>
      </w:r>
      <w:r w:rsidR="0096048B" w:rsidRPr="0096048B">
        <w:rPr>
          <w:rFonts w:ascii="Arial" w:hAnsi="Arial" w:cs="Arial"/>
        </w:rPr>
        <w:t>four</w:t>
      </w:r>
      <w:r w:rsidR="00282FEC" w:rsidRPr="0096048B">
        <w:rPr>
          <w:rFonts w:ascii="Arial" w:hAnsi="Arial" w:cs="Arial"/>
        </w:rPr>
        <w:t xml:space="preserve"> robots were left out overnight. The operative has been spoken to and </w:t>
      </w:r>
      <w:proofErr w:type="spellStart"/>
      <w:r w:rsidR="00282FEC" w:rsidRPr="0096048B">
        <w:rPr>
          <w:rFonts w:ascii="Arial" w:hAnsi="Arial" w:cs="Arial"/>
        </w:rPr>
        <w:t>Starship</w:t>
      </w:r>
      <w:proofErr w:type="spellEnd"/>
      <w:r w:rsidR="00282FEC" w:rsidRPr="0096048B">
        <w:rPr>
          <w:rFonts w:ascii="Arial" w:hAnsi="Arial" w:cs="Arial"/>
        </w:rPr>
        <w:t xml:space="preserve"> have said they will continue to be vigilant</w:t>
      </w:r>
      <w:r w:rsidR="0096048B" w:rsidRPr="0096048B">
        <w:rPr>
          <w:rFonts w:ascii="Arial" w:hAnsi="Arial" w:cs="Arial"/>
        </w:rPr>
        <w:t xml:space="preserve">. </w:t>
      </w:r>
      <w:proofErr w:type="spellStart"/>
      <w:r w:rsidR="0096048B" w:rsidRPr="0096048B">
        <w:rPr>
          <w:rFonts w:ascii="Arial" w:hAnsi="Arial" w:cs="Arial"/>
        </w:rPr>
        <w:t>Starship</w:t>
      </w:r>
      <w:proofErr w:type="spellEnd"/>
      <w:r w:rsidR="0096048B" w:rsidRPr="0096048B">
        <w:rPr>
          <w:rFonts w:ascii="Arial" w:hAnsi="Arial" w:cs="Arial"/>
        </w:rPr>
        <w:t xml:space="preserve"> </w:t>
      </w:r>
      <w:r w:rsidR="00137BDF">
        <w:rPr>
          <w:rFonts w:ascii="Arial" w:hAnsi="Arial" w:cs="Arial"/>
        </w:rPr>
        <w:t xml:space="preserve">also </w:t>
      </w:r>
      <w:r w:rsidR="0096048B" w:rsidRPr="0096048B">
        <w:rPr>
          <w:rFonts w:ascii="Arial" w:hAnsi="Arial" w:cs="Arial"/>
        </w:rPr>
        <w:t>pointed out that</w:t>
      </w:r>
      <w:r w:rsidR="00282FEC" w:rsidRPr="0096048B">
        <w:rPr>
          <w:rFonts w:ascii="Arial" w:hAnsi="Arial" w:cs="Arial"/>
        </w:rPr>
        <w:t xml:space="preserve"> this </w:t>
      </w:r>
      <w:r w:rsidR="0096048B" w:rsidRPr="0096048B">
        <w:rPr>
          <w:rFonts w:ascii="Arial" w:hAnsi="Arial" w:cs="Arial"/>
        </w:rPr>
        <w:t>was</w:t>
      </w:r>
      <w:r w:rsidR="00282FEC" w:rsidRPr="0096048B">
        <w:rPr>
          <w:rFonts w:ascii="Arial" w:hAnsi="Arial" w:cs="Arial"/>
        </w:rPr>
        <w:t xml:space="preserve"> the first time </w:t>
      </w:r>
      <w:r w:rsidR="0096048B" w:rsidRPr="0096048B">
        <w:rPr>
          <w:rFonts w:ascii="Arial" w:hAnsi="Arial" w:cs="Arial"/>
        </w:rPr>
        <w:t>it</w:t>
      </w:r>
      <w:r w:rsidR="00282FEC" w:rsidRPr="0096048B">
        <w:rPr>
          <w:rFonts w:ascii="Arial" w:hAnsi="Arial" w:cs="Arial"/>
        </w:rPr>
        <w:t xml:space="preserve"> ha</w:t>
      </w:r>
      <w:r w:rsidR="0096048B" w:rsidRPr="0096048B">
        <w:rPr>
          <w:rFonts w:ascii="Arial" w:hAnsi="Arial" w:cs="Arial"/>
        </w:rPr>
        <w:t>d</w:t>
      </w:r>
      <w:r w:rsidR="00282FEC" w:rsidRPr="0096048B">
        <w:rPr>
          <w:rFonts w:ascii="Arial" w:hAnsi="Arial" w:cs="Arial"/>
        </w:rPr>
        <w:t xml:space="preserve"> happened in over </w:t>
      </w:r>
      <w:r w:rsidR="0096048B" w:rsidRPr="0096048B">
        <w:rPr>
          <w:rFonts w:ascii="Arial" w:hAnsi="Arial" w:cs="Arial"/>
        </w:rPr>
        <w:t>two</w:t>
      </w:r>
      <w:r w:rsidR="00282FEC" w:rsidRPr="0096048B">
        <w:rPr>
          <w:rFonts w:ascii="Arial" w:hAnsi="Arial" w:cs="Arial"/>
        </w:rPr>
        <w:t xml:space="preserve"> years.</w:t>
      </w:r>
      <w:r w:rsidR="00137BDF">
        <w:rPr>
          <w:rFonts w:ascii="Arial" w:hAnsi="Arial" w:cs="Arial"/>
        </w:rPr>
        <w:t xml:space="preserve"> Cllr Clarke reported that he had </w:t>
      </w:r>
      <w:r w:rsidR="00F87AA7">
        <w:rPr>
          <w:rFonts w:ascii="Arial" w:hAnsi="Arial" w:cs="Arial"/>
        </w:rPr>
        <w:t xml:space="preserve">recently </w:t>
      </w:r>
      <w:r w:rsidR="00137BDF">
        <w:rPr>
          <w:rFonts w:ascii="Arial" w:hAnsi="Arial" w:cs="Arial"/>
        </w:rPr>
        <w:t xml:space="preserve">seen two robots parked up and inactive on the </w:t>
      </w:r>
      <w:proofErr w:type="spellStart"/>
      <w:r w:rsidR="00137BDF">
        <w:rPr>
          <w:rFonts w:ascii="Arial" w:hAnsi="Arial" w:cs="Arial"/>
        </w:rPr>
        <w:t>redway</w:t>
      </w:r>
      <w:proofErr w:type="spellEnd"/>
      <w:r w:rsidR="00137BDF">
        <w:rPr>
          <w:rFonts w:ascii="Arial" w:hAnsi="Arial" w:cs="Arial"/>
        </w:rPr>
        <w:t xml:space="preserve"> at the Kingfisher Centre at just after 9am.</w:t>
      </w:r>
    </w:p>
    <w:p w14:paraId="5F91CA89" w14:textId="77777777" w:rsidR="00C7436E" w:rsidRDefault="00C7436E" w:rsidP="00C7436E">
      <w:pPr>
        <w:ind w:left="1433" w:hanging="735"/>
        <w:rPr>
          <w:rFonts w:ascii="Arial" w:hAnsi="Arial" w:cs="Arial"/>
          <w:bCs/>
        </w:rPr>
      </w:pPr>
      <w:r>
        <w:rPr>
          <w:rFonts w:ascii="Arial" w:hAnsi="Arial" w:cs="Arial"/>
          <w:bCs/>
        </w:rPr>
        <w:tab/>
      </w:r>
    </w:p>
    <w:p w14:paraId="42F0FEA7" w14:textId="4DC0C76E" w:rsidR="00C7436E" w:rsidRPr="00B468B6" w:rsidRDefault="00C7436E" w:rsidP="00C7436E">
      <w:pPr>
        <w:ind w:left="1433"/>
        <w:rPr>
          <w:rFonts w:ascii="Arial" w:hAnsi="Arial" w:cs="Arial"/>
          <w:bCs/>
        </w:rPr>
      </w:pPr>
      <w:r w:rsidRPr="00B468B6">
        <w:rPr>
          <w:rFonts w:ascii="Arial" w:hAnsi="Arial" w:cs="Arial"/>
          <w:bCs/>
          <w:color w:val="FF0000"/>
        </w:rPr>
        <w:t xml:space="preserve">Action: </w:t>
      </w:r>
      <w:r>
        <w:rPr>
          <w:rFonts w:ascii="Arial" w:hAnsi="Arial" w:cs="Arial"/>
          <w:bCs/>
          <w:color w:val="FF0000"/>
        </w:rPr>
        <w:t xml:space="preserve">Cllrs to take photographs of abandoned e-scooters and delivery robots, and send them to the </w:t>
      </w:r>
      <w:r w:rsidRPr="00B468B6">
        <w:rPr>
          <w:rFonts w:ascii="Arial" w:hAnsi="Arial" w:cs="Arial"/>
          <w:bCs/>
          <w:color w:val="FF0000"/>
        </w:rPr>
        <w:t>Deputy Clerk</w:t>
      </w:r>
      <w:r>
        <w:rPr>
          <w:rFonts w:ascii="Arial" w:hAnsi="Arial" w:cs="Arial"/>
          <w:bCs/>
          <w:color w:val="FF0000"/>
        </w:rPr>
        <w:t xml:space="preserve"> to collate and pass to Brian Matthews at MKC Highways</w:t>
      </w:r>
    </w:p>
    <w:p w14:paraId="32662BD4" w14:textId="77777777" w:rsidR="00C7436E" w:rsidRDefault="00C7436E" w:rsidP="00C7436E">
      <w:pPr>
        <w:ind w:left="1433" w:hanging="735"/>
        <w:rPr>
          <w:rFonts w:ascii="Arial" w:hAnsi="Arial" w:cs="Arial"/>
          <w:bCs/>
        </w:rPr>
      </w:pPr>
    </w:p>
    <w:p w14:paraId="24589FBF" w14:textId="4ECD7C15" w:rsidR="00D07182" w:rsidRPr="00886E63" w:rsidRDefault="00282FEC" w:rsidP="00282FEC">
      <w:pPr>
        <w:ind w:left="1433" w:hanging="713"/>
        <w:rPr>
          <w:rFonts w:ascii="Arial" w:hAnsi="Arial" w:cs="Arial"/>
          <w:bCs/>
        </w:rPr>
      </w:pPr>
      <w:r w:rsidRPr="00886E63">
        <w:rPr>
          <w:rFonts w:ascii="Arial" w:hAnsi="Arial" w:cs="Arial"/>
          <w:b/>
        </w:rPr>
        <w:t>7.2.3</w:t>
      </w:r>
      <w:r w:rsidRPr="00886E63">
        <w:rPr>
          <w:rFonts w:ascii="Arial" w:hAnsi="Arial" w:cs="Arial"/>
          <w:bCs/>
        </w:rPr>
        <w:tab/>
        <w:t xml:space="preserve">The Committee discussed and agreed </w:t>
      </w:r>
      <w:r w:rsidR="00886E63" w:rsidRPr="00886E63">
        <w:rPr>
          <w:rFonts w:ascii="Arial" w:hAnsi="Arial" w:cs="Arial"/>
          <w:bCs/>
        </w:rPr>
        <w:t xml:space="preserve">that </w:t>
      </w:r>
      <w:r w:rsidRPr="00886E63">
        <w:rPr>
          <w:rFonts w:ascii="Arial" w:hAnsi="Arial" w:cs="Arial"/>
          <w:bCs/>
        </w:rPr>
        <w:t>the objectives</w:t>
      </w:r>
      <w:r w:rsidR="00886E63" w:rsidRPr="00886E63">
        <w:rPr>
          <w:rFonts w:ascii="Arial" w:hAnsi="Arial" w:cs="Arial"/>
          <w:bCs/>
        </w:rPr>
        <w:t xml:space="preserve"> of the proposed</w:t>
      </w:r>
      <w:r w:rsidRPr="00886E63">
        <w:rPr>
          <w:rFonts w:ascii="Arial" w:hAnsi="Arial" w:cs="Arial"/>
          <w:bCs/>
        </w:rPr>
        <w:t xml:space="preserve"> ‘walkabout’ with South Ward councillors</w:t>
      </w:r>
      <w:r w:rsidR="00886E63" w:rsidRPr="00886E63">
        <w:rPr>
          <w:rFonts w:ascii="Arial" w:hAnsi="Arial" w:cs="Arial"/>
          <w:bCs/>
        </w:rPr>
        <w:t xml:space="preserve"> would be the same as that during </w:t>
      </w:r>
      <w:r w:rsidR="00886E63">
        <w:rPr>
          <w:rFonts w:ascii="Arial" w:hAnsi="Arial" w:cs="Arial"/>
          <w:bCs/>
        </w:rPr>
        <w:t xml:space="preserve">the Chairman’s </w:t>
      </w:r>
      <w:r w:rsidR="00324C56">
        <w:rPr>
          <w:rFonts w:ascii="Arial" w:hAnsi="Arial" w:cs="Arial"/>
          <w:bCs/>
        </w:rPr>
        <w:t xml:space="preserve">recent </w:t>
      </w:r>
      <w:r w:rsidR="00886E63" w:rsidRPr="00886E63">
        <w:rPr>
          <w:rFonts w:ascii="Arial" w:hAnsi="Arial" w:cs="Arial"/>
          <w:bCs/>
        </w:rPr>
        <w:t>tour with North Ward councillors</w:t>
      </w:r>
      <w:r w:rsidR="00886E63">
        <w:rPr>
          <w:rFonts w:ascii="Arial" w:hAnsi="Arial" w:cs="Arial"/>
          <w:bCs/>
        </w:rPr>
        <w:t xml:space="preserve">, </w:t>
      </w:r>
      <w:proofErr w:type="spellStart"/>
      <w:proofErr w:type="gramStart"/>
      <w:r w:rsidR="00886E63">
        <w:rPr>
          <w:rFonts w:ascii="Arial" w:hAnsi="Arial" w:cs="Arial"/>
          <w:bCs/>
        </w:rPr>
        <w:t>ie</w:t>
      </w:r>
      <w:proofErr w:type="spellEnd"/>
      <w:proofErr w:type="gramEnd"/>
      <w:r w:rsidR="00886E63">
        <w:rPr>
          <w:rFonts w:ascii="Arial" w:hAnsi="Arial" w:cs="Arial"/>
          <w:bCs/>
        </w:rPr>
        <w:t xml:space="preserve"> to identify issues with highways, footways and public open spaces.</w:t>
      </w:r>
    </w:p>
    <w:p w14:paraId="18BBF216" w14:textId="7D42E2CC" w:rsidR="00886E63" w:rsidRDefault="00886E63" w:rsidP="00282FEC">
      <w:pPr>
        <w:ind w:left="1433" w:hanging="713"/>
        <w:rPr>
          <w:rFonts w:ascii="Arial" w:hAnsi="Arial" w:cs="Arial"/>
          <w:bCs/>
        </w:rPr>
      </w:pPr>
    </w:p>
    <w:p w14:paraId="0A039DC7" w14:textId="25188921" w:rsidR="00886E63" w:rsidRPr="00886E63" w:rsidRDefault="00886E63" w:rsidP="00282FEC">
      <w:pPr>
        <w:ind w:left="1433" w:hanging="713"/>
        <w:rPr>
          <w:rFonts w:ascii="Arial" w:hAnsi="Arial" w:cs="Arial"/>
          <w:bCs/>
          <w:color w:val="FF0000"/>
        </w:rPr>
      </w:pPr>
      <w:r w:rsidRPr="00886E63">
        <w:rPr>
          <w:rFonts w:ascii="Arial" w:hAnsi="Arial" w:cs="Arial"/>
          <w:bCs/>
          <w:color w:val="FF0000"/>
        </w:rPr>
        <w:tab/>
        <w:t xml:space="preserve">Action: Cllrs Clarke and Day to liaise with Cllrs Carr and McCall </w:t>
      </w:r>
      <w:r w:rsidR="00AC7E57">
        <w:rPr>
          <w:rFonts w:ascii="Arial" w:hAnsi="Arial" w:cs="Arial"/>
          <w:bCs/>
          <w:color w:val="FF0000"/>
        </w:rPr>
        <w:t xml:space="preserve">with a view to arranging a date/time </w:t>
      </w:r>
    </w:p>
    <w:p w14:paraId="7F835E26" w14:textId="29E4C3C5" w:rsidR="00305A03" w:rsidRDefault="00305A03" w:rsidP="00282FEC">
      <w:pPr>
        <w:ind w:left="1433" w:hanging="713"/>
        <w:rPr>
          <w:rFonts w:ascii="Arial" w:hAnsi="Arial" w:cs="Arial"/>
          <w:bCs/>
        </w:rPr>
      </w:pPr>
    </w:p>
    <w:p w14:paraId="48373641" w14:textId="5D280E68" w:rsidR="00305A03" w:rsidRDefault="00305A03" w:rsidP="00282FEC">
      <w:pPr>
        <w:ind w:left="1433" w:hanging="713"/>
        <w:rPr>
          <w:rFonts w:ascii="Arial" w:hAnsi="Arial" w:cs="Arial"/>
          <w:bCs/>
        </w:rPr>
      </w:pPr>
      <w:r w:rsidRPr="00305A03">
        <w:rPr>
          <w:rFonts w:ascii="Arial" w:hAnsi="Arial" w:cs="Arial"/>
          <w:b/>
        </w:rPr>
        <w:t>7.2.4</w:t>
      </w:r>
      <w:r>
        <w:rPr>
          <w:rFonts w:ascii="Arial" w:hAnsi="Arial" w:cs="Arial"/>
          <w:bCs/>
        </w:rPr>
        <w:tab/>
        <w:t>Potholes requiring urgent repairs were identified in Little Linford Lane, Wolverton Road, North Crawley Road</w:t>
      </w:r>
      <w:r w:rsidR="00DA6A98">
        <w:rPr>
          <w:rFonts w:ascii="Arial" w:hAnsi="Arial" w:cs="Arial"/>
          <w:bCs/>
        </w:rPr>
        <w:t xml:space="preserve">, </w:t>
      </w:r>
      <w:proofErr w:type="spellStart"/>
      <w:r w:rsidR="00DA6A98">
        <w:rPr>
          <w:rFonts w:ascii="Arial" w:hAnsi="Arial" w:cs="Arial"/>
          <w:bCs/>
        </w:rPr>
        <w:t>Tickford</w:t>
      </w:r>
      <w:proofErr w:type="spellEnd"/>
      <w:r w:rsidR="00DA6A98">
        <w:rPr>
          <w:rFonts w:ascii="Arial" w:hAnsi="Arial" w:cs="Arial"/>
          <w:bCs/>
        </w:rPr>
        <w:t xml:space="preserve"> Street </w:t>
      </w:r>
      <w:r>
        <w:rPr>
          <w:rFonts w:ascii="Arial" w:hAnsi="Arial" w:cs="Arial"/>
          <w:bCs/>
        </w:rPr>
        <w:t>and Silver Street</w:t>
      </w:r>
      <w:r w:rsidR="00DA6A98">
        <w:rPr>
          <w:rFonts w:ascii="Arial" w:hAnsi="Arial" w:cs="Arial"/>
          <w:bCs/>
        </w:rPr>
        <w:t>.</w:t>
      </w:r>
    </w:p>
    <w:p w14:paraId="71A04B78" w14:textId="2D7C37CD" w:rsidR="00943644" w:rsidRDefault="00943644" w:rsidP="00282FEC">
      <w:pPr>
        <w:ind w:left="1433" w:hanging="713"/>
        <w:rPr>
          <w:rFonts w:ascii="Arial" w:hAnsi="Arial" w:cs="Arial"/>
          <w:bCs/>
        </w:rPr>
      </w:pPr>
    </w:p>
    <w:p w14:paraId="11757B08" w14:textId="16532E76" w:rsidR="00943644" w:rsidRPr="00943644" w:rsidRDefault="00943644" w:rsidP="00282FEC">
      <w:pPr>
        <w:ind w:left="1433" w:hanging="713"/>
        <w:rPr>
          <w:rFonts w:ascii="Arial" w:hAnsi="Arial" w:cs="Arial"/>
          <w:bCs/>
          <w:color w:val="FF0000"/>
        </w:rPr>
      </w:pPr>
      <w:r w:rsidRPr="00943644">
        <w:rPr>
          <w:rFonts w:ascii="Arial" w:hAnsi="Arial" w:cs="Arial"/>
          <w:bCs/>
          <w:color w:val="FF0000"/>
        </w:rPr>
        <w:tab/>
        <w:t>Action: To be reported to MKC Highways</w:t>
      </w:r>
    </w:p>
    <w:p w14:paraId="7D09377A" w14:textId="77777777" w:rsidR="00366614" w:rsidRPr="008B5753" w:rsidRDefault="00366614" w:rsidP="00366614">
      <w:pPr>
        <w:ind w:left="698" w:hanging="698"/>
        <w:rPr>
          <w:rFonts w:ascii="Arial" w:hAnsi="Arial" w:cs="Arial"/>
          <w:bCs/>
        </w:rPr>
      </w:pPr>
    </w:p>
    <w:p w14:paraId="2A7B3754" w14:textId="76AB23F5" w:rsidR="000134A8" w:rsidRPr="0085719F" w:rsidRDefault="005B2A75" w:rsidP="0091302E">
      <w:pPr>
        <w:pStyle w:val="PlainText"/>
        <w:ind w:left="698" w:hanging="698"/>
        <w:rPr>
          <w:rFonts w:ascii="Arial" w:hAnsi="Arial" w:cs="Arial"/>
          <w:b/>
          <w:bCs/>
          <w:i/>
          <w:color w:val="auto"/>
        </w:rPr>
      </w:pPr>
      <w:r>
        <w:rPr>
          <w:rFonts w:ascii="Arial" w:hAnsi="Arial" w:cs="Arial"/>
          <w:b/>
          <w:bCs/>
          <w:color w:val="auto"/>
        </w:rPr>
        <w:t>7</w:t>
      </w:r>
      <w:r w:rsidR="00071269" w:rsidRPr="0085719F">
        <w:rPr>
          <w:rFonts w:ascii="Arial" w:hAnsi="Arial" w:cs="Arial"/>
          <w:b/>
          <w:bCs/>
          <w:color w:val="auto"/>
        </w:rPr>
        <w:t>.</w:t>
      </w:r>
      <w:r w:rsidR="000134A8" w:rsidRPr="0085719F">
        <w:rPr>
          <w:rFonts w:ascii="Arial" w:hAnsi="Arial" w:cs="Arial"/>
          <w:b/>
          <w:bCs/>
          <w:color w:val="auto"/>
        </w:rPr>
        <w:t>3</w:t>
      </w:r>
      <w:r w:rsidR="000134A8" w:rsidRPr="0085719F">
        <w:rPr>
          <w:rFonts w:ascii="Arial" w:hAnsi="Arial" w:cs="Arial"/>
          <w:bCs/>
          <w:color w:val="auto"/>
        </w:rPr>
        <w:tab/>
      </w:r>
      <w:r w:rsidR="000134A8" w:rsidRPr="0085719F">
        <w:rPr>
          <w:rFonts w:ascii="Arial" w:hAnsi="Arial" w:cs="Arial"/>
          <w:bCs/>
          <w:i/>
          <w:color w:val="auto"/>
        </w:rPr>
        <w:t xml:space="preserve">To maintain an overview of environmental issues that impact on Newport Pagnell residents and to aim to resolve such issues within a </w:t>
      </w:r>
      <w:r w:rsidR="00133E03" w:rsidRPr="0085719F">
        <w:rPr>
          <w:rFonts w:ascii="Arial" w:hAnsi="Arial" w:cs="Arial"/>
          <w:bCs/>
          <w:i/>
          <w:color w:val="auto"/>
        </w:rPr>
        <w:t>30-day</w:t>
      </w:r>
      <w:r w:rsidR="000134A8" w:rsidRPr="0085719F">
        <w:rPr>
          <w:rFonts w:ascii="Arial" w:hAnsi="Arial" w:cs="Arial"/>
          <w:bCs/>
          <w:i/>
          <w:color w:val="auto"/>
        </w:rPr>
        <w:t xml:space="preserve"> period</w:t>
      </w:r>
    </w:p>
    <w:p w14:paraId="540654A7" w14:textId="77777777" w:rsidR="00BE6D5D" w:rsidRPr="0085719F" w:rsidRDefault="00BE6D5D" w:rsidP="0091302E">
      <w:pPr>
        <w:ind w:left="2160" w:hanging="720"/>
        <w:rPr>
          <w:rFonts w:ascii="Arial" w:hAnsi="Arial" w:cs="Arial"/>
          <w:bCs/>
        </w:rPr>
      </w:pPr>
    </w:p>
    <w:p w14:paraId="49DDACA9" w14:textId="65641524" w:rsidR="00C63A09" w:rsidRPr="003738B5" w:rsidRDefault="00226082" w:rsidP="003738B5">
      <w:pPr>
        <w:ind w:left="1433" w:hanging="735"/>
        <w:rPr>
          <w:rFonts w:ascii="Arial" w:hAnsi="Arial" w:cs="Arial"/>
          <w:lang w:eastAsia="en-GB"/>
        </w:rPr>
      </w:pPr>
      <w:r w:rsidRPr="00A77323">
        <w:rPr>
          <w:rFonts w:ascii="Arial" w:hAnsi="Arial" w:cs="Arial"/>
          <w:b/>
          <w:bCs/>
        </w:rPr>
        <w:t>7.3.</w:t>
      </w:r>
      <w:r>
        <w:rPr>
          <w:rFonts w:ascii="Arial" w:hAnsi="Arial" w:cs="Arial"/>
          <w:b/>
          <w:bCs/>
        </w:rPr>
        <w:t>1</w:t>
      </w:r>
      <w:r w:rsidRPr="00A77323">
        <w:rPr>
          <w:rFonts w:ascii="Arial" w:hAnsi="Arial" w:cs="Arial"/>
        </w:rPr>
        <w:tab/>
      </w:r>
      <w:r w:rsidR="00780069" w:rsidRPr="003738B5">
        <w:rPr>
          <w:rFonts w:ascii="Arial" w:hAnsi="Arial" w:cs="Arial"/>
        </w:rPr>
        <w:t>T</w:t>
      </w:r>
      <w:r w:rsidR="00282FEC" w:rsidRPr="003738B5">
        <w:rPr>
          <w:rFonts w:ascii="Arial" w:hAnsi="Arial" w:cs="Arial"/>
        </w:rPr>
        <w:t xml:space="preserve">he Chairman updated the Committee on the steps taken to address the </w:t>
      </w:r>
      <w:r w:rsidR="00780069" w:rsidRPr="003738B5">
        <w:rPr>
          <w:rFonts w:ascii="Arial" w:hAnsi="Arial" w:cs="Arial"/>
        </w:rPr>
        <w:t>recent flooding</w:t>
      </w:r>
      <w:r w:rsidR="00C63A09" w:rsidRPr="003738B5">
        <w:rPr>
          <w:rFonts w:ascii="Arial" w:hAnsi="Arial" w:cs="Arial"/>
        </w:rPr>
        <w:t xml:space="preserve">. </w:t>
      </w:r>
      <w:r w:rsidR="00B55D17">
        <w:rPr>
          <w:rFonts w:ascii="Arial" w:hAnsi="Arial" w:cs="Arial"/>
        </w:rPr>
        <w:t xml:space="preserve">He said </w:t>
      </w:r>
      <w:r w:rsidR="00C63A09" w:rsidRPr="003738B5">
        <w:rPr>
          <w:rFonts w:ascii="Arial" w:hAnsi="Arial" w:cs="Arial"/>
        </w:rPr>
        <w:t xml:space="preserve">Cllr Carr </w:t>
      </w:r>
      <w:r w:rsidR="003738B5">
        <w:rPr>
          <w:rFonts w:ascii="Arial" w:hAnsi="Arial" w:cs="Arial"/>
        </w:rPr>
        <w:t xml:space="preserve">has formed a working group and </w:t>
      </w:r>
      <w:r w:rsidR="00C63A09" w:rsidRPr="003738B5">
        <w:rPr>
          <w:rFonts w:ascii="Arial" w:hAnsi="Arial" w:cs="Arial"/>
        </w:rPr>
        <w:t>is engaging with all the main water</w:t>
      </w:r>
      <w:r w:rsidR="003738B5">
        <w:rPr>
          <w:rFonts w:ascii="Arial" w:hAnsi="Arial" w:cs="Arial"/>
        </w:rPr>
        <w:t>-</w:t>
      </w:r>
      <w:r w:rsidR="00C63A09" w:rsidRPr="003738B5">
        <w:rPr>
          <w:rFonts w:ascii="Arial" w:hAnsi="Arial" w:cs="Arial"/>
        </w:rPr>
        <w:t>related stakeholders</w:t>
      </w:r>
      <w:r w:rsidR="003738B5" w:rsidRPr="003738B5">
        <w:rPr>
          <w:rFonts w:ascii="Arial" w:hAnsi="Arial" w:cs="Arial"/>
        </w:rPr>
        <w:t xml:space="preserve"> including </w:t>
      </w:r>
      <w:r w:rsidR="00C63A09" w:rsidRPr="003738B5">
        <w:rPr>
          <w:rFonts w:ascii="Arial" w:hAnsi="Arial" w:cs="Arial"/>
        </w:rPr>
        <w:t>Anglian Water, E</w:t>
      </w:r>
      <w:r w:rsidR="003738B5">
        <w:rPr>
          <w:rFonts w:ascii="Arial" w:hAnsi="Arial" w:cs="Arial"/>
        </w:rPr>
        <w:t>nvironment Agency</w:t>
      </w:r>
      <w:r w:rsidR="00C63A09" w:rsidRPr="003738B5">
        <w:rPr>
          <w:rFonts w:ascii="Arial" w:hAnsi="Arial" w:cs="Arial"/>
        </w:rPr>
        <w:t>, Bedford I</w:t>
      </w:r>
      <w:r w:rsidR="003738B5">
        <w:rPr>
          <w:rFonts w:ascii="Arial" w:hAnsi="Arial" w:cs="Arial"/>
        </w:rPr>
        <w:t xml:space="preserve">nternal </w:t>
      </w:r>
      <w:r w:rsidR="00C63A09" w:rsidRPr="003738B5">
        <w:rPr>
          <w:rFonts w:ascii="Arial" w:hAnsi="Arial" w:cs="Arial"/>
        </w:rPr>
        <w:t>D</w:t>
      </w:r>
      <w:r w:rsidR="003738B5">
        <w:rPr>
          <w:rFonts w:ascii="Arial" w:hAnsi="Arial" w:cs="Arial"/>
        </w:rPr>
        <w:t xml:space="preserve">rainage </w:t>
      </w:r>
      <w:r w:rsidR="00C63A09" w:rsidRPr="003738B5">
        <w:rPr>
          <w:rFonts w:ascii="Arial" w:hAnsi="Arial" w:cs="Arial"/>
        </w:rPr>
        <w:t>B</w:t>
      </w:r>
      <w:r w:rsidR="003738B5">
        <w:rPr>
          <w:rFonts w:ascii="Arial" w:hAnsi="Arial" w:cs="Arial"/>
        </w:rPr>
        <w:t>oard</w:t>
      </w:r>
      <w:r w:rsidR="00C63A09" w:rsidRPr="003738B5">
        <w:rPr>
          <w:rFonts w:ascii="Arial" w:hAnsi="Arial" w:cs="Arial"/>
        </w:rPr>
        <w:t>, etc</w:t>
      </w:r>
      <w:r w:rsidR="003738B5">
        <w:rPr>
          <w:rFonts w:ascii="Arial" w:hAnsi="Arial" w:cs="Arial"/>
        </w:rPr>
        <w:t>. This would have been the role of</w:t>
      </w:r>
      <w:r w:rsidR="00C63A09" w:rsidRPr="003738B5">
        <w:rPr>
          <w:rFonts w:ascii="Arial" w:hAnsi="Arial" w:cs="Arial"/>
        </w:rPr>
        <w:t xml:space="preserve"> MKC as part </w:t>
      </w:r>
      <w:r w:rsidR="00C63A09" w:rsidRPr="003738B5">
        <w:rPr>
          <w:rFonts w:ascii="Arial" w:hAnsi="Arial" w:cs="Arial"/>
        </w:rPr>
        <w:lastRenderedPageBreak/>
        <w:t xml:space="preserve">of their </w:t>
      </w:r>
      <w:r w:rsidR="003738B5">
        <w:rPr>
          <w:rFonts w:ascii="Arial" w:hAnsi="Arial" w:cs="Arial"/>
        </w:rPr>
        <w:t>Christma</w:t>
      </w:r>
      <w:r w:rsidR="00C63A09" w:rsidRPr="003738B5">
        <w:rPr>
          <w:rFonts w:ascii="Arial" w:hAnsi="Arial" w:cs="Arial"/>
        </w:rPr>
        <w:t>s flood 2020 de-brief.  I</w:t>
      </w:r>
      <w:r w:rsidR="00B55D17">
        <w:rPr>
          <w:rFonts w:ascii="Arial" w:hAnsi="Arial" w:cs="Arial"/>
        </w:rPr>
        <w:t>t was not clear whether</w:t>
      </w:r>
      <w:r w:rsidR="00C63A09" w:rsidRPr="003738B5">
        <w:rPr>
          <w:rFonts w:ascii="Arial" w:hAnsi="Arial" w:cs="Arial"/>
        </w:rPr>
        <w:t xml:space="preserve"> it was declared a Minor or Major </w:t>
      </w:r>
      <w:proofErr w:type="gramStart"/>
      <w:r w:rsidR="00C63A09" w:rsidRPr="003738B5">
        <w:rPr>
          <w:rFonts w:ascii="Arial" w:hAnsi="Arial" w:cs="Arial"/>
        </w:rPr>
        <w:t>Incident</w:t>
      </w:r>
      <w:proofErr w:type="gramEnd"/>
      <w:r w:rsidR="00C63A09" w:rsidRPr="003738B5">
        <w:rPr>
          <w:rFonts w:ascii="Arial" w:hAnsi="Arial" w:cs="Arial"/>
        </w:rPr>
        <w:t xml:space="preserve"> so </w:t>
      </w:r>
      <w:r w:rsidR="00B55D17">
        <w:rPr>
          <w:rFonts w:ascii="Arial" w:hAnsi="Arial" w:cs="Arial"/>
        </w:rPr>
        <w:t>Cllr Carr</w:t>
      </w:r>
      <w:r w:rsidR="00C63A09" w:rsidRPr="003738B5">
        <w:rPr>
          <w:rFonts w:ascii="Arial" w:hAnsi="Arial" w:cs="Arial"/>
        </w:rPr>
        <w:t xml:space="preserve"> is to invite Chris </w:t>
      </w:r>
      <w:proofErr w:type="spellStart"/>
      <w:r w:rsidR="00C63A09" w:rsidRPr="003738B5">
        <w:rPr>
          <w:rFonts w:ascii="Arial" w:hAnsi="Arial" w:cs="Arial"/>
        </w:rPr>
        <w:t>Londy</w:t>
      </w:r>
      <w:proofErr w:type="spellEnd"/>
      <w:r w:rsidR="00B55D17">
        <w:rPr>
          <w:rFonts w:ascii="Arial" w:hAnsi="Arial" w:cs="Arial"/>
        </w:rPr>
        <w:t>,</w:t>
      </w:r>
      <w:r w:rsidR="00C63A09" w:rsidRPr="003738B5">
        <w:rPr>
          <w:rFonts w:ascii="Arial" w:hAnsi="Arial" w:cs="Arial"/>
        </w:rPr>
        <w:t xml:space="preserve"> who is now a part time Emergency Planning Officer</w:t>
      </w:r>
      <w:r w:rsidR="00B55D17">
        <w:rPr>
          <w:rFonts w:ascii="Arial" w:hAnsi="Arial" w:cs="Arial"/>
        </w:rPr>
        <w:t>,</w:t>
      </w:r>
      <w:r w:rsidR="00C63A09" w:rsidRPr="003738B5">
        <w:rPr>
          <w:rFonts w:ascii="Arial" w:hAnsi="Arial" w:cs="Arial"/>
        </w:rPr>
        <w:t xml:space="preserve"> to </w:t>
      </w:r>
      <w:r w:rsidR="00B55D17">
        <w:rPr>
          <w:rFonts w:ascii="Arial" w:hAnsi="Arial" w:cs="Arial"/>
        </w:rPr>
        <w:t>the</w:t>
      </w:r>
      <w:r w:rsidR="00C63A09" w:rsidRPr="003738B5">
        <w:rPr>
          <w:rFonts w:ascii="Arial" w:hAnsi="Arial" w:cs="Arial"/>
        </w:rPr>
        <w:t xml:space="preserve"> next </w:t>
      </w:r>
      <w:r w:rsidR="00B55D17">
        <w:rPr>
          <w:rFonts w:ascii="Arial" w:hAnsi="Arial" w:cs="Arial"/>
        </w:rPr>
        <w:t xml:space="preserve">working group </w:t>
      </w:r>
      <w:r w:rsidR="00C63A09" w:rsidRPr="003738B5">
        <w:rPr>
          <w:rFonts w:ascii="Arial" w:hAnsi="Arial" w:cs="Arial"/>
        </w:rPr>
        <w:t>meeting</w:t>
      </w:r>
      <w:r w:rsidR="00B55D17">
        <w:rPr>
          <w:rFonts w:ascii="Arial" w:hAnsi="Arial" w:cs="Arial"/>
        </w:rPr>
        <w:t xml:space="preserve"> to try to establish w</w:t>
      </w:r>
      <w:r w:rsidR="00C63A09" w:rsidRPr="003738B5">
        <w:rPr>
          <w:rFonts w:ascii="Arial" w:hAnsi="Arial" w:cs="Arial"/>
        </w:rPr>
        <w:t>hat did and did not happen at MKC</w:t>
      </w:r>
      <w:r w:rsidR="002207FA">
        <w:rPr>
          <w:rFonts w:ascii="Arial" w:hAnsi="Arial" w:cs="Arial"/>
        </w:rPr>
        <w:t xml:space="preserve"> to address the flooding</w:t>
      </w:r>
      <w:r w:rsidR="00B55D17">
        <w:rPr>
          <w:rFonts w:ascii="Arial" w:hAnsi="Arial" w:cs="Arial"/>
        </w:rPr>
        <w:t>.</w:t>
      </w:r>
      <w:r w:rsidR="00C63A09" w:rsidRPr="003738B5">
        <w:rPr>
          <w:rFonts w:ascii="Arial" w:hAnsi="Arial" w:cs="Arial"/>
        </w:rPr>
        <w:t xml:space="preserve"> </w:t>
      </w:r>
      <w:r w:rsidR="00B07738">
        <w:rPr>
          <w:rFonts w:ascii="Arial" w:hAnsi="Arial" w:cs="Arial"/>
        </w:rPr>
        <w:t xml:space="preserve">The Chairman </w:t>
      </w:r>
      <w:r w:rsidR="002207FA">
        <w:rPr>
          <w:rFonts w:ascii="Arial" w:hAnsi="Arial" w:cs="Arial"/>
        </w:rPr>
        <w:t>stressed</w:t>
      </w:r>
      <w:r w:rsidR="00B07738">
        <w:rPr>
          <w:rFonts w:ascii="Arial" w:hAnsi="Arial" w:cs="Arial"/>
        </w:rPr>
        <w:t xml:space="preserve"> that </w:t>
      </w:r>
      <w:r w:rsidR="002207FA">
        <w:rPr>
          <w:rFonts w:ascii="Arial" w:hAnsi="Arial" w:cs="Arial"/>
        </w:rPr>
        <w:t xml:space="preserve">Cllr </w:t>
      </w:r>
      <w:proofErr w:type="spellStart"/>
      <w:r w:rsidR="002207FA">
        <w:rPr>
          <w:rFonts w:ascii="Arial" w:hAnsi="Arial" w:cs="Arial"/>
        </w:rPr>
        <w:t>Carr’s</w:t>
      </w:r>
      <w:proofErr w:type="spellEnd"/>
      <w:r w:rsidR="00B07738">
        <w:rPr>
          <w:rFonts w:ascii="Arial" w:hAnsi="Arial" w:cs="Arial"/>
        </w:rPr>
        <w:t xml:space="preserve"> working group has no official standing.</w:t>
      </w:r>
      <w:r w:rsidR="002207FA">
        <w:rPr>
          <w:rFonts w:ascii="Arial" w:hAnsi="Arial" w:cs="Arial"/>
        </w:rPr>
        <w:t xml:space="preserve"> He added that the following ideas had </w:t>
      </w:r>
      <w:r w:rsidR="00EF4F28">
        <w:rPr>
          <w:rFonts w:ascii="Arial" w:hAnsi="Arial" w:cs="Arial"/>
        </w:rPr>
        <w:t xml:space="preserve">already </w:t>
      </w:r>
      <w:r w:rsidR="002207FA">
        <w:rPr>
          <w:rFonts w:ascii="Arial" w:hAnsi="Arial" w:cs="Arial"/>
        </w:rPr>
        <w:t>been discussed:</w:t>
      </w:r>
    </w:p>
    <w:p w14:paraId="5835B166" w14:textId="77777777" w:rsidR="00C63A09" w:rsidRDefault="00C63A09" w:rsidP="00C63A09">
      <w:pPr>
        <w:rPr>
          <w:rFonts w:ascii="Arial" w:hAnsi="Arial" w:cs="Arial"/>
          <w:sz w:val="32"/>
          <w:szCs w:val="32"/>
        </w:rPr>
      </w:pPr>
    </w:p>
    <w:p w14:paraId="19A6CF11" w14:textId="77777777" w:rsidR="00C63A09" w:rsidRPr="00EF4F28" w:rsidRDefault="00C63A09" w:rsidP="00EF4F28">
      <w:pPr>
        <w:pStyle w:val="ListParagraph"/>
        <w:numPr>
          <w:ilvl w:val="0"/>
          <w:numId w:val="37"/>
        </w:numPr>
        <w:spacing w:after="0" w:line="240" w:lineRule="auto"/>
        <w:rPr>
          <w:rFonts w:ascii="Arial" w:hAnsi="Arial" w:cs="Arial"/>
          <w:sz w:val="24"/>
          <w:szCs w:val="24"/>
        </w:rPr>
      </w:pPr>
      <w:r w:rsidRPr="00EF4F28">
        <w:rPr>
          <w:rFonts w:ascii="Arial" w:hAnsi="Arial" w:cs="Arial"/>
          <w:sz w:val="24"/>
          <w:szCs w:val="24"/>
        </w:rPr>
        <w:t>15 NP residents are prepared to become volunteer flood wardens.</w:t>
      </w:r>
    </w:p>
    <w:p w14:paraId="2F628FE0" w14:textId="392C1E0C" w:rsidR="00C63A09" w:rsidRPr="00EF4F28" w:rsidRDefault="00EF4F28" w:rsidP="00EF4F28">
      <w:pPr>
        <w:pStyle w:val="ListParagraph"/>
        <w:numPr>
          <w:ilvl w:val="0"/>
          <w:numId w:val="37"/>
        </w:numPr>
        <w:spacing w:after="0" w:line="240" w:lineRule="auto"/>
        <w:rPr>
          <w:rFonts w:ascii="Arial" w:hAnsi="Arial" w:cs="Arial"/>
          <w:sz w:val="24"/>
          <w:szCs w:val="24"/>
        </w:rPr>
      </w:pPr>
      <w:r>
        <w:rPr>
          <w:rFonts w:ascii="Arial" w:hAnsi="Arial" w:cs="Arial"/>
          <w:sz w:val="24"/>
          <w:szCs w:val="24"/>
        </w:rPr>
        <w:t>A s</w:t>
      </w:r>
      <w:r w:rsidR="00C63A09" w:rsidRPr="00EF4F28">
        <w:rPr>
          <w:rFonts w:ascii="Arial" w:hAnsi="Arial" w:cs="Arial"/>
          <w:sz w:val="24"/>
          <w:szCs w:val="24"/>
        </w:rPr>
        <w:t xml:space="preserve">uggestion that a stockpile of </w:t>
      </w:r>
      <w:r w:rsidRPr="00EF4F28">
        <w:rPr>
          <w:rFonts w:ascii="Arial" w:hAnsi="Arial" w:cs="Arial"/>
          <w:sz w:val="24"/>
          <w:szCs w:val="24"/>
        </w:rPr>
        <w:t>sandbags</w:t>
      </w:r>
      <w:r w:rsidR="00C63A09" w:rsidRPr="00EF4F28">
        <w:rPr>
          <w:rFonts w:ascii="Arial" w:hAnsi="Arial" w:cs="Arial"/>
          <w:sz w:val="24"/>
          <w:szCs w:val="24"/>
        </w:rPr>
        <w:t xml:space="preserve"> </w:t>
      </w:r>
      <w:r w:rsidRPr="00EF4F28">
        <w:rPr>
          <w:rFonts w:ascii="Arial" w:hAnsi="Arial" w:cs="Arial"/>
          <w:sz w:val="24"/>
          <w:szCs w:val="24"/>
        </w:rPr>
        <w:t>is</w:t>
      </w:r>
      <w:r w:rsidR="00C63A09" w:rsidRPr="00EF4F28">
        <w:rPr>
          <w:rFonts w:ascii="Arial" w:hAnsi="Arial" w:cs="Arial"/>
          <w:sz w:val="24"/>
          <w:szCs w:val="24"/>
        </w:rPr>
        <w:t xml:space="preserve"> stored in NP –</w:t>
      </w:r>
      <w:r>
        <w:rPr>
          <w:rFonts w:ascii="Arial" w:hAnsi="Arial" w:cs="Arial"/>
          <w:sz w:val="24"/>
          <w:szCs w:val="24"/>
        </w:rPr>
        <w:t xml:space="preserve"> possibly at </w:t>
      </w:r>
      <w:proofErr w:type="spellStart"/>
      <w:r>
        <w:rPr>
          <w:rFonts w:ascii="Arial" w:hAnsi="Arial" w:cs="Arial"/>
          <w:sz w:val="24"/>
          <w:szCs w:val="24"/>
        </w:rPr>
        <w:t>Willen</w:t>
      </w:r>
      <w:proofErr w:type="spellEnd"/>
      <w:r>
        <w:rPr>
          <w:rFonts w:ascii="Arial" w:hAnsi="Arial" w:cs="Arial"/>
          <w:sz w:val="24"/>
          <w:szCs w:val="24"/>
        </w:rPr>
        <w:t xml:space="preserve"> Road Sports Ground or the Youth Club</w:t>
      </w:r>
    </w:p>
    <w:p w14:paraId="73364FE6" w14:textId="77777777" w:rsidR="00C63A09" w:rsidRPr="00EF4F28" w:rsidRDefault="00C63A09" w:rsidP="00EF4F28">
      <w:pPr>
        <w:pStyle w:val="ListParagraph"/>
        <w:numPr>
          <w:ilvl w:val="0"/>
          <w:numId w:val="37"/>
        </w:numPr>
        <w:spacing w:after="0" w:line="240" w:lineRule="auto"/>
        <w:rPr>
          <w:rFonts w:ascii="Arial" w:hAnsi="Arial" w:cs="Arial"/>
          <w:sz w:val="24"/>
          <w:szCs w:val="24"/>
        </w:rPr>
      </w:pPr>
      <w:r w:rsidRPr="00EF4F28">
        <w:rPr>
          <w:rFonts w:ascii="Arial" w:hAnsi="Arial" w:cs="Arial"/>
          <w:sz w:val="24"/>
          <w:szCs w:val="24"/>
        </w:rPr>
        <w:t>Look at potential grant funding for domestic flood barriers</w:t>
      </w:r>
    </w:p>
    <w:p w14:paraId="05A42E5C" w14:textId="2686BB60" w:rsidR="00C63A09" w:rsidRPr="00EF4F28" w:rsidRDefault="00C63A09" w:rsidP="00EF4F28">
      <w:pPr>
        <w:pStyle w:val="ListParagraph"/>
        <w:numPr>
          <w:ilvl w:val="0"/>
          <w:numId w:val="37"/>
        </w:numPr>
        <w:spacing w:after="0" w:line="240" w:lineRule="auto"/>
        <w:rPr>
          <w:rFonts w:ascii="Arial" w:hAnsi="Arial" w:cs="Arial"/>
          <w:sz w:val="24"/>
          <w:szCs w:val="24"/>
        </w:rPr>
      </w:pPr>
      <w:r w:rsidRPr="00EF4F28">
        <w:rPr>
          <w:rFonts w:ascii="Arial" w:hAnsi="Arial" w:cs="Arial"/>
          <w:sz w:val="24"/>
          <w:szCs w:val="24"/>
        </w:rPr>
        <w:t xml:space="preserve">Share the NPTC Emergency Plan (with relevant personal phone numbers redacted where necessary) to key individuals in </w:t>
      </w:r>
      <w:r w:rsidR="00EF4F28">
        <w:rPr>
          <w:rFonts w:ascii="Arial" w:hAnsi="Arial" w:cs="Arial"/>
          <w:sz w:val="24"/>
          <w:szCs w:val="24"/>
        </w:rPr>
        <w:t xml:space="preserve">Cllr </w:t>
      </w:r>
      <w:proofErr w:type="spellStart"/>
      <w:r w:rsidR="00EF4F28">
        <w:rPr>
          <w:rFonts w:ascii="Arial" w:hAnsi="Arial" w:cs="Arial"/>
          <w:sz w:val="24"/>
          <w:szCs w:val="24"/>
        </w:rPr>
        <w:t>Carr</w:t>
      </w:r>
      <w:r w:rsidRPr="00EF4F28">
        <w:rPr>
          <w:rFonts w:ascii="Arial" w:hAnsi="Arial" w:cs="Arial"/>
          <w:sz w:val="24"/>
          <w:szCs w:val="24"/>
        </w:rPr>
        <w:t>’s</w:t>
      </w:r>
      <w:proofErr w:type="spellEnd"/>
      <w:r w:rsidRPr="00EF4F28">
        <w:rPr>
          <w:rFonts w:ascii="Arial" w:hAnsi="Arial" w:cs="Arial"/>
          <w:sz w:val="24"/>
          <w:szCs w:val="24"/>
        </w:rPr>
        <w:t xml:space="preserve"> two groups.</w:t>
      </w:r>
    </w:p>
    <w:p w14:paraId="06932005" w14:textId="7AFF9AC6" w:rsidR="00C63A09" w:rsidRPr="00EF4F28" w:rsidRDefault="00C63A09" w:rsidP="00EF4F28">
      <w:pPr>
        <w:pStyle w:val="ListParagraph"/>
        <w:numPr>
          <w:ilvl w:val="0"/>
          <w:numId w:val="37"/>
        </w:numPr>
        <w:spacing w:after="0" w:line="240" w:lineRule="auto"/>
        <w:rPr>
          <w:rFonts w:ascii="Arial" w:hAnsi="Arial" w:cs="Arial"/>
          <w:sz w:val="24"/>
          <w:szCs w:val="24"/>
        </w:rPr>
      </w:pPr>
      <w:r w:rsidRPr="00EF4F28">
        <w:rPr>
          <w:rFonts w:ascii="Arial" w:hAnsi="Arial" w:cs="Arial"/>
          <w:sz w:val="24"/>
          <w:szCs w:val="24"/>
        </w:rPr>
        <w:t>The NP Churches are reviewing /improving their pastoral</w:t>
      </w:r>
      <w:r w:rsidR="00EF4F28">
        <w:rPr>
          <w:rFonts w:ascii="Arial" w:hAnsi="Arial" w:cs="Arial"/>
          <w:sz w:val="24"/>
          <w:szCs w:val="24"/>
        </w:rPr>
        <w:t>,</w:t>
      </w:r>
      <w:r w:rsidRPr="00EF4F28">
        <w:rPr>
          <w:rFonts w:ascii="Arial" w:hAnsi="Arial" w:cs="Arial"/>
          <w:sz w:val="24"/>
          <w:szCs w:val="24"/>
        </w:rPr>
        <w:t xml:space="preserve"> etc</w:t>
      </w:r>
      <w:r w:rsidR="00EF4F28">
        <w:rPr>
          <w:rFonts w:ascii="Arial" w:hAnsi="Arial" w:cs="Arial"/>
          <w:sz w:val="24"/>
          <w:szCs w:val="24"/>
        </w:rPr>
        <w:t>,</w:t>
      </w:r>
      <w:r w:rsidRPr="00EF4F28">
        <w:rPr>
          <w:rFonts w:ascii="Arial" w:hAnsi="Arial" w:cs="Arial"/>
          <w:sz w:val="24"/>
          <w:szCs w:val="24"/>
        </w:rPr>
        <w:t xml:space="preserve"> care to the NP community</w:t>
      </w:r>
      <w:r w:rsidR="00EF4F28">
        <w:rPr>
          <w:rFonts w:ascii="Arial" w:hAnsi="Arial" w:cs="Arial"/>
          <w:sz w:val="24"/>
          <w:szCs w:val="24"/>
        </w:rPr>
        <w:t>,</w:t>
      </w:r>
      <w:r w:rsidRPr="00EF4F28">
        <w:rPr>
          <w:rFonts w:ascii="Arial" w:hAnsi="Arial" w:cs="Arial"/>
          <w:sz w:val="24"/>
          <w:szCs w:val="24"/>
        </w:rPr>
        <w:t xml:space="preserve"> particularly the vulnerable residents.</w:t>
      </w:r>
    </w:p>
    <w:p w14:paraId="554013D1" w14:textId="699642DE" w:rsidR="00C63A09" w:rsidRPr="00EF4F28" w:rsidRDefault="00C63A09" w:rsidP="00EF4F28">
      <w:pPr>
        <w:pStyle w:val="ListParagraph"/>
        <w:numPr>
          <w:ilvl w:val="0"/>
          <w:numId w:val="37"/>
        </w:numPr>
        <w:spacing w:after="0" w:line="240" w:lineRule="auto"/>
        <w:rPr>
          <w:rFonts w:ascii="Arial" w:hAnsi="Arial" w:cs="Arial"/>
          <w:sz w:val="24"/>
          <w:szCs w:val="24"/>
        </w:rPr>
      </w:pPr>
      <w:r w:rsidRPr="00EF4F28">
        <w:rPr>
          <w:rFonts w:ascii="Arial" w:hAnsi="Arial" w:cs="Arial"/>
          <w:sz w:val="24"/>
          <w:szCs w:val="24"/>
        </w:rPr>
        <w:t xml:space="preserve">Use of the Mead </w:t>
      </w:r>
      <w:r w:rsidR="00EF4F28">
        <w:rPr>
          <w:rFonts w:ascii="Arial" w:hAnsi="Arial" w:cs="Arial"/>
          <w:sz w:val="24"/>
          <w:szCs w:val="24"/>
        </w:rPr>
        <w:t>C</w:t>
      </w:r>
      <w:r w:rsidRPr="00EF4F28">
        <w:rPr>
          <w:rFonts w:ascii="Arial" w:hAnsi="Arial" w:cs="Arial"/>
          <w:sz w:val="24"/>
          <w:szCs w:val="24"/>
        </w:rPr>
        <w:t>entre when completed as a Rest Centre using local pubs to assist with catering. Apparently a “Community Fridge” is to be part of the new Mead Centre</w:t>
      </w:r>
      <w:r w:rsidR="00CE4BD0">
        <w:rPr>
          <w:rFonts w:ascii="Arial" w:hAnsi="Arial" w:cs="Arial"/>
          <w:sz w:val="24"/>
          <w:szCs w:val="24"/>
        </w:rPr>
        <w:t>,</w:t>
      </w:r>
      <w:r w:rsidRPr="00EF4F28">
        <w:rPr>
          <w:rFonts w:ascii="Arial" w:hAnsi="Arial" w:cs="Arial"/>
          <w:sz w:val="24"/>
          <w:szCs w:val="24"/>
        </w:rPr>
        <w:t xml:space="preserve"> something NPTC ha</w:t>
      </w:r>
      <w:r w:rsidR="00CE4BD0">
        <w:rPr>
          <w:rFonts w:ascii="Arial" w:hAnsi="Arial" w:cs="Arial"/>
          <w:sz w:val="24"/>
          <w:szCs w:val="24"/>
        </w:rPr>
        <w:t>d</w:t>
      </w:r>
      <w:r w:rsidRPr="00EF4F28">
        <w:rPr>
          <w:rFonts w:ascii="Arial" w:hAnsi="Arial" w:cs="Arial"/>
          <w:sz w:val="24"/>
          <w:szCs w:val="24"/>
        </w:rPr>
        <w:t xml:space="preserve"> been asked to get involved with but </w:t>
      </w:r>
      <w:r w:rsidR="00CE4BD0">
        <w:rPr>
          <w:rFonts w:ascii="Arial" w:hAnsi="Arial" w:cs="Arial"/>
          <w:sz w:val="24"/>
          <w:szCs w:val="24"/>
        </w:rPr>
        <w:t>had declined</w:t>
      </w:r>
      <w:r w:rsidRPr="00EF4F28">
        <w:rPr>
          <w:rFonts w:ascii="Arial" w:hAnsi="Arial" w:cs="Arial"/>
          <w:sz w:val="24"/>
          <w:szCs w:val="24"/>
        </w:rPr>
        <w:t>.</w:t>
      </w:r>
    </w:p>
    <w:p w14:paraId="16451504" w14:textId="2F20D355" w:rsidR="00C63A09" w:rsidRPr="00EF4F28" w:rsidRDefault="00C63A09" w:rsidP="00EF4F28">
      <w:pPr>
        <w:pStyle w:val="ListParagraph"/>
        <w:numPr>
          <w:ilvl w:val="0"/>
          <w:numId w:val="37"/>
        </w:numPr>
        <w:spacing w:after="0" w:line="240" w:lineRule="auto"/>
        <w:rPr>
          <w:rFonts w:ascii="Arial" w:hAnsi="Arial" w:cs="Arial"/>
          <w:sz w:val="24"/>
          <w:szCs w:val="24"/>
        </w:rPr>
      </w:pPr>
      <w:r w:rsidRPr="00EF4F28">
        <w:rPr>
          <w:rFonts w:ascii="Arial" w:hAnsi="Arial" w:cs="Arial"/>
          <w:sz w:val="24"/>
          <w:szCs w:val="24"/>
        </w:rPr>
        <w:t xml:space="preserve">Explore the provision of Emergency Parking Permits so that residents can move their cars to MKC’s Silver </w:t>
      </w:r>
      <w:proofErr w:type="gramStart"/>
      <w:r w:rsidRPr="00EF4F28">
        <w:rPr>
          <w:rFonts w:ascii="Arial" w:hAnsi="Arial" w:cs="Arial"/>
          <w:sz w:val="24"/>
          <w:szCs w:val="24"/>
        </w:rPr>
        <w:t>St</w:t>
      </w:r>
      <w:r w:rsidR="00CE4BD0">
        <w:rPr>
          <w:rFonts w:ascii="Arial" w:hAnsi="Arial" w:cs="Arial"/>
          <w:sz w:val="24"/>
          <w:szCs w:val="24"/>
        </w:rPr>
        <w:t>reet car</w:t>
      </w:r>
      <w:proofErr w:type="gramEnd"/>
      <w:r w:rsidR="00CE4BD0">
        <w:rPr>
          <w:rFonts w:ascii="Arial" w:hAnsi="Arial" w:cs="Arial"/>
          <w:sz w:val="24"/>
          <w:szCs w:val="24"/>
        </w:rPr>
        <w:t xml:space="preserve"> park</w:t>
      </w:r>
      <w:r w:rsidRPr="00EF4F28">
        <w:rPr>
          <w:rFonts w:ascii="Arial" w:hAnsi="Arial" w:cs="Arial"/>
          <w:sz w:val="24"/>
          <w:szCs w:val="24"/>
        </w:rPr>
        <w:t>.</w:t>
      </w:r>
    </w:p>
    <w:p w14:paraId="7343F6FE" w14:textId="6490755A" w:rsidR="00C63A09" w:rsidRPr="00EF4F28" w:rsidRDefault="00C63A09" w:rsidP="00EF4F28">
      <w:pPr>
        <w:pStyle w:val="ListParagraph"/>
        <w:numPr>
          <w:ilvl w:val="0"/>
          <w:numId w:val="37"/>
        </w:numPr>
        <w:spacing w:after="0" w:line="240" w:lineRule="auto"/>
        <w:rPr>
          <w:rFonts w:ascii="Arial" w:hAnsi="Arial" w:cs="Arial"/>
          <w:sz w:val="24"/>
          <w:szCs w:val="24"/>
        </w:rPr>
      </w:pPr>
      <w:r w:rsidRPr="00EF4F28">
        <w:rPr>
          <w:rFonts w:ascii="Arial" w:hAnsi="Arial" w:cs="Arial"/>
          <w:sz w:val="24"/>
          <w:szCs w:val="24"/>
        </w:rPr>
        <w:t xml:space="preserve">Fund raising to </w:t>
      </w:r>
      <w:r w:rsidR="00CE4BD0" w:rsidRPr="00EF4F28">
        <w:rPr>
          <w:rFonts w:ascii="Arial" w:hAnsi="Arial" w:cs="Arial"/>
          <w:sz w:val="24"/>
          <w:szCs w:val="24"/>
        </w:rPr>
        <w:t>purchase equipment</w:t>
      </w:r>
      <w:r w:rsidRPr="00EF4F28">
        <w:rPr>
          <w:rFonts w:ascii="Arial" w:hAnsi="Arial" w:cs="Arial"/>
          <w:sz w:val="24"/>
          <w:szCs w:val="24"/>
        </w:rPr>
        <w:t xml:space="preserve"> for Flood Wardens – Hi-Vi</w:t>
      </w:r>
      <w:r w:rsidR="00CE4BD0">
        <w:rPr>
          <w:rFonts w:ascii="Arial" w:hAnsi="Arial" w:cs="Arial"/>
          <w:sz w:val="24"/>
          <w:szCs w:val="24"/>
        </w:rPr>
        <w:t>z</w:t>
      </w:r>
      <w:r w:rsidRPr="00EF4F28">
        <w:rPr>
          <w:rFonts w:ascii="Arial" w:hAnsi="Arial" w:cs="Arial"/>
          <w:sz w:val="24"/>
          <w:szCs w:val="24"/>
        </w:rPr>
        <w:t xml:space="preserve"> tabards</w:t>
      </w:r>
      <w:r w:rsidR="00CE4BD0">
        <w:rPr>
          <w:rFonts w:ascii="Arial" w:hAnsi="Arial" w:cs="Arial"/>
          <w:sz w:val="24"/>
          <w:szCs w:val="24"/>
        </w:rPr>
        <w:t>, t</w:t>
      </w:r>
      <w:r w:rsidRPr="00EF4F28">
        <w:rPr>
          <w:rFonts w:ascii="Arial" w:hAnsi="Arial" w:cs="Arial"/>
          <w:sz w:val="24"/>
          <w:szCs w:val="24"/>
        </w:rPr>
        <w:t>orches</w:t>
      </w:r>
      <w:r w:rsidR="00CE4BD0">
        <w:rPr>
          <w:rFonts w:ascii="Arial" w:hAnsi="Arial" w:cs="Arial"/>
          <w:sz w:val="24"/>
          <w:szCs w:val="24"/>
        </w:rPr>
        <w:t>,</w:t>
      </w:r>
      <w:r w:rsidRPr="00EF4F28">
        <w:rPr>
          <w:rFonts w:ascii="Arial" w:hAnsi="Arial" w:cs="Arial"/>
          <w:sz w:val="24"/>
          <w:szCs w:val="24"/>
        </w:rPr>
        <w:t xml:space="preserve"> etc.</w:t>
      </w:r>
    </w:p>
    <w:p w14:paraId="1167657D" w14:textId="761AF0F4" w:rsidR="00C63A09" w:rsidRPr="00EF4F28" w:rsidRDefault="00C63A09" w:rsidP="00EF4F28">
      <w:pPr>
        <w:pStyle w:val="ListParagraph"/>
        <w:numPr>
          <w:ilvl w:val="0"/>
          <w:numId w:val="37"/>
        </w:numPr>
        <w:spacing w:after="0" w:line="240" w:lineRule="auto"/>
        <w:rPr>
          <w:rFonts w:ascii="Arial" w:hAnsi="Arial" w:cs="Arial"/>
          <w:sz w:val="24"/>
          <w:szCs w:val="24"/>
        </w:rPr>
      </w:pPr>
      <w:r w:rsidRPr="00EF4F28">
        <w:rPr>
          <w:rFonts w:ascii="Arial" w:hAnsi="Arial" w:cs="Arial"/>
          <w:sz w:val="24"/>
          <w:szCs w:val="24"/>
        </w:rPr>
        <w:t>MKC are putting together a</w:t>
      </w:r>
      <w:r w:rsidR="00CE4BD0">
        <w:rPr>
          <w:rFonts w:ascii="Arial" w:hAnsi="Arial" w:cs="Arial"/>
          <w:sz w:val="24"/>
          <w:szCs w:val="24"/>
        </w:rPr>
        <w:t xml:space="preserve"> ‘t</w:t>
      </w:r>
      <w:r w:rsidRPr="00EF4F28">
        <w:rPr>
          <w:rFonts w:ascii="Arial" w:hAnsi="Arial" w:cs="Arial"/>
          <w:sz w:val="24"/>
          <w:szCs w:val="24"/>
        </w:rPr>
        <w:t xml:space="preserve">imeline’ </w:t>
      </w:r>
      <w:r w:rsidR="00CE4BD0">
        <w:rPr>
          <w:rFonts w:ascii="Arial" w:hAnsi="Arial" w:cs="Arial"/>
          <w:sz w:val="24"/>
          <w:szCs w:val="24"/>
        </w:rPr>
        <w:t>of what happened during the floods</w:t>
      </w:r>
    </w:p>
    <w:p w14:paraId="46AD1F96" w14:textId="0B853151" w:rsidR="00C63A09" w:rsidRPr="00EF4F28" w:rsidRDefault="00C63A09" w:rsidP="00EF4F28">
      <w:pPr>
        <w:pStyle w:val="ListParagraph"/>
        <w:numPr>
          <w:ilvl w:val="0"/>
          <w:numId w:val="37"/>
        </w:numPr>
        <w:spacing w:after="0" w:line="240" w:lineRule="auto"/>
        <w:rPr>
          <w:rFonts w:ascii="Arial" w:hAnsi="Arial" w:cs="Arial"/>
          <w:sz w:val="24"/>
          <w:szCs w:val="24"/>
        </w:rPr>
      </w:pPr>
      <w:r w:rsidRPr="00EF4F28">
        <w:rPr>
          <w:rFonts w:ascii="Arial" w:hAnsi="Arial" w:cs="Arial"/>
          <w:sz w:val="24"/>
          <w:szCs w:val="24"/>
        </w:rPr>
        <w:t> </w:t>
      </w:r>
      <w:proofErr w:type="gramStart"/>
      <w:r w:rsidRPr="00EF4F28">
        <w:rPr>
          <w:rFonts w:ascii="Arial" w:hAnsi="Arial" w:cs="Arial"/>
          <w:sz w:val="24"/>
          <w:szCs w:val="24"/>
        </w:rPr>
        <w:t>Apparently</w:t>
      </w:r>
      <w:proofErr w:type="gramEnd"/>
      <w:r w:rsidRPr="00EF4F28">
        <w:rPr>
          <w:rFonts w:ascii="Arial" w:hAnsi="Arial" w:cs="Arial"/>
          <w:sz w:val="24"/>
          <w:szCs w:val="24"/>
        </w:rPr>
        <w:t xml:space="preserve"> there is an issue with </w:t>
      </w:r>
      <w:r w:rsidR="00CE4BD0">
        <w:rPr>
          <w:rFonts w:ascii="Arial" w:hAnsi="Arial" w:cs="Arial"/>
          <w:sz w:val="24"/>
          <w:szCs w:val="24"/>
        </w:rPr>
        <w:t xml:space="preserve">Anglian Water’s </w:t>
      </w:r>
      <w:proofErr w:type="spellStart"/>
      <w:r w:rsidRPr="00EF4F28">
        <w:rPr>
          <w:rFonts w:ascii="Arial" w:hAnsi="Arial" w:cs="Arial"/>
          <w:sz w:val="24"/>
          <w:szCs w:val="24"/>
        </w:rPr>
        <w:t>Willen</w:t>
      </w:r>
      <w:proofErr w:type="spellEnd"/>
      <w:r w:rsidRPr="00EF4F28">
        <w:rPr>
          <w:rFonts w:ascii="Arial" w:hAnsi="Arial" w:cs="Arial"/>
          <w:sz w:val="24"/>
          <w:szCs w:val="24"/>
        </w:rPr>
        <w:t xml:space="preserve"> Lake sluice gate </w:t>
      </w:r>
      <w:r w:rsidR="00CE4BD0">
        <w:rPr>
          <w:rFonts w:ascii="Arial" w:hAnsi="Arial" w:cs="Arial"/>
          <w:sz w:val="24"/>
          <w:szCs w:val="24"/>
        </w:rPr>
        <w:t>where there have</w:t>
      </w:r>
      <w:r w:rsidRPr="00EF4F28">
        <w:rPr>
          <w:rFonts w:ascii="Arial" w:hAnsi="Arial" w:cs="Arial"/>
          <w:sz w:val="24"/>
          <w:szCs w:val="24"/>
        </w:rPr>
        <w:t xml:space="preserve"> been problems for </w:t>
      </w:r>
      <w:r w:rsidR="00CE4BD0">
        <w:rPr>
          <w:rFonts w:ascii="Arial" w:hAnsi="Arial" w:cs="Arial"/>
          <w:sz w:val="24"/>
          <w:szCs w:val="24"/>
        </w:rPr>
        <w:t>the last two</w:t>
      </w:r>
      <w:r w:rsidRPr="00EF4F28">
        <w:rPr>
          <w:rFonts w:ascii="Arial" w:hAnsi="Arial" w:cs="Arial"/>
          <w:sz w:val="24"/>
          <w:szCs w:val="24"/>
        </w:rPr>
        <w:t xml:space="preserve"> years. </w:t>
      </w:r>
      <w:r w:rsidR="00CE4BD0">
        <w:rPr>
          <w:rFonts w:ascii="Arial" w:hAnsi="Arial" w:cs="Arial"/>
          <w:sz w:val="24"/>
          <w:szCs w:val="24"/>
        </w:rPr>
        <w:t xml:space="preserve">The </w:t>
      </w:r>
      <w:r w:rsidRPr="00EF4F28">
        <w:rPr>
          <w:rFonts w:ascii="Arial" w:hAnsi="Arial" w:cs="Arial"/>
          <w:sz w:val="24"/>
          <w:szCs w:val="24"/>
        </w:rPr>
        <w:t xml:space="preserve">EA have accepted that there is a reduced capacity issue. </w:t>
      </w:r>
    </w:p>
    <w:p w14:paraId="7AA199A7" w14:textId="0757B868" w:rsidR="00C63A09" w:rsidRPr="00EF4F28" w:rsidRDefault="00C63A09" w:rsidP="00EF4F28">
      <w:pPr>
        <w:pStyle w:val="ListParagraph"/>
        <w:numPr>
          <w:ilvl w:val="0"/>
          <w:numId w:val="37"/>
        </w:numPr>
        <w:spacing w:after="0" w:line="240" w:lineRule="auto"/>
        <w:rPr>
          <w:rFonts w:ascii="Arial" w:hAnsi="Arial" w:cs="Arial"/>
          <w:sz w:val="24"/>
          <w:szCs w:val="24"/>
        </w:rPr>
      </w:pPr>
      <w:r w:rsidRPr="00EF4F28">
        <w:rPr>
          <w:rFonts w:ascii="Arial" w:hAnsi="Arial" w:cs="Arial"/>
          <w:sz w:val="24"/>
          <w:szCs w:val="24"/>
        </w:rPr>
        <w:t xml:space="preserve">A Section 19 </w:t>
      </w:r>
      <w:r w:rsidR="007A1951">
        <w:rPr>
          <w:rFonts w:ascii="Arial" w:hAnsi="Arial" w:cs="Arial"/>
          <w:sz w:val="24"/>
          <w:szCs w:val="24"/>
        </w:rPr>
        <w:t xml:space="preserve">flood &amp; water management </w:t>
      </w:r>
      <w:r w:rsidRPr="00EF4F28">
        <w:rPr>
          <w:rFonts w:ascii="Arial" w:hAnsi="Arial" w:cs="Arial"/>
          <w:sz w:val="24"/>
          <w:szCs w:val="24"/>
        </w:rPr>
        <w:t xml:space="preserve">report has been commissioned. </w:t>
      </w:r>
    </w:p>
    <w:p w14:paraId="2490858B" w14:textId="1E4A6351" w:rsidR="00C63A09" w:rsidRDefault="007A1951" w:rsidP="00EF4F28">
      <w:pPr>
        <w:pStyle w:val="ListParagraph"/>
        <w:numPr>
          <w:ilvl w:val="0"/>
          <w:numId w:val="37"/>
        </w:numPr>
        <w:spacing w:after="0" w:line="240" w:lineRule="auto"/>
        <w:rPr>
          <w:rFonts w:ascii="Arial" w:hAnsi="Arial" w:cs="Arial"/>
          <w:sz w:val="24"/>
          <w:szCs w:val="24"/>
        </w:rPr>
      </w:pPr>
      <w:r>
        <w:rPr>
          <w:rFonts w:ascii="Arial" w:hAnsi="Arial" w:cs="Arial"/>
          <w:sz w:val="24"/>
          <w:szCs w:val="24"/>
        </w:rPr>
        <w:t xml:space="preserve">The Chairman </w:t>
      </w:r>
      <w:r w:rsidR="00B22845">
        <w:rPr>
          <w:rFonts w:ascii="Arial" w:hAnsi="Arial" w:cs="Arial"/>
          <w:sz w:val="24"/>
          <w:szCs w:val="24"/>
        </w:rPr>
        <w:t xml:space="preserve">has got to know an </w:t>
      </w:r>
      <w:r w:rsidR="00C63A09" w:rsidRPr="00EF4F28">
        <w:rPr>
          <w:rFonts w:ascii="Arial" w:hAnsi="Arial" w:cs="Arial"/>
          <w:sz w:val="24"/>
          <w:szCs w:val="24"/>
        </w:rPr>
        <w:t>ex</w:t>
      </w:r>
      <w:r w:rsidR="00B22845">
        <w:rPr>
          <w:rFonts w:ascii="Arial" w:hAnsi="Arial" w:cs="Arial"/>
          <w:sz w:val="24"/>
          <w:szCs w:val="24"/>
        </w:rPr>
        <w:t>-</w:t>
      </w:r>
      <w:r w:rsidR="00C63A09" w:rsidRPr="00EF4F28">
        <w:rPr>
          <w:rFonts w:ascii="Arial" w:hAnsi="Arial" w:cs="Arial"/>
          <w:sz w:val="24"/>
          <w:szCs w:val="24"/>
        </w:rPr>
        <w:t>resident of NP</w:t>
      </w:r>
      <w:r w:rsidR="00B22845">
        <w:rPr>
          <w:rFonts w:ascii="Arial" w:hAnsi="Arial" w:cs="Arial"/>
          <w:sz w:val="24"/>
          <w:szCs w:val="24"/>
        </w:rPr>
        <w:t xml:space="preserve"> </w:t>
      </w:r>
      <w:r w:rsidR="00C63A09" w:rsidRPr="00EF4F28">
        <w:rPr>
          <w:rFonts w:ascii="Arial" w:hAnsi="Arial" w:cs="Arial"/>
          <w:sz w:val="24"/>
          <w:szCs w:val="24"/>
        </w:rPr>
        <w:t xml:space="preserve">who now works for Leicestershire CC as a Flood Resilience Officer – she </w:t>
      </w:r>
      <w:r w:rsidR="00B22845">
        <w:rPr>
          <w:rFonts w:ascii="Arial" w:hAnsi="Arial" w:cs="Arial"/>
          <w:sz w:val="24"/>
          <w:szCs w:val="24"/>
        </w:rPr>
        <w:t>and the Chairman will be able to</w:t>
      </w:r>
      <w:r w:rsidR="00C63A09" w:rsidRPr="00EF4F28">
        <w:rPr>
          <w:rFonts w:ascii="Arial" w:hAnsi="Arial" w:cs="Arial"/>
          <w:sz w:val="24"/>
          <w:szCs w:val="24"/>
        </w:rPr>
        <w:t xml:space="preserve"> compare the LCC resilience against MKC’s going forward.</w:t>
      </w:r>
    </w:p>
    <w:p w14:paraId="26D0D133" w14:textId="5216DA99" w:rsidR="00244BFB" w:rsidRDefault="00244BFB" w:rsidP="00244BFB">
      <w:pPr>
        <w:rPr>
          <w:rFonts w:ascii="Arial" w:hAnsi="Arial" w:cs="Arial"/>
        </w:rPr>
      </w:pPr>
    </w:p>
    <w:p w14:paraId="51CD12F9" w14:textId="38C98F1B" w:rsidR="00244BFB" w:rsidRDefault="00244BFB" w:rsidP="00244BFB">
      <w:pPr>
        <w:ind w:left="1433"/>
        <w:rPr>
          <w:rFonts w:ascii="Arial" w:hAnsi="Arial" w:cs="Arial"/>
        </w:rPr>
      </w:pPr>
      <w:r>
        <w:rPr>
          <w:rFonts w:ascii="Arial" w:hAnsi="Arial" w:cs="Arial"/>
        </w:rPr>
        <w:t>The Chairman said it was important to understand more about what the Town Council’s role should be in the future. He added that he was happy to take the lead in this matter and to feed back more information to TPEM at the next full meeting in March.</w:t>
      </w:r>
    </w:p>
    <w:p w14:paraId="2783D475" w14:textId="077A483A" w:rsidR="003336AC" w:rsidRDefault="003336AC" w:rsidP="00244BFB">
      <w:pPr>
        <w:ind w:left="1433"/>
        <w:rPr>
          <w:rFonts w:ascii="Arial" w:hAnsi="Arial" w:cs="Arial"/>
        </w:rPr>
      </w:pPr>
    </w:p>
    <w:p w14:paraId="793183A0" w14:textId="59FF4B30" w:rsidR="003336AC" w:rsidRPr="00244BFB" w:rsidRDefault="003336AC" w:rsidP="00244BFB">
      <w:pPr>
        <w:ind w:left="1433"/>
        <w:rPr>
          <w:rFonts w:ascii="Arial" w:hAnsi="Arial" w:cs="Arial"/>
        </w:rPr>
      </w:pPr>
      <w:r>
        <w:rPr>
          <w:rFonts w:ascii="Arial" w:hAnsi="Arial" w:cs="Arial"/>
        </w:rPr>
        <w:t xml:space="preserve">Cllr Day suggested the flooding problem could be alleviated </w:t>
      </w:r>
      <w:proofErr w:type="gramStart"/>
      <w:r>
        <w:rPr>
          <w:rFonts w:ascii="Arial" w:hAnsi="Arial" w:cs="Arial"/>
        </w:rPr>
        <w:t>by the use of</w:t>
      </w:r>
      <w:proofErr w:type="gramEnd"/>
      <w:r>
        <w:rPr>
          <w:rFonts w:ascii="Arial" w:hAnsi="Arial" w:cs="Arial"/>
        </w:rPr>
        <w:t xml:space="preserve"> balancing lakes.</w:t>
      </w:r>
    </w:p>
    <w:p w14:paraId="59C5C6EA" w14:textId="77777777" w:rsidR="00C63A09" w:rsidRDefault="00C63A09" w:rsidP="00D219A8">
      <w:pPr>
        <w:ind w:left="1433"/>
        <w:rPr>
          <w:rFonts w:ascii="Arial" w:hAnsi="Arial" w:cs="Arial"/>
        </w:rPr>
      </w:pPr>
    </w:p>
    <w:p w14:paraId="7800C40F" w14:textId="13FC3D05" w:rsidR="000134A8" w:rsidRPr="006B4592" w:rsidRDefault="005B2A75" w:rsidP="0091302E">
      <w:pPr>
        <w:widowControl w:val="0"/>
        <w:autoSpaceDE w:val="0"/>
        <w:autoSpaceDN w:val="0"/>
        <w:adjustRightInd w:val="0"/>
        <w:ind w:left="720" w:hanging="720"/>
        <w:rPr>
          <w:rFonts w:ascii="Arial" w:hAnsi="Arial" w:cs="Arial"/>
          <w:b/>
          <w:bCs/>
          <w:highlight w:val="yellow"/>
        </w:rPr>
      </w:pPr>
      <w:r>
        <w:rPr>
          <w:rFonts w:ascii="Arial" w:hAnsi="Arial" w:cs="Arial"/>
          <w:b/>
          <w:bCs/>
        </w:rPr>
        <w:t>7</w:t>
      </w:r>
      <w:r w:rsidR="00071269" w:rsidRPr="00831DB4">
        <w:rPr>
          <w:rFonts w:ascii="Arial" w:hAnsi="Arial" w:cs="Arial"/>
          <w:b/>
          <w:bCs/>
        </w:rPr>
        <w:t>.</w:t>
      </w:r>
      <w:r w:rsidR="000134A8" w:rsidRPr="00831DB4">
        <w:rPr>
          <w:rFonts w:ascii="Arial" w:hAnsi="Arial" w:cs="Arial"/>
          <w:b/>
          <w:bCs/>
        </w:rPr>
        <w:t>4</w:t>
      </w:r>
      <w:r w:rsidR="000134A8" w:rsidRPr="00831DB4">
        <w:rPr>
          <w:rFonts w:ascii="Arial" w:hAnsi="Arial" w:cs="Arial"/>
          <w:b/>
          <w:bCs/>
        </w:rPr>
        <w:tab/>
      </w:r>
      <w:r w:rsidR="00831DB4" w:rsidRPr="00831DB4">
        <w:rPr>
          <w:rFonts w:ascii="Arial" w:hAnsi="Arial" w:cs="Arial"/>
          <w:bCs/>
          <w:i/>
          <w:iCs/>
        </w:rPr>
        <w:t>To progress with Version 2 of the Neighbourhood Plan, to undertake pre-submission consultation in September 2020 with a view to submitting before December 2020</w:t>
      </w:r>
    </w:p>
    <w:p w14:paraId="494B9396" w14:textId="77777777" w:rsidR="00FB1BF2" w:rsidRPr="00180F1D" w:rsidRDefault="00FB1BF2" w:rsidP="00232EDB">
      <w:pPr>
        <w:pStyle w:val="Default"/>
        <w:ind w:left="698"/>
        <w:rPr>
          <w:rFonts w:eastAsia="Times New Roman"/>
          <w:color w:val="auto"/>
          <w:highlight w:val="yellow"/>
          <w:lang w:eastAsia="en-GB"/>
        </w:rPr>
      </w:pPr>
    </w:p>
    <w:p w14:paraId="7A8E24A3" w14:textId="3AE19990" w:rsidR="00FC3834" w:rsidRPr="00FC3834" w:rsidRDefault="00FC3834" w:rsidP="005B2A75">
      <w:pPr>
        <w:ind w:left="709" w:hanging="4"/>
        <w:rPr>
          <w:rFonts w:ascii="Arial" w:hAnsi="Arial" w:cs="Arial"/>
          <w:bCs/>
        </w:rPr>
      </w:pPr>
      <w:r w:rsidRPr="00FC3834">
        <w:rPr>
          <w:rFonts w:ascii="Arial" w:hAnsi="Arial" w:cs="Arial"/>
          <w:bCs/>
        </w:rPr>
        <w:t>The Committee agreed that this objective had been met</w:t>
      </w:r>
      <w:r w:rsidR="002E5EAE">
        <w:rPr>
          <w:rFonts w:ascii="Arial" w:hAnsi="Arial" w:cs="Arial"/>
          <w:bCs/>
        </w:rPr>
        <w:t>,</w:t>
      </w:r>
      <w:r w:rsidRPr="00FC3834">
        <w:rPr>
          <w:rFonts w:ascii="Arial" w:hAnsi="Arial" w:cs="Arial"/>
          <w:bCs/>
        </w:rPr>
        <w:t xml:space="preserve"> with </w:t>
      </w:r>
      <w:r>
        <w:rPr>
          <w:rFonts w:ascii="Arial" w:hAnsi="Arial" w:cs="Arial"/>
          <w:bCs/>
        </w:rPr>
        <w:t xml:space="preserve">Version 2 of the Neighbourhood </w:t>
      </w:r>
      <w:r w:rsidR="00EB4A98">
        <w:rPr>
          <w:rFonts w:ascii="Arial" w:hAnsi="Arial" w:cs="Arial"/>
          <w:bCs/>
        </w:rPr>
        <w:t>P</w:t>
      </w:r>
      <w:r>
        <w:rPr>
          <w:rFonts w:ascii="Arial" w:hAnsi="Arial" w:cs="Arial"/>
          <w:bCs/>
        </w:rPr>
        <w:t>lan</w:t>
      </w:r>
      <w:r w:rsidRPr="00FC3834">
        <w:rPr>
          <w:rFonts w:ascii="Arial" w:hAnsi="Arial" w:cs="Arial"/>
          <w:bCs/>
        </w:rPr>
        <w:t xml:space="preserve"> </w:t>
      </w:r>
      <w:r w:rsidR="00EB4A98">
        <w:rPr>
          <w:rFonts w:ascii="Arial" w:hAnsi="Arial" w:cs="Arial"/>
          <w:bCs/>
        </w:rPr>
        <w:t>having been submitted to MKC on 1</w:t>
      </w:r>
      <w:r w:rsidR="00EB4A98" w:rsidRPr="00EB4A98">
        <w:rPr>
          <w:rFonts w:ascii="Arial" w:hAnsi="Arial" w:cs="Arial"/>
          <w:bCs/>
          <w:vertAlign w:val="superscript"/>
        </w:rPr>
        <w:t>st</w:t>
      </w:r>
      <w:r w:rsidR="00EB4A98">
        <w:rPr>
          <w:rFonts w:ascii="Arial" w:hAnsi="Arial" w:cs="Arial"/>
          <w:bCs/>
        </w:rPr>
        <w:t xml:space="preserve"> December 2020.</w:t>
      </w:r>
    </w:p>
    <w:p w14:paraId="236FE54F" w14:textId="77777777" w:rsidR="00FC3834" w:rsidRDefault="00FC3834" w:rsidP="005B2A75">
      <w:pPr>
        <w:ind w:left="709" w:hanging="4"/>
        <w:rPr>
          <w:rFonts w:ascii="Arial" w:hAnsi="Arial" w:cs="Arial"/>
          <w:bCs/>
          <w:highlight w:val="yellow"/>
        </w:rPr>
      </w:pPr>
    </w:p>
    <w:p w14:paraId="253ED96C" w14:textId="18724311" w:rsidR="00453E7B" w:rsidRPr="00715C9E" w:rsidRDefault="00DB6448" w:rsidP="005B2A75">
      <w:pPr>
        <w:ind w:left="709" w:hanging="4"/>
        <w:rPr>
          <w:rFonts w:ascii="Arial" w:hAnsi="Arial" w:cs="Arial"/>
          <w:b/>
          <w:color w:val="7030A0"/>
        </w:rPr>
      </w:pPr>
      <w:r w:rsidRPr="00397993">
        <w:rPr>
          <w:rFonts w:ascii="Arial" w:hAnsi="Arial" w:cs="Arial"/>
          <w:bCs/>
        </w:rPr>
        <w:t xml:space="preserve">The Committee </w:t>
      </w:r>
      <w:r w:rsidR="005B2A75" w:rsidRPr="00397993">
        <w:rPr>
          <w:rFonts w:ascii="Arial" w:hAnsi="Arial" w:cs="Arial"/>
          <w:bCs/>
        </w:rPr>
        <w:t xml:space="preserve">noted that </w:t>
      </w:r>
      <w:r w:rsidR="00E338BC" w:rsidRPr="00397993">
        <w:rPr>
          <w:rFonts w:ascii="Arial" w:hAnsi="Arial" w:cs="Arial"/>
          <w:bCs/>
        </w:rPr>
        <w:t xml:space="preserve">MKC have </w:t>
      </w:r>
      <w:r w:rsidR="002E5EAE">
        <w:rPr>
          <w:rFonts w:ascii="Arial" w:hAnsi="Arial" w:cs="Arial"/>
          <w:bCs/>
        </w:rPr>
        <w:t xml:space="preserve">now </w:t>
      </w:r>
      <w:r w:rsidR="00E338BC" w:rsidRPr="00397993">
        <w:rPr>
          <w:rFonts w:ascii="Arial" w:hAnsi="Arial" w:cs="Arial"/>
          <w:bCs/>
        </w:rPr>
        <w:t xml:space="preserve">referred the </w:t>
      </w:r>
      <w:r w:rsidR="005B2A75" w:rsidRPr="00397993">
        <w:rPr>
          <w:rFonts w:ascii="Arial" w:hAnsi="Arial" w:cs="Arial"/>
          <w:bCs/>
        </w:rPr>
        <w:t>modifi</w:t>
      </w:r>
      <w:r w:rsidR="00E338BC" w:rsidRPr="00397993">
        <w:rPr>
          <w:rFonts w:ascii="Arial" w:hAnsi="Arial" w:cs="Arial"/>
          <w:bCs/>
        </w:rPr>
        <w:t>ed</w:t>
      </w:r>
      <w:r w:rsidR="005B2A75" w:rsidRPr="00397993">
        <w:rPr>
          <w:rFonts w:ascii="Arial" w:hAnsi="Arial" w:cs="Arial"/>
          <w:bCs/>
        </w:rPr>
        <w:t xml:space="preserve"> Newport Pagnell Neighbourhood Plan </w:t>
      </w:r>
      <w:r w:rsidR="00E338BC" w:rsidRPr="00397993">
        <w:rPr>
          <w:rFonts w:ascii="Arial" w:hAnsi="Arial" w:cs="Arial"/>
          <w:bCs/>
        </w:rPr>
        <w:t>to the Neighbourhood Planning Independent Examiner Referral Service (NPIERS)</w:t>
      </w:r>
      <w:r w:rsidR="00F85987" w:rsidRPr="00397993">
        <w:rPr>
          <w:rFonts w:ascii="Arial" w:hAnsi="Arial" w:cs="Arial"/>
          <w:bCs/>
        </w:rPr>
        <w:t xml:space="preserve"> who will aim to make a referral </w:t>
      </w:r>
      <w:r w:rsidR="00EB0AC4" w:rsidRPr="00397993">
        <w:rPr>
          <w:rFonts w:ascii="Arial" w:hAnsi="Arial" w:cs="Arial"/>
          <w:bCs/>
        </w:rPr>
        <w:t xml:space="preserve">after the end of the publicity period on 5 March 2021. It is thought that the chosen Examiner will </w:t>
      </w:r>
      <w:r w:rsidR="003E60D1" w:rsidRPr="00397993">
        <w:rPr>
          <w:rFonts w:ascii="Arial" w:hAnsi="Arial" w:cs="Arial"/>
          <w:bCs/>
        </w:rPr>
        <w:t>require</w:t>
      </w:r>
      <w:r w:rsidR="00EB0AC4" w:rsidRPr="00397993">
        <w:rPr>
          <w:rFonts w:ascii="Arial" w:hAnsi="Arial" w:cs="Arial"/>
          <w:bCs/>
        </w:rPr>
        <w:t xml:space="preserve"> approximately 5 days</w:t>
      </w:r>
      <w:r w:rsidR="00397993" w:rsidRPr="00397993">
        <w:rPr>
          <w:rFonts w:ascii="Arial" w:hAnsi="Arial" w:cs="Arial"/>
          <w:bCs/>
        </w:rPr>
        <w:t xml:space="preserve"> to complete his</w:t>
      </w:r>
      <w:r w:rsidR="005E3771">
        <w:rPr>
          <w:rFonts w:ascii="Arial" w:hAnsi="Arial" w:cs="Arial"/>
          <w:bCs/>
        </w:rPr>
        <w:t>/her</w:t>
      </w:r>
      <w:r w:rsidR="00397993" w:rsidRPr="00397993">
        <w:rPr>
          <w:rFonts w:ascii="Arial" w:hAnsi="Arial" w:cs="Arial"/>
          <w:bCs/>
        </w:rPr>
        <w:t xml:space="preserve"> examination</w:t>
      </w:r>
      <w:r w:rsidR="00EB0AC4" w:rsidRPr="00397993">
        <w:rPr>
          <w:rFonts w:ascii="Arial" w:hAnsi="Arial" w:cs="Arial"/>
          <w:bCs/>
        </w:rPr>
        <w:t>.</w:t>
      </w:r>
    </w:p>
    <w:p w14:paraId="646A0F30" w14:textId="16652C05" w:rsidR="00E54285" w:rsidRDefault="003607C9" w:rsidP="00F91EDD">
      <w:pPr>
        <w:ind w:left="709" w:hanging="4"/>
        <w:rPr>
          <w:rFonts w:ascii="Arial" w:hAnsi="Arial" w:cs="Arial"/>
          <w:color w:val="000000"/>
        </w:rPr>
      </w:pPr>
      <w:r>
        <w:rPr>
          <w:rFonts w:ascii="Arial" w:hAnsi="Arial" w:cs="Arial"/>
          <w:color w:val="000000"/>
        </w:rPr>
        <w:lastRenderedPageBreak/>
        <w:tab/>
      </w:r>
    </w:p>
    <w:p w14:paraId="05FFF7BF" w14:textId="5AA90059" w:rsidR="000134A8" w:rsidRPr="00494CE1" w:rsidRDefault="005B2A75" w:rsidP="00077CA0">
      <w:pPr>
        <w:widowControl w:val="0"/>
        <w:autoSpaceDE w:val="0"/>
        <w:autoSpaceDN w:val="0"/>
        <w:adjustRightInd w:val="0"/>
        <w:ind w:left="705" w:hanging="705"/>
        <w:rPr>
          <w:rFonts w:ascii="Arial" w:hAnsi="Arial" w:cs="Arial"/>
          <w:b/>
          <w:bCs/>
        </w:rPr>
      </w:pPr>
      <w:r>
        <w:rPr>
          <w:rFonts w:ascii="Arial" w:hAnsi="Arial" w:cs="Arial"/>
          <w:b/>
          <w:bCs/>
        </w:rPr>
        <w:t>7</w:t>
      </w:r>
      <w:r w:rsidR="00071269" w:rsidRPr="00494CE1">
        <w:rPr>
          <w:rFonts w:ascii="Arial" w:hAnsi="Arial" w:cs="Arial"/>
          <w:b/>
          <w:bCs/>
        </w:rPr>
        <w:t>.</w:t>
      </w:r>
      <w:r w:rsidR="002617DB" w:rsidRPr="00494CE1">
        <w:rPr>
          <w:rFonts w:ascii="Arial" w:hAnsi="Arial" w:cs="Arial"/>
          <w:b/>
          <w:bCs/>
        </w:rPr>
        <w:t>5</w:t>
      </w:r>
      <w:r w:rsidR="002617DB" w:rsidRPr="00494CE1">
        <w:rPr>
          <w:rFonts w:ascii="Arial" w:hAnsi="Arial" w:cs="Arial"/>
          <w:b/>
          <w:bCs/>
        </w:rPr>
        <w:tab/>
      </w:r>
      <w:r w:rsidR="00D32BEB" w:rsidRPr="00494CE1">
        <w:rPr>
          <w:rFonts w:ascii="Arial" w:hAnsi="Arial" w:cs="Arial"/>
          <w:bCs/>
          <w:i/>
        </w:rPr>
        <w:t>To arrange sp</w:t>
      </w:r>
      <w:r w:rsidR="002614B2" w:rsidRPr="00494CE1">
        <w:rPr>
          <w:rFonts w:ascii="Arial" w:hAnsi="Arial" w:cs="Arial"/>
          <w:bCs/>
          <w:i/>
        </w:rPr>
        <w:t>ecific training in Section 106 and Community Infrastructure Levy (CIL)</w:t>
      </w:r>
      <w:r w:rsidR="00B1777A" w:rsidRPr="00494CE1">
        <w:rPr>
          <w:rFonts w:ascii="Arial" w:hAnsi="Arial" w:cs="Arial"/>
          <w:bCs/>
          <w:i/>
        </w:rPr>
        <w:t xml:space="preserve"> </w:t>
      </w:r>
      <w:r w:rsidR="00374532" w:rsidRPr="00494CE1">
        <w:rPr>
          <w:rFonts w:ascii="Arial" w:hAnsi="Arial" w:cs="Arial"/>
          <w:bCs/>
          <w:i/>
        </w:rPr>
        <w:t xml:space="preserve">matters </w:t>
      </w:r>
      <w:r w:rsidR="00BC0A3F" w:rsidRPr="00494CE1">
        <w:rPr>
          <w:rFonts w:ascii="Arial" w:hAnsi="Arial" w:cs="Arial"/>
          <w:bCs/>
          <w:i/>
        </w:rPr>
        <w:t>to understand</w:t>
      </w:r>
      <w:r w:rsidR="005C0490" w:rsidRPr="00494CE1">
        <w:rPr>
          <w:rFonts w:ascii="Arial" w:hAnsi="Arial" w:cs="Arial"/>
          <w:bCs/>
          <w:i/>
        </w:rPr>
        <w:t xml:space="preserve"> how developer contributions are used to fund </w:t>
      </w:r>
      <w:r w:rsidR="00BC0A3F" w:rsidRPr="00494CE1">
        <w:rPr>
          <w:rFonts w:ascii="Arial" w:hAnsi="Arial" w:cs="Arial"/>
          <w:bCs/>
          <w:i/>
        </w:rPr>
        <w:t xml:space="preserve">the </w:t>
      </w:r>
      <w:r w:rsidR="005C0490" w:rsidRPr="00494CE1">
        <w:rPr>
          <w:rFonts w:ascii="Arial" w:hAnsi="Arial" w:cs="Arial"/>
          <w:bCs/>
          <w:i/>
        </w:rPr>
        <w:t>infrastructure</w:t>
      </w:r>
      <w:r w:rsidR="00374532" w:rsidRPr="00494CE1">
        <w:rPr>
          <w:rFonts w:ascii="Arial" w:hAnsi="Arial" w:cs="Arial"/>
          <w:bCs/>
          <w:i/>
        </w:rPr>
        <w:t xml:space="preserve"> needed to support new development in the town</w:t>
      </w:r>
    </w:p>
    <w:p w14:paraId="3DCB972B" w14:textId="77777777" w:rsidR="00D71D60" w:rsidRPr="00494CE1" w:rsidRDefault="00D71D60" w:rsidP="00CD7EE3">
      <w:pPr>
        <w:rPr>
          <w:rFonts w:ascii="Arial" w:hAnsi="Arial" w:cs="Arial"/>
        </w:rPr>
      </w:pPr>
    </w:p>
    <w:p w14:paraId="6E6A2772" w14:textId="7978433C" w:rsidR="0083057F" w:rsidRPr="00494CE1" w:rsidRDefault="0083057F" w:rsidP="0083057F">
      <w:pPr>
        <w:ind w:left="705"/>
        <w:rPr>
          <w:rFonts w:ascii="Arial" w:hAnsi="Arial" w:cs="Arial"/>
        </w:rPr>
      </w:pPr>
      <w:r w:rsidRPr="00494CE1">
        <w:rPr>
          <w:rFonts w:ascii="Arial" w:hAnsi="Arial" w:cs="Arial"/>
        </w:rPr>
        <w:t>S106 training has been provided to members and further training will be arranged as and when necessary.</w:t>
      </w:r>
    </w:p>
    <w:p w14:paraId="15B85AB2" w14:textId="77777777" w:rsidR="0083057F" w:rsidRPr="006B4592" w:rsidRDefault="0083057F" w:rsidP="0083057F">
      <w:pPr>
        <w:ind w:left="705"/>
        <w:rPr>
          <w:rFonts w:ascii="Arial" w:hAnsi="Arial" w:cs="Arial"/>
          <w:highlight w:val="yellow"/>
        </w:rPr>
      </w:pPr>
    </w:p>
    <w:p w14:paraId="46732B68" w14:textId="4D47B88C" w:rsidR="00D71D60" w:rsidRPr="00494CE1" w:rsidRDefault="005B2A75" w:rsidP="00077CA0">
      <w:pPr>
        <w:ind w:left="705" w:hanging="705"/>
        <w:rPr>
          <w:rFonts w:ascii="Arial" w:hAnsi="Arial" w:cs="Arial"/>
          <w:i/>
        </w:rPr>
      </w:pPr>
      <w:r>
        <w:rPr>
          <w:rFonts w:ascii="Arial" w:hAnsi="Arial" w:cs="Arial"/>
          <w:b/>
        </w:rPr>
        <w:t>7</w:t>
      </w:r>
      <w:r w:rsidR="00071269" w:rsidRPr="00494CE1">
        <w:rPr>
          <w:rFonts w:ascii="Arial" w:hAnsi="Arial" w:cs="Arial"/>
          <w:b/>
        </w:rPr>
        <w:t>.</w:t>
      </w:r>
      <w:r w:rsidR="00D71D60" w:rsidRPr="00494CE1">
        <w:rPr>
          <w:rFonts w:ascii="Arial" w:hAnsi="Arial" w:cs="Arial"/>
          <w:b/>
        </w:rPr>
        <w:t>6</w:t>
      </w:r>
      <w:r w:rsidR="00D71D60" w:rsidRPr="00494CE1">
        <w:rPr>
          <w:rFonts w:ascii="Arial" w:hAnsi="Arial" w:cs="Arial"/>
        </w:rPr>
        <w:tab/>
      </w:r>
      <w:r w:rsidR="00D71D60" w:rsidRPr="00494CE1">
        <w:rPr>
          <w:rFonts w:ascii="Arial" w:hAnsi="Arial" w:cs="Arial"/>
          <w:i/>
        </w:rPr>
        <w:t>To oversee the services provided by the Town ranger and to regularly review the effectiveness of his role, subject to budgetary constraints</w:t>
      </w:r>
    </w:p>
    <w:p w14:paraId="4B550601" w14:textId="77777777" w:rsidR="00D71D60" w:rsidRPr="006B4592" w:rsidRDefault="00D71D60" w:rsidP="00D71D60">
      <w:pPr>
        <w:ind w:left="1403" w:hanging="694"/>
        <w:rPr>
          <w:rFonts w:ascii="Arial" w:hAnsi="Arial" w:cs="Arial"/>
          <w:highlight w:val="yellow"/>
        </w:rPr>
      </w:pPr>
    </w:p>
    <w:p w14:paraId="3D2653B9" w14:textId="68C98BB2" w:rsidR="00CD404E" w:rsidRDefault="00281CA3" w:rsidP="008E3DDF">
      <w:pPr>
        <w:ind w:left="1440" w:hanging="735"/>
        <w:rPr>
          <w:rFonts w:ascii="Arial" w:hAnsi="Arial" w:cs="Arial"/>
        </w:rPr>
      </w:pPr>
      <w:r w:rsidRPr="00281CA3">
        <w:rPr>
          <w:rFonts w:ascii="Arial" w:hAnsi="Arial" w:cs="Arial"/>
          <w:b/>
          <w:bCs/>
        </w:rPr>
        <w:t>7.6.1</w:t>
      </w:r>
      <w:r>
        <w:rPr>
          <w:rFonts w:ascii="Arial" w:hAnsi="Arial" w:cs="Arial"/>
        </w:rPr>
        <w:tab/>
      </w:r>
      <w:r w:rsidR="00CE322F" w:rsidRPr="00CE322F">
        <w:rPr>
          <w:rFonts w:ascii="Arial" w:hAnsi="Arial" w:cs="Arial"/>
        </w:rPr>
        <w:t xml:space="preserve">The Committee </w:t>
      </w:r>
      <w:r w:rsidR="00BD7E85">
        <w:rPr>
          <w:rFonts w:ascii="Arial" w:hAnsi="Arial" w:cs="Arial"/>
        </w:rPr>
        <w:t xml:space="preserve">received </w:t>
      </w:r>
      <w:r w:rsidR="000F0656">
        <w:rPr>
          <w:rFonts w:ascii="Arial" w:hAnsi="Arial" w:cs="Arial"/>
        </w:rPr>
        <w:t xml:space="preserve">and noted </w:t>
      </w:r>
      <w:r w:rsidR="00BD7E85">
        <w:rPr>
          <w:rFonts w:ascii="Arial" w:hAnsi="Arial" w:cs="Arial"/>
        </w:rPr>
        <w:t xml:space="preserve">the </w:t>
      </w:r>
      <w:r w:rsidR="001A4C31">
        <w:rPr>
          <w:rFonts w:ascii="Arial" w:hAnsi="Arial" w:cs="Arial"/>
        </w:rPr>
        <w:t>Dec</w:t>
      </w:r>
      <w:r w:rsidR="005B2A75">
        <w:rPr>
          <w:rFonts w:ascii="Arial" w:hAnsi="Arial" w:cs="Arial"/>
        </w:rPr>
        <w:t>em</w:t>
      </w:r>
      <w:r w:rsidR="006A41DE">
        <w:rPr>
          <w:rFonts w:ascii="Arial" w:hAnsi="Arial" w:cs="Arial"/>
        </w:rPr>
        <w:t>ber</w:t>
      </w:r>
      <w:r w:rsidR="00BD7E85">
        <w:rPr>
          <w:rFonts w:ascii="Arial" w:hAnsi="Arial" w:cs="Arial"/>
        </w:rPr>
        <w:t xml:space="preserve"> report on the activities of the </w:t>
      </w:r>
      <w:r w:rsidR="00BD7E85" w:rsidRPr="008F427C">
        <w:rPr>
          <w:rFonts w:ascii="Arial" w:hAnsi="Arial" w:cs="Arial"/>
        </w:rPr>
        <w:t>ranger</w:t>
      </w:r>
      <w:r w:rsidR="00006D11">
        <w:rPr>
          <w:rFonts w:ascii="Arial" w:hAnsi="Arial" w:cs="Arial"/>
        </w:rPr>
        <w:t>.</w:t>
      </w:r>
      <w:r w:rsidR="006564DC">
        <w:rPr>
          <w:rFonts w:ascii="Arial" w:hAnsi="Arial" w:cs="Arial"/>
        </w:rPr>
        <w:t xml:space="preserve"> The Chairman commented that the ranger appeared to have carried out work at Howard Way in the North Crawley Road industrial estate. It was not known </w:t>
      </w:r>
      <w:r w:rsidR="00EA6615">
        <w:rPr>
          <w:rFonts w:ascii="Arial" w:hAnsi="Arial" w:cs="Arial"/>
        </w:rPr>
        <w:t>whether</w:t>
      </w:r>
      <w:r w:rsidR="006564DC">
        <w:rPr>
          <w:rFonts w:ascii="Arial" w:hAnsi="Arial" w:cs="Arial"/>
        </w:rPr>
        <w:t xml:space="preserve"> this was private land.</w:t>
      </w:r>
    </w:p>
    <w:p w14:paraId="4052B9A0" w14:textId="40A8025F" w:rsidR="00281CA3" w:rsidRDefault="00281CA3" w:rsidP="00281CA3">
      <w:pPr>
        <w:ind w:left="1440" w:hanging="731"/>
        <w:rPr>
          <w:rFonts w:ascii="Arial" w:hAnsi="Arial" w:cs="Arial"/>
        </w:rPr>
      </w:pPr>
    </w:p>
    <w:p w14:paraId="76295C0D" w14:textId="24D0C22E" w:rsidR="005213DA" w:rsidRDefault="005213DA" w:rsidP="00F552BF">
      <w:pPr>
        <w:ind w:left="720" w:hanging="720"/>
        <w:rPr>
          <w:rFonts w:ascii="Arial" w:hAnsi="Arial" w:cs="Arial"/>
          <w:color w:val="FF0000"/>
        </w:rPr>
      </w:pPr>
      <w:r>
        <w:rPr>
          <w:rFonts w:ascii="Arial" w:hAnsi="Arial" w:cs="Arial"/>
        </w:rPr>
        <w:tab/>
      </w:r>
      <w:r w:rsidR="00542C3E">
        <w:rPr>
          <w:rFonts w:ascii="Arial" w:hAnsi="Arial" w:cs="Arial"/>
        </w:rPr>
        <w:tab/>
      </w:r>
      <w:r w:rsidRPr="00AE021B">
        <w:rPr>
          <w:rFonts w:ascii="Arial" w:hAnsi="Arial" w:cs="Arial"/>
          <w:color w:val="FF0000"/>
        </w:rPr>
        <w:t xml:space="preserve">Action:  Deputy Clerk </w:t>
      </w:r>
      <w:r w:rsidR="006564DC">
        <w:rPr>
          <w:rFonts w:ascii="Arial" w:hAnsi="Arial" w:cs="Arial"/>
          <w:color w:val="FF0000"/>
        </w:rPr>
        <w:t xml:space="preserve">to </w:t>
      </w:r>
      <w:r w:rsidR="00EA6615">
        <w:rPr>
          <w:rFonts w:ascii="Arial" w:hAnsi="Arial" w:cs="Arial"/>
          <w:color w:val="FF0000"/>
        </w:rPr>
        <w:t>check if Howard Way is adopted or unadopted</w:t>
      </w:r>
    </w:p>
    <w:p w14:paraId="77B61721" w14:textId="1FA24493" w:rsidR="0071098C" w:rsidRDefault="0071098C" w:rsidP="00F552BF">
      <w:pPr>
        <w:ind w:left="720" w:hanging="720"/>
        <w:rPr>
          <w:rFonts w:ascii="Arial" w:hAnsi="Arial" w:cs="Arial"/>
          <w:color w:val="FF0000"/>
        </w:rPr>
      </w:pPr>
    </w:p>
    <w:p w14:paraId="2F2D9159" w14:textId="0331D3BA" w:rsidR="0071098C" w:rsidRPr="0071098C" w:rsidRDefault="0071098C" w:rsidP="0071098C">
      <w:pPr>
        <w:ind w:left="1440"/>
        <w:rPr>
          <w:rFonts w:ascii="Arial" w:hAnsi="Arial" w:cs="Arial"/>
        </w:rPr>
      </w:pPr>
      <w:r w:rsidRPr="0071098C">
        <w:rPr>
          <w:rFonts w:ascii="Arial" w:hAnsi="Arial" w:cs="Arial"/>
        </w:rPr>
        <w:t xml:space="preserve">Cllr Clarke commented that he thought the ranger </w:t>
      </w:r>
      <w:r>
        <w:rPr>
          <w:rFonts w:ascii="Arial" w:hAnsi="Arial" w:cs="Arial"/>
        </w:rPr>
        <w:t>was effective and represented good value for money.</w:t>
      </w:r>
    </w:p>
    <w:p w14:paraId="07F54C61" w14:textId="436BF548" w:rsidR="00B00404" w:rsidRDefault="00715C9E" w:rsidP="00511DD9">
      <w:pPr>
        <w:ind w:left="1440" w:hanging="731"/>
        <w:rPr>
          <w:rFonts w:ascii="Arial" w:hAnsi="Arial" w:cs="Arial"/>
          <w:b/>
          <w:bCs/>
        </w:rPr>
      </w:pPr>
      <w:r w:rsidRPr="00226082">
        <w:rPr>
          <w:rFonts w:ascii="Arial" w:hAnsi="Arial" w:cs="Arial"/>
          <w:color w:val="FF0000"/>
        </w:rPr>
        <w:tab/>
      </w:r>
    </w:p>
    <w:p w14:paraId="274E1CA1" w14:textId="40B0C41B" w:rsidR="00DB5F26" w:rsidRDefault="00DB5F26" w:rsidP="00DB5F26">
      <w:pPr>
        <w:ind w:left="2880" w:hanging="2880"/>
        <w:rPr>
          <w:rFonts w:ascii="Arial" w:hAnsi="Arial" w:cs="Arial"/>
          <w:b/>
        </w:rPr>
      </w:pPr>
      <w:r>
        <w:rPr>
          <w:rFonts w:ascii="Arial" w:hAnsi="Arial" w:cs="Arial"/>
          <w:b/>
        </w:rPr>
        <w:t xml:space="preserve">ITEM 8 </w:t>
      </w:r>
      <w:r w:rsidR="00D219A8">
        <w:rPr>
          <w:rFonts w:ascii="Arial" w:hAnsi="Arial" w:cs="Arial"/>
          <w:b/>
        </w:rPr>
        <w:t>FEB</w:t>
      </w:r>
      <w:r>
        <w:rPr>
          <w:rFonts w:ascii="Arial" w:hAnsi="Arial" w:cs="Arial"/>
          <w:b/>
        </w:rPr>
        <w:t xml:space="preserve"> 2021/TP:</w:t>
      </w:r>
      <w:r>
        <w:rPr>
          <w:rFonts w:ascii="Arial" w:hAnsi="Arial" w:cs="Arial"/>
          <w:b/>
        </w:rPr>
        <w:tab/>
      </w:r>
      <w:r w:rsidR="00D219A8">
        <w:rPr>
          <w:rFonts w:ascii="Arial" w:hAnsi="Arial" w:cs="Arial"/>
          <w:b/>
        </w:rPr>
        <w:t>TICKFORD STREET ROAD SAFETY AND PARKING CONSULTATION</w:t>
      </w:r>
    </w:p>
    <w:p w14:paraId="38D9356D" w14:textId="6C52EC8C" w:rsidR="00DB5F26" w:rsidRDefault="00DB5F26" w:rsidP="00DB5F26">
      <w:pPr>
        <w:ind w:left="2880" w:hanging="2880"/>
        <w:rPr>
          <w:rFonts w:ascii="Arial" w:hAnsi="Arial" w:cs="Arial"/>
          <w:b/>
        </w:rPr>
      </w:pPr>
    </w:p>
    <w:p w14:paraId="1A589AF4" w14:textId="71F06DCA" w:rsidR="00DA5DA8" w:rsidRDefault="00542C3E" w:rsidP="00DA5DA8">
      <w:pPr>
        <w:rPr>
          <w:rFonts w:ascii="Arial" w:hAnsi="Arial" w:cs="Arial"/>
          <w:bCs/>
        </w:rPr>
      </w:pPr>
      <w:r>
        <w:rPr>
          <w:rFonts w:ascii="Arial" w:hAnsi="Arial" w:cs="Arial"/>
          <w:bCs/>
        </w:rPr>
        <w:t xml:space="preserve">The Committee </w:t>
      </w:r>
      <w:r w:rsidR="001D558F">
        <w:rPr>
          <w:rFonts w:ascii="Arial" w:hAnsi="Arial" w:cs="Arial"/>
          <w:bCs/>
        </w:rPr>
        <w:t xml:space="preserve">received the various documentation relating to </w:t>
      </w:r>
      <w:r w:rsidR="004C67FE">
        <w:rPr>
          <w:rFonts w:ascii="Arial" w:hAnsi="Arial" w:cs="Arial"/>
          <w:bCs/>
        </w:rPr>
        <w:t xml:space="preserve">public consultation on </w:t>
      </w:r>
      <w:r w:rsidR="001D558F">
        <w:rPr>
          <w:rFonts w:ascii="Arial" w:hAnsi="Arial" w:cs="Arial"/>
          <w:bCs/>
        </w:rPr>
        <w:t xml:space="preserve">the proposed </w:t>
      </w:r>
      <w:r w:rsidR="00DA5DA8">
        <w:rPr>
          <w:rFonts w:ascii="Arial" w:hAnsi="Arial" w:cs="Arial"/>
          <w:bCs/>
        </w:rPr>
        <w:t xml:space="preserve">road safety improvements for </w:t>
      </w:r>
      <w:proofErr w:type="spellStart"/>
      <w:r w:rsidR="00DA5DA8">
        <w:rPr>
          <w:rFonts w:ascii="Arial" w:hAnsi="Arial" w:cs="Arial"/>
          <w:bCs/>
        </w:rPr>
        <w:t>Tickford</w:t>
      </w:r>
      <w:proofErr w:type="spellEnd"/>
      <w:r w:rsidR="00DA5DA8">
        <w:rPr>
          <w:rFonts w:ascii="Arial" w:hAnsi="Arial" w:cs="Arial"/>
          <w:bCs/>
        </w:rPr>
        <w:t xml:space="preserve"> Street, </w:t>
      </w:r>
      <w:r w:rsidR="008A0320">
        <w:rPr>
          <w:rFonts w:ascii="Arial" w:hAnsi="Arial" w:cs="Arial"/>
          <w:bCs/>
        </w:rPr>
        <w:t>which include</w:t>
      </w:r>
      <w:r w:rsidR="00DA5DA8">
        <w:rPr>
          <w:rFonts w:ascii="Arial" w:hAnsi="Arial" w:cs="Arial"/>
          <w:bCs/>
        </w:rPr>
        <w:t>:</w:t>
      </w:r>
    </w:p>
    <w:p w14:paraId="34E984B6" w14:textId="77777777" w:rsidR="00DA5DA8" w:rsidRDefault="00DA5DA8" w:rsidP="00DA5DA8">
      <w:pPr>
        <w:rPr>
          <w:rFonts w:ascii="Arial" w:hAnsi="Arial" w:cs="Arial"/>
          <w:bCs/>
        </w:rPr>
      </w:pPr>
    </w:p>
    <w:p w14:paraId="4C492373" w14:textId="2340813B" w:rsidR="00DA5DA8" w:rsidRPr="00DA5DA8" w:rsidRDefault="00DA5DA8" w:rsidP="00DA5DA8">
      <w:pPr>
        <w:pStyle w:val="ListParagraph"/>
        <w:numPr>
          <w:ilvl w:val="0"/>
          <w:numId w:val="35"/>
        </w:numPr>
        <w:spacing w:after="0"/>
        <w:rPr>
          <w:rFonts w:ascii="Arial" w:hAnsi="Arial" w:cs="Arial"/>
          <w:sz w:val="24"/>
          <w:szCs w:val="24"/>
        </w:rPr>
      </w:pPr>
      <w:r w:rsidRPr="00DA5DA8">
        <w:rPr>
          <w:rFonts w:ascii="Arial" w:hAnsi="Arial" w:cs="Arial"/>
          <w:sz w:val="24"/>
          <w:szCs w:val="24"/>
        </w:rPr>
        <w:t xml:space="preserve">Double yellow lines along sections of </w:t>
      </w:r>
      <w:proofErr w:type="spellStart"/>
      <w:r w:rsidRPr="00DA5DA8">
        <w:rPr>
          <w:rFonts w:ascii="Arial" w:hAnsi="Arial" w:cs="Arial"/>
          <w:sz w:val="24"/>
          <w:szCs w:val="24"/>
        </w:rPr>
        <w:t>Tickford</w:t>
      </w:r>
      <w:proofErr w:type="spellEnd"/>
      <w:r w:rsidRPr="00DA5DA8">
        <w:rPr>
          <w:rFonts w:ascii="Arial" w:hAnsi="Arial" w:cs="Arial"/>
          <w:sz w:val="24"/>
          <w:szCs w:val="24"/>
        </w:rPr>
        <w:t xml:space="preserve"> Street, Severn Drive and Chartwell Road to prevent obstructive parking on the road and verge. </w:t>
      </w:r>
    </w:p>
    <w:p w14:paraId="526527F7" w14:textId="7CB6755D" w:rsidR="00DA5DA8" w:rsidRPr="00DA5DA8" w:rsidRDefault="00DA5DA8" w:rsidP="00DA5DA8">
      <w:pPr>
        <w:pStyle w:val="ListParagraph"/>
        <w:numPr>
          <w:ilvl w:val="0"/>
          <w:numId w:val="35"/>
        </w:numPr>
        <w:spacing w:after="0"/>
        <w:rPr>
          <w:rFonts w:ascii="Arial" w:hAnsi="Arial" w:cs="Arial"/>
          <w:sz w:val="24"/>
          <w:szCs w:val="24"/>
        </w:rPr>
      </w:pPr>
      <w:r w:rsidRPr="00DA5DA8">
        <w:rPr>
          <w:rFonts w:ascii="Arial" w:hAnsi="Arial" w:cs="Arial"/>
          <w:sz w:val="24"/>
          <w:szCs w:val="24"/>
        </w:rPr>
        <w:t xml:space="preserve">Current on street parking will be formalised on </w:t>
      </w:r>
      <w:proofErr w:type="spellStart"/>
      <w:r w:rsidRPr="00DA5DA8">
        <w:rPr>
          <w:rFonts w:ascii="Arial" w:hAnsi="Arial" w:cs="Arial"/>
          <w:sz w:val="24"/>
          <w:szCs w:val="24"/>
        </w:rPr>
        <w:t>Tickford</w:t>
      </w:r>
      <w:proofErr w:type="spellEnd"/>
      <w:r w:rsidRPr="00DA5DA8">
        <w:rPr>
          <w:rFonts w:ascii="Arial" w:hAnsi="Arial" w:cs="Arial"/>
          <w:sz w:val="24"/>
          <w:szCs w:val="24"/>
        </w:rPr>
        <w:t xml:space="preserve"> Street </w:t>
      </w:r>
    </w:p>
    <w:p w14:paraId="6C03AB9F" w14:textId="62B6DA1B" w:rsidR="00DA5DA8" w:rsidRPr="00DA5DA8" w:rsidRDefault="00DA5DA8" w:rsidP="00DA5DA8">
      <w:pPr>
        <w:pStyle w:val="ListParagraph"/>
        <w:numPr>
          <w:ilvl w:val="0"/>
          <w:numId w:val="35"/>
        </w:numPr>
        <w:spacing w:after="0"/>
        <w:rPr>
          <w:rFonts w:ascii="Arial" w:hAnsi="Arial" w:cs="Arial"/>
          <w:sz w:val="24"/>
          <w:szCs w:val="24"/>
        </w:rPr>
      </w:pPr>
      <w:r w:rsidRPr="00DA5DA8">
        <w:rPr>
          <w:rFonts w:ascii="Arial" w:hAnsi="Arial" w:cs="Arial"/>
          <w:sz w:val="24"/>
          <w:szCs w:val="24"/>
        </w:rPr>
        <w:t>Install some footway bollards onto Salmons Yard/</w:t>
      </w:r>
      <w:proofErr w:type="spellStart"/>
      <w:r w:rsidRPr="00DA5DA8">
        <w:rPr>
          <w:rFonts w:ascii="Arial" w:hAnsi="Arial" w:cs="Arial"/>
          <w:sz w:val="24"/>
          <w:szCs w:val="24"/>
        </w:rPr>
        <w:t>Tickford</w:t>
      </w:r>
      <w:proofErr w:type="spellEnd"/>
      <w:r w:rsidRPr="00DA5DA8">
        <w:rPr>
          <w:rFonts w:ascii="Arial" w:hAnsi="Arial" w:cs="Arial"/>
          <w:sz w:val="24"/>
          <w:szCs w:val="24"/>
        </w:rPr>
        <w:t xml:space="preserve"> Street prevent parking on the footway and improve visibility </w:t>
      </w:r>
    </w:p>
    <w:p w14:paraId="068390D0" w14:textId="2A9E51F5" w:rsidR="00DA5DA8" w:rsidRPr="00DA5DA8" w:rsidRDefault="00DA5DA8" w:rsidP="00DA5DA8">
      <w:pPr>
        <w:pStyle w:val="ListParagraph"/>
        <w:numPr>
          <w:ilvl w:val="0"/>
          <w:numId w:val="35"/>
        </w:numPr>
        <w:spacing w:after="0"/>
        <w:rPr>
          <w:rFonts w:ascii="Arial" w:hAnsi="Arial" w:cs="Arial"/>
          <w:sz w:val="24"/>
          <w:szCs w:val="24"/>
        </w:rPr>
      </w:pPr>
      <w:r w:rsidRPr="00DA5DA8">
        <w:rPr>
          <w:rFonts w:ascii="Arial" w:hAnsi="Arial" w:cs="Arial"/>
          <w:sz w:val="24"/>
          <w:szCs w:val="24"/>
        </w:rPr>
        <w:t xml:space="preserve">Enforceable disabled bay parking on Chartwell Road </w:t>
      </w:r>
    </w:p>
    <w:p w14:paraId="29336125" w14:textId="6D260F0C" w:rsidR="00DA5DA8" w:rsidRPr="00DA5DA8" w:rsidRDefault="00DA5DA8" w:rsidP="00DA5DA8">
      <w:pPr>
        <w:pStyle w:val="ListParagraph"/>
        <w:numPr>
          <w:ilvl w:val="0"/>
          <w:numId w:val="35"/>
        </w:numPr>
        <w:spacing w:after="0"/>
        <w:rPr>
          <w:rFonts w:ascii="Arial" w:hAnsi="Arial" w:cs="Arial"/>
          <w:sz w:val="24"/>
          <w:szCs w:val="24"/>
        </w:rPr>
      </w:pPr>
      <w:r w:rsidRPr="00DA5DA8">
        <w:rPr>
          <w:rFonts w:ascii="Arial" w:hAnsi="Arial" w:cs="Arial"/>
          <w:sz w:val="24"/>
          <w:szCs w:val="24"/>
        </w:rPr>
        <w:t xml:space="preserve">Install ‘low level’ post and rail fence prevent parking the grassed verge by Severn Drive/Chartwell Road and Ivy Close. </w:t>
      </w:r>
    </w:p>
    <w:p w14:paraId="5F37121A" w14:textId="56A8EBA5" w:rsidR="00DB5F26" w:rsidRPr="007807C9" w:rsidRDefault="00DA5DA8" w:rsidP="00DA5DA8">
      <w:pPr>
        <w:pStyle w:val="ListParagraph"/>
        <w:numPr>
          <w:ilvl w:val="0"/>
          <w:numId w:val="35"/>
        </w:numPr>
        <w:spacing w:after="0"/>
        <w:rPr>
          <w:rFonts w:ascii="Arial" w:hAnsi="Arial" w:cs="Arial"/>
          <w:b/>
          <w:bCs/>
          <w:sz w:val="24"/>
          <w:szCs w:val="24"/>
        </w:rPr>
      </w:pPr>
      <w:r w:rsidRPr="00DA5DA8">
        <w:rPr>
          <w:rFonts w:ascii="Arial" w:hAnsi="Arial" w:cs="Arial"/>
          <w:sz w:val="24"/>
          <w:szCs w:val="24"/>
        </w:rPr>
        <w:t xml:space="preserve">Provide ‘Bus Cage’ road markings at the two bus stop locations along </w:t>
      </w:r>
      <w:proofErr w:type="spellStart"/>
      <w:r w:rsidRPr="00DA5DA8">
        <w:rPr>
          <w:rFonts w:ascii="Arial" w:hAnsi="Arial" w:cs="Arial"/>
          <w:sz w:val="24"/>
          <w:szCs w:val="24"/>
        </w:rPr>
        <w:t>Tickford</w:t>
      </w:r>
      <w:proofErr w:type="spellEnd"/>
      <w:r w:rsidRPr="00DA5DA8">
        <w:rPr>
          <w:rFonts w:ascii="Arial" w:hAnsi="Arial" w:cs="Arial"/>
          <w:sz w:val="24"/>
          <w:szCs w:val="24"/>
        </w:rPr>
        <w:t xml:space="preserve"> Street.</w:t>
      </w:r>
    </w:p>
    <w:p w14:paraId="2964F7E1" w14:textId="03CB009F" w:rsidR="007807C9" w:rsidRDefault="007807C9" w:rsidP="007807C9">
      <w:pPr>
        <w:rPr>
          <w:rFonts w:ascii="Arial" w:hAnsi="Arial" w:cs="Arial"/>
          <w:b/>
          <w:bCs/>
        </w:rPr>
      </w:pPr>
    </w:p>
    <w:p w14:paraId="1DE38DFC" w14:textId="7CADDBB5" w:rsidR="007807C9" w:rsidRDefault="007807C9" w:rsidP="007807C9">
      <w:pPr>
        <w:rPr>
          <w:rFonts w:ascii="Arial" w:hAnsi="Arial" w:cs="Arial"/>
        </w:rPr>
      </w:pPr>
      <w:r w:rsidRPr="007807C9">
        <w:rPr>
          <w:rFonts w:ascii="Arial" w:hAnsi="Arial" w:cs="Arial"/>
        </w:rPr>
        <w:t>The Committee discussed the</w:t>
      </w:r>
      <w:r w:rsidR="00FE7EF7">
        <w:rPr>
          <w:rFonts w:ascii="Arial" w:hAnsi="Arial" w:cs="Arial"/>
        </w:rPr>
        <w:t xml:space="preserve"> proposals</w:t>
      </w:r>
      <w:r w:rsidRPr="007807C9">
        <w:rPr>
          <w:rFonts w:ascii="Arial" w:hAnsi="Arial" w:cs="Arial"/>
        </w:rPr>
        <w:t xml:space="preserve"> at length</w:t>
      </w:r>
      <w:r w:rsidR="00FE7EF7">
        <w:rPr>
          <w:rFonts w:ascii="Arial" w:hAnsi="Arial" w:cs="Arial"/>
        </w:rPr>
        <w:t xml:space="preserve"> and members expressed varying views on their effectiveness</w:t>
      </w:r>
      <w:r w:rsidR="006D0184">
        <w:rPr>
          <w:rFonts w:ascii="Arial" w:hAnsi="Arial" w:cs="Arial"/>
        </w:rPr>
        <w:t>, but it was agreed that the original aim of introducing speed restrictions</w:t>
      </w:r>
      <w:r w:rsidR="000A42D4">
        <w:rPr>
          <w:rFonts w:ascii="Arial" w:hAnsi="Arial" w:cs="Arial"/>
        </w:rPr>
        <w:t xml:space="preserve"> along </w:t>
      </w:r>
      <w:proofErr w:type="spellStart"/>
      <w:r w:rsidR="000A42D4">
        <w:rPr>
          <w:rFonts w:ascii="Arial" w:hAnsi="Arial" w:cs="Arial"/>
        </w:rPr>
        <w:t>Tickford</w:t>
      </w:r>
      <w:proofErr w:type="spellEnd"/>
      <w:r w:rsidR="000A42D4">
        <w:rPr>
          <w:rFonts w:ascii="Arial" w:hAnsi="Arial" w:cs="Arial"/>
        </w:rPr>
        <w:t xml:space="preserve"> Street to improve safety had been overlooked in favour of </w:t>
      </w:r>
      <w:r w:rsidR="0071098C">
        <w:rPr>
          <w:rFonts w:ascii="Arial" w:hAnsi="Arial" w:cs="Arial"/>
        </w:rPr>
        <w:t xml:space="preserve">parking </w:t>
      </w:r>
      <w:r w:rsidR="0001330E">
        <w:rPr>
          <w:rFonts w:ascii="Arial" w:hAnsi="Arial" w:cs="Arial"/>
        </w:rPr>
        <w:t>restrictions.</w:t>
      </w:r>
    </w:p>
    <w:p w14:paraId="61F4F940" w14:textId="0E0AE9D7" w:rsidR="00C01572" w:rsidRDefault="00C01572" w:rsidP="007807C9">
      <w:pPr>
        <w:rPr>
          <w:rFonts w:ascii="Arial" w:hAnsi="Arial" w:cs="Arial"/>
        </w:rPr>
      </w:pPr>
    </w:p>
    <w:p w14:paraId="53B98B8F" w14:textId="30C194D3" w:rsidR="00C01572" w:rsidRDefault="00C01572" w:rsidP="007807C9">
      <w:pPr>
        <w:rPr>
          <w:rFonts w:ascii="Arial" w:hAnsi="Arial" w:cs="Arial"/>
        </w:rPr>
      </w:pPr>
      <w:r>
        <w:rPr>
          <w:rFonts w:ascii="Arial" w:hAnsi="Arial" w:cs="Arial"/>
        </w:rPr>
        <w:t xml:space="preserve">Cllr Day commented that the residents of </w:t>
      </w:r>
      <w:proofErr w:type="spellStart"/>
      <w:r>
        <w:rPr>
          <w:rFonts w:ascii="Arial" w:hAnsi="Arial" w:cs="Arial"/>
        </w:rPr>
        <w:t>Tickford</w:t>
      </w:r>
      <w:proofErr w:type="spellEnd"/>
      <w:r>
        <w:rPr>
          <w:rFonts w:ascii="Arial" w:hAnsi="Arial" w:cs="Arial"/>
        </w:rPr>
        <w:t xml:space="preserve"> Street had from day one asked for speed restrictions as the most effective method of improving road safety but instead their parking was being taken away</w:t>
      </w:r>
      <w:r w:rsidR="0001330E">
        <w:rPr>
          <w:rFonts w:ascii="Arial" w:hAnsi="Arial" w:cs="Arial"/>
        </w:rPr>
        <w:t xml:space="preserve">. </w:t>
      </w:r>
      <w:r w:rsidR="009B2BCD">
        <w:rPr>
          <w:rFonts w:ascii="Arial" w:hAnsi="Arial" w:cs="Arial"/>
        </w:rPr>
        <w:t xml:space="preserve">Residents had an informal parking arrangement with each other whereby if there was not an available space outside their </w:t>
      </w:r>
      <w:proofErr w:type="gramStart"/>
      <w:r w:rsidR="009B2BCD">
        <w:rPr>
          <w:rFonts w:ascii="Arial" w:hAnsi="Arial" w:cs="Arial"/>
        </w:rPr>
        <w:t>house</w:t>
      </w:r>
      <w:proofErr w:type="gramEnd"/>
      <w:r w:rsidR="009B2BCD">
        <w:rPr>
          <w:rFonts w:ascii="Arial" w:hAnsi="Arial" w:cs="Arial"/>
        </w:rPr>
        <w:t xml:space="preserve"> they would look to park in another street rather than outside their neighbour’s house</w:t>
      </w:r>
      <w:r w:rsidR="0001330E">
        <w:rPr>
          <w:rFonts w:ascii="Arial" w:hAnsi="Arial" w:cs="Arial"/>
        </w:rPr>
        <w:t xml:space="preserve">. </w:t>
      </w:r>
      <w:r w:rsidR="00C32A1B">
        <w:rPr>
          <w:rFonts w:ascii="Arial" w:hAnsi="Arial" w:cs="Arial"/>
        </w:rPr>
        <w:t>Cllr Day thought that t</w:t>
      </w:r>
      <w:r w:rsidR="0001330E">
        <w:rPr>
          <w:rFonts w:ascii="Arial" w:hAnsi="Arial" w:cs="Arial"/>
        </w:rPr>
        <w:t xml:space="preserve">he introduction of bollards will cause a lot of </w:t>
      </w:r>
      <w:r w:rsidR="009B2BCD">
        <w:rPr>
          <w:rFonts w:ascii="Arial" w:hAnsi="Arial" w:cs="Arial"/>
        </w:rPr>
        <w:t>disruption to the residents’ parking</w:t>
      </w:r>
      <w:r w:rsidR="00810AE3">
        <w:rPr>
          <w:rFonts w:ascii="Arial" w:hAnsi="Arial" w:cs="Arial"/>
        </w:rPr>
        <w:t xml:space="preserve"> although his view was not shared by others</w:t>
      </w:r>
      <w:r w:rsidR="009B2BCD">
        <w:rPr>
          <w:rFonts w:ascii="Arial" w:hAnsi="Arial" w:cs="Arial"/>
        </w:rPr>
        <w:t xml:space="preserve">. </w:t>
      </w:r>
      <w:r w:rsidR="00C32A1B">
        <w:rPr>
          <w:rFonts w:ascii="Arial" w:hAnsi="Arial" w:cs="Arial"/>
        </w:rPr>
        <w:t>There will also be</w:t>
      </w:r>
      <w:r w:rsidR="00810AE3">
        <w:rPr>
          <w:rFonts w:ascii="Arial" w:hAnsi="Arial" w:cs="Arial"/>
        </w:rPr>
        <w:t>, he said, the</w:t>
      </w:r>
      <w:r w:rsidR="00213423">
        <w:rPr>
          <w:rFonts w:ascii="Arial" w:hAnsi="Arial" w:cs="Arial"/>
        </w:rPr>
        <w:t xml:space="preserve"> problem of </w:t>
      </w:r>
      <w:r w:rsidR="00C32A1B">
        <w:rPr>
          <w:rFonts w:ascii="Arial" w:hAnsi="Arial" w:cs="Arial"/>
        </w:rPr>
        <w:t xml:space="preserve">displacement parking caused by the reduced parking capacity. </w:t>
      </w:r>
      <w:r w:rsidR="009B2BCD">
        <w:rPr>
          <w:rFonts w:ascii="Arial" w:hAnsi="Arial" w:cs="Arial"/>
        </w:rPr>
        <w:t>The residents felt so strongly that they had created a website and online partition calling for a reduction in the speed limit.</w:t>
      </w:r>
    </w:p>
    <w:p w14:paraId="321DD316" w14:textId="3D37CA0F" w:rsidR="0071098C" w:rsidRDefault="0071098C" w:rsidP="007807C9">
      <w:pPr>
        <w:rPr>
          <w:rFonts w:ascii="Arial" w:hAnsi="Arial" w:cs="Arial"/>
        </w:rPr>
      </w:pPr>
    </w:p>
    <w:p w14:paraId="204F7DD7" w14:textId="29FC3E9B" w:rsidR="0071098C" w:rsidRDefault="0071098C" w:rsidP="007807C9">
      <w:pPr>
        <w:rPr>
          <w:rFonts w:ascii="Arial" w:hAnsi="Arial" w:cs="Arial"/>
        </w:rPr>
      </w:pPr>
      <w:r>
        <w:rPr>
          <w:rFonts w:ascii="Arial" w:hAnsi="Arial" w:cs="Arial"/>
        </w:rPr>
        <w:t xml:space="preserve">Cllr Clarke said that </w:t>
      </w:r>
      <w:r w:rsidR="00B42D8E">
        <w:rPr>
          <w:rFonts w:ascii="Arial" w:hAnsi="Arial" w:cs="Arial"/>
        </w:rPr>
        <w:t>he broadly agreed with the proposals but with a few exceptions. He said that t</w:t>
      </w:r>
      <w:r>
        <w:rPr>
          <w:rFonts w:ascii="Arial" w:hAnsi="Arial" w:cs="Arial"/>
        </w:rPr>
        <w:t>he car park</w:t>
      </w:r>
      <w:r w:rsidR="00B42D8E">
        <w:rPr>
          <w:rFonts w:ascii="Arial" w:hAnsi="Arial" w:cs="Arial"/>
        </w:rPr>
        <w:t xml:space="preserve">ing outside the Spar </w:t>
      </w:r>
      <w:r w:rsidR="00081423">
        <w:rPr>
          <w:rFonts w:ascii="Arial" w:hAnsi="Arial" w:cs="Arial"/>
        </w:rPr>
        <w:t xml:space="preserve">(Harry’s) </w:t>
      </w:r>
      <w:r w:rsidR="00B42D8E">
        <w:rPr>
          <w:rFonts w:ascii="Arial" w:hAnsi="Arial" w:cs="Arial"/>
        </w:rPr>
        <w:t xml:space="preserve">convenience store was to be formalised for regular </w:t>
      </w:r>
      <w:proofErr w:type="gramStart"/>
      <w:r w:rsidR="00B42D8E">
        <w:rPr>
          <w:rFonts w:ascii="Arial" w:hAnsi="Arial" w:cs="Arial"/>
        </w:rPr>
        <w:t>parking</w:t>
      </w:r>
      <w:proofErr w:type="gramEnd"/>
      <w:r w:rsidR="00B42D8E">
        <w:rPr>
          <w:rFonts w:ascii="Arial" w:hAnsi="Arial" w:cs="Arial"/>
        </w:rPr>
        <w:t xml:space="preserve"> but he said that this was mostly used by shoppers</w:t>
      </w:r>
      <w:r w:rsidR="00EB475E">
        <w:rPr>
          <w:rFonts w:ascii="Arial" w:hAnsi="Arial" w:cs="Arial"/>
        </w:rPr>
        <w:t xml:space="preserve">. Residents will tend to park there all day. He added that there should be a time limit for parking there, say 15 minutes maximum. </w:t>
      </w:r>
    </w:p>
    <w:p w14:paraId="6A6235B8" w14:textId="54B3B925" w:rsidR="00EB475E" w:rsidRDefault="00EB475E" w:rsidP="007807C9">
      <w:pPr>
        <w:rPr>
          <w:rFonts w:ascii="Arial" w:hAnsi="Arial" w:cs="Arial"/>
        </w:rPr>
      </w:pPr>
    </w:p>
    <w:p w14:paraId="0DD2B076" w14:textId="03C3EF98" w:rsidR="00EB475E" w:rsidRDefault="00EB475E" w:rsidP="007807C9">
      <w:pPr>
        <w:rPr>
          <w:rFonts w:ascii="Arial" w:hAnsi="Arial" w:cs="Arial"/>
        </w:rPr>
      </w:pPr>
      <w:r>
        <w:rPr>
          <w:rFonts w:ascii="Arial" w:hAnsi="Arial" w:cs="Arial"/>
        </w:rPr>
        <w:t xml:space="preserve">Cllr Clarke also mentioned the muddy grass verge adjacent to the Chartwell flats – cars were now parking on the pavement because the verge was so </w:t>
      </w:r>
      <w:proofErr w:type="gramStart"/>
      <w:r>
        <w:rPr>
          <w:rFonts w:ascii="Arial" w:hAnsi="Arial" w:cs="Arial"/>
        </w:rPr>
        <w:t>muddy</w:t>
      </w:r>
      <w:proofErr w:type="gramEnd"/>
      <w:r>
        <w:rPr>
          <w:rFonts w:ascii="Arial" w:hAnsi="Arial" w:cs="Arial"/>
        </w:rPr>
        <w:t xml:space="preserve"> so this needed fencing off</w:t>
      </w:r>
      <w:r w:rsidR="0001330E">
        <w:rPr>
          <w:rFonts w:ascii="Arial" w:hAnsi="Arial" w:cs="Arial"/>
        </w:rPr>
        <w:t xml:space="preserve"> to protect the grass</w:t>
      </w:r>
      <w:r>
        <w:rPr>
          <w:rFonts w:ascii="Arial" w:hAnsi="Arial" w:cs="Arial"/>
        </w:rPr>
        <w:t>.</w:t>
      </w:r>
    </w:p>
    <w:p w14:paraId="677D6D32" w14:textId="703AC5C4" w:rsidR="00E84CA9" w:rsidRDefault="00E84CA9" w:rsidP="007807C9">
      <w:pPr>
        <w:rPr>
          <w:rFonts w:ascii="Arial" w:hAnsi="Arial" w:cs="Arial"/>
        </w:rPr>
      </w:pPr>
    </w:p>
    <w:p w14:paraId="19C1D5BC" w14:textId="66F96D1D" w:rsidR="00CE7B3B" w:rsidRDefault="00CE7B3B" w:rsidP="007807C9">
      <w:pPr>
        <w:rPr>
          <w:rFonts w:ascii="Arial" w:hAnsi="Arial" w:cs="Arial"/>
        </w:rPr>
      </w:pPr>
      <w:r>
        <w:rPr>
          <w:rFonts w:ascii="Arial" w:hAnsi="Arial" w:cs="Arial"/>
        </w:rPr>
        <w:t>The Chairman suggested that rumble strips could be incorporated at the entrance to London Road. They are a speed deterrent and the noise created by the gradually narrowing strips encourages drivers to reduce their speed.</w:t>
      </w:r>
    </w:p>
    <w:p w14:paraId="4946B553" w14:textId="77777777" w:rsidR="00CE7B3B" w:rsidRDefault="00CE7B3B" w:rsidP="007807C9">
      <w:pPr>
        <w:rPr>
          <w:rFonts w:ascii="Arial" w:hAnsi="Arial" w:cs="Arial"/>
        </w:rPr>
      </w:pPr>
    </w:p>
    <w:p w14:paraId="2537FC3E" w14:textId="713526BF" w:rsidR="00E84CA9" w:rsidRDefault="00E84CA9" w:rsidP="007807C9">
      <w:pPr>
        <w:rPr>
          <w:rFonts w:ascii="Arial" w:hAnsi="Arial" w:cs="Arial"/>
          <w:b/>
          <w:bCs/>
        </w:rPr>
      </w:pPr>
      <w:r w:rsidRPr="00E84CA9">
        <w:rPr>
          <w:rFonts w:ascii="Arial" w:hAnsi="Arial" w:cs="Arial"/>
          <w:b/>
          <w:bCs/>
        </w:rPr>
        <w:t>Resolved to</w:t>
      </w:r>
      <w:r w:rsidR="000A42D4">
        <w:rPr>
          <w:rFonts w:ascii="Arial" w:hAnsi="Arial" w:cs="Arial"/>
          <w:b/>
          <w:bCs/>
        </w:rPr>
        <w:t xml:space="preserve"> make representations to Milton Keynes Council Highways stressing the need for speed control measures</w:t>
      </w:r>
      <w:r w:rsidR="0001330E">
        <w:rPr>
          <w:rFonts w:ascii="Arial" w:hAnsi="Arial" w:cs="Arial"/>
          <w:b/>
          <w:bCs/>
        </w:rPr>
        <w:t xml:space="preserve"> on </w:t>
      </w:r>
      <w:proofErr w:type="spellStart"/>
      <w:r w:rsidR="0001330E">
        <w:rPr>
          <w:rFonts w:ascii="Arial" w:hAnsi="Arial" w:cs="Arial"/>
          <w:b/>
          <w:bCs/>
        </w:rPr>
        <w:t>Tickford</w:t>
      </w:r>
      <w:proofErr w:type="spellEnd"/>
      <w:r w:rsidR="0001330E">
        <w:rPr>
          <w:rFonts w:ascii="Arial" w:hAnsi="Arial" w:cs="Arial"/>
          <w:b/>
          <w:bCs/>
        </w:rPr>
        <w:t xml:space="preserve"> Street</w:t>
      </w:r>
      <w:r w:rsidR="009B2BCD">
        <w:rPr>
          <w:rFonts w:ascii="Arial" w:hAnsi="Arial" w:cs="Arial"/>
          <w:b/>
          <w:bCs/>
        </w:rPr>
        <w:t>,</w:t>
      </w:r>
      <w:r w:rsidR="0001330E">
        <w:rPr>
          <w:rFonts w:ascii="Arial" w:hAnsi="Arial" w:cs="Arial"/>
          <w:b/>
          <w:bCs/>
        </w:rPr>
        <w:t xml:space="preserve"> which w</w:t>
      </w:r>
      <w:r w:rsidR="00103002">
        <w:rPr>
          <w:rFonts w:ascii="Arial" w:hAnsi="Arial" w:cs="Arial"/>
          <w:b/>
          <w:bCs/>
        </w:rPr>
        <w:t>as</w:t>
      </w:r>
      <w:r w:rsidR="0001330E">
        <w:rPr>
          <w:rFonts w:ascii="Arial" w:hAnsi="Arial" w:cs="Arial"/>
          <w:b/>
          <w:bCs/>
        </w:rPr>
        <w:t xml:space="preserve"> the subject of the original </w:t>
      </w:r>
      <w:r w:rsidR="009B2BCD">
        <w:rPr>
          <w:rFonts w:ascii="Arial" w:hAnsi="Arial" w:cs="Arial"/>
          <w:b/>
          <w:bCs/>
        </w:rPr>
        <w:t>dialogue</w:t>
      </w:r>
      <w:r w:rsidR="00522145">
        <w:rPr>
          <w:rFonts w:ascii="Arial" w:hAnsi="Arial" w:cs="Arial"/>
          <w:b/>
          <w:bCs/>
        </w:rPr>
        <w:t xml:space="preserve"> between MKC and NPTC</w:t>
      </w:r>
      <w:r w:rsidR="009B2BCD">
        <w:rPr>
          <w:rFonts w:ascii="Arial" w:hAnsi="Arial" w:cs="Arial"/>
          <w:b/>
          <w:bCs/>
        </w:rPr>
        <w:t xml:space="preserve">. The proposals do nothing to address </w:t>
      </w:r>
      <w:proofErr w:type="gramStart"/>
      <w:r w:rsidR="009B2BCD">
        <w:rPr>
          <w:rFonts w:ascii="Arial" w:hAnsi="Arial" w:cs="Arial"/>
          <w:b/>
          <w:bCs/>
        </w:rPr>
        <w:t>this</w:t>
      </w:r>
      <w:proofErr w:type="gramEnd"/>
      <w:r w:rsidR="009B2BCD">
        <w:rPr>
          <w:rFonts w:ascii="Arial" w:hAnsi="Arial" w:cs="Arial"/>
          <w:b/>
          <w:bCs/>
        </w:rPr>
        <w:t xml:space="preserve"> so the Town Council is asking MKC to reconsider</w:t>
      </w:r>
      <w:r w:rsidR="00810AE3">
        <w:rPr>
          <w:rFonts w:ascii="Arial" w:hAnsi="Arial" w:cs="Arial"/>
          <w:b/>
          <w:bCs/>
        </w:rPr>
        <w:t xml:space="preserve"> the proposed measures</w:t>
      </w:r>
      <w:r w:rsidR="00CE7B3B">
        <w:rPr>
          <w:rFonts w:ascii="Arial" w:hAnsi="Arial" w:cs="Arial"/>
          <w:b/>
          <w:bCs/>
        </w:rPr>
        <w:t xml:space="preserve"> and introduce speed restrictions and/or rumble strips</w:t>
      </w:r>
      <w:r w:rsidR="00810AE3">
        <w:rPr>
          <w:rFonts w:ascii="Arial" w:hAnsi="Arial" w:cs="Arial"/>
          <w:b/>
          <w:bCs/>
        </w:rPr>
        <w:t>.</w:t>
      </w:r>
      <w:r w:rsidR="00FF6FE5">
        <w:rPr>
          <w:rFonts w:ascii="Arial" w:hAnsi="Arial" w:cs="Arial"/>
          <w:b/>
          <w:bCs/>
        </w:rPr>
        <w:t xml:space="preserve"> With regard to the parking proposals, the Town Council is concerned about the resultant displacement parking and </w:t>
      </w:r>
      <w:r w:rsidR="00103002">
        <w:rPr>
          <w:rFonts w:ascii="Arial" w:hAnsi="Arial" w:cs="Arial"/>
          <w:b/>
          <w:bCs/>
        </w:rPr>
        <w:t>inconsiderate</w:t>
      </w:r>
      <w:r w:rsidR="00FF6FE5">
        <w:rPr>
          <w:rFonts w:ascii="Arial" w:hAnsi="Arial" w:cs="Arial"/>
          <w:b/>
          <w:bCs/>
        </w:rPr>
        <w:t xml:space="preserve"> parking (</w:t>
      </w:r>
      <w:proofErr w:type="spellStart"/>
      <w:proofErr w:type="gramStart"/>
      <w:r w:rsidR="00FF6FE5">
        <w:rPr>
          <w:rFonts w:ascii="Arial" w:hAnsi="Arial" w:cs="Arial"/>
          <w:b/>
          <w:bCs/>
        </w:rPr>
        <w:t>eg</w:t>
      </w:r>
      <w:proofErr w:type="spellEnd"/>
      <w:proofErr w:type="gramEnd"/>
      <w:r w:rsidR="00FF6FE5">
        <w:rPr>
          <w:rFonts w:ascii="Arial" w:hAnsi="Arial" w:cs="Arial"/>
          <w:b/>
          <w:bCs/>
        </w:rPr>
        <w:t xml:space="preserve"> near to pedestrian crossings)</w:t>
      </w:r>
      <w:r w:rsidR="00103002">
        <w:rPr>
          <w:rFonts w:ascii="Arial" w:hAnsi="Arial" w:cs="Arial"/>
          <w:b/>
          <w:bCs/>
        </w:rPr>
        <w:t>, and t</w:t>
      </w:r>
      <w:r w:rsidR="00FF6FE5">
        <w:rPr>
          <w:rFonts w:ascii="Arial" w:hAnsi="Arial" w:cs="Arial"/>
          <w:b/>
          <w:bCs/>
        </w:rPr>
        <w:t xml:space="preserve">here should </w:t>
      </w:r>
      <w:r w:rsidR="00CE7B3B">
        <w:rPr>
          <w:rFonts w:ascii="Arial" w:hAnsi="Arial" w:cs="Arial"/>
          <w:b/>
          <w:bCs/>
        </w:rPr>
        <w:t xml:space="preserve">also </w:t>
      </w:r>
      <w:r w:rsidR="00FF6FE5">
        <w:rPr>
          <w:rFonts w:ascii="Arial" w:hAnsi="Arial" w:cs="Arial"/>
          <w:b/>
          <w:bCs/>
        </w:rPr>
        <w:t xml:space="preserve">be some timed parking </w:t>
      </w:r>
      <w:r w:rsidR="00CE7B3B">
        <w:rPr>
          <w:rFonts w:ascii="Arial" w:hAnsi="Arial" w:cs="Arial"/>
          <w:b/>
          <w:bCs/>
        </w:rPr>
        <w:t xml:space="preserve">introduced </w:t>
      </w:r>
      <w:r w:rsidR="00FF6FE5">
        <w:rPr>
          <w:rFonts w:ascii="Arial" w:hAnsi="Arial" w:cs="Arial"/>
          <w:b/>
          <w:bCs/>
        </w:rPr>
        <w:t>outside the convenience store.</w:t>
      </w:r>
    </w:p>
    <w:p w14:paraId="18FC46B3" w14:textId="2130FC4C" w:rsidR="00FF6FE5" w:rsidRDefault="00FF6FE5" w:rsidP="007807C9">
      <w:pPr>
        <w:rPr>
          <w:rFonts w:ascii="Arial" w:hAnsi="Arial" w:cs="Arial"/>
          <w:b/>
          <w:bCs/>
        </w:rPr>
      </w:pPr>
    </w:p>
    <w:p w14:paraId="247A5F49" w14:textId="1CE7225D" w:rsidR="00FF6FE5" w:rsidRDefault="00FF6FE5" w:rsidP="00FF6FE5">
      <w:pPr>
        <w:widowControl w:val="0"/>
        <w:tabs>
          <w:tab w:val="left" w:pos="720"/>
          <w:tab w:val="left" w:pos="1440"/>
          <w:tab w:val="left" w:pos="2160"/>
          <w:tab w:val="left" w:pos="3660"/>
        </w:tabs>
        <w:autoSpaceDE w:val="0"/>
        <w:autoSpaceDN w:val="0"/>
        <w:adjustRightInd w:val="0"/>
        <w:rPr>
          <w:rFonts w:ascii="Arial" w:hAnsi="Arial" w:cs="Arial"/>
          <w:b/>
        </w:rPr>
      </w:pPr>
      <w:r w:rsidRPr="00491631">
        <w:rPr>
          <w:rFonts w:ascii="Arial" w:hAnsi="Arial" w:cs="Arial"/>
          <w:b/>
        </w:rPr>
        <w:t>Prop:</w:t>
      </w:r>
      <w:r w:rsidRPr="00491631">
        <w:rPr>
          <w:rFonts w:ascii="Arial" w:hAnsi="Arial" w:cs="Arial"/>
          <w:b/>
        </w:rPr>
        <w:tab/>
        <w:t>PW</w:t>
      </w:r>
      <w:r w:rsidRPr="00491631">
        <w:rPr>
          <w:rFonts w:ascii="Arial" w:hAnsi="Arial" w:cs="Arial"/>
          <w:b/>
        </w:rPr>
        <w:tab/>
        <w:t xml:space="preserve">Sec:  </w:t>
      </w:r>
      <w:r>
        <w:rPr>
          <w:rFonts w:ascii="Arial" w:hAnsi="Arial" w:cs="Arial"/>
          <w:b/>
        </w:rPr>
        <w:t>PD</w:t>
      </w:r>
    </w:p>
    <w:p w14:paraId="6F4BBD15" w14:textId="77777777" w:rsidR="00FF6FE5" w:rsidRDefault="00FF6FE5" w:rsidP="007807C9">
      <w:pPr>
        <w:rPr>
          <w:rFonts w:ascii="Arial" w:hAnsi="Arial" w:cs="Arial"/>
          <w:b/>
          <w:bCs/>
        </w:rPr>
      </w:pPr>
    </w:p>
    <w:p w14:paraId="67A2D8B3" w14:textId="6D602803" w:rsidR="00C01572" w:rsidRDefault="00C01572" w:rsidP="007807C9">
      <w:pPr>
        <w:rPr>
          <w:rFonts w:ascii="Arial" w:hAnsi="Arial" w:cs="Arial"/>
          <w:b/>
          <w:bCs/>
        </w:rPr>
      </w:pPr>
    </w:p>
    <w:p w14:paraId="0200A042" w14:textId="2C580F23" w:rsidR="00CD404E" w:rsidRDefault="00CD404E" w:rsidP="00542C3E">
      <w:pPr>
        <w:ind w:left="2880" w:hanging="2880"/>
        <w:rPr>
          <w:rFonts w:ascii="Arial" w:hAnsi="Arial" w:cs="Arial"/>
          <w:b/>
        </w:rPr>
      </w:pPr>
      <w:r w:rsidRPr="00CE1C6A">
        <w:rPr>
          <w:rFonts w:ascii="Arial" w:hAnsi="Arial" w:cs="Arial"/>
          <w:b/>
          <w:bCs/>
        </w:rPr>
        <w:t xml:space="preserve">ITEM </w:t>
      </w:r>
      <w:r w:rsidR="00DB5F26">
        <w:rPr>
          <w:rFonts w:ascii="Arial" w:hAnsi="Arial" w:cs="Arial"/>
          <w:b/>
          <w:bCs/>
        </w:rPr>
        <w:t>9</w:t>
      </w:r>
      <w:r w:rsidRPr="00CE1C6A">
        <w:rPr>
          <w:rFonts w:ascii="Arial" w:hAnsi="Arial" w:cs="Arial"/>
          <w:b/>
          <w:bCs/>
        </w:rPr>
        <w:t xml:space="preserve"> </w:t>
      </w:r>
      <w:r w:rsidR="00542C3E">
        <w:rPr>
          <w:rFonts w:ascii="Arial" w:hAnsi="Arial" w:cs="Arial"/>
          <w:b/>
          <w:bCs/>
        </w:rPr>
        <w:t>FEB</w:t>
      </w:r>
      <w:r w:rsidR="00637ADA" w:rsidRPr="00050301">
        <w:rPr>
          <w:rFonts w:ascii="Arial" w:hAnsi="Arial" w:cs="Arial"/>
          <w:b/>
          <w:bCs/>
        </w:rPr>
        <w:t xml:space="preserve"> </w:t>
      </w:r>
      <w:r w:rsidRPr="00CE1C6A">
        <w:rPr>
          <w:rFonts w:ascii="Arial" w:hAnsi="Arial" w:cs="Arial"/>
          <w:b/>
          <w:bCs/>
        </w:rPr>
        <w:t>202</w:t>
      </w:r>
      <w:r w:rsidR="00DB5F26">
        <w:rPr>
          <w:rFonts w:ascii="Arial" w:hAnsi="Arial" w:cs="Arial"/>
          <w:b/>
          <w:bCs/>
        </w:rPr>
        <w:t>1</w:t>
      </w:r>
      <w:r w:rsidRPr="00CE1C6A">
        <w:rPr>
          <w:rFonts w:ascii="Arial" w:hAnsi="Arial" w:cs="Arial"/>
          <w:b/>
          <w:bCs/>
        </w:rPr>
        <w:t>/TP</w:t>
      </w:r>
      <w:r w:rsidRPr="00CE1C6A">
        <w:rPr>
          <w:rFonts w:ascii="Arial" w:hAnsi="Arial" w:cs="Arial"/>
          <w:b/>
        </w:rPr>
        <w:t>:</w:t>
      </w:r>
      <w:r w:rsidRPr="00CE1C6A">
        <w:rPr>
          <w:rFonts w:ascii="Arial" w:hAnsi="Arial" w:cs="Arial"/>
          <w:b/>
        </w:rPr>
        <w:tab/>
      </w:r>
      <w:r w:rsidR="00542C3E">
        <w:rPr>
          <w:rFonts w:ascii="Arial" w:hAnsi="Arial" w:cs="Arial"/>
          <w:b/>
        </w:rPr>
        <w:t>DRAFT SOUTH EAST MILTON KEYNES – STRATEGIC URBAN EXTENSION DEVELOPMENT FRAMEWORK SUPPLEMENTARY PLANNING DOCUMENT</w:t>
      </w:r>
    </w:p>
    <w:p w14:paraId="019C8B67" w14:textId="0F2C6CB4" w:rsidR="006D3966" w:rsidRDefault="006D3966" w:rsidP="00D0532C">
      <w:pPr>
        <w:rPr>
          <w:rFonts w:ascii="Arial" w:hAnsi="Arial" w:cs="Arial"/>
        </w:rPr>
      </w:pPr>
    </w:p>
    <w:p w14:paraId="12506F2F" w14:textId="11265204" w:rsidR="00315F26" w:rsidRDefault="004C67FE" w:rsidP="00D0532C">
      <w:pPr>
        <w:rPr>
          <w:rFonts w:ascii="Arial" w:hAnsi="Arial" w:cs="Arial"/>
        </w:rPr>
      </w:pPr>
      <w:r w:rsidRPr="007A1406">
        <w:rPr>
          <w:rFonts w:ascii="Arial" w:hAnsi="Arial" w:cs="Arial"/>
        </w:rPr>
        <w:t>The Committee received the consultation details on the draft South East Milton Keynes Strategic Urban Extension Development Framework Supplementary Planning Document (SPD)</w:t>
      </w:r>
      <w:r w:rsidR="007A1406" w:rsidRPr="007A1406">
        <w:rPr>
          <w:rFonts w:ascii="Arial" w:hAnsi="Arial" w:cs="Arial"/>
        </w:rPr>
        <w:t xml:space="preserve">. </w:t>
      </w:r>
      <w:r w:rsidRPr="007A1406">
        <w:rPr>
          <w:rFonts w:ascii="Arial" w:hAnsi="Arial" w:cs="Arial"/>
        </w:rPr>
        <w:t xml:space="preserve">The </w:t>
      </w:r>
      <w:proofErr w:type="spellStart"/>
      <w:r w:rsidRPr="007A1406">
        <w:rPr>
          <w:rFonts w:ascii="Arial" w:hAnsi="Arial" w:cs="Arial"/>
        </w:rPr>
        <w:t>Plan:MK</w:t>
      </w:r>
      <w:proofErr w:type="spellEnd"/>
      <w:r w:rsidRPr="007A1406">
        <w:rPr>
          <w:rFonts w:ascii="Arial" w:hAnsi="Arial" w:cs="Arial"/>
        </w:rPr>
        <w:t xml:space="preserve"> South East Milton Keynes Strategic Urban Extension allocation is located to the south of Milton Keynes on land adjacent to </w:t>
      </w:r>
      <w:proofErr w:type="spellStart"/>
      <w:r w:rsidRPr="007A1406">
        <w:rPr>
          <w:rFonts w:ascii="Arial" w:hAnsi="Arial" w:cs="Arial"/>
        </w:rPr>
        <w:t>Wavendon</w:t>
      </w:r>
      <w:proofErr w:type="spellEnd"/>
      <w:r w:rsidRPr="007A1406">
        <w:rPr>
          <w:rFonts w:ascii="Arial" w:hAnsi="Arial" w:cs="Arial"/>
        </w:rPr>
        <w:t xml:space="preserve">, Walton, Woburn Sands and Bow Brickhill, straddling the East West Rail railway line. It is allocated in </w:t>
      </w:r>
      <w:proofErr w:type="spellStart"/>
      <w:r w:rsidRPr="007A1406">
        <w:rPr>
          <w:rFonts w:ascii="Arial" w:hAnsi="Arial" w:cs="Arial"/>
        </w:rPr>
        <w:t>Plan:MK</w:t>
      </w:r>
      <w:proofErr w:type="spellEnd"/>
      <w:r w:rsidRPr="007A1406">
        <w:rPr>
          <w:rFonts w:ascii="Arial" w:hAnsi="Arial" w:cs="Arial"/>
        </w:rPr>
        <w:t xml:space="preserve"> for around 3,000 homes, associated uses, a secondary school, two primary schools, Gypsy and Travellers site and other supporting social and green infrastructure. The SPD will be considered a material consideration in the determination of planning applications submitted to the Council. </w:t>
      </w:r>
    </w:p>
    <w:p w14:paraId="06252565" w14:textId="5A18412C" w:rsidR="00446143" w:rsidRDefault="00446143" w:rsidP="00D0532C">
      <w:pPr>
        <w:rPr>
          <w:rFonts w:ascii="Arial" w:hAnsi="Arial" w:cs="Arial"/>
        </w:rPr>
      </w:pPr>
    </w:p>
    <w:p w14:paraId="3582006A" w14:textId="1CFA38F9" w:rsidR="007C01CB" w:rsidRPr="007A1406" w:rsidRDefault="00446143" w:rsidP="00D0532C">
      <w:pPr>
        <w:rPr>
          <w:rFonts w:ascii="Arial" w:hAnsi="Arial" w:cs="Arial"/>
        </w:rPr>
      </w:pPr>
      <w:r>
        <w:rPr>
          <w:rFonts w:ascii="Arial" w:hAnsi="Arial" w:cs="Arial"/>
        </w:rPr>
        <w:t>The Committee noted the document but had no specific comments to make.</w:t>
      </w:r>
    </w:p>
    <w:p w14:paraId="195514A6" w14:textId="77777777" w:rsidR="00C923F8" w:rsidRPr="004C67FE" w:rsidRDefault="00C923F8" w:rsidP="00D0532C">
      <w:pPr>
        <w:rPr>
          <w:rFonts w:ascii="Arial" w:hAnsi="Arial" w:cs="Arial"/>
        </w:rPr>
      </w:pPr>
    </w:p>
    <w:p w14:paraId="35E34867" w14:textId="118A71C0" w:rsidR="00E82626" w:rsidRPr="00181306" w:rsidRDefault="00E82626" w:rsidP="009217DA">
      <w:pPr>
        <w:widowControl w:val="0"/>
        <w:autoSpaceDE w:val="0"/>
        <w:autoSpaceDN w:val="0"/>
        <w:adjustRightInd w:val="0"/>
        <w:rPr>
          <w:rFonts w:ascii="Arial" w:hAnsi="Arial" w:cs="Arial"/>
          <w:b/>
          <w:bCs/>
        </w:rPr>
      </w:pPr>
      <w:r w:rsidRPr="00181306">
        <w:rPr>
          <w:rFonts w:ascii="Arial" w:hAnsi="Arial" w:cs="Arial"/>
          <w:b/>
          <w:bCs/>
        </w:rPr>
        <w:t>ITE</w:t>
      </w:r>
      <w:r w:rsidR="002F41CB" w:rsidRPr="00181306">
        <w:rPr>
          <w:rFonts w:ascii="Arial" w:hAnsi="Arial" w:cs="Arial"/>
          <w:b/>
          <w:bCs/>
        </w:rPr>
        <w:t>M 1</w:t>
      </w:r>
      <w:r w:rsidR="00542C3E">
        <w:rPr>
          <w:rFonts w:ascii="Arial" w:hAnsi="Arial" w:cs="Arial"/>
          <w:b/>
          <w:bCs/>
        </w:rPr>
        <w:t>0</w:t>
      </w:r>
      <w:r w:rsidRPr="00181306">
        <w:rPr>
          <w:rFonts w:ascii="Arial" w:hAnsi="Arial" w:cs="Arial"/>
          <w:b/>
          <w:bCs/>
        </w:rPr>
        <w:t xml:space="preserve"> </w:t>
      </w:r>
      <w:r w:rsidR="00542C3E">
        <w:rPr>
          <w:rFonts w:ascii="Arial" w:hAnsi="Arial" w:cs="Arial"/>
          <w:b/>
          <w:bCs/>
        </w:rPr>
        <w:t>FEB</w:t>
      </w:r>
      <w:r w:rsidR="00580954" w:rsidRPr="00181306">
        <w:rPr>
          <w:rFonts w:ascii="Arial" w:hAnsi="Arial" w:cs="Arial"/>
          <w:b/>
          <w:bCs/>
        </w:rPr>
        <w:t xml:space="preserve"> 202</w:t>
      </w:r>
      <w:r w:rsidR="00365968">
        <w:rPr>
          <w:rFonts w:ascii="Arial" w:hAnsi="Arial" w:cs="Arial"/>
          <w:b/>
          <w:bCs/>
        </w:rPr>
        <w:t>1</w:t>
      </w:r>
      <w:r w:rsidRPr="00181306">
        <w:rPr>
          <w:rFonts w:ascii="Arial" w:hAnsi="Arial" w:cs="Arial"/>
          <w:b/>
          <w:bCs/>
        </w:rPr>
        <w:t>/TP:</w:t>
      </w:r>
      <w:r w:rsidRPr="00181306">
        <w:rPr>
          <w:rFonts w:ascii="Arial" w:hAnsi="Arial" w:cs="Arial"/>
          <w:bCs/>
        </w:rPr>
        <w:tab/>
      </w:r>
      <w:r w:rsidRPr="00181306">
        <w:rPr>
          <w:rFonts w:ascii="Arial" w:hAnsi="Arial" w:cs="Arial"/>
          <w:b/>
          <w:bCs/>
        </w:rPr>
        <w:t>BUDGETS</w:t>
      </w:r>
    </w:p>
    <w:p w14:paraId="4A33B033" w14:textId="77777777" w:rsidR="00CD3357" w:rsidRPr="00181306" w:rsidRDefault="00CD3357" w:rsidP="009217DA">
      <w:pPr>
        <w:tabs>
          <w:tab w:val="left" w:pos="0"/>
          <w:tab w:val="left" w:pos="720"/>
          <w:tab w:val="left" w:pos="1440"/>
          <w:tab w:val="left" w:pos="2160"/>
          <w:tab w:val="left" w:pos="3600"/>
          <w:tab w:val="center" w:pos="4819"/>
        </w:tabs>
        <w:rPr>
          <w:rFonts w:ascii="Arial" w:hAnsi="Arial" w:cs="Arial"/>
        </w:rPr>
      </w:pPr>
    </w:p>
    <w:p w14:paraId="7B169F69" w14:textId="33F62D6C" w:rsidR="00807FA2" w:rsidRDefault="00A25B15" w:rsidP="009217DA">
      <w:pPr>
        <w:tabs>
          <w:tab w:val="left" w:pos="0"/>
          <w:tab w:val="left" w:pos="720"/>
          <w:tab w:val="left" w:pos="1440"/>
          <w:tab w:val="left" w:pos="2160"/>
          <w:tab w:val="left" w:pos="3600"/>
          <w:tab w:val="center" w:pos="4819"/>
        </w:tabs>
        <w:rPr>
          <w:rFonts w:ascii="Arial" w:hAnsi="Arial" w:cs="Arial"/>
          <w:bCs/>
        </w:rPr>
      </w:pPr>
      <w:r w:rsidRPr="00181306">
        <w:rPr>
          <w:rFonts w:ascii="Arial" w:hAnsi="Arial" w:cs="Arial"/>
        </w:rPr>
        <w:t xml:space="preserve">The Committee </w:t>
      </w:r>
      <w:r w:rsidR="00A2620A" w:rsidRPr="00181306">
        <w:rPr>
          <w:rFonts w:ascii="Arial" w:hAnsi="Arial" w:cs="Arial"/>
        </w:rPr>
        <w:t xml:space="preserve">received and </w:t>
      </w:r>
      <w:r w:rsidR="003E0F07" w:rsidRPr="00181306">
        <w:rPr>
          <w:rFonts w:ascii="Arial" w:hAnsi="Arial" w:cs="Arial"/>
        </w:rPr>
        <w:t>noted the</w:t>
      </w:r>
      <w:r w:rsidR="00B80ADE" w:rsidRPr="00181306">
        <w:rPr>
          <w:rFonts w:ascii="Arial" w:hAnsi="Arial" w:cs="Arial"/>
          <w:bCs/>
        </w:rPr>
        <w:t xml:space="preserve"> 20</w:t>
      </w:r>
      <w:r w:rsidR="00181306" w:rsidRPr="00181306">
        <w:rPr>
          <w:rFonts w:ascii="Arial" w:hAnsi="Arial" w:cs="Arial"/>
          <w:bCs/>
        </w:rPr>
        <w:t>20</w:t>
      </w:r>
      <w:r w:rsidR="00B80ADE" w:rsidRPr="00181306">
        <w:rPr>
          <w:rFonts w:ascii="Arial" w:hAnsi="Arial" w:cs="Arial"/>
          <w:bCs/>
        </w:rPr>
        <w:t>/2</w:t>
      </w:r>
      <w:r w:rsidR="00181306" w:rsidRPr="00181306">
        <w:rPr>
          <w:rFonts w:ascii="Arial" w:hAnsi="Arial" w:cs="Arial"/>
          <w:bCs/>
        </w:rPr>
        <w:t>1</w:t>
      </w:r>
      <w:r w:rsidR="00B80ADE" w:rsidRPr="00181306">
        <w:rPr>
          <w:rFonts w:ascii="Arial" w:hAnsi="Arial" w:cs="Arial"/>
          <w:bCs/>
        </w:rPr>
        <w:t xml:space="preserve"> Month </w:t>
      </w:r>
      <w:r w:rsidR="00542C3E">
        <w:rPr>
          <w:rFonts w:ascii="Arial" w:hAnsi="Arial" w:cs="Arial"/>
          <w:bCs/>
        </w:rPr>
        <w:t>10</w:t>
      </w:r>
      <w:r w:rsidR="003E0F07" w:rsidRPr="00181306">
        <w:rPr>
          <w:rFonts w:ascii="Arial" w:hAnsi="Arial" w:cs="Arial"/>
          <w:bCs/>
        </w:rPr>
        <w:t xml:space="preserve"> budget report</w:t>
      </w:r>
      <w:r w:rsidR="00D159BA" w:rsidRPr="00181306">
        <w:rPr>
          <w:rFonts w:ascii="Arial" w:hAnsi="Arial" w:cs="Arial"/>
          <w:bCs/>
        </w:rPr>
        <w:t>.</w:t>
      </w:r>
    </w:p>
    <w:p w14:paraId="419B8ACA" w14:textId="77777777" w:rsidR="00075829" w:rsidRDefault="00075829" w:rsidP="009217DA">
      <w:pPr>
        <w:tabs>
          <w:tab w:val="left" w:pos="0"/>
          <w:tab w:val="left" w:pos="720"/>
          <w:tab w:val="left" w:pos="1440"/>
          <w:tab w:val="left" w:pos="2160"/>
          <w:tab w:val="left" w:pos="3600"/>
          <w:tab w:val="center" w:pos="4819"/>
        </w:tabs>
        <w:rPr>
          <w:rFonts w:ascii="Arial" w:hAnsi="Arial" w:cs="Arial"/>
          <w:bCs/>
        </w:rPr>
      </w:pPr>
    </w:p>
    <w:p w14:paraId="43A23F4F" w14:textId="77777777" w:rsidR="00B57F6F" w:rsidRDefault="00B57F6F" w:rsidP="009217DA">
      <w:pPr>
        <w:widowControl w:val="0"/>
        <w:tabs>
          <w:tab w:val="left" w:pos="7380"/>
        </w:tabs>
        <w:autoSpaceDE w:val="0"/>
        <w:autoSpaceDN w:val="0"/>
        <w:adjustRightInd w:val="0"/>
        <w:rPr>
          <w:rFonts w:ascii="Arial" w:hAnsi="Arial" w:cs="Arial"/>
          <w:bCs/>
        </w:rPr>
      </w:pPr>
    </w:p>
    <w:p w14:paraId="3C248CD4" w14:textId="3812AF09" w:rsidR="0000122E" w:rsidRPr="00181306" w:rsidRDefault="00803411" w:rsidP="009217DA">
      <w:pPr>
        <w:widowControl w:val="0"/>
        <w:tabs>
          <w:tab w:val="left" w:pos="7380"/>
        </w:tabs>
        <w:autoSpaceDE w:val="0"/>
        <w:autoSpaceDN w:val="0"/>
        <w:adjustRightInd w:val="0"/>
        <w:rPr>
          <w:rFonts w:ascii="Arial" w:hAnsi="Arial" w:cs="Arial"/>
          <w:bCs/>
        </w:rPr>
      </w:pPr>
      <w:r w:rsidRPr="00010453">
        <w:rPr>
          <w:rFonts w:ascii="Arial" w:hAnsi="Arial" w:cs="Arial"/>
          <w:bCs/>
        </w:rPr>
        <w:t>There being no further business t</w:t>
      </w:r>
      <w:r w:rsidR="00744FDA" w:rsidRPr="00010453">
        <w:rPr>
          <w:rFonts w:ascii="Arial" w:hAnsi="Arial" w:cs="Arial"/>
          <w:bCs/>
        </w:rPr>
        <w:t>he meeting closed at</w:t>
      </w:r>
      <w:r w:rsidR="00CF5744" w:rsidRPr="00010453">
        <w:rPr>
          <w:rFonts w:ascii="Arial" w:hAnsi="Arial" w:cs="Arial"/>
          <w:bCs/>
        </w:rPr>
        <w:t xml:space="preserve"> </w:t>
      </w:r>
      <w:r w:rsidR="00D764B9">
        <w:rPr>
          <w:rFonts w:ascii="Arial" w:hAnsi="Arial" w:cs="Arial"/>
          <w:bCs/>
        </w:rPr>
        <w:t>9.15pm</w:t>
      </w:r>
      <w:r w:rsidR="0094399E" w:rsidRPr="00010453">
        <w:rPr>
          <w:rFonts w:ascii="Arial" w:hAnsi="Arial" w:cs="Arial"/>
          <w:bCs/>
        </w:rPr>
        <w:t>.</w:t>
      </w:r>
      <w:r w:rsidR="00203FB7" w:rsidRPr="00181306">
        <w:rPr>
          <w:rFonts w:ascii="Arial" w:hAnsi="Arial" w:cs="Arial"/>
          <w:bCs/>
        </w:rPr>
        <w:t xml:space="preserve"> </w:t>
      </w:r>
      <w:r w:rsidR="009B084D" w:rsidRPr="00181306">
        <w:rPr>
          <w:rFonts w:ascii="Arial" w:hAnsi="Arial" w:cs="Arial"/>
          <w:bCs/>
        </w:rPr>
        <w:tab/>
      </w:r>
    </w:p>
    <w:p w14:paraId="613B8711" w14:textId="77777777" w:rsidR="006F4B22" w:rsidRPr="006B4592" w:rsidRDefault="006F4B22" w:rsidP="009217DA">
      <w:pPr>
        <w:widowControl w:val="0"/>
        <w:autoSpaceDE w:val="0"/>
        <w:autoSpaceDN w:val="0"/>
        <w:adjustRightInd w:val="0"/>
        <w:rPr>
          <w:rFonts w:ascii="Arial" w:hAnsi="Arial" w:cs="Arial"/>
          <w:bCs/>
          <w:highlight w:val="yellow"/>
        </w:rPr>
      </w:pPr>
    </w:p>
    <w:p w14:paraId="43B98027" w14:textId="77777777" w:rsidR="000372E7" w:rsidRPr="00242BA6" w:rsidRDefault="000372E7" w:rsidP="00A734EB">
      <w:pPr>
        <w:widowControl w:val="0"/>
        <w:autoSpaceDE w:val="0"/>
        <w:autoSpaceDN w:val="0"/>
        <w:adjustRightInd w:val="0"/>
        <w:rPr>
          <w:rFonts w:ascii="Arial" w:hAnsi="Arial" w:cs="Arial"/>
          <w:bCs/>
        </w:rPr>
      </w:pPr>
    </w:p>
    <w:p w14:paraId="3E761E00" w14:textId="3ECDEF0F" w:rsidR="0009624B" w:rsidRDefault="00A734EB" w:rsidP="0009624B">
      <w:pPr>
        <w:widowControl w:val="0"/>
        <w:autoSpaceDE w:val="0"/>
        <w:autoSpaceDN w:val="0"/>
        <w:adjustRightInd w:val="0"/>
        <w:rPr>
          <w:rFonts w:ascii="Arial" w:hAnsi="Arial" w:cs="Arial"/>
          <w:bCs/>
        </w:rPr>
      </w:pPr>
      <w:r w:rsidRPr="00242BA6">
        <w:rPr>
          <w:rFonts w:ascii="Arial" w:hAnsi="Arial" w:cs="Arial"/>
          <w:bCs/>
        </w:rPr>
        <w:t xml:space="preserve">The date of </w:t>
      </w:r>
      <w:r w:rsidR="00D7703E" w:rsidRPr="00242BA6">
        <w:rPr>
          <w:rFonts w:ascii="Arial" w:hAnsi="Arial" w:cs="Arial"/>
          <w:bCs/>
        </w:rPr>
        <w:t xml:space="preserve">the next </w:t>
      </w:r>
      <w:r w:rsidR="00773543" w:rsidRPr="00242BA6">
        <w:rPr>
          <w:rFonts w:ascii="Arial" w:hAnsi="Arial" w:cs="Arial"/>
          <w:bCs/>
        </w:rPr>
        <w:t>full TP</w:t>
      </w:r>
      <w:r w:rsidR="007E4293" w:rsidRPr="00242BA6">
        <w:rPr>
          <w:rFonts w:ascii="Arial" w:hAnsi="Arial" w:cs="Arial"/>
          <w:bCs/>
        </w:rPr>
        <w:t>E</w:t>
      </w:r>
      <w:r w:rsidR="00773543" w:rsidRPr="00242BA6">
        <w:rPr>
          <w:rFonts w:ascii="Arial" w:hAnsi="Arial" w:cs="Arial"/>
          <w:bCs/>
        </w:rPr>
        <w:t xml:space="preserve">M </w:t>
      </w:r>
      <w:r w:rsidR="00D7703E" w:rsidRPr="00242BA6">
        <w:rPr>
          <w:rFonts w:ascii="Arial" w:hAnsi="Arial" w:cs="Arial"/>
          <w:bCs/>
        </w:rPr>
        <w:t>meeting is</w:t>
      </w:r>
      <w:r w:rsidR="00F62764" w:rsidRPr="00242BA6">
        <w:rPr>
          <w:rFonts w:ascii="Arial" w:hAnsi="Arial" w:cs="Arial"/>
          <w:bCs/>
        </w:rPr>
        <w:t xml:space="preserve"> scheduled for</w:t>
      </w:r>
      <w:r w:rsidR="00D7703E" w:rsidRPr="00242BA6">
        <w:rPr>
          <w:rFonts w:ascii="Arial" w:hAnsi="Arial" w:cs="Arial"/>
          <w:bCs/>
        </w:rPr>
        <w:t xml:space="preserve"> </w:t>
      </w:r>
      <w:r w:rsidR="00F01348">
        <w:rPr>
          <w:rFonts w:ascii="Arial" w:hAnsi="Arial" w:cs="Arial"/>
          <w:b/>
          <w:bCs/>
        </w:rPr>
        <w:t>Wednes</w:t>
      </w:r>
      <w:r w:rsidR="00D7703E" w:rsidRPr="00242BA6">
        <w:rPr>
          <w:rFonts w:ascii="Arial" w:hAnsi="Arial" w:cs="Arial"/>
          <w:b/>
          <w:bCs/>
        </w:rPr>
        <w:t>da</w:t>
      </w:r>
      <w:r w:rsidR="002F41CB" w:rsidRPr="00242BA6">
        <w:rPr>
          <w:rFonts w:ascii="Arial" w:hAnsi="Arial" w:cs="Arial"/>
          <w:b/>
          <w:bCs/>
        </w:rPr>
        <w:t xml:space="preserve">y </w:t>
      </w:r>
      <w:r w:rsidR="00365968">
        <w:rPr>
          <w:rFonts w:ascii="Arial" w:hAnsi="Arial" w:cs="Arial"/>
          <w:b/>
          <w:bCs/>
        </w:rPr>
        <w:t>17</w:t>
      </w:r>
      <w:r w:rsidR="00784BAE">
        <w:rPr>
          <w:rFonts w:ascii="Arial" w:hAnsi="Arial" w:cs="Arial"/>
          <w:b/>
          <w:bCs/>
          <w:vertAlign w:val="superscript"/>
        </w:rPr>
        <w:t>th</w:t>
      </w:r>
      <w:r w:rsidR="00F01348">
        <w:rPr>
          <w:rFonts w:ascii="Arial" w:hAnsi="Arial" w:cs="Arial"/>
          <w:b/>
          <w:bCs/>
        </w:rPr>
        <w:t xml:space="preserve"> </w:t>
      </w:r>
      <w:r w:rsidR="00542C3E">
        <w:rPr>
          <w:rFonts w:ascii="Arial" w:hAnsi="Arial" w:cs="Arial"/>
          <w:b/>
          <w:bCs/>
        </w:rPr>
        <w:t>March</w:t>
      </w:r>
      <w:r w:rsidR="009B7FEB" w:rsidRPr="00242BA6">
        <w:rPr>
          <w:rFonts w:ascii="Arial" w:hAnsi="Arial" w:cs="Arial"/>
          <w:b/>
          <w:bCs/>
        </w:rPr>
        <w:t xml:space="preserve"> 20</w:t>
      </w:r>
      <w:r w:rsidR="009F7B02" w:rsidRPr="00242BA6">
        <w:rPr>
          <w:rFonts w:ascii="Arial" w:hAnsi="Arial" w:cs="Arial"/>
          <w:b/>
          <w:bCs/>
        </w:rPr>
        <w:t>2</w:t>
      </w:r>
      <w:r w:rsidR="00784BAE">
        <w:rPr>
          <w:rFonts w:ascii="Arial" w:hAnsi="Arial" w:cs="Arial"/>
          <w:b/>
          <w:bCs/>
        </w:rPr>
        <w:t>1</w:t>
      </w:r>
      <w:r w:rsidR="00611184" w:rsidRPr="00242BA6">
        <w:rPr>
          <w:rFonts w:ascii="Arial" w:hAnsi="Arial" w:cs="Arial"/>
          <w:bCs/>
        </w:rPr>
        <w:t xml:space="preserve"> </w:t>
      </w:r>
      <w:r w:rsidR="00BE2AB2" w:rsidRPr="00242BA6">
        <w:rPr>
          <w:rFonts w:ascii="Arial" w:hAnsi="Arial" w:cs="Arial"/>
          <w:bCs/>
        </w:rPr>
        <w:t>at 8pm</w:t>
      </w:r>
      <w:r w:rsidR="00242BA6" w:rsidRPr="00242BA6">
        <w:rPr>
          <w:rFonts w:ascii="Arial" w:hAnsi="Arial" w:cs="Arial"/>
          <w:bCs/>
        </w:rPr>
        <w:t xml:space="preserve"> via Zoom</w:t>
      </w:r>
      <w:r w:rsidR="00376090" w:rsidRPr="00242BA6">
        <w:rPr>
          <w:rFonts w:ascii="Arial" w:hAnsi="Arial" w:cs="Arial"/>
          <w:bCs/>
        </w:rPr>
        <w:t>.</w:t>
      </w:r>
      <w:r w:rsidR="000624C6" w:rsidRPr="00242BA6">
        <w:rPr>
          <w:rFonts w:ascii="Arial" w:hAnsi="Arial" w:cs="Arial"/>
          <w:bCs/>
        </w:rPr>
        <w:t xml:space="preserve"> </w:t>
      </w:r>
      <w:r w:rsidR="00441020" w:rsidRPr="00242BA6">
        <w:rPr>
          <w:rFonts w:ascii="Arial" w:hAnsi="Arial" w:cs="Arial"/>
          <w:bCs/>
        </w:rPr>
        <w:t>An interim meeting to consider planning applications only will be held</w:t>
      </w:r>
      <w:r w:rsidR="0009624B" w:rsidRPr="00242BA6">
        <w:rPr>
          <w:rFonts w:ascii="Arial" w:hAnsi="Arial" w:cs="Arial"/>
        </w:rPr>
        <w:t xml:space="preserve"> </w:t>
      </w:r>
      <w:r w:rsidR="00441020" w:rsidRPr="00242BA6">
        <w:rPr>
          <w:rFonts w:ascii="Arial" w:hAnsi="Arial" w:cs="Arial"/>
        </w:rPr>
        <w:t>on</w:t>
      </w:r>
      <w:r w:rsidR="00441020" w:rsidRPr="00242BA6">
        <w:rPr>
          <w:rFonts w:ascii="Arial" w:hAnsi="Arial" w:cs="Arial"/>
          <w:bCs/>
        </w:rPr>
        <w:t xml:space="preserve"> </w:t>
      </w:r>
      <w:r w:rsidR="00F305DA" w:rsidRPr="00242BA6">
        <w:rPr>
          <w:rFonts w:ascii="Arial" w:hAnsi="Arial" w:cs="Arial"/>
          <w:b/>
          <w:bCs/>
        </w:rPr>
        <w:t>Wednesday</w:t>
      </w:r>
      <w:r w:rsidR="00441020" w:rsidRPr="00242BA6">
        <w:rPr>
          <w:rFonts w:ascii="Arial" w:hAnsi="Arial" w:cs="Arial"/>
          <w:b/>
          <w:bCs/>
        </w:rPr>
        <w:t xml:space="preserve"> </w:t>
      </w:r>
      <w:r w:rsidR="00365968">
        <w:rPr>
          <w:rFonts w:ascii="Arial" w:hAnsi="Arial" w:cs="Arial"/>
          <w:b/>
          <w:bCs/>
        </w:rPr>
        <w:t>3</w:t>
      </w:r>
      <w:r w:rsidR="00365968" w:rsidRPr="00365968">
        <w:rPr>
          <w:rFonts w:ascii="Arial" w:hAnsi="Arial" w:cs="Arial"/>
          <w:b/>
          <w:bCs/>
          <w:vertAlign w:val="superscript"/>
        </w:rPr>
        <w:t>rd</w:t>
      </w:r>
      <w:r w:rsidR="00365968">
        <w:rPr>
          <w:rFonts w:ascii="Arial" w:hAnsi="Arial" w:cs="Arial"/>
          <w:b/>
          <w:bCs/>
        </w:rPr>
        <w:t xml:space="preserve"> </w:t>
      </w:r>
      <w:r w:rsidR="00542C3E">
        <w:rPr>
          <w:rFonts w:ascii="Arial" w:hAnsi="Arial" w:cs="Arial"/>
          <w:b/>
          <w:bCs/>
        </w:rPr>
        <w:t>March</w:t>
      </w:r>
      <w:r w:rsidR="00441020" w:rsidRPr="00242BA6">
        <w:rPr>
          <w:rFonts w:ascii="Arial" w:hAnsi="Arial" w:cs="Arial"/>
          <w:b/>
          <w:bCs/>
        </w:rPr>
        <w:t xml:space="preserve"> 20</w:t>
      </w:r>
      <w:r w:rsidR="009F7B02" w:rsidRPr="00242BA6">
        <w:rPr>
          <w:rFonts w:ascii="Arial" w:hAnsi="Arial" w:cs="Arial"/>
          <w:b/>
          <w:bCs/>
        </w:rPr>
        <w:t>2</w:t>
      </w:r>
      <w:r w:rsidR="00784BAE">
        <w:rPr>
          <w:rFonts w:ascii="Arial" w:hAnsi="Arial" w:cs="Arial"/>
          <w:b/>
          <w:bCs/>
        </w:rPr>
        <w:t>1</w:t>
      </w:r>
      <w:r w:rsidR="00242BA6" w:rsidRPr="00242BA6">
        <w:rPr>
          <w:rFonts w:ascii="Arial" w:hAnsi="Arial" w:cs="Arial"/>
          <w:bCs/>
        </w:rPr>
        <w:t>, also via Zoom</w:t>
      </w:r>
      <w:r w:rsidR="00943968">
        <w:rPr>
          <w:rFonts w:ascii="Arial" w:hAnsi="Arial" w:cs="Arial"/>
          <w:bCs/>
        </w:rPr>
        <w:t>.</w:t>
      </w:r>
    </w:p>
    <w:sectPr w:rsidR="0009624B" w:rsidSect="00AD4422">
      <w:headerReference w:type="default" r:id="rId8"/>
      <w:footerReference w:type="even" r:id="rId9"/>
      <w:footerReference w:type="default" r:id="rId10"/>
      <w:pgSz w:w="11907" w:h="16840"/>
      <w:pgMar w:top="720" w:right="720" w:bottom="720" w:left="720" w:header="737" w:footer="94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418147" w14:textId="77777777" w:rsidR="00750B83" w:rsidRDefault="00750B83">
      <w:r>
        <w:separator/>
      </w:r>
    </w:p>
  </w:endnote>
  <w:endnote w:type="continuationSeparator" w:id="0">
    <w:p w14:paraId="597EF828" w14:textId="77777777" w:rsidR="00750B83" w:rsidRDefault="00750B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82B086" w14:textId="77777777" w:rsidR="005E34E5" w:rsidRDefault="005E34E5" w:rsidP="00466772">
    <w:pPr>
      <w:pStyle w:val="Footer"/>
      <w:framePr w:wrap="around" w:vAnchor="text" w:hAnchor="margin" w:xAlign="right" w:y="1"/>
      <w:rPr>
        <w:rStyle w:val="PageNumber"/>
      </w:rPr>
    </w:pPr>
  </w:p>
  <w:p w14:paraId="0EBAF659" w14:textId="77777777" w:rsidR="005E34E5" w:rsidRDefault="005E34E5" w:rsidP="0046677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5C8691" w14:textId="77777777" w:rsidR="005E34E5" w:rsidRPr="002172B9" w:rsidRDefault="005E34E5" w:rsidP="00466772">
    <w:pPr>
      <w:widowControl w:val="0"/>
      <w:tabs>
        <w:tab w:val="center" w:pos="4706"/>
        <w:tab w:val="right" w:pos="9413"/>
      </w:tabs>
      <w:autoSpaceDE w:val="0"/>
      <w:autoSpaceDN w:val="0"/>
      <w:adjustRightInd w:val="0"/>
      <w:ind w:right="360"/>
      <w:rPr>
        <w:sz w:val="20"/>
        <w:szCs w:val="20"/>
      </w:rPr>
    </w:pPr>
    <w:r w:rsidRPr="002172B9">
      <w:rPr>
        <w:sz w:val="20"/>
        <w:szCs w:val="20"/>
      </w:rPr>
      <w:t>Minutes subject to approval at the next meeting.</w:t>
    </w:r>
  </w:p>
  <w:p w14:paraId="20A353E7" w14:textId="77777777" w:rsidR="005E34E5" w:rsidRPr="002172B9" w:rsidRDefault="005E34E5" w:rsidP="00466772">
    <w:pPr>
      <w:widowControl w:val="0"/>
      <w:tabs>
        <w:tab w:val="center" w:pos="4706"/>
        <w:tab w:val="right" w:pos="9413"/>
      </w:tabs>
      <w:autoSpaceDE w:val="0"/>
      <w:autoSpaceDN w:val="0"/>
      <w:adjustRightInd w:val="0"/>
      <w:ind w:right="360"/>
      <w:rPr>
        <w:sz w:val="20"/>
        <w:szCs w:val="20"/>
        <w:u w:val="single"/>
      </w:rPr>
    </w:pPr>
    <w:proofErr w:type="gramStart"/>
    <w:r w:rsidRPr="002172B9">
      <w:rPr>
        <w:sz w:val="20"/>
        <w:szCs w:val="20"/>
      </w:rPr>
      <w:t>Signed  …</w:t>
    </w:r>
    <w:proofErr w:type="gramEnd"/>
    <w:r w:rsidRPr="002172B9">
      <w:rPr>
        <w:sz w:val="20"/>
        <w:szCs w:val="20"/>
      </w:rPr>
      <w:t>…………………………………</w:t>
    </w:r>
    <w:r w:rsidRPr="002172B9">
      <w:rPr>
        <w:sz w:val="20"/>
        <w:szCs w:val="20"/>
        <w:u w:val="single"/>
      </w:rPr>
      <w:t xml:space="preserve"> </w:t>
    </w:r>
    <w:r w:rsidRPr="002172B9">
      <w:rPr>
        <w:sz w:val="20"/>
        <w:szCs w:val="20"/>
      </w:rPr>
      <w:t>Date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76F0AD" w14:textId="77777777" w:rsidR="00750B83" w:rsidRDefault="00750B83">
      <w:r>
        <w:separator/>
      </w:r>
    </w:p>
  </w:footnote>
  <w:footnote w:type="continuationSeparator" w:id="0">
    <w:p w14:paraId="6C361875" w14:textId="77777777" w:rsidR="00750B83" w:rsidRDefault="00750B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8D3963" w14:textId="77777777" w:rsidR="005E34E5" w:rsidRPr="00065AC6" w:rsidRDefault="005E34E5">
    <w:pPr>
      <w:widowControl w:val="0"/>
      <w:tabs>
        <w:tab w:val="center" w:pos="4706"/>
        <w:tab w:val="right" w:pos="9413"/>
      </w:tabs>
      <w:autoSpaceDE w:val="0"/>
      <w:autoSpaceDN w:val="0"/>
      <w:adjustRightInd w:val="0"/>
      <w:jc w:val="center"/>
      <w:rPr>
        <w:rFonts w:ascii="Arial" w:hAnsi="Arial" w:cs="Arial"/>
        <w:b/>
        <w:bCs/>
      </w:rPr>
    </w:pPr>
    <w:r w:rsidRPr="00065AC6">
      <w:rPr>
        <w:rFonts w:ascii="Arial" w:hAnsi="Arial" w:cs="Arial"/>
        <w:b/>
        <w:bCs/>
      </w:rP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D6BEB44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FFFFFFFB"/>
    <w:multiLevelType w:val="multilevel"/>
    <w:tmpl w:val="162E5772"/>
    <w:lvl w:ilvl="0">
      <w:start w:val="1"/>
      <w:numFmt w:val="decimal"/>
      <w:pStyle w:val="Heading1"/>
      <w:lvlText w:val="%1."/>
      <w:legacy w:legacy="1" w:legacySpace="0" w:legacyIndent="708"/>
      <w:lvlJc w:val="left"/>
      <w:pPr>
        <w:ind w:left="907" w:hanging="708"/>
      </w:pPr>
      <w:rPr>
        <w:rFonts w:ascii="Arial" w:hAnsi="Arial" w:cs="Times New Roman" w:hint="default"/>
        <w:b w:val="0"/>
        <w:i w:val="0"/>
        <w:sz w:val="24"/>
        <w:szCs w:val="24"/>
      </w:rPr>
    </w:lvl>
    <w:lvl w:ilvl="1">
      <w:start w:val="1"/>
      <w:numFmt w:val="decimal"/>
      <w:pStyle w:val="Heading2"/>
      <w:lvlText w:val="%1.%2"/>
      <w:legacy w:legacy="1" w:legacySpace="0" w:legacyIndent="708"/>
      <w:lvlJc w:val="left"/>
      <w:pPr>
        <w:ind w:left="907" w:hanging="708"/>
      </w:pPr>
      <w:rPr>
        <w:b w:val="0"/>
        <w:i w:val="0"/>
        <w:sz w:val="24"/>
      </w:rPr>
    </w:lvl>
    <w:lvl w:ilvl="2">
      <w:start w:val="1"/>
      <w:numFmt w:val="lowerLetter"/>
      <w:pStyle w:val="Heading3"/>
      <w:lvlText w:val="(%3)"/>
      <w:legacy w:legacy="1" w:legacySpace="0" w:legacyIndent="708"/>
      <w:lvlJc w:val="left"/>
      <w:pPr>
        <w:ind w:left="1627" w:hanging="708"/>
      </w:pPr>
    </w:lvl>
    <w:lvl w:ilvl="3">
      <w:start w:val="1"/>
      <w:numFmt w:val="lowerRoman"/>
      <w:pStyle w:val="Heading4"/>
      <w:lvlText w:val="(%4)"/>
      <w:legacy w:legacy="1" w:legacySpace="0" w:legacyIndent="708"/>
      <w:lvlJc w:val="left"/>
      <w:pPr>
        <w:ind w:left="2347" w:hanging="708"/>
      </w:pPr>
    </w:lvl>
    <w:lvl w:ilvl="4">
      <w:start w:val="1"/>
      <w:numFmt w:val="decimal"/>
      <w:pStyle w:val="Heading5"/>
      <w:lvlText w:val="(%5)"/>
      <w:legacy w:legacy="1" w:legacySpace="0" w:legacyIndent="708"/>
      <w:lvlJc w:val="left"/>
      <w:pPr>
        <w:ind w:left="2967" w:hanging="708"/>
      </w:pPr>
    </w:lvl>
    <w:lvl w:ilvl="5">
      <w:start w:val="1"/>
      <w:numFmt w:val="decimal"/>
      <w:pStyle w:val="Heading6"/>
      <w:lvlText w:val="(%5)%6."/>
      <w:legacy w:legacy="1" w:legacySpace="0" w:legacyIndent="708"/>
      <w:lvlJc w:val="left"/>
      <w:pPr>
        <w:ind w:left="4248" w:hanging="708"/>
      </w:pPr>
    </w:lvl>
    <w:lvl w:ilvl="6">
      <w:start w:val="1"/>
      <w:numFmt w:val="decimal"/>
      <w:pStyle w:val="Heading7"/>
      <w:lvlText w:val="(%5)%6.%7."/>
      <w:legacy w:legacy="1" w:legacySpace="0" w:legacyIndent="708"/>
      <w:lvlJc w:val="left"/>
      <w:pPr>
        <w:ind w:left="4954" w:hanging="708"/>
      </w:pPr>
    </w:lvl>
    <w:lvl w:ilvl="7">
      <w:start w:val="1"/>
      <w:numFmt w:val="decimal"/>
      <w:pStyle w:val="Heading8"/>
      <w:lvlText w:val="(%5)%6.%7.%8."/>
      <w:legacy w:legacy="1" w:legacySpace="0" w:legacyIndent="708"/>
      <w:lvlJc w:val="left"/>
      <w:pPr>
        <w:ind w:left="5664" w:hanging="708"/>
      </w:pPr>
    </w:lvl>
    <w:lvl w:ilvl="8">
      <w:start w:val="1"/>
      <w:numFmt w:val="decimal"/>
      <w:pStyle w:val="Heading9"/>
      <w:lvlText w:val="(%5)%6.%7.%8.%9."/>
      <w:legacy w:legacy="1" w:legacySpace="0" w:legacyIndent="708"/>
      <w:lvlJc w:val="left"/>
      <w:pPr>
        <w:ind w:left="6365" w:hanging="708"/>
      </w:pPr>
    </w:lvl>
  </w:abstractNum>
  <w:abstractNum w:abstractNumId="2" w15:restartNumberingAfterBreak="0">
    <w:nsid w:val="01676C71"/>
    <w:multiLevelType w:val="hybridMultilevel"/>
    <w:tmpl w:val="8D8A6F5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1E5696C"/>
    <w:multiLevelType w:val="hybridMultilevel"/>
    <w:tmpl w:val="4B1A7AE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083D39D6"/>
    <w:multiLevelType w:val="hybridMultilevel"/>
    <w:tmpl w:val="EA904E1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4D71EB2"/>
    <w:multiLevelType w:val="hybridMultilevel"/>
    <w:tmpl w:val="74E4B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AA6252"/>
    <w:multiLevelType w:val="hybridMultilevel"/>
    <w:tmpl w:val="5E98471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7" w15:restartNumberingAfterBreak="0">
    <w:nsid w:val="1FBB7A68"/>
    <w:multiLevelType w:val="hybridMultilevel"/>
    <w:tmpl w:val="59C67AB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22F96A73"/>
    <w:multiLevelType w:val="hybridMultilevel"/>
    <w:tmpl w:val="1BB6626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39412E38"/>
    <w:multiLevelType w:val="hybridMultilevel"/>
    <w:tmpl w:val="D0FE190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3C1702B1"/>
    <w:multiLevelType w:val="hybridMultilevel"/>
    <w:tmpl w:val="01F8C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FCE7D5B"/>
    <w:multiLevelType w:val="hybridMultilevel"/>
    <w:tmpl w:val="DFD0B092"/>
    <w:lvl w:ilvl="0" w:tplc="08090001">
      <w:start w:val="1"/>
      <w:numFmt w:val="bullet"/>
      <w:lvlText w:val=""/>
      <w:lvlJc w:val="left"/>
      <w:pPr>
        <w:ind w:left="1793" w:hanging="360"/>
      </w:pPr>
      <w:rPr>
        <w:rFonts w:ascii="Symbol" w:hAnsi="Symbol" w:hint="default"/>
      </w:rPr>
    </w:lvl>
    <w:lvl w:ilvl="1" w:tplc="08090019">
      <w:start w:val="1"/>
      <w:numFmt w:val="lowerLetter"/>
      <w:lvlText w:val="%2."/>
      <w:lvlJc w:val="left"/>
      <w:pPr>
        <w:ind w:left="2513" w:hanging="360"/>
      </w:pPr>
    </w:lvl>
    <w:lvl w:ilvl="2" w:tplc="0809001B">
      <w:start w:val="1"/>
      <w:numFmt w:val="lowerRoman"/>
      <w:lvlText w:val="%3."/>
      <w:lvlJc w:val="right"/>
      <w:pPr>
        <w:ind w:left="3233" w:hanging="180"/>
      </w:pPr>
    </w:lvl>
    <w:lvl w:ilvl="3" w:tplc="0809000F">
      <w:start w:val="1"/>
      <w:numFmt w:val="decimal"/>
      <w:lvlText w:val="%4."/>
      <w:lvlJc w:val="left"/>
      <w:pPr>
        <w:ind w:left="3953" w:hanging="360"/>
      </w:pPr>
    </w:lvl>
    <w:lvl w:ilvl="4" w:tplc="08090019">
      <w:start w:val="1"/>
      <w:numFmt w:val="lowerLetter"/>
      <w:lvlText w:val="%5."/>
      <w:lvlJc w:val="left"/>
      <w:pPr>
        <w:ind w:left="4673" w:hanging="360"/>
      </w:pPr>
    </w:lvl>
    <w:lvl w:ilvl="5" w:tplc="0809001B">
      <w:start w:val="1"/>
      <w:numFmt w:val="lowerRoman"/>
      <w:lvlText w:val="%6."/>
      <w:lvlJc w:val="right"/>
      <w:pPr>
        <w:ind w:left="5393" w:hanging="180"/>
      </w:pPr>
    </w:lvl>
    <w:lvl w:ilvl="6" w:tplc="0809000F">
      <w:start w:val="1"/>
      <w:numFmt w:val="decimal"/>
      <w:lvlText w:val="%7."/>
      <w:lvlJc w:val="left"/>
      <w:pPr>
        <w:ind w:left="6113" w:hanging="360"/>
      </w:pPr>
    </w:lvl>
    <w:lvl w:ilvl="7" w:tplc="08090019">
      <w:start w:val="1"/>
      <w:numFmt w:val="lowerLetter"/>
      <w:lvlText w:val="%8."/>
      <w:lvlJc w:val="left"/>
      <w:pPr>
        <w:ind w:left="6833" w:hanging="360"/>
      </w:pPr>
    </w:lvl>
    <w:lvl w:ilvl="8" w:tplc="0809001B">
      <w:start w:val="1"/>
      <w:numFmt w:val="lowerRoman"/>
      <w:lvlText w:val="%9."/>
      <w:lvlJc w:val="right"/>
      <w:pPr>
        <w:ind w:left="7553" w:hanging="180"/>
      </w:pPr>
    </w:lvl>
  </w:abstractNum>
  <w:abstractNum w:abstractNumId="12" w15:restartNumberingAfterBreak="0">
    <w:nsid w:val="401368CA"/>
    <w:multiLevelType w:val="hybridMultilevel"/>
    <w:tmpl w:val="ACFCD3D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44DA1786"/>
    <w:multiLevelType w:val="hybridMultilevel"/>
    <w:tmpl w:val="64C09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8AD62BC"/>
    <w:multiLevelType w:val="hybridMultilevel"/>
    <w:tmpl w:val="394EB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8C02B5D"/>
    <w:multiLevelType w:val="hybridMultilevel"/>
    <w:tmpl w:val="B11AC11C"/>
    <w:lvl w:ilvl="0" w:tplc="0809000F">
      <w:start w:val="1"/>
      <w:numFmt w:val="decimal"/>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16" w15:restartNumberingAfterBreak="0">
    <w:nsid w:val="4D230EE9"/>
    <w:multiLevelType w:val="hybridMultilevel"/>
    <w:tmpl w:val="80444710"/>
    <w:lvl w:ilvl="0" w:tplc="AB9CEC14">
      <w:numFmt w:val="bullet"/>
      <w:lvlText w:val=""/>
      <w:lvlJc w:val="left"/>
      <w:pPr>
        <w:ind w:left="1778" w:hanging="360"/>
      </w:pPr>
      <w:rPr>
        <w:rFonts w:ascii="Symbol" w:eastAsia="Calibri" w:hAnsi="Symbol" w:cs="Times New Roman" w:hint="default"/>
      </w:rPr>
    </w:lvl>
    <w:lvl w:ilvl="1" w:tplc="08090003">
      <w:start w:val="1"/>
      <w:numFmt w:val="decimal"/>
      <w:lvlText w:val="%2."/>
      <w:lvlJc w:val="left"/>
      <w:pPr>
        <w:tabs>
          <w:tab w:val="num" w:pos="2498"/>
        </w:tabs>
        <w:ind w:left="2498" w:hanging="360"/>
      </w:pPr>
    </w:lvl>
    <w:lvl w:ilvl="2" w:tplc="08090005">
      <w:start w:val="1"/>
      <w:numFmt w:val="decimal"/>
      <w:lvlText w:val="%3."/>
      <w:lvlJc w:val="left"/>
      <w:pPr>
        <w:tabs>
          <w:tab w:val="num" w:pos="3218"/>
        </w:tabs>
        <w:ind w:left="3218" w:hanging="360"/>
      </w:pPr>
    </w:lvl>
    <w:lvl w:ilvl="3" w:tplc="08090001">
      <w:start w:val="1"/>
      <w:numFmt w:val="decimal"/>
      <w:lvlText w:val="%4."/>
      <w:lvlJc w:val="left"/>
      <w:pPr>
        <w:tabs>
          <w:tab w:val="num" w:pos="3938"/>
        </w:tabs>
        <w:ind w:left="3938" w:hanging="360"/>
      </w:pPr>
    </w:lvl>
    <w:lvl w:ilvl="4" w:tplc="08090003">
      <w:start w:val="1"/>
      <w:numFmt w:val="decimal"/>
      <w:lvlText w:val="%5."/>
      <w:lvlJc w:val="left"/>
      <w:pPr>
        <w:tabs>
          <w:tab w:val="num" w:pos="4658"/>
        </w:tabs>
        <w:ind w:left="4658" w:hanging="360"/>
      </w:pPr>
    </w:lvl>
    <w:lvl w:ilvl="5" w:tplc="08090005">
      <w:start w:val="1"/>
      <w:numFmt w:val="decimal"/>
      <w:lvlText w:val="%6."/>
      <w:lvlJc w:val="left"/>
      <w:pPr>
        <w:tabs>
          <w:tab w:val="num" w:pos="5378"/>
        </w:tabs>
        <w:ind w:left="5378" w:hanging="360"/>
      </w:pPr>
    </w:lvl>
    <w:lvl w:ilvl="6" w:tplc="08090001">
      <w:start w:val="1"/>
      <w:numFmt w:val="decimal"/>
      <w:lvlText w:val="%7."/>
      <w:lvlJc w:val="left"/>
      <w:pPr>
        <w:tabs>
          <w:tab w:val="num" w:pos="6098"/>
        </w:tabs>
        <w:ind w:left="6098" w:hanging="360"/>
      </w:pPr>
    </w:lvl>
    <w:lvl w:ilvl="7" w:tplc="08090003">
      <w:start w:val="1"/>
      <w:numFmt w:val="decimal"/>
      <w:lvlText w:val="%8."/>
      <w:lvlJc w:val="left"/>
      <w:pPr>
        <w:tabs>
          <w:tab w:val="num" w:pos="6818"/>
        </w:tabs>
        <w:ind w:left="6818" w:hanging="360"/>
      </w:pPr>
    </w:lvl>
    <w:lvl w:ilvl="8" w:tplc="08090005">
      <w:start w:val="1"/>
      <w:numFmt w:val="decimal"/>
      <w:lvlText w:val="%9."/>
      <w:lvlJc w:val="left"/>
      <w:pPr>
        <w:tabs>
          <w:tab w:val="num" w:pos="7538"/>
        </w:tabs>
        <w:ind w:left="7538" w:hanging="360"/>
      </w:pPr>
    </w:lvl>
  </w:abstractNum>
  <w:abstractNum w:abstractNumId="17" w15:restartNumberingAfterBreak="0">
    <w:nsid w:val="501E6134"/>
    <w:multiLevelType w:val="hybridMultilevel"/>
    <w:tmpl w:val="869A45FA"/>
    <w:lvl w:ilvl="0" w:tplc="0809000F">
      <w:start w:val="1"/>
      <w:numFmt w:val="decimal"/>
      <w:lvlText w:val="%1."/>
      <w:lvlJc w:val="left"/>
      <w:pPr>
        <w:ind w:left="776" w:hanging="360"/>
      </w:pPr>
    </w:lvl>
    <w:lvl w:ilvl="1" w:tplc="08090019">
      <w:start w:val="1"/>
      <w:numFmt w:val="lowerLetter"/>
      <w:lvlText w:val="%2."/>
      <w:lvlJc w:val="left"/>
      <w:pPr>
        <w:ind w:left="1496" w:hanging="360"/>
      </w:pPr>
    </w:lvl>
    <w:lvl w:ilvl="2" w:tplc="0809001B">
      <w:start w:val="1"/>
      <w:numFmt w:val="lowerRoman"/>
      <w:lvlText w:val="%3."/>
      <w:lvlJc w:val="right"/>
      <w:pPr>
        <w:ind w:left="2216" w:hanging="180"/>
      </w:pPr>
    </w:lvl>
    <w:lvl w:ilvl="3" w:tplc="0809000F">
      <w:start w:val="1"/>
      <w:numFmt w:val="decimal"/>
      <w:lvlText w:val="%4."/>
      <w:lvlJc w:val="left"/>
      <w:pPr>
        <w:ind w:left="2936" w:hanging="360"/>
      </w:pPr>
    </w:lvl>
    <w:lvl w:ilvl="4" w:tplc="08090019">
      <w:start w:val="1"/>
      <w:numFmt w:val="lowerLetter"/>
      <w:lvlText w:val="%5."/>
      <w:lvlJc w:val="left"/>
      <w:pPr>
        <w:ind w:left="3656" w:hanging="360"/>
      </w:pPr>
    </w:lvl>
    <w:lvl w:ilvl="5" w:tplc="0809001B">
      <w:start w:val="1"/>
      <w:numFmt w:val="lowerRoman"/>
      <w:lvlText w:val="%6."/>
      <w:lvlJc w:val="right"/>
      <w:pPr>
        <w:ind w:left="4376" w:hanging="180"/>
      </w:pPr>
    </w:lvl>
    <w:lvl w:ilvl="6" w:tplc="0809000F">
      <w:start w:val="1"/>
      <w:numFmt w:val="decimal"/>
      <w:lvlText w:val="%7."/>
      <w:lvlJc w:val="left"/>
      <w:pPr>
        <w:ind w:left="5096" w:hanging="360"/>
      </w:pPr>
    </w:lvl>
    <w:lvl w:ilvl="7" w:tplc="08090019">
      <w:start w:val="1"/>
      <w:numFmt w:val="lowerLetter"/>
      <w:lvlText w:val="%8."/>
      <w:lvlJc w:val="left"/>
      <w:pPr>
        <w:ind w:left="5816" w:hanging="360"/>
      </w:pPr>
    </w:lvl>
    <w:lvl w:ilvl="8" w:tplc="0809001B">
      <w:start w:val="1"/>
      <w:numFmt w:val="lowerRoman"/>
      <w:lvlText w:val="%9."/>
      <w:lvlJc w:val="right"/>
      <w:pPr>
        <w:ind w:left="6536" w:hanging="180"/>
      </w:pPr>
    </w:lvl>
  </w:abstractNum>
  <w:abstractNum w:abstractNumId="18" w15:restartNumberingAfterBreak="0">
    <w:nsid w:val="53448326"/>
    <w:multiLevelType w:val="hybridMultilevel"/>
    <w:tmpl w:val="81FA3EE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55D87528"/>
    <w:multiLevelType w:val="hybridMultilevel"/>
    <w:tmpl w:val="B8EE15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68918F2"/>
    <w:multiLevelType w:val="hybridMultilevel"/>
    <w:tmpl w:val="4FACFC8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5BA46047"/>
    <w:multiLevelType w:val="hybridMultilevel"/>
    <w:tmpl w:val="A0CC2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CA90C02"/>
    <w:multiLevelType w:val="hybridMultilevel"/>
    <w:tmpl w:val="D5BAE4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E0E13AB"/>
    <w:multiLevelType w:val="hybridMultilevel"/>
    <w:tmpl w:val="517EBD1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5ED4450C"/>
    <w:multiLevelType w:val="hybridMultilevel"/>
    <w:tmpl w:val="317480F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5" w15:restartNumberingAfterBreak="0">
    <w:nsid w:val="62AC35BB"/>
    <w:multiLevelType w:val="hybridMultilevel"/>
    <w:tmpl w:val="FF82B5C4"/>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6" w15:restartNumberingAfterBreak="0">
    <w:nsid w:val="6FEE4CD5"/>
    <w:multiLevelType w:val="hybridMultilevel"/>
    <w:tmpl w:val="90DCCE6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749705F3"/>
    <w:multiLevelType w:val="hybridMultilevel"/>
    <w:tmpl w:val="C69AAFC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8" w15:restartNumberingAfterBreak="0">
    <w:nsid w:val="75FC11A2"/>
    <w:multiLevelType w:val="hybridMultilevel"/>
    <w:tmpl w:val="1090CD9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79D542C0"/>
    <w:multiLevelType w:val="hybridMultilevel"/>
    <w:tmpl w:val="069626FA"/>
    <w:lvl w:ilvl="0" w:tplc="0809000F">
      <w:start w:val="1"/>
      <w:numFmt w:val="decimal"/>
      <w:lvlText w:val="%1."/>
      <w:lvlJc w:val="left"/>
      <w:pPr>
        <w:ind w:left="720" w:hanging="360"/>
      </w:pPr>
    </w:lvl>
    <w:lvl w:ilvl="1" w:tplc="0809000F">
      <w:start w:val="1"/>
      <w:numFmt w:val="decimal"/>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9F44CFA"/>
    <w:multiLevelType w:val="hybridMultilevel"/>
    <w:tmpl w:val="9D684A08"/>
    <w:lvl w:ilvl="0" w:tplc="0809000F">
      <w:start w:val="1"/>
      <w:numFmt w:val="decimal"/>
      <w:lvlText w:val="%1."/>
      <w:lvlJc w:val="left"/>
      <w:pPr>
        <w:ind w:left="1793" w:hanging="360"/>
      </w:pPr>
    </w:lvl>
    <w:lvl w:ilvl="1" w:tplc="08090019">
      <w:start w:val="1"/>
      <w:numFmt w:val="lowerLetter"/>
      <w:lvlText w:val="%2."/>
      <w:lvlJc w:val="left"/>
      <w:pPr>
        <w:ind w:left="2513" w:hanging="360"/>
      </w:pPr>
    </w:lvl>
    <w:lvl w:ilvl="2" w:tplc="0809001B">
      <w:start w:val="1"/>
      <w:numFmt w:val="lowerRoman"/>
      <w:lvlText w:val="%3."/>
      <w:lvlJc w:val="right"/>
      <w:pPr>
        <w:ind w:left="3233" w:hanging="180"/>
      </w:pPr>
    </w:lvl>
    <w:lvl w:ilvl="3" w:tplc="0809000F">
      <w:start w:val="1"/>
      <w:numFmt w:val="decimal"/>
      <w:lvlText w:val="%4."/>
      <w:lvlJc w:val="left"/>
      <w:pPr>
        <w:ind w:left="3953" w:hanging="360"/>
      </w:pPr>
    </w:lvl>
    <w:lvl w:ilvl="4" w:tplc="08090019">
      <w:start w:val="1"/>
      <w:numFmt w:val="lowerLetter"/>
      <w:lvlText w:val="%5."/>
      <w:lvlJc w:val="left"/>
      <w:pPr>
        <w:ind w:left="4673" w:hanging="360"/>
      </w:pPr>
    </w:lvl>
    <w:lvl w:ilvl="5" w:tplc="0809001B">
      <w:start w:val="1"/>
      <w:numFmt w:val="lowerRoman"/>
      <w:lvlText w:val="%6."/>
      <w:lvlJc w:val="right"/>
      <w:pPr>
        <w:ind w:left="5393" w:hanging="180"/>
      </w:pPr>
    </w:lvl>
    <w:lvl w:ilvl="6" w:tplc="0809000F">
      <w:start w:val="1"/>
      <w:numFmt w:val="decimal"/>
      <w:lvlText w:val="%7."/>
      <w:lvlJc w:val="left"/>
      <w:pPr>
        <w:ind w:left="6113" w:hanging="360"/>
      </w:pPr>
    </w:lvl>
    <w:lvl w:ilvl="7" w:tplc="08090019">
      <w:start w:val="1"/>
      <w:numFmt w:val="lowerLetter"/>
      <w:lvlText w:val="%8."/>
      <w:lvlJc w:val="left"/>
      <w:pPr>
        <w:ind w:left="6833" w:hanging="360"/>
      </w:pPr>
    </w:lvl>
    <w:lvl w:ilvl="8" w:tplc="0809001B">
      <w:start w:val="1"/>
      <w:numFmt w:val="lowerRoman"/>
      <w:lvlText w:val="%9."/>
      <w:lvlJc w:val="right"/>
      <w:pPr>
        <w:ind w:left="7553" w:hanging="180"/>
      </w:pPr>
    </w:lvl>
  </w:abstractNum>
  <w:abstractNum w:abstractNumId="31" w15:restartNumberingAfterBreak="0">
    <w:nsid w:val="7CA932DE"/>
    <w:multiLevelType w:val="hybridMultilevel"/>
    <w:tmpl w:val="61DE0E26"/>
    <w:lvl w:ilvl="0" w:tplc="00B8FAF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D9458CF"/>
    <w:multiLevelType w:val="hybridMultilevel"/>
    <w:tmpl w:val="6D48F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DC541D7"/>
    <w:multiLevelType w:val="hybridMultilevel"/>
    <w:tmpl w:val="29EC88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4" w15:restartNumberingAfterBreak="0">
    <w:nsid w:val="7F495F58"/>
    <w:multiLevelType w:val="hybridMultilevel"/>
    <w:tmpl w:val="D7660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9"/>
  </w:num>
  <w:num w:numId="5">
    <w:abstractNumId w:val="3"/>
  </w:num>
  <w:num w:numId="6">
    <w:abstractNumId w:val="16"/>
  </w:num>
  <w:num w:numId="7">
    <w:abstractNumId w:val="10"/>
  </w:num>
  <w:num w:numId="8">
    <w:abstractNumId w:val="20"/>
  </w:num>
  <w:num w:numId="9">
    <w:abstractNumId w:val="34"/>
  </w:num>
  <w:num w:numId="10">
    <w:abstractNumId w:val="13"/>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12"/>
  </w:num>
  <w:num w:numId="14">
    <w:abstractNumId w:val="28"/>
  </w:num>
  <w:num w:numId="15">
    <w:abstractNumId w:val="23"/>
  </w:num>
  <w:num w:numId="16">
    <w:abstractNumId w:val="14"/>
  </w:num>
  <w:num w:numId="17">
    <w:abstractNumId w:val="22"/>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num>
  <w:num w:numId="20">
    <w:abstractNumId w:val="25"/>
  </w:num>
  <w:num w:numId="21">
    <w:abstractNumId w:val="19"/>
  </w:num>
  <w:num w:numId="22">
    <w:abstractNumId w:val="5"/>
  </w:num>
  <w:num w:numId="23">
    <w:abstractNumId w:val="21"/>
  </w:num>
  <w:num w:numId="24">
    <w:abstractNumId w:val="26"/>
  </w:num>
  <w:num w:numId="25">
    <w:abstractNumId w:val="9"/>
  </w:num>
  <w:num w:numId="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num>
  <w:num w:numId="2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8"/>
  </w:num>
  <w:num w:numId="30">
    <w:abstractNumId w:val="33"/>
  </w:num>
  <w:num w:numId="3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2"/>
  </w:num>
  <w:num w:numId="35">
    <w:abstractNumId w:val="31"/>
  </w:num>
  <w:num w:numId="3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7B04"/>
    <w:rsid w:val="0000028C"/>
    <w:rsid w:val="0000033A"/>
    <w:rsid w:val="0000037C"/>
    <w:rsid w:val="0000074F"/>
    <w:rsid w:val="00000B00"/>
    <w:rsid w:val="00000B83"/>
    <w:rsid w:val="0000122E"/>
    <w:rsid w:val="00001392"/>
    <w:rsid w:val="00001927"/>
    <w:rsid w:val="00001A1C"/>
    <w:rsid w:val="00001B47"/>
    <w:rsid w:val="00001CC1"/>
    <w:rsid w:val="00001CDD"/>
    <w:rsid w:val="00001DAC"/>
    <w:rsid w:val="00002097"/>
    <w:rsid w:val="0000230E"/>
    <w:rsid w:val="0000237A"/>
    <w:rsid w:val="0000240A"/>
    <w:rsid w:val="00002511"/>
    <w:rsid w:val="00002609"/>
    <w:rsid w:val="000026C5"/>
    <w:rsid w:val="00002B07"/>
    <w:rsid w:val="00002BF6"/>
    <w:rsid w:val="000032A6"/>
    <w:rsid w:val="000034FC"/>
    <w:rsid w:val="000036AE"/>
    <w:rsid w:val="00003744"/>
    <w:rsid w:val="00003768"/>
    <w:rsid w:val="000037A2"/>
    <w:rsid w:val="00003AAF"/>
    <w:rsid w:val="00003AE2"/>
    <w:rsid w:val="00003AE9"/>
    <w:rsid w:val="00003AF4"/>
    <w:rsid w:val="00003C7F"/>
    <w:rsid w:val="00003CA0"/>
    <w:rsid w:val="000042AA"/>
    <w:rsid w:val="000043F5"/>
    <w:rsid w:val="00004A76"/>
    <w:rsid w:val="00004E26"/>
    <w:rsid w:val="00004EDC"/>
    <w:rsid w:val="00004F6A"/>
    <w:rsid w:val="000051AE"/>
    <w:rsid w:val="0000543E"/>
    <w:rsid w:val="000054A6"/>
    <w:rsid w:val="00005573"/>
    <w:rsid w:val="00005775"/>
    <w:rsid w:val="00005861"/>
    <w:rsid w:val="000058C6"/>
    <w:rsid w:val="00005919"/>
    <w:rsid w:val="00005942"/>
    <w:rsid w:val="000059F1"/>
    <w:rsid w:val="00005A4B"/>
    <w:rsid w:val="00005CD0"/>
    <w:rsid w:val="00005D7D"/>
    <w:rsid w:val="00005E72"/>
    <w:rsid w:val="00006376"/>
    <w:rsid w:val="00006388"/>
    <w:rsid w:val="000065DB"/>
    <w:rsid w:val="000067EF"/>
    <w:rsid w:val="000069B2"/>
    <w:rsid w:val="00006A88"/>
    <w:rsid w:val="00006B52"/>
    <w:rsid w:val="00006D11"/>
    <w:rsid w:val="00006E46"/>
    <w:rsid w:val="0000703F"/>
    <w:rsid w:val="00007341"/>
    <w:rsid w:val="000078A5"/>
    <w:rsid w:val="000078CC"/>
    <w:rsid w:val="000078E4"/>
    <w:rsid w:val="000078F8"/>
    <w:rsid w:val="00007975"/>
    <w:rsid w:val="00007A0F"/>
    <w:rsid w:val="00007AB8"/>
    <w:rsid w:val="00007CA3"/>
    <w:rsid w:val="00010039"/>
    <w:rsid w:val="00010148"/>
    <w:rsid w:val="000102B9"/>
    <w:rsid w:val="0001038A"/>
    <w:rsid w:val="0001041A"/>
    <w:rsid w:val="00010453"/>
    <w:rsid w:val="0001052B"/>
    <w:rsid w:val="000107CA"/>
    <w:rsid w:val="00010FAC"/>
    <w:rsid w:val="000110A5"/>
    <w:rsid w:val="0001167C"/>
    <w:rsid w:val="000116C6"/>
    <w:rsid w:val="00011798"/>
    <w:rsid w:val="00011A15"/>
    <w:rsid w:val="00011CF8"/>
    <w:rsid w:val="00011CFF"/>
    <w:rsid w:val="00011E0C"/>
    <w:rsid w:val="00011F8D"/>
    <w:rsid w:val="00011FED"/>
    <w:rsid w:val="0001204C"/>
    <w:rsid w:val="000124CD"/>
    <w:rsid w:val="000125A3"/>
    <w:rsid w:val="000127A8"/>
    <w:rsid w:val="00012A8D"/>
    <w:rsid w:val="00012F10"/>
    <w:rsid w:val="00012FFD"/>
    <w:rsid w:val="0001327D"/>
    <w:rsid w:val="0001330E"/>
    <w:rsid w:val="000134A8"/>
    <w:rsid w:val="000134D5"/>
    <w:rsid w:val="000134EA"/>
    <w:rsid w:val="000139C8"/>
    <w:rsid w:val="00013B30"/>
    <w:rsid w:val="00013BDB"/>
    <w:rsid w:val="00013E56"/>
    <w:rsid w:val="000140ED"/>
    <w:rsid w:val="000145A5"/>
    <w:rsid w:val="000145C7"/>
    <w:rsid w:val="00014F5F"/>
    <w:rsid w:val="00014FF1"/>
    <w:rsid w:val="00014FF7"/>
    <w:rsid w:val="00015247"/>
    <w:rsid w:val="0001536E"/>
    <w:rsid w:val="000153E1"/>
    <w:rsid w:val="0001552D"/>
    <w:rsid w:val="00015715"/>
    <w:rsid w:val="00015C97"/>
    <w:rsid w:val="00015CBB"/>
    <w:rsid w:val="00015ED3"/>
    <w:rsid w:val="00016067"/>
    <w:rsid w:val="00016517"/>
    <w:rsid w:val="000165ED"/>
    <w:rsid w:val="000165FD"/>
    <w:rsid w:val="00016720"/>
    <w:rsid w:val="00016849"/>
    <w:rsid w:val="00016A31"/>
    <w:rsid w:val="00016DA8"/>
    <w:rsid w:val="000172AD"/>
    <w:rsid w:val="0001739B"/>
    <w:rsid w:val="000174CB"/>
    <w:rsid w:val="00017539"/>
    <w:rsid w:val="00017548"/>
    <w:rsid w:val="000175A2"/>
    <w:rsid w:val="00017607"/>
    <w:rsid w:val="00017614"/>
    <w:rsid w:val="0001771D"/>
    <w:rsid w:val="00017B85"/>
    <w:rsid w:val="00017C33"/>
    <w:rsid w:val="00017D33"/>
    <w:rsid w:val="00017E8C"/>
    <w:rsid w:val="0002008C"/>
    <w:rsid w:val="000202C8"/>
    <w:rsid w:val="00020478"/>
    <w:rsid w:val="0002055D"/>
    <w:rsid w:val="000205F2"/>
    <w:rsid w:val="00020693"/>
    <w:rsid w:val="000208E7"/>
    <w:rsid w:val="0002099E"/>
    <w:rsid w:val="000209B0"/>
    <w:rsid w:val="00020ABD"/>
    <w:rsid w:val="00020BF1"/>
    <w:rsid w:val="00020CB0"/>
    <w:rsid w:val="00021091"/>
    <w:rsid w:val="0002118B"/>
    <w:rsid w:val="00021449"/>
    <w:rsid w:val="0002144E"/>
    <w:rsid w:val="00021597"/>
    <w:rsid w:val="0002193C"/>
    <w:rsid w:val="00021A15"/>
    <w:rsid w:val="00021A1E"/>
    <w:rsid w:val="00021B4D"/>
    <w:rsid w:val="00021C67"/>
    <w:rsid w:val="0002205F"/>
    <w:rsid w:val="00022556"/>
    <w:rsid w:val="000225C4"/>
    <w:rsid w:val="000229E6"/>
    <w:rsid w:val="000229F4"/>
    <w:rsid w:val="00022F5C"/>
    <w:rsid w:val="0002311B"/>
    <w:rsid w:val="000233FD"/>
    <w:rsid w:val="00023411"/>
    <w:rsid w:val="00023764"/>
    <w:rsid w:val="000237BF"/>
    <w:rsid w:val="00023831"/>
    <w:rsid w:val="00023BAA"/>
    <w:rsid w:val="00023D98"/>
    <w:rsid w:val="00023F25"/>
    <w:rsid w:val="0002438B"/>
    <w:rsid w:val="00024524"/>
    <w:rsid w:val="0002460D"/>
    <w:rsid w:val="0002461B"/>
    <w:rsid w:val="0002463A"/>
    <w:rsid w:val="000248B2"/>
    <w:rsid w:val="0002498A"/>
    <w:rsid w:val="00024DFB"/>
    <w:rsid w:val="0002509E"/>
    <w:rsid w:val="000257F7"/>
    <w:rsid w:val="00025839"/>
    <w:rsid w:val="00025A59"/>
    <w:rsid w:val="00025F31"/>
    <w:rsid w:val="000260EE"/>
    <w:rsid w:val="000265BB"/>
    <w:rsid w:val="000267E3"/>
    <w:rsid w:val="00026B9F"/>
    <w:rsid w:val="00026BAC"/>
    <w:rsid w:val="00026C64"/>
    <w:rsid w:val="00026ED3"/>
    <w:rsid w:val="0002705D"/>
    <w:rsid w:val="000271E8"/>
    <w:rsid w:val="000273AE"/>
    <w:rsid w:val="000277BF"/>
    <w:rsid w:val="00027AAA"/>
    <w:rsid w:val="00027D04"/>
    <w:rsid w:val="00027DA5"/>
    <w:rsid w:val="00027F55"/>
    <w:rsid w:val="000306FF"/>
    <w:rsid w:val="00030827"/>
    <w:rsid w:val="00030899"/>
    <w:rsid w:val="00030912"/>
    <w:rsid w:val="00030964"/>
    <w:rsid w:val="000309A5"/>
    <w:rsid w:val="00030AE8"/>
    <w:rsid w:val="00030E41"/>
    <w:rsid w:val="00031550"/>
    <w:rsid w:val="000315CE"/>
    <w:rsid w:val="000317DF"/>
    <w:rsid w:val="00031A11"/>
    <w:rsid w:val="00031BCC"/>
    <w:rsid w:val="00031CA9"/>
    <w:rsid w:val="00031D6D"/>
    <w:rsid w:val="00031DD5"/>
    <w:rsid w:val="00031F3B"/>
    <w:rsid w:val="00031F52"/>
    <w:rsid w:val="00031F9B"/>
    <w:rsid w:val="00031FC7"/>
    <w:rsid w:val="00032177"/>
    <w:rsid w:val="00032513"/>
    <w:rsid w:val="000327E4"/>
    <w:rsid w:val="000329F8"/>
    <w:rsid w:val="00032A8B"/>
    <w:rsid w:val="00032C3D"/>
    <w:rsid w:val="00032D5A"/>
    <w:rsid w:val="00033022"/>
    <w:rsid w:val="00033353"/>
    <w:rsid w:val="000333C3"/>
    <w:rsid w:val="00033403"/>
    <w:rsid w:val="000334A7"/>
    <w:rsid w:val="000334EA"/>
    <w:rsid w:val="00033671"/>
    <w:rsid w:val="000339C4"/>
    <w:rsid w:val="00033BDC"/>
    <w:rsid w:val="00033D66"/>
    <w:rsid w:val="000340A3"/>
    <w:rsid w:val="000341C7"/>
    <w:rsid w:val="000345D0"/>
    <w:rsid w:val="000345DB"/>
    <w:rsid w:val="000346B5"/>
    <w:rsid w:val="0003477A"/>
    <w:rsid w:val="000347E1"/>
    <w:rsid w:val="00034861"/>
    <w:rsid w:val="000348B8"/>
    <w:rsid w:val="00034B70"/>
    <w:rsid w:val="00034B78"/>
    <w:rsid w:val="00034C68"/>
    <w:rsid w:val="00034D50"/>
    <w:rsid w:val="00034DB2"/>
    <w:rsid w:val="00034FA7"/>
    <w:rsid w:val="00035097"/>
    <w:rsid w:val="00035185"/>
    <w:rsid w:val="00035254"/>
    <w:rsid w:val="00035273"/>
    <w:rsid w:val="00035402"/>
    <w:rsid w:val="000359D9"/>
    <w:rsid w:val="00035ADA"/>
    <w:rsid w:val="00035C1D"/>
    <w:rsid w:val="00035D23"/>
    <w:rsid w:val="00035D61"/>
    <w:rsid w:val="00035E8B"/>
    <w:rsid w:val="000361D0"/>
    <w:rsid w:val="00036388"/>
    <w:rsid w:val="000363BA"/>
    <w:rsid w:val="000367A2"/>
    <w:rsid w:val="000368FA"/>
    <w:rsid w:val="000369D2"/>
    <w:rsid w:val="000369E6"/>
    <w:rsid w:val="00036A3D"/>
    <w:rsid w:val="00036B1F"/>
    <w:rsid w:val="00036C0C"/>
    <w:rsid w:val="00036EB5"/>
    <w:rsid w:val="00036EEE"/>
    <w:rsid w:val="00036F44"/>
    <w:rsid w:val="00036F5F"/>
    <w:rsid w:val="0003714E"/>
    <w:rsid w:val="000372E7"/>
    <w:rsid w:val="00037636"/>
    <w:rsid w:val="00037E9E"/>
    <w:rsid w:val="000401B0"/>
    <w:rsid w:val="000403E1"/>
    <w:rsid w:val="00040466"/>
    <w:rsid w:val="00040527"/>
    <w:rsid w:val="00040609"/>
    <w:rsid w:val="00040A46"/>
    <w:rsid w:val="00040A4A"/>
    <w:rsid w:val="00040D65"/>
    <w:rsid w:val="00040E04"/>
    <w:rsid w:val="0004115D"/>
    <w:rsid w:val="00041506"/>
    <w:rsid w:val="00041552"/>
    <w:rsid w:val="000417AE"/>
    <w:rsid w:val="000419BE"/>
    <w:rsid w:val="00041B5D"/>
    <w:rsid w:val="00041DC1"/>
    <w:rsid w:val="00041EDD"/>
    <w:rsid w:val="00042037"/>
    <w:rsid w:val="00042158"/>
    <w:rsid w:val="000425CA"/>
    <w:rsid w:val="00042724"/>
    <w:rsid w:val="0004273B"/>
    <w:rsid w:val="00042769"/>
    <w:rsid w:val="00042BF4"/>
    <w:rsid w:val="00042C6A"/>
    <w:rsid w:val="00042DE6"/>
    <w:rsid w:val="00042E0F"/>
    <w:rsid w:val="00043237"/>
    <w:rsid w:val="0004340F"/>
    <w:rsid w:val="000436BC"/>
    <w:rsid w:val="0004374E"/>
    <w:rsid w:val="00043764"/>
    <w:rsid w:val="000439AC"/>
    <w:rsid w:val="00043B50"/>
    <w:rsid w:val="00043B68"/>
    <w:rsid w:val="00043D41"/>
    <w:rsid w:val="00043E0A"/>
    <w:rsid w:val="00043F27"/>
    <w:rsid w:val="00043FF8"/>
    <w:rsid w:val="00044455"/>
    <w:rsid w:val="0004482F"/>
    <w:rsid w:val="0004489F"/>
    <w:rsid w:val="00044933"/>
    <w:rsid w:val="00044A17"/>
    <w:rsid w:val="00044E57"/>
    <w:rsid w:val="00044E88"/>
    <w:rsid w:val="00044EC5"/>
    <w:rsid w:val="0004500F"/>
    <w:rsid w:val="000452A1"/>
    <w:rsid w:val="000452BA"/>
    <w:rsid w:val="000452DB"/>
    <w:rsid w:val="00045485"/>
    <w:rsid w:val="000454D1"/>
    <w:rsid w:val="000454D3"/>
    <w:rsid w:val="0004573C"/>
    <w:rsid w:val="000459F7"/>
    <w:rsid w:val="00045BEA"/>
    <w:rsid w:val="00045BEE"/>
    <w:rsid w:val="00045C89"/>
    <w:rsid w:val="0004612E"/>
    <w:rsid w:val="0004628B"/>
    <w:rsid w:val="000463CF"/>
    <w:rsid w:val="000466C9"/>
    <w:rsid w:val="00046878"/>
    <w:rsid w:val="00046973"/>
    <w:rsid w:val="00046C02"/>
    <w:rsid w:val="00046E99"/>
    <w:rsid w:val="00046F5A"/>
    <w:rsid w:val="000471C2"/>
    <w:rsid w:val="0004721B"/>
    <w:rsid w:val="000472D7"/>
    <w:rsid w:val="000472F7"/>
    <w:rsid w:val="0004748A"/>
    <w:rsid w:val="000476A3"/>
    <w:rsid w:val="000477B7"/>
    <w:rsid w:val="00047935"/>
    <w:rsid w:val="00047A02"/>
    <w:rsid w:val="00047A4F"/>
    <w:rsid w:val="00047C4A"/>
    <w:rsid w:val="00047D23"/>
    <w:rsid w:val="00047E3C"/>
    <w:rsid w:val="00050052"/>
    <w:rsid w:val="000500F4"/>
    <w:rsid w:val="0005015B"/>
    <w:rsid w:val="00050301"/>
    <w:rsid w:val="00050367"/>
    <w:rsid w:val="0005043B"/>
    <w:rsid w:val="000506D1"/>
    <w:rsid w:val="000507C5"/>
    <w:rsid w:val="00050A29"/>
    <w:rsid w:val="00050A41"/>
    <w:rsid w:val="00050A7C"/>
    <w:rsid w:val="00050CD9"/>
    <w:rsid w:val="00050CF8"/>
    <w:rsid w:val="00050F18"/>
    <w:rsid w:val="0005121A"/>
    <w:rsid w:val="0005127B"/>
    <w:rsid w:val="000512A5"/>
    <w:rsid w:val="000513E3"/>
    <w:rsid w:val="00051804"/>
    <w:rsid w:val="0005185C"/>
    <w:rsid w:val="00051BDC"/>
    <w:rsid w:val="00051E09"/>
    <w:rsid w:val="00051FDA"/>
    <w:rsid w:val="0005225D"/>
    <w:rsid w:val="000522C4"/>
    <w:rsid w:val="000522E0"/>
    <w:rsid w:val="000524A3"/>
    <w:rsid w:val="000524C0"/>
    <w:rsid w:val="000524EC"/>
    <w:rsid w:val="000525B0"/>
    <w:rsid w:val="00052961"/>
    <w:rsid w:val="00052B89"/>
    <w:rsid w:val="00052E26"/>
    <w:rsid w:val="00052F44"/>
    <w:rsid w:val="00053149"/>
    <w:rsid w:val="000532A2"/>
    <w:rsid w:val="000535B1"/>
    <w:rsid w:val="00053616"/>
    <w:rsid w:val="00053665"/>
    <w:rsid w:val="00053674"/>
    <w:rsid w:val="000537D3"/>
    <w:rsid w:val="00053A5A"/>
    <w:rsid w:val="00053AFC"/>
    <w:rsid w:val="00053B89"/>
    <w:rsid w:val="00053D7B"/>
    <w:rsid w:val="00053F4F"/>
    <w:rsid w:val="000541E5"/>
    <w:rsid w:val="000542A2"/>
    <w:rsid w:val="00054370"/>
    <w:rsid w:val="0005453E"/>
    <w:rsid w:val="000545CC"/>
    <w:rsid w:val="00054654"/>
    <w:rsid w:val="000548EB"/>
    <w:rsid w:val="00054A7A"/>
    <w:rsid w:val="00054C3A"/>
    <w:rsid w:val="00054D8A"/>
    <w:rsid w:val="00055267"/>
    <w:rsid w:val="000554FB"/>
    <w:rsid w:val="00055585"/>
    <w:rsid w:val="0005598F"/>
    <w:rsid w:val="000562EB"/>
    <w:rsid w:val="000564B8"/>
    <w:rsid w:val="0005651E"/>
    <w:rsid w:val="00056D15"/>
    <w:rsid w:val="00056D32"/>
    <w:rsid w:val="00056EE9"/>
    <w:rsid w:val="00056FED"/>
    <w:rsid w:val="000570BC"/>
    <w:rsid w:val="0005736B"/>
    <w:rsid w:val="0005736D"/>
    <w:rsid w:val="00057619"/>
    <w:rsid w:val="00057683"/>
    <w:rsid w:val="00057742"/>
    <w:rsid w:val="000578A4"/>
    <w:rsid w:val="000578F5"/>
    <w:rsid w:val="00057984"/>
    <w:rsid w:val="000579E6"/>
    <w:rsid w:val="00057F0B"/>
    <w:rsid w:val="00057F52"/>
    <w:rsid w:val="000600DD"/>
    <w:rsid w:val="0006038C"/>
    <w:rsid w:val="000603A7"/>
    <w:rsid w:val="000603F1"/>
    <w:rsid w:val="0006076E"/>
    <w:rsid w:val="000607BE"/>
    <w:rsid w:val="00060883"/>
    <w:rsid w:val="00060D4A"/>
    <w:rsid w:val="00060E70"/>
    <w:rsid w:val="00060E7D"/>
    <w:rsid w:val="00060FD7"/>
    <w:rsid w:val="00061072"/>
    <w:rsid w:val="0006149E"/>
    <w:rsid w:val="0006176A"/>
    <w:rsid w:val="0006180B"/>
    <w:rsid w:val="00061815"/>
    <w:rsid w:val="00061861"/>
    <w:rsid w:val="0006212A"/>
    <w:rsid w:val="0006216B"/>
    <w:rsid w:val="00062175"/>
    <w:rsid w:val="000622BF"/>
    <w:rsid w:val="00062436"/>
    <w:rsid w:val="000624C6"/>
    <w:rsid w:val="000626D6"/>
    <w:rsid w:val="000629A7"/>
    <w:rsid w:val="00062C53"/>
    <w:rsid w:val="00062D69"/>
    <w:rsid w:val="00062F3D"/>
    <w:rsid w:val="0006301B"/>
    <w:rsid w:val="00063149"/>
    <w:rsid w:val="000633C9"/>
    <w:rsid w:val="00063691"/>
    <w:rsid w:val="00063C6A"/>
    <w:rsid w:val="00063F01"/>
    <w:rsid w:val="00063FBA"/>
    <w:rsid w:val="0006418B"/>
    <w:rsid w:val="00064316"/>
    <w:rsid w:val="00064561"/>
    <w:rsid w:val="00064607"/>
    <w:rsid w:val="00064820"/>
    <w:rsid w:val="00064928"/>
    <w:rsid w:val="000649CE"/>
    <w:rsid w:val="00064B11"/>
    <w:rsid w:val="00064DCC"/>
    <w:rsid w:val="00064FEE"/>
    <w:rsid w:val="000651F0"/>
    <w:rsid w:val="00065388"/>
    <w:rsid w:val="0006563E"/>
    <w:rsid w:val="0006569B"/>
    <w:rsid w:val="00065AC6"/>
    <w:rsid w:val="00065B09"/>
    <w:rsid w:val="00065BC7"/>
    <w:rsid w:val="00065CD0"/>
    <w:rsid w:val="00065E3F"/>
    <w:rsid w:val="00066025"/>
    <w:rsid w:val="00066090"/>
    <w:rsid w:val="00066192"/>
    <w:rsid w:val="00066253"/>
    <w:rsid w:val="0006626D"/>
    <w:rsid w:val="000662D9"/>
    <w:rsid w:val="0006666E"/>
    <w:rsid w:val="00066729"/>
    <w:rsid w:val="00066919"/>
    <w:rsid w:val="00066ACC"/>
    <w:rsid w:val="00066B50"/>
    <w:rsid w:val="00066C42"/>
    <w:rsid w:val="00066EAD"/>
    <w:rsid w:val="00066F02"/>
    <w:rsid w:val="00067035"/>
    <w:rsid w:val="000670E7"/>
    <w:rsid w:val="000671C6"/>
    <w:rsid w:val="00067355"/>
    <w:rsid w:val="00067778"/>
    <w:rsid w:val="00067A6F"/>
    <w:rsid w:val="00067A93"/>
    <w:rsid w:val="0007014C"/>
    <w:rsid w:val="00070160"/>
    <w:rsid w:val="000701FE"/>
    <w:rsid w:val="00070764"/>
    <w:rsid w:val="00070817"/>
    <w:rsid w:val="0007084E"/>
    <w:rsid w:val="0007086D"/>
    <w:rsid w:val="000708DA"/>
    <w:rsid w:val="00070910"/>
    <w:rsid w:val="00070C78"/>
    <w:rsid w:val="00071046"/>
    <w:rsid w:val="00071140"/>
    <w:rsid w:val="00071269"/>
    <w:rsid w:val="00071449"/>
    <w:rsid w:val="0007157B"/>
    <w:rsid w:val="00071611"/>
    <w:rsid w:val="000716BB"/>
    <w:rsid w:val="00071776"/>
    <w:rsid w:val="000717FE"/>
    <w:rsid w:val="00071C38"/>
    <w:rsid w:val="00071D47"/>
    <w:rsid w:val="00071DD3"/>
    <w:rsid w:val="00071F05"/>
    <w:rsid w:val="00072236"/>
    <w:rsid w:val="00072534"/>
    <w:rsid w:val="000725B7"/>
    <w:rsid w:val="00072657"/>
    <w:rsid w:val="000726FB"/>
    <w:rsid w:val="00072761"/>
    <w:rsid w:val="000728AF"/>
    <w:rsid w:val="00072B67"/>
    <w:rsid w:val="00072C6F"/>
    <w:rsid w:val="00072CC8"/>
    <w:rsid w:val="00072E27"/>
    <w:rsid w:val="000730B2"/>
    <w:rsid w:val="000732BC"/>
    <w:rsid w:val="00073425"/>
    <w:rsid w:val="0007355C"/>
    <w:rsid w:val="000735E0"/>
    <w:rsid w:val="00073608"/>
    <w:rsid w:val="00073812"/>
    <w:rsid w:val="0007381E"/>
    <w:rsid w:val="0007412A"/>
    <w:rsid w:val="000741D6"/>
    <w:rsid w:val="000744EB"/>
    <w:rsid w:val="0007457C"/>
    <w:rsid w:val="00074641"/>
    <w:rsid w:val="00074662"/>
    <w:rsid w:val="0007469E"/>
    <w:rsid w:val="000746A7"/>
    <w:rsid w:val="000747FD"/>
    <w:rsid w:val="00074934"/>
    <w:rsid w:val="00075065"/>
    <w:rsid w:val="000752EE"/>
    <w:rsid w:val="000753FB"/>
    <w:rsid w:val="00075713"/>
    <w:rsid w:val="000757B2"/>
    <w:rsid w:val="000757BA"/>
    <w:rsid w:val="000757C9"/>
    <w:rsid w:val="00075829"/>
    <w:rsid w:val="00075985"/>
    <w:rsid w:val="00075B82"/>
    <w:rsid w:val="00075EA4"/>
    <w:rsid w:val="00076107"/>
    <w:rsid w:val="0007628A"/>
    <w:rsid w:val="000763B5"/>
    <w:rsid w:val="00076521"/>
    <w:rsid w:val="00076558"/>
    <w:rsid w:val="0007685F"/>
    <w:rsid w:val="00076A2B"/>
    <w:rsid w:val="00076B21"/>
    <w:rsid w:val="00076F32"/>
    <w:rsid w:val="00077121"/>
    <w:rsid w:val="000771D2"/>
    <w:rsid w:val="00077209"/>
    <w:rsid w:val="00077CA0"/>
    <w:rsid w:val="00077DE6"/>
    <w:rsid w:val="00077E1A"/>
    <w:rsid w:val="00077E92"/>
    <w:rsid w:val="00077FB6"/>
    <w:rsid w:val="000805AA"/>
    <w:rsid w:val="00080622"/>
    <w:rsid w:val="00080874"/>
    <w:rsid w:val="00080B60"/>
    <w:rsid w:val="00080BB5"/>
    <w:rsid w:val="00080D65"/>
    <w:rsid w:val="00080F7A"/>
    <w:rsid w:val="00081055"/>
    <w:rsid w:val="000810B2"/>
    <w:rsid w:val="0008119C"/>
    <w:rsid w:val="000811B3"/>
    <w:rsid w:val="00081230"/>
    <w:rsid w:val="00081423"/>
    <w:rsid w:val="000814C1"/>
    <w:rsid w:val="00081717"/>
    <w:rsid w:val="000817F5"/>
    <w:rsid w:val="00081D01"/>
    <w:rsid w:val="00081F71"/>
    <w:rsid w:val="00081FFC"/>
    <w:rsid w:val="0008223E"/>
    <w:rsid w:val="00082339"/>
    <w:rsid w:val="00082464"/>
    <w:rsid w:val="0008256E"/>
    <w:rsid w:val="000825C0"/>
    <w:rsid w:val="000825D5"/>
    <w:rsid w:val="000828F2"/>
    <w:rsid w:val="00082CB5"/>
    <w:rsid w:val="00082E0F"/>
    <w:rsid w:val="00082E60"/>
    <w:rsid w:val="00082F42"/>
    <w:rsid w:val="00083081"/>
    <w:rsid w:val="0008313C"/>
    <w:rsid w:val="00083335"/>
    <w:rsid w:val="00083494"/>
    <w:rsid w:val="000837A1"/>
    <w:rsid w:val="000838A3"/>
    <w:rsid w:val="0008392F"/>
    <w:rsid w:val="00083A72"/>
    <w:rsid w:val="00083A7E"/>
    <w:rsid w:val="000841B7"/>
    <w:rsid w:val="000841F1"/>
    <w:rsid w:val="0008424A"/>
    <w:rsid w:val="00084278"/>
    <w:rsid w:val="00084290"/>
    <w:rsid w:val="00084598"/>
    <w:rsid w:val="00084603"/>
    <w:rsid w:val="000846E9"/>
    <w:rsid w:val="000847E2"/>
    <w:rsid w:val="00084B1B"/>
    <w:rsid w:val="00084D18"/>
    <w:rsid w:val="00084D8B"/>
    <w:rsid w:val="00084E88"/>
    <w:rsid w:val="0008525C"/>
    <w:rsid w:val="00085274"/>
    <w:rsid w:val="000852C6"/>
    <w:rsid w:val="000853B6"/>
    <w:rsid w:val="0008543B"/>
    <w:rsid w:val="00085480"/>
    <w:rsid w:val="00085970"/>
    <w:rsid w:val="00085AFA"/>
    <w:rsid w:val="00085B16"/>
    <w:rsid w:val="00085C16"/>
    <w:rsid w:val="00085FE1"/>
    <w:rsid w:val="0008630B"/>
    <w:rsid w:val="0008632E"/>
    <w:rsid w:val="00086510"/>
    <w:rsid w:val="0008654D"/>
    <w:rsid w:val="00086B17"/>
    <w:rsid w:val="00086E11"/>
    <w:rsid w:val="000873FD"/>
    <w:rsid w:val="0008742D"/>
    <w:rsid w:val="00087A0D"/>
    <w:rsid w:val="00087A41"/>
    <w:rsid w:val="00087A59"/>
    <w:rsid w:val="00087C6C"/>
    <w:rsid w:val="00087CD1"/>
    <w:rsid w:val="00087D03"/>
    <w:rsid w:val="0009005A"/>
    <w:rsid w:val="000901C8"/>
    <w:rsid w:val="0009020C"/>
    <w:rsid w:val="00090355"/>
    <w:rsid w:val="000903A1"/>
    <w:rsid w:val="0009063E"/>
    <w:rsid w:val="000908A6"/>
    <w:rsid w:val="00090926"/>
    <w:rsid w:val="00090DB3"/>
    <w:rsid w:val="00091692"/>
    <w:rsid w:val="000917A5"/>
    <w:rsid w:val="000917E6"/>
    <w:rsid w:val="0009182A"/>
    <w:rsid w:val="000918AE"/>
    <w:rsid w:val="0009195E"/>
    <w:rsid w:val="000919A1"/>
    <w:rsid w:val="000919CB"/>
    <w:rsid w:val="00091BF4"/>
    <w:rsid w:val="00091E1D"/>
    <w:rsid w:val="00092062"/>
    <w:rsid w:val="0009207E"/>
    <w:rsid w:val="0009211C"/>
    <w:rsid w:val="0009256E"/>
    <w:rsid w:val="00093710"/>
    <w:rsid w:val="00093763"/>
    <w:rsid w:val="000939AD"/>
    <w:rsid w:val="00093A04"/>
    <w:rsid w:val="00093D01"/>
    <w:rsid w:val="00093E59"/>
    <w:rsid w:val="00093E5F"/>
    <w:rsid w:val="000940A5"/>
    <w:rsid w:val="000943D2"/>
    <w:rsid w:val="00094434"/>
    <w:rsid w:val="00094492"/>
    <w:rsid w:val="000944EC"/>
    <w:rsid w:val="00094515"/>
    <w:rsid w:val="00094617"/>
    <w:rsid w:val="000947CF"/>
    <w:rsid w:val="000947ED"/>
    <w:rsid w:val="00094928"/>
    <w:rsid w:val="00094A50"/>
    <w:rsid w:val="00094CD9"/>
    <w:rsid w:val="00094FF8"/>
    <w:rsid w:val="00095187"/>
    <w:rsid w:val="00095209"/>
    <w:rsid w:val="000952BA"/>
    <w:rsid w:val="0009534D"/>
    <w:rsid w:val="000954D7"/>
    <w:rsid w:val="000954E5"/>
    <w:rsid w:val="000954EC"/>
    <w:rsid w:val="0009573A"/>
    <w:rsid w:val="00095796"/>
    <w:rsid w:val="0009599F"/>
    <w:rsid w:val="000959DD"/>
    <w:rsid w:val="00095C96"/>
    <w:rsid w:val="00095E05"/>
    <w:rsid w:val="00095E30"/>
    <w:rsid w:val="00095F41"/>
    <w:rsid w:val="0009624B"/>
    <w:rsid w:val="0009632D"/>
    <w:rsid w:val="00096B4B"/>
    <w:rsid w:val="00096B6A"/>
    <w:rsid w:val="00096C1E"/>
    <w:rsid w:val="00096C62"/>
    <w:rsid w:val="00096DD3"/>
    <w:rsid w:val="00096E6C"/>
    <w:rsid w:val="00097072"/>
    <w:rsid w:val="00097324"/>
    <w:rsid w:val="00097334"/>
    <w:rsid w:val="0009742D"/>
    <w:rsid w:val="0009743C"/>
    <w:rsid w:val="00097492"/>
    <w:rsid w:val="0009749A"/>
    <w:rsid w:val="00097585"/>
    <w:rsid w:val="000977D8"/>
    <w:rsid w:val="00097BFA"/>
    <w:rsid w:val="00097F63"/>
    <w:rsid w:val="00097F9A"/>
    <w:rsid w:val="000A0295"/>
    <w:rsid w:val="000A0317"/>
    <w:rsid w:val="000A0353"/>
    <w:rsid w:val="000A041D"/>
    <w:rsid w:val="000A0450"/>
    <w:rsid w:val="000A0502"/>
    <w:rsid w:val="000A06DD"/>
    <w:rsid w:val="000A09E1"/>
    <w:rsid w:val="000A0E73"/>
    <w:rsid w:val="000A0EC8"/>
    <w:rsid w:val="000A0FEE"/>
    <w:rsid w:val="000A116E"/>
    <w:rsid w:val="000A165D"/>
    <w:rsid w:val="000A1D0F"/>
    <w:rsid w:val="000A1D3C"/>
    <w:rsid w:val="000A1D41"/>
    <w:rsid w:val="000A2057"/>
    <w:rsid w:val="000A2086"/>
    <w:rsid w:val="000A20C2"/>
    <w:rsid w:val="000A2142"/>
    <w:rsid w:val="000A2298"/>
    <w:rsid w:val="000A2417"/>
    <w:rsid w:val="000A25DA"/>
    <w:rsid w:val="000A2B10"/>
    <w:rsid w:val="000A2B2F"/>
    <w:rsid w:val="000A2C04"/>
    <w:rsid w:val="000A2CEA"/>
    <w:rsid w:val="000A2CF3"/>
    <w:rsid w:val="000A307A"/>
    <w:rsid w:val="000A3207"/>
    <w:rsid w:val="000A3427"/>
    <w:rsid w:val="000A35A4"/>
    <w:rsid w:val="000A36E0"/>
    <w:rsid w:val="000A37E5"/>
    <w:rsid w:val="000A3805"/>
    <w:rsid w:val="000A382C"/>
    <w:rsid w:val="000A3924"/>
    <w:rsid w:val="000A396D"/>
    <w:rsid w:val="000A3BBF"/>
    <w:rsid w:val="000A3D2A"/>
    <w:rsid w:val="000A3DA7"/>
    <w:rsid w:val="000A3F22"/>
    <w:rsid w:val="000A415D"/>
    <w:rsid w:val="000A42B1"/>
    <w:rsid w:val="000A42D4"/>
    <w:rsid w:val="000A442A"/>
    <w:rsid w:val="000A44BD"/>
    <w:rsid w:val="000A4606"/>
    <w:rsid w:val="000A4862"/>
    <w:rsid w:val="000A4AB9"/>
    <w:rsid w:val="000A4B46"/>
    <w:rsid w:val="000A4BFB"/>
    <w:rsid w:val="000A4FF4"/>
    <w:rsid w:val="000A530F"/>
    <w:rsid w:val="000A5529"/>
    <w:rsid w:val="000A5586"/>
    <w:rsid w:val="000A584E"/>
    <w:rsid w:val="000A5889"/>
    <w:rsid w:val="000A5B10"/>
    <w:rsid w:val="000A5C41"/>
    <w:rsid w:val="000A5D27"/>
    <w:rsid w:val="000A5E79"/>
    <w:rsid w:val="000A6175"/>
    <w:rsid w:val="000A625A"/>
    <w:rsid w:val="000A62EB"/>
    <w:rsid w:val="000A63B1"/>
    <w:rsid w:val="000A641F"/>
    <w:rsid w:val="000A6C54"/>
    <w:rsid w:val="000A6C90"/>
    <w:rsid w:val="000A71AB"/>
    <w:rsid w:val="000A7450"/>
    <w:rsid w:val="000A7584"/>
    <w:rsid w:val="000A7ED4"/>
    <w:rsid w:val="000A7F97"/>
    <w:rsid w:val="000B00C6"/>
    <w:rsid w:val="000B0165"/>
    <w:rsid w:val="000B02FF"/>
    <w:rsid w:val="000B0598"/>
    <w:rsid w:val="000B0843"/>
    <w:rsid w:val="000B085E"/>
    <w:rsid w:val="000B09DD"/>
    <w:rsid w:val="000B0A73"/>
    <w:rsid w:val="000B0BCF"/>
    <w:rsid w:val="000B0BED"/>
    <w:rsid w:val="000B0C6E"/>
    <w:rsid w:val="000B0C92"/>
    <w:rsid w:val="000B0E75"/>
    <w:rsid w:val="000B10A7"/>
    <w:rsid w:val="000B11A9"/>
    <w:rsid w:val="000B1290"/>
    <w:rsid w:val="000B1513"/>
    <w:rsid w:val="000B152D"/>
    <w:rsid w:val="000B1623"/>
    <w:rsid w:val="000B1734"/>
    <w:rsid w:val="000B18F8"/>
    <w:rsid w:val="000B1A36"/>
    <w:rsid w:val="000B1E10"/>
    <w:rsid w:val="000B1E5C"/>
    <w:rsid w:val="000B1EE6"/>
    <w:rsid w:val="000B257C"/>
    <w:rsid w:val="000B2887"/>
    <w:rsid w:val="000B2958"/>
    <w:rsid w:val="000B2981"/>
    <w:rsid w:val="000B2D38"/>
    <w:rsid w:val="000B2FF8"/>
    <w:rsid w:val="000B30A1"/>
    <w:rsid w:val="000B33B4"/>
    <w:rsid w:val="000B35A4"/>
    <w:rsid w:val="000B39C2"/>
    <w:rsid w:val="000B3B6A"/>
    <w:rsid w:val="000B3D42"/>
    <w:rsid w:val="000B3F9E"/>
    <w:rsid w:val="000B4103"/>
    <w:rsid w:val="000B42E7"/>
    <w:rsid w:val="000B4346"/>
    <w:rsid w:val="000B44AA"/>
    <w:rsid w:val="000B44DB"/>
    <w:rsid w:val="000B4624"/>
    <w:rsid w:val="000B475E"/>
    <w:rsid w:val="000B4772"/>
    <w:rsid w:val="000B477D"/>
    <w:rsid w:val="000B47F4"/>
    <w:rsid w:val="000B4A46"/>
    <w:rsid w:val="000B4A72"/>
    <w:rsid w:val="000B4D66"/>
    <w:rsid w:val="000B4D8C"/>
    <w:rsid w:val="000B5040"/>
    <w:rsid w:val="000B506B"/>
    <w:rsid w:val="000B58EE"/>
    <w:rsid w:val="000B5BAE"/>
    <w:rsid w:val="000B5F12"/>
    <w:rsid w:val="000B615D"/>
    <w:rsid w:val="000B6206"/>
    <w:rsid w:val="000B621A"/>
    <w:rsid w:val="000B632C"/>
    <w:rsid w:val="000B6353"/>
    <w:rsid w:val="000B6477"/>
    <w:rsid w:val="000B6719"/>
    <w:rsid w:val="000B67B0"/>
    <w:rsid w:val="000B68FC"/>
    <w:rsid w:val="000B6BF5"/>
    <w:rsid w:val="000B6D7D"/>
    <w:rsid w:val="000B6DD2"/>
    <w:rsid w:val="000B6F1A"/>
    <w:rsid w:val="000B77BD"/>
    <w:rsid w:val="000B77DD"/>
    <w:rsid w:val="000B77E6"/>
    <w:rsid w:val="000B7970"/>
    <w:rsid w:val="000B79D7"/>
    <w:rsid w:val="000B7BA7"/>
    <w:rsid w:val="000B7C1A"/>
    <w:rsid w:val="000B7EBA"/>
    <w:rsid w:val="000B7ED4"/>
    <w:rsid w:val="000C0042"/>
    <w:rsid w:val="000C00ED"/>
    <w:rsid w:val="000C0150"/>
    <w:rsid w:val="000C02C3"/>
    <w:rsid w:val="000C033E"/>
    <w:rsid w:val="000C0379"/>
    <w:rsid w:val="000C0380"/>
    <w:rsid w:val="000C0663"/>
    <w:rsid w:val="000C068B"/>
    <w:rsid w:val="000C0742"/>
    <w:rsid w:val="000C0877"/>
    <w:rsid w:val="000C096D"/>
    <w:rsid w:val="000C0A94"/>
    <w:rsid w:val="000C0A9F"/>
    <w:rsid w:val="000C0DAE"/>
    <w:rsid w:val="000C0DE0"/>
    <w:rsid w:val="000C0F19"/>
    <w:rsid w:val="000C1081"/>
    <w:rsid w:val="000C1228"/>
    <w:rsid w:val="000C1389"/>
    <w:rsid w:val="000C1495"/>
    <w:rsid w:val="000C14A1"/>
    <w:rsid w:val="000C14EA"/>
    <w:rsid w:val="000C14EE"/>
    <w:rsid w:val="000C1862"/>
    <w:rsid w:val="000C1893"/>
    <w:rsid w:val="000C1965"/>
    <w:rsid w:val="000C1996"/>
    <w:rsid w:val="000C1CBB"/>
    <w:rsid w:val="000C1D23"/>
    <w:rsid w:val="000C1FDA"/>
    <w:rsid w:val="000C1FF5"/>
    <w:rsid w:val="000C22E3"/>
    <w:rsid w:val="000C242A"/>
    <w:rsid w:val="000C24B8"/>
    <w:rsid w:val="000C2666"/>
    <w:rsid w:val="000C2780"/>
    <w:rsid w:val="000C27D9"/>
    <w:rsid w:val="000C29E7"/>
    <w:rsid w:val="000C2A1B"/>
    <w:rsid w:val="000C2E8D"/>
    <w:rsid w:val="000C2F7E"/>
    <w:rsid w:val="000C3467"/>
    <w:rsid w:val="000C3667"/>
    <w:rsid w:val="000C36BD"/>
    <w:rsid w:val="000C378C"/>
    <w:rsid w:val="000C3C2E"/>
    <w:rsid w:val="000C3C6A"/>
    <w:rsid w:val="000C3C6E"/>
    <w:rsid w:val="000C403E"/>
    <w:rsid w:val="000C409A"/>
    <w:rsid w:val="000C40E9"/>
    <w:rsid w:val="000C411E"/>
    <w:rsid w:val="000C418B"/>
    <w:rsid w:val="000C41A2"/>
    <w:rsid w:val="000C4211"/>
    <w:rsid w:val="000C46C0"/>
    <w:rsid w:val="000C4825"/>
    <w:rsid w:val="000C4D8F"/>
    <w:rsid w:val="000C4EBD"/>
    <w:rsid w:val="000C50E5"/>
    <w:rsid w:val="000C5320"/>
    <w:rsid w:val="000C5373"/>
    <w:rsid w:val="000C54C2"/>
    <w:rsid w:val="000C56A1"/>
    <w:rsid w:val="000C57B9"/>
    <w:rsid w:val="000C5849"/>
    <w:rsid w:val="000C59C6"/>
    <w:rsid w:val="000C5D09"/>
    <w:rsid w:val="000C5F45"/>
    <w:rsid w:val="000C5F5F"/>
    <w:rsid w:val="000C616D"/>
    <w:rsid w:val="000C62CA"/>
    <w:rsid w:val="000C62D9"/>
    <w:rsid w:val="000C6510"/>
    <w:rsid w:val="000C6807"/>
    <w:rsid w:val="000C680E"/>
    <w:rsid w:val="000C68B6"/>
    <w:rsid w:val="000C69C5"/>
    <w:rsid w:val="000C6A27"/>
    <w:rsid w:val="000C6A7E"/>
    <w:rsid w:val="000C6ABF"/>
    <w:rsid w:val="000C6C20"/>
    <w:rsid w:val="000C6E5A"/>
    <w:rsid w:val="000C6F3A"/>
    <w:rsid w:val="000C717B"/>
    <w:rsid w:val="000C7182"/>
    <w:rsid w:val="000C7354"/>
    <w:rsid w:val="000C73F9"/>
    <w:rsid w:val="000C76E7"/>
    <w:rsid w:val="000C779E"/>
    <w:rsid w:val="000C78B9"/>
    <w:rsid w:val="000C79D7"/>
    <w:rsid w:val="000C7B04"/>
    <w:rsid w:val="000C7F81"/>
    <w:rsid w:val="000D03AC"/>
    <w:rsid w:val="000D06A4"/>
    <w:rsid w:val="000D0832"/>
    <w:rsid w:val="000D1069"/>
    <w:rsid w:val="000D11A2"/>
    <w:rsid w:val="000D12DA"/>
    <w:rsid w:val="000D13E4"/>
    <w:rsid w:val="000D15A1"/>
    <w:rsid w:val="000D1854"/>
    <w:rsid w:val="000D1CB4"/>
    <w:rsid w:val="000D1D25"/>
    <w:rsid w:val="000D2041"/>
    <w:rsid w:val="000D219C"/>
    <w:rsid w:val="000D236E"/>
    <w:rsid w:val="000D2628"/>
    <w:rsid w:val="000D26C7"/>
    <w:rsid w:val="000D276A"/>
    <w:rsid w:val="000D28BC"/>
    <w:rsid w:val="000D2A7C"/>
    <w:rsid w:val="000D2C3E"/>
    <w:rsid w:val="000D2D7F"/>
    <w:rsid w:val="000D3007"/>
    <w:rsid w:val="000D30FF"/>
    <w:rsid w:val="000D32F0"/>
    <w:rsid w:val="000D33FC"/>
    <w:rsid w:val="000D34F5"/>
    <w:rsid w:val="000D3623"/>
    <w:rsid w:val="000D372C"/>
    <w:rsid w:val="000D3748"/>
    <w:rsid w:val="000D3767"/>
    <w:rsid w:val="000D3925"/>
    <w:rsid w:val="000D3933"/>
    <w:rsid w:val="000D3EE8"/>
    <w:rsid w:val="000D4061"/>
    <w:rsid w:val="000D40FB"/>
    <w:rsid w:val="000D4177"/>
    <w:rsid w:val="000D41A5"/>
    <w:rsid w:val="000D430E"/>
    <w:rsid w:val="000D4601"/>
    <w:rsid w:val="000D4670"/>
    <w:rsid w:val="000D4DE5"/>
    <w:rsid w:val="000D4FA1"/>
    <w:rsid w:val="000D50E1"/>
    <w:rsid w:val="000D533F"/>
    <w:rsid w:val="000D5380"/>
    <w:rsid w:val="000D5CB6"/>
    <w:rsid w:val="000D5E20"/>
    <w:rsid w:val="000D5E59"/>
    <w:rsid w:val="000D6119"/>
    <w:rsid w:val="000D61A7"/>
    <w:rsid w:val="000D6577"/>
    <w:rsid w:val="000D67D8"/>
    <w:rsid w:val="000D697C"/>
    <w:rsid w:val="000D6A99"/>
    <w:rsid w:val="000D6B53"/>
    <w:rsid w:val="000D6BD5"/>
    <w:rsid w:val="000D6FEA"/>
    <w:rsid w:val="000D7289"/>
    <w:rsid w:val="000D72B9"/>
    <w:rsid w:val="000D73AE"/>
    <w:rsid w:val="000D7505"/>
    <w:rsid w:val="000D7547"/>
    <w:rsid w:val="000D7568"/>
    <w:rsid w:val="000D7584"/>
    <w:rsid w:val="000D7674"/>
    <w:rsid w:val="000D7771"/>
    <w:rsid w:val="000D78B0"/>
    <w:rsid w:val="000D78D0"/>
    <w:rsid w:val="000D7A6C"/>
    <w:rsid w:val="000D7AB0"/>
    <w:rsid w:val="000D7E3D"/>
    <w:rsid w:val="000D7F84"/>
    <w:rsid w:val="000E0073"/>
    <w:rsid w:val="000E014A"/>
    <w:rsid w:val="000E0474"/>
    <w:rsid w:val="000E048E"/>
    <w:rsid w:val="000E0498"/>
    <w:rsid w:val="000E0938"/>
    <w:rsid w:val="000E0A2A"/>
    <w:rsid w:val="000E0F4A"/>
    <w:rsid w:val="000E10FF"/>
    <w:rsid w:val="000E13C0"/>
    <w:rsid w:val="000E143D"/>
    <w:rsid w:val="000E1460"/>
    <w:rsid w:val="000E1542"/>
    <w:rsid w:val="000E1583"/>
    <w:rsid w:val="000E15EA"/>
    <w:rsid w:val="000E168F"/>
    <w:rsid w:val="000E1760"/>
    <w:rsid w:val="000E1944"/>
    <w:rsid w:val="000E19F2"/>
    <w:rsid w:val="000E202C"/>
    <w:rsid w:val="000E2081"/>
    <w:rsid w:val="000E22ED"/>
    <w:rsid w:val="000E22F5"/>
    <w:rsid w:val="000E2412"/>
    <w:rsid w:val="000E2456"/>
    <w:rsid w:val="000E2BB5"/>
    <w:rsid w:val="000E2E39"/>
    <w:rsid w:val="000E2E54"/>
    <w:rsid w:val="000E2EE0"/>
    <w:rsid w:val="000E2EF5"/>
    <w:rsid w:val="000E3374"/>
    <w:rsid w:val="000E33DE"/>
    <w:rsid w:val="000E33DF"/>
    <w:rsid w:val="000E341C"/>
    <w:rsid w:val="000E3660"/>
    <w:rsid w:val="000E36E6"/>
    <w:rsid w:val="000E3865"/>
    <w:rsid w:val="000E3A38"/>
    <w:rsid w:val="000E3BC0"/>
    <w:rsid w:val="000E3BFE"/>
    <w:rsid w:val="000E40BD"/>
    <w:rsid w:val="000E42E4"/>
    <w:rsid w:val="000E4932"/>
    <w:rsid w:val="000E4A77"/>
    <w:rsid w:val="000E4BBE"/>
    <w:rsid w:val="000E52D4"/>
    <w:rsid w:val="000E5406"/>
    <w:rsid w:val="000E5743"/>
    <w:rsid w:val="000E58AA"/>
    <w:rsid w:val="000E5AE1"/>
    <w:rsid w:val="000E5B63"/>
    <w:rsid w:val="000E5B69"/>
    <w:rsid w:val="000E5C25"/>
    <w:rsid w:val="000E5C66"/>
    <w:rsid w:val="000E5E8A"/>
    <w:rsid w:val="000E60FC"/>
    <w:rsid w:val="000E610D"/>
    <w:rsid w:val="000E6271"/>
    <w:rsid w:val="000E6382"/>
    <w:rsid w:val="000E6394"/>
    <w:rsid w:val="000E6483"/>
    <w:rsid w:val="000E64BB"/>
    <w:rsid w:val="000E6544"/>
    <w:rsid w:val="000E663C"/>
    <w:rsid w:val="000E66DD"/>
    <w:rsid w:val="000E686D"/>
    <w:rsid w:val="000E6991"/>
    <w:rsid w:val="000E69F0"/>
    <w:rsid w:val="000E6F88"/>
    <w:rsid w:val="000E70FE"/>
    <w:rsid w:val="000E7207"/>
    <w:rsid w:val="000E783B"/>
    <w:rsid w:val="000E79DF"/>
    <w:rsid w:val="000E7D98"/>
    <w:rsid w:val="000E7EB7"/>
    <w:rsid w:val="000E7F7D"/>
    <w:rsid w:val="000F0011"/>
    <w:rsid w:val="000F0036"/>
    <w:rsid w:val="000F0056"/>
    <w:rsid w:val="000F0095"/>
    <w:rsid w:val="000F0129"/>
    <w:rsid w:val="000F01E5"/>
    <w:rsid w:val="000F024A"/>
    <w:rsid w:val="000F02EE"/>
    <w:rsid w:val="000F0656"/>
    <w:rsid w:val="000F070B"/>
    <w:rsid w:val="000F0751"/>
    <w:rsid w:val="000F0A9A"/>
    <w:rsid w:val="000F0B43"/>
    <w:rsid w:val="000F0F24"/>
    <w:rsid w:val="000F0F9C"/>
    <w:rsid w:val="000F120E"/>
    <w:rsid w:val="000F13E5"/>
    <w:rsid w:val="000F1510"/>
    <w:rsid w:val="000F15FC"/>
    <w:rsid w:val="000F1917"/>
    <w:rsid w:val="000F19A1"/>
    <w:rsid w:val="000F1A1B"/>
    <w:rsid w:val="000F1D54"/>
    <w:rsid w:val="000F1FEF"/>
    <w:rsid w:val="000F2493"/>
    <w:rsid w:val="000F266D"/>
    <w:rsid w:val="000F279A"/>
    <w:rsid w:val="000F281F"/>
    <w:rsid w:val="000F2947"/>
    <w:rsid w:val="000F29F9"/>
    <w:rsid w:val="000F2E2B"/>
    <w:rsid w:val="000F2EAF"/>
    <w:rsid w:val="000F3023"/>
    <w:rsid w:val="000F3078"/>
    <w:rsid w:val="000F3227"/>
    <w:rsid w:val="000F351B"/>
    <w:rsid w:val="000F3551"/>
    <w:rsid w:val="000F381A"/>
    <w:rsid w:val="000F390F"/>
    <w:rsid w:val="000F398D"/>
    <w:rsid w:val="000F3A32"/>
    <w:rsid w:val="000F3E08"/>
    <w:rsid w:val="000F4207"/>
    <w:rsid w:val="000F429B"/>
    <w:rsid w:val="000F452E"/>
    <w:rsid w:val="000F46EC"/>
    <w:rsid w:val="000F4815"/>
    <w:rsid w:val="000F4854"/>
    <w:rsid w:val="000F4DC0"/>
    <w:rsid w:val="000F4E79"/>
    <w:rsid w:val="000F5256"/>
    <w:rsid w:val="000F54CE"/>
    <w:rsid w:val="000F5569"/>
    <w:rsid w:val="000F572B"/>
    <w:rsid w:val="000F5748"/>
    <w:rsid w:val="000F58B9"/>
    <w:rsid w:val="000F5BC5"/>
    <w:rsid w:val="000F5EEF"/>
    <w:rsid w:val="000F60E2"/>
    <w:rsid w:val="000F6123"/>
    <w:rsid w:val="000F6260"/>
    <w:rsid w:val="000F642E"/>
    <w:rsid w:val="000F6810"/>
    <w:rsid w:val="000F6852"/>
    <w:rsid w:val="000F6890"/>
    <w:rsid w:val="000F68BC"/>
    <w:rsid w:val="000F69DC"/>
    <w:rsid w:val="000F6AA0"/>
    <w:rsid w:val="000F6CF6"/>
    <w:rsid w:val="000F7467"/>
    <w:rsid w:val="000F7668"/>
    <w:rsid w:val="000F77C3"/>
    <w:rsid w:val="000F7BA4"/>
    <w:rsid w:val="000F7C65"/>
    <w:rsid w:val="000F7E16"/>
    <w:rsid w:val="000F7E38"/>
    <w:rsid w:val="000F7E90"/>
    <w:rsid w:val="0010030B"/>
    <w:rsid w:val="00100370"/>
    <w:rsid w:val="001004C6"/>
    <w:rsid w:val="00100FE0"/>
    <w:rsid w:val="001010F8"/>
    <w:rsid w:val="001012A8"/>
    <w:rsid w:val="00101378"/>
    <w:rsid w:val="001015EF"/>
    <w:rsid w:val="001016F9"/>
    <w:rsid w:val="0010182D"/>
    <w:rsid w:val="00101886"/>
    <w:rsid w:val="001018CD"/>
    <w:rsid w:val="00101BD1"/>
    <w:rsid w:val="00101BD5"/>
    <w:rsid w:val="00101E10"/>
    <w:rsid w:val="00101F4A"/>
    <w:rsid w:val="00102241"/>
    <w:rsid w:val="00102438"/>
    <w:rsid w:val="001025A1"/>
    <w:rsid w:val="00102A29"/>
    <w:rsid w:val="00102ACB"/>
    <w:rsid w:val="00102CBE"/>
    <w:rsid w:val="00102DF2"/>
    <w:rsid w:val="00103002"/>
    <w:rsid w:val="00103339"/>
    <w:rsid w:val="00103394"/>
    <w:rsid w:val="0010340B"/>
    <w:rsid w:val="001035B0"/>
    <w:rsid w:val="001037C0"/>
    <w:rsid w:val="001038F2"/>
    <w:rsid w:val="00103BF5"/>
    <w:rsid w:val="00103C6D"/>
    <w:rsid w:val="00103D47"/>
    <w:rsid w:val="00103F62"/>
    <w:rsid w:val="00104197"/>
    <w:rsid w:val="00104463"/>
    <w:rsid w:val="00104AB5"/>
    <w:rsid w:val="00104B56"/>
    <w:rsid w:val="00104E4A"/>
    <w:rsid w:val="00104E6F"/>
    <w:rsid w:val="00104E77"/>
    <w:rsid w:val="001055D2"/>
    <w:rsid w:val="00105826"/>
    <w:rsid w:val="0010589C"/>
    <w:rsid w:val="00105933"/>
    <w:rsid w:val="00105ADA"/>
    <w:rsid w:val="00105B93"/>
    <w:rsid w:val="00105C5A"/>
    <w:rsid w:val="00105E15"/>
    <w:rsid w:val="00105EE5"/>
    <w:rsid w:val="00105F29"/>
    <w:rsid w:val="0010641C"/>
    <w:rsid w:val="001064B1"/>
    <w:rsid w:val="001065D6"/>
    <w:rsid w:val="00106722"/>
    <w:rsid w:val="00106819"/>
    <w:rsid w:val="00106FBF"/>
    <w:rsid w:val="00107002"/>
    <w:rsid w:val="0010711F"/>
    <w:rsid w:val="001072C8"/>
    <w:rsid w:val="001074D6"/>
    <w:rsid w:val="00107503"/>
    <w:rsid w:val="00107A70"/>
    <w:rsid w:val="00107B26"/>
    <w:rsid w:val="00107C38"/>
    <w:rsid w:val="001100C5"/>
    <w:rsid w:val="001101E0"/>
    <w:rsid w:val="00110722"/>
    <w:rsid w:val="00110806"/>
    <w:rsid w:val="00110980"/>
    <w:rsid w:val="00110AAF"/>
    <w:rsid w:val="00110B2A"/>
    <w:rsid w:val="00110BD0"/>
    <w:rsid w:val="00110BDB"/>
    <w:rsid w:val="0011141C"/>
    <w:rsid w:val="001116FF"/>
    <w:rsid w:val="001117B6"/>
    <w:rsid w:val="00111956"/>
    <w:rsid w:val="001119F6"/>
    <w:rsid w:val="00111C53"/>
    <w:rsid w:val="00111F86"/>
    <w:rsid w:val="0011209A"/>
    <w:rsid w:val="00112609"/>
    <w:rsid w:val="00112748"/>
    <w:rsid w:val="00112796"/>
    <w:rsid w:val="001129D8"/>
    <w:rsid w:val="00112C1C"/>
    <w:rsid w:val="00112CC8"/>
    <w:rsid w:val="00112D63"/>
    <w:rsid w:val="00112F52"/>
    <w:rsid w:val="00113014"/>
    <w:rsid w:val="0011319C"/>
    <w:rsid w:val="0011352A"/>
    <w:rsid w:val="001135C9"/>
    <w:rsid w:val="001139A3"/>
    <w:rsid w:val="00113F6A"/>
    <w:rsid w:val="001140D7"/>
    <w:rsid w:val="0011445C"/>
    <w:rsid w:val="0011478D"/>
    <w:rsid w:val="00114AB7"/>
    <w:rsid w:val="00114B4A"/>
    <w:rsid w:val="00114BCD"/>
    <w:rsid w:val="00114C37"/>
    <w:rsid w:val="00114D8B"/>
    <w:rsid w:val="00114E9F"/>
    <w:rsid w:val="00114F08"/>
    <w:rsid w:val="00115074"/>
    <w:rsid w:val="00115283"/>
    <w:rsid w:val="00115593"/>
    <w:rsid w:val="001159F0"/>
    <w:rsid w:val="00115A8B"/>
    <w:rsid w:val="00115C30"/>
    <w:rsid w:val="00115E7E"/>
    <w:rsid w:val="00115F02"/>
    <w:rsid w:val="00116174"/>
    <w:rsid w:val="001165C1"/>
    <w:rsid w:val="00116676"/>
    <w:rsid w:val="001168FC"/>
    <w:rsid w:val="00116B5D"/>
    <w:rsid w:val="00116F32"/>
    <w:rsid w:val="001174E5"/>
    <w:rsid w:val="001176A1"/>
    <w:rsid w:val="00117961"/>
    <w:rsid w:val="00117B68"/>
    <w:rsid w:val="001201AB"/>
    <w:rsid w:val="001201AF"/>
    <w:rsid w:val="001202EB"/>
    <w:rsid w:val="00120402"/>
    <w:rsid w:val="001205F5"/>
    <w:rsid w:val="0012060D"/>
    <w:rsid w:val="0012067B"/>
    <w:rsid w:val="001209EB"/>
    <w:rsid w:val="00120A74"/>
    <w:rsid w:val="00120BC5"/>
    <w:rsid w:val="00121331"/>
    <w:rsid w:val="00121613"/>
    <w:rsid w:val="00121949"/>
    <w:rsid w:val="00121A03"/>
    <w:rsid w:val="00121AF4"/>
    <w:rsid w:val="00121B7F"/>
    <w:rsid w:val="00121B84"/>
    <w:rsid w:val="00122222"/>
    <w:rsid w:val="00122452"/>
    <w:rsid w:val="001224F0"/>
    <w:rsid w:val="001225DE"/>
    <w:rsid w:val="001226A8"/>
    <w:rsid w:val="00122716"/>
    <w:rsid w:val="0012274B"/>
    <w:rsid w:val="00122860"/>
    <w:rsid w:val="001228DC"/>
    <w:rsid w:val="00122C4D"/>
    <w:rsid w:val="0012304B"/>
    <w:rsid w:val="00123095"/>
    <w:rsid w:val="0012330B"/>
    <w:rsid w:val="0012336C"/>
    <w:rsid w:val="001233A4"/>
    <w:rsid w:val="0012343B"/>
    <w:rsid w:val="00123524"/>
    <w:rsid w:val="001235CE"/>
    <w:rsid w:val="0012382D"/>
    <w:rsid w:val="001238F8"/>
    <w:rsid w:val="00123AB7"/>
    <w:rsid w:val="00123ACD"/>
    <w:rsid w:val="00123D0E"/>
    <w:rsid w:val="00123D2C"/>
    <w:rsid w:val="00123DBF"/>
    <w:rsid w:val="00123FD7"/>
    <w:rsid w:val="001246A9"/>
    <w:rsid w:val="001249FC"/>
    <w:rsid w:val="00124EDD"/>
    <w:rsid w:val="00124EFE"/>
    <w:rsid w:val="00124F06"/>
    <w:rsid w:val="00124F20"/>
    <w:rsid w:val="00125225"/>
    <w:rsid w:val="0012531C"/>
    <w:rsid w:val="001253EE"/>
    <w:rsid w:val="0012579C"/>
    <w:rsid w:val="001259D6"/>
    <w:rsid w:val="00125FA2"/>
    <w:rsid w:val="00125FF2"/>
    <w:rsid w:val="0012634E"/>
    <w:rsid w:val="0012656A"/>
    <w:rsid w:val="00126631"/>
    <w:rsid w:val="0012677D"/>
    <w:rsid w:val="00126BED"/>
    <w:rsid w:val="00126CE5"/>
    <w:rsid w:val="00126ECE"/>
    <w:rsid w:val="00126FA6"/>
    <w:rsid w:val="001271A0"/>
    <w:rsid w:val="00127528"/>
    <w:rsid w:val="00127582"/>
    <w:rsid w:val="0012775B"/>
    <w:rsid w:val="00127771"/>
    <w:rsid w:val="00127A68"/>
    <w:rsid w:val="00127AA5"/>
    <w:rsid w:val="00127DDF"/>
    <w:rsid w:val="001302E7"/>
    <w:rsid w:val="001304F7"/>
    <w:rsid w:val="001305DE"/>
    <w:rsid w:val="001306A0"/>
    <w:rsid w:val="001307CF"/>
    <w:rsid w:val="0013099B"/>
    <w:rsid w:val="00130C22"/>
    <w:rsid w:val="00130F2F"/>
    <w:rsid w:val="00130F90"/>
    <w:rsid w:val="001311E8"/>
    <w:rsid w:val="001314FD"/>
    <w:rsid w:val="0013150E"/>
    <w:rsid w:val="001316E4"/>
    <w:rsid w:val="001318D3"/>
    <w:rsid w:val="00131A88"/>
    <w:rsid w:val="00131ACA"/>
    <w:rsid w:val="00131C34"/>
    <w:rsid w:val="00131E2D"/>
    <w:rsid w:val="00131FE5"/>
    <w:rsid w:val="0013266A"/>
    <w:rsid w:val="001329F5"/>
    <w:rsid w:val="00132AFF"/>
    <w:rsid w:val="00132C0E"/>
    <w:rsid w:val="00132F54"/>
    <w:rsid w:val="00132FBD"/>
    <w:rsid w:val="0013309A"/>
    <w:rsid w:val="00133464"/>
    <w:rsid w:val="001334FD"/>
    <w:rsid w:val="001336B1"/>
    <w:rsid w:val="001336FD"/>
    <w:rsid w:val="00133843"/>
    <w:rsid w:val="00133E03"/>
    <w:rsid w:val="0013401E"/>
    <w:rsid w:val="00134028"/>
    <w:rsid w:val="00134113"/>
    <w:rsid w:val="001345AE"/>
    <w:rsid w:val="00134748"/>
    <w:rsid w:val="00134885"/>
    <w:rsid w:val="00134A2B"/>
    <w:rsid w:val="00134B3F"/>
    <w:rsid w:val="00134D8C"/>
    <w:rsid w:val="00134D9D"/>
    <w:rsid w:val="00135267"/>
    <w:rsid w:val="001352A7"/>
    <w:rsid w:val="00135327"/>
    <w:rsid w:val="00135468"/>
    <w:rsid w:val="00135541"/>
    <w:rsid w:val="0013595C"/>
    <w:rsid w:val="00135AED"/>
    <w:rsid w:val="00135DAC"/>
    <w:rsid w:val="0013624B"/>
    <w:rsid w:val="001362DD"/>
    <w:rsid w:val="001368E1"/>
    <w:rsid w:val="00136F04"/>
    <w:rsid w:val="00137090"/>
    <w:rsid w:val="001372E8"/>
    <w:rsid w:val="001372FA"/>
    <w:rsid w:val="001373FD"/>
    <w:rsid w:val="0013744E"/>
    <w:rsid w:val="001375F2"/>
    <w:rsid w:val="0013787E"/>
    <w:rsid w:val="00137A75"/>
    <w:rsid w:val="00137BDF"/>
    <w:rsid w:val="00137D46"/>
    <w:rsid w:val="00137E8A"/>
    <w:rsid w:val="00137EA9"/>
    <w:rsid w:val="00137ECC"/>
    <w:rsid w:val="00137F9E"/>
    <w:rsid w:val="001401C1"/>
    <w:rsid w:val="001402C4"/>
    <w:rsid w:val="00140625"/>
    <w:rsid w:val="0014071C"/>
    <w:rsid w:val="00140817"/>
    <w:rsid w:val="001408B0"/>
    <w:rsid w:val="0014097A"/>
    <w:rsid w:val="001409A1"/>
    <w:rsid w:val="00140B53"/>
    <w:rsid w:val="00140BA7"/>
    <w:rsid w:val="00140E41"/>
    <w:rsid w:val="001411F2"/>
    <w:rsid w:val="001411FA"/>
    <w:rsid w:val="00141208"/>
    <w:rsid w:val="001413A7"/>
    <w:rsid w:val="001416FB"/>
    <w:rsid w:val="00141A0B"/>
    <w:rsid w:val="00141C32"/>
    <w:rsid w:val="00141D90"/>
    <w:rsid w:val="00141EBC"/>
    <w:rsid w:val="00142145"/>
    <w:rsid w:val="001421B9"/>
    <w:rsid w:val="001421DC"/>
    <w:rsid w:val="00142279"/>
    <w:rsid w:val="0014229F"/>
    <w:rsid w:val="00142635"/>
    <w:rsid w:val="001428F9"/>
    <w:rsid w:val="001429BE"/>
    <w:rsid w:val="00142A3A"/>
    <w:rsid w:val="00142F22"/>
    <w:rsid w:val="0014339B"/>
    <w:rsid w:val="001433E2"/>
    <w:rsid w:val="0014366A"/>
    <w:rsid w:val="0014394C"/>
    <w:rsid w:val="00143ABB"/>
    <w:rsid w:val="00143E71"/>
    <w:rsid w:val="00143F64"/>
    <w:rsid w:val="00143F88"/>
    <w:rsid w:val="001441A4"/>
    <w:rsid w:val="0014446F"/>
    <w:rsid w:val="00144477"/>
    <w:rsid w:val="0014484E"/>
    <w:rsid w:val="001449DF"/>
    <w:rsid w:val="00144A26"/>
    <w:rsid w:val="00144A5F"/>
    <w:rsid w:val="00144B33"/>
    <w:rsid w:val="00144E99"/>
    <w:rsid w:val="00144EE0"/>
    <w:rsid w:val="00145496"/>
    <w:rsid w:val="001459B7"/>
    <w:rsid w:val="001459D8"/>
    <w:rsid w:val="00145CF3"/>
    <w:rsid w:val="00145D50"/>
    <w:rsid w:val="00145E37"/>
    <w:rsid w:val="00145FFF"/>
    <w:rsid w:val="001460FB"/>
    <w:rsid w:val="00146472"/>
    <w:rsid w:val="001464CA"/>
    <w:rsid w:val="00146547"/>
    <w:rsid w:val="001468F9"/>
    <w:rsid w:val="001469B2"/>
    <w:rsid w:val="00146A5C"/>
    <w:rsid w:val="00146AF1"/>
    <w:rsid w:val="00146C05"/>
    <w:rsid w:val="00146D4E"/>
    <w:rsid w:val="0014722B"/>
    <w:rsid w:val="001474B9"/>
    <w:rsid w:val="0014793D"/>
    <w:rsid w:val="00147A52"/>
    <w:rsid w:val="00147A93"/>
    <w:rsid w:val="00147BF3"/>
    <w:rsid w:val="00147E19"/>
    <w:rsid w:val="00147EE0"/>
    <w:rsid w:val="00147F35"/>
    <w:rsid w:val="00147F6E"/>
    <w:rsid w:val="001502C1"/>
    <w:rsid w:val="00150621"/>
    <w:rsid w:val="001507BB"/>
    <w:rsid w:val="00150852"/>
    <w:rsid w:val="00150A48"/>
    <w:rsid w:val="00150C5D"/>
    <w:rsid w:val="00150CD1"/>
    <w:rsid w:val="00150E52"/>
    <w:rsid w:val="00151020"/>
    <w:rsid w:val="00151320"/>
    <w:rsid w:val="0015135D"/>
    <w:rsid w:val="00151497"/>
    <w:rsid w:val="001515C0"/>
    <w:rsid w:val="0015170D"/>
    <w:rsid w:val="0015170F"/>
    <w:rsid w:val="001517BA"/>
    <w:rsid w:val="00151819"/>
    <w:rsid w:val="00151ABA"/>
    <w:rsid w:val="00151B5D"/>
    <w:rsid w:val="00151BF3"/>
    <w:rsid w:val="00151D8B"/>
    <w:rsid w:val="00151DE8"/>
    <w:rsid w:val="00151EE1"/>
    <w:rsid w:val="00151F24"/>
    <w:rsid w:val="001522A1"/>
    <w:rsid w:val="001522DB"/>
    <w:rsid w:val="001523BC"/>
    <w:rsid w:val="00152962"/>
    <w:rsid w:val="001529D6"/>
    <w:rsid w:val="00152BB9"/>
    <w:rsid w:val="00152C06"/>
    <w:rsid w:val="00152C6E"/>
    <w:rsid w:val="00152CAE"/>
    <w:rsid w:val="00152CFF"/>
    <w:rsid w:val="00152D1B"/>
    <w:rsid w:val="00153443"/>
    <w:rsid w:val="001538BD"/>
    <w:rsid w:val="00153D32"/>
    <w:rsid w:val="00153E1D"/>
    <w:rsid w:val="00153E30"/>
    <w:rsid w:val="00153F72"/>
    <w:rsid w:val="00153F80"/>
    <w:rsid w:val="00154071"/>
    <w:rsid w:val="001540BA"/>
    <w:rsid w:val="00154143"/>
    <w:rsid w:val="0015419E"/>
    <w:rsid w:val="0015424C"/>
    <w:rsid w:val="00154262"/>
    <w:rsid w:val="00154368"/>
    <w:rsid w:val="00154389"/>
    <w:rsid w:val="00154563"/>
    <w:rsid w:val="00154935"/>
    <w:rsid w:val="00154A8E"/>
    <w:rsid w:val="00154AE2"/>
    <w:rsid w:val="00154F09"/>
    <w:rsid w:val="00155032"/>
    <w:rsid w:val="0015513C"/>
    <w:rsid w:val="0015534E"/>
    <w:rsid w:val="001553A6"/>
    <w:rsid w:val="001553ED"/>
    <w:rsid w:val="001555A4"/>
    <w:rsid w:val="00155975"/>
    <w:rsid w:val="0015598E"/>
    <w:rsid w:val="00155A53"/>
    <w:rsid w:val="00155B08"/>
    <w:rsid w:val="00155BEA"/>
    <w:rsid w:val="00155F74"/>
    <w:rsid w:val="00156139"/>
    <w:rsid w:val="00156391"/>
    <w:rsid w:val="0015666F"/>
    <w:rsid w:val="00156725"/>
    <w:rsid w:val="001567FD"/>
    <w:rsid w:val="00156AAE"/>
    <w:rsid w:val="00156B10"/>
    <w:rsid w:val="00156C4D"/>
    <w:rsid w:val="00156C84"/>
    <w:rsid w:val="00156F11"/>
    <w:rsid w:val="00156FDB"/>
    <w:rsid w:val="001570C2"/>
    <w:rsid w:val="001571CA"/>
    <w:rsid w:val="001574BD"/>
    <w:rsid w:val="00157505"/>
    <w:rsid w:val="00157823"/>
    <w:rsid w:val="00157BF7"/>
    <w:rsid w:val="00157DE9"/>
    <w:rsid w:val="00157F98"/>
    <w:rsid w:val="00160209"/>
    <w:rsid w:val="00160303"/>
    <w:rsid w:val="001603E4"/>
    <w:rsid w:val="0016043F"/>
    <w:rsid w:val="00160447"/>
    <w:rsid w:val="0016063C"/>
    <w:rsid w:val="00160698"/>
    <w:rsid w:val="00160986"/>
    <w:rsid w:val="00161394"/>
    <w:rsid w:val="00161567"/>
    <w:rsid w:val="0016172A"/>
    <w:rsid w:val="00161957"/>
    <w:rsid w:val="001619E8"/>
    <w:rsid w:val="00161AD9"/>
    <w:rsid w:val="00161F8D"/>
    <w:rsid w:val="00161FDC"/>
    <w:rsid w:val="001621F5"/>
    <w:rsid w:val="00162555"/>
    <w:rsid w:val="001626AB"/>
    <w:rsid w:val="00162A50"/>
    <w:rsid w:val="00162BFA"/>
    <w:rsid w:val="00162C1C"/>
    <w:rsid w:val="00162FC2"/>
    <w:rsid w:val="001632C8"/>
    <w:rsid w:val="00163836"/>
    <w:rsid w:val="00163989"/>
    <w:rsid w:val="00163AE9"/>
    <w:rsid w:val="00163C48"/>
    <w:rsid w:val="00163CDA"/>
    <w:rsid w:val="00163CEA"/>
    <w:rsid w:val="00164016"/>
    <w:rsid w:val="00164090"/>
    <w:rsid w:val="001645F4"/>
    <w:rsid w:val="0016462D"/>
    <w:rsid w:val="00164706"/>
    <w:rsid w:val="001647F2"/>
    <w:rsid w:val="0016498D"/>
    <w:rsid w:val="001649F4"/>
    <w:rsid w:val="00164B4C"/>
    <w:rsid w:val="00164CD4"/>
    <w:rsid w:val="00165048"/>
    <w:rsid w:val="0016527F"/>
    <w:rsid w:val="00165286"/>
    <w:rsid w:val="00165471"/>
    <w:rsid w:val="001654D8"/>
    <w:rsid w:val="0016557F"/>
    <w:rsid w:val="00165867"/>
    <w:rsid w:val="00165AA6"/>
    <w:rsid w:val="00165AB5"/>
    <w:rsid w:val="00165ED2"/>
    <w:rsid w:val="00165F89"/>
    <w:rsid w:val="0016617F"/>
    <w:rsid w:val="001661A5"/>
    <w:rsid w:val="00166528"/>
    <w:rsid w:val="0016658C"/>
    <w:rsid w:val="0016658F"/>
    <w:rsid w:val="00166C2E"/>
    <w:rsid w:val="00166C36"/>
    <w:rsid w:val="00166F05"/>
    <w:rsid w:val="00166F17"/>
    <w:rsid w:val="00167382"/>
    <w:rsid w:val="001674FC"/>
    <w:rsid w:val="00167770"/>
    <w:rsid w:val="00167816"/>
    <w:rsid w:val="00167829"/>
    <w:rsid w:val="00167A8B"/>
    <w:rsid w:val="00167BB0"/>
    <w:rsid w:val="00167E78"/>
    <w:rsid w:val="00167F7D"/>
    <w:rsid w:val="00167FE3"/>
    <w:rsid w:val="00170263"/>
    <w:rsid w:val="001703E0"/>
    <w:rsid w:val="00170564"/>
    <w:rsid w:val="001705BE"/>
    <w:rsid w:val="00170632"/>
    <w:rsid w:val="00170A9F"/>
    <w:rsid w:val="00170F6F"/>
    <w:rsid w:val="00171047"/>
    <w:rsid w:val="001710EF"/>
    <w:rsid w:val="00171300"/>
    <w:rsid w:val="001713AD"/>
    <w:rsid w:val="001713FF"/>
    <w:rsid w:val="0017143F"/>
    <w:rsid w:val="001717BB"/>
    <w:rsid w:val="00171916"/>
    <w:rsid w:val="00171987"/>
    <w:rsid w:val="00171A58"/>
    <w:rsid w:val="00171CA9"/>
    <w:rsid w:val="00171F46"/>
    <w:rsid w:val="00172303"/>
    <w:rsid w:val="00172593"/>
    <w:rsid w:val="00172633"/>
    <w:rsid w:val="00172869"/>
    <w:rsid w:val="001728BC"/>
    <w:rsid w:val="00172968"/>
    <w:rsid w:val="00172D5E"/>
    <w:rsid w:val="00173091"/>
    <w:rsid w:val="001732B8"/>
    <w:rsid w:val="001732DC"/>
    <w:rsid w:val="00173A64"/>
    <w:rsid w:val="00173E13"/>
    <w:rsid w:val="00173F96"/>
    <w:rsid w:val="00174054"/>
    <w:rsid w:val="00174312"/>
    <w:rsid w:val="001745BC"/>
    <w:rsid w:val="001747A4"/>
    <w:rsid w:val="00174B4A"/>
    <w:rsid w:val="00174B9E"/>
    <w:rsid w:val="00175076"/>
    <w:rsid w:val="0017532A"/>
    <w:rsid w:val="001756CF"/>
    <w:rsid w:val="00175723"/>
    <w:rsid w:val="001758EA"/>
    <w:rsid w:val="00175C93"/>
    <w:rsid w:val="00175CC2"/>
    <w:rsid w:val="00175F98"/>
    <w:rsid w:val="00176243"/>
    <w:rsid w:val="001764DE"/>
    <w:rsid w:val="00176611"/>
    <w:rsid w:val="001766E9"/>
    <w:rsid w:val="001766F9"/>
    <w:rsid w:val="001769DD"/>
    <w:rsid w:val="00176AD3"/>
    <w:rsid w:val="00176C93"/>
    <w:rsid w:val="00176CF6"/>
    <w:rsid w:val="00176FE3"/>
    <w:rsid w:val="00176FEB"/>
    <w:rsid w:val="001774F4"/>
    <w:rsid w:val="0017765C"/>
    <w:rsid w:val="001776A5"/>
    <w:rsid w:val="00177E16"/>
    <w:rsid w:val="00177F86"/>
    <w:rsid w:val="00180051"/>
    <w:rsid w:val="00180108"/>
    <w:rsid w:val="00180479"/>
    <w:rsid w:val="001804D7"/>
    <w:rsid w:val="00180670"/>
    <w:rsid w:val="00180744"/>
    <w:rsid w:val="00180C4E"/>
    <w:rsid w:val="00180D5D"/>
    <w:rsid w:val="00180F1D"/>
    <w:rsid w:val="00180F20"/>
    <w:rsid w:val="00180FCF"/>
    <w:rsid w:val="0018124D"/>
    <w:rsid w:val="00181256"/>
    <w:rsid w:val="00181306"/>
    <w:rsid w:val="00181435"/>
    <w:rsid w:val="001814B0"/>
    <w:rsid w:val="001815FF"/>
    <w:rsid w:val="00181613"/>
    <w:rsid w:val="00181665"/>
    <w:rsid w:val="001816C8"/>
    <w:rsid w:val="00181710"/>
    <w:rsid w:val="00181A22"/>
    <w:rsid w:val="00181D5D"/>
    <w:rsid w:val="00181E45"/>
    <w:rsid w:val="001822BB"/>
    <w:rsid w:val="001827E4"/>
    <w:rsid w:val="001828FE"/>
    <w:rsid w:val="00182A56"/>
    <w:rsid w:val="00182AB2"/>
    <w:rsid w:val="00182BFE"/>
    <w:rsid w:val="00182DE4"/>
    <w:rsid w:val="001833B2"/>
    <w:rsid w:val="001833C4"/>
    <w:rsid w:val="001834E0"/>
    <w:rsid w:val="00183540"/>
    <w:rsid w:val="001835EB"/>
    <w:rsid w:val="00183661"/>
    <w:rsid w:val="001838C5"/>
    <w:rsid w:val="00183B5D"/>
    <w:rsid w:val="00183D69"/>
    <w:rsid w:val="00184073"/>
    <w:rsid w:val="001840A4"/>
    <w:rsid w:val="00184138"/>
    <w:rsid w:val="00184151"/>
    <w:rsid w:val="001843F9"/>
    <w:rsid w:val="00184434"/>
    <w:rsid w:val="00184597"/>
    <w:rsid w:val="0018490A"/>
    <w:rsid w:val="00184A11"/>
    <w:rsid w:val="00184B44"/>
    <w:rsid w:val="00184F79"/>
    <w:rsid w:val="00184FA8"/>
    <w:rsid w:val="00184FC7"/>
    <w:rsid w:val="00185007"/>
    <w:rsid w:val="001851A9"/>
    <w:rsid w:val="00185289"/>
    <w:rsid w:val="00185499"/>
    <w:rsid w:val="001856C7"/>
    <w:rsid w:val="00185789"/>
    <w:rsid w:val="0018584A"/>
    <w:rsid w:val="001858A2"/>
    <w:rsid w:val="00185CE0"/>
    <w:rsid w:val="00185D2B"/>
    <w:rsid w:val="00185D3C"/>
    <w:rsid w:val="00185DB1"/>
    <w:rsid w:val="00185FA2"/>
    <w:rsid w:val="00186200"/>
    <w:rsid w:val="001864E1"/>
    <w:rsid w:val="00186751"/>
    <w:rsid w:val="00186890"/>
    <w:rsid w:val="00186BFC"/>
    <w:rsid w:val="00186CA0"/>
    <w:rsid w:val="00186D57"/>
    <w:rsid w:val="00186DDF"/>
    <w:rsid w:val="00186E9A"/>
    <w:rsid w:val="00187256"/>
    <w:rsid w:val="00187484"/>
    <w:rsid w:val="00187505"/>
    <w:rsid w:val="001876D4"/>
    <w:rsid w:val="0018781A"/>
    <w:rsid w:val="001878DF"/>
    <w:rsid w:val="001879BD"/>
    <w:rsid w:val="00187B18"/>
    <w:rsid w:val="00187C44"/>
    <w:rsid w:val="00187D3E"/>
    <w:rsid w:val="001900C3"/>
    <w:rsid w:val="001901FC"/>
    <w:rsid w:val="00190466"/>
    <w:rsid w:val="00190480"/>
    <w:rsid w:val="0019060E"/>
    <w:rsid w:val="00190953"/>
    <w:rsid w:val="00190A7C"/>
    <w:rsid w:val="00190AD4"/>
    <w:rsid w:val="00190AD5"/>
    <w:rsid w:val="00190C7B"/>
    <w:rsid w:val="00190D19"/>
    <w:rsid w:val="00190D38"/>
    <w:rsid w:val="00190D70"/>
    <w:rsid w:val="001910BE"/>
    <w:rsid w:val="00191102"/>
    <w:rsid w:val="0019128F"/>
    <w:rsid w:val="0019129D"/>
    <w:rsid w:val="001912D3"/>
    <w:rsid w:val="0019133B"/>
    <w:rsid w:val="00191858"/>
    <w:rsid w:val="00191906"/>
    <w:rsid w:val="00191CB5"/>
    <w:rsid w:val="00192055"/>
    <w:rsid w:val="00192164"/>
    <w:rsid w:val="00192583"/>
    <w:rsid w:val="001926C6"/>
    <w:rsid w:val="00192E48"/>
    <w:rsid w:val="00192EF6"/>
    <w:rsid w:val="00192F2E"/>
    <w:rsid w:val="00192FDE"/>
    <w:rsid w:val="001931AE"/>
    <w:rsid w:val="001931F5"/>
    <w:rsid w:val="001932A6"/>
    <w:rsid w:val="00193463"/>
    <w:rsid w:val="00193489"/>
    <w:rsid w:val="001934DE"/>
    <w:rsid w:val="001935A8"/>
    <w:rsid w:val="00193651"/>
    <w:rsid w:val="001938DC"/>
    <w:rsid w:val="00193AA6"/>
    <w:rsid w:val="00193AEE"/>
    <w:rsid w:val="00193B18"/>
    <w:rsid w:val="00193B2E"/>
    <w:rsid w:val="00193DAB"/>
    <w:rsid w:val="00194179"/>
    <w:rsid w:val="001941A4"/>
    <w:rsid w:val="00194474"/>
    <w:rsid w:val="00194498"/>
    <w:rsid w:val="001947C6"/>
    <w:rsid w:val="001947F9"/>
    <w:rsid w:val="00194916"/>
    <w:rsid w:val="00194A18"/>
    <w:rsid w:val="00194A8C"/>
    <w:rsid w:val="00194A99"/>
    <w:rsid w:val="00194E3A"/>
    <w:rsid w:val="00194EB1"/>
    <w:rsid w:val="00194F74"/>
    <w:rsid w:val="0019504C"/>
    <w:rsid w:val="00195056"/>
    <w:rsid w:val="001951B2"/>
    <w:rsid w:val="00195318"/>
    <w:rsid w:val="001953A0"/>
    <w:rsid w:val="001953F5"/>
    <w:rsid w:val="00195408"/>
    <w:rsid w:val="00195956"/>
    <w:rsid w:val="00195A60"/>
    <w:rsid w:val="00195B65"/>
    <w:rsid w:val="00195D41"/>
    <w:rsid w:val="00195D8C"/>
    <w:rsid w:val="00195DEA"/>
    <w:rsid w:val="0019603D"/>
    <w:rsid w:val="001961B1"/>
    <w:rsid w:val="001964CF"/>
    <w:rsid w:val="001965D4"/>
    <w:rsid w:val="001965E6"/>
    <w:rsid w:val="00196834"/>
    <w:rsid w:val="00196928"/>
    <w:rsid w:val="00196966"/>
    <w:rsid w:val="00196A6F"/>
    <w:rsid w:val="00196AED"/>
    <w:rsid w:val="00196B73"/>
    <w:rsid w:val="00196B78"/>
    <w:rsid w:val="00196B8C"/>
    <w:rsid w:val="00196BBD"/>
    <w:rsid w:val="00196BCE"/>
    <w:rsid w:val="00196FEB"/>
    <w:rsid w:val="00197009"/>
    <w:rsid w:val="0019730E"/>
    <w:rsid w:val="001974A9"/>
    <w:rsid w:val="00197634"/>
    <w:rsid w:val="001977FA"/>
    <w:rsid w:val="00197BA3"/>
    <w:rsid w:val="001A0249"/>
    <w:rsid w:val="001A0300"/>
    <w:rsid w:val="001A03E4"/>
    <w:rsid w:val="001A04DC"/>
    <w:rsid w:val="001A04E4"/>
    <w:rsid w:val="001A053E"/>
    <w:rsid w:val="001A05DD"/>
    <w:rsid w:val="001A0636"/>
    <w:rsid w:val="001A07D6"/>
    <w:rsid w:val="001A07DD"/>
    <w:rsid w:val="001A09A0"/>
    <w:rsid w:val="001A0A14"/>
    <w:rsid w:val="001A0A62"/>
    <w:rsid w:val="001A0AD5"/>
    <w:rsid w:val="001A0DC2"/>
    <w:rsid w:val="001A0FBA"/>
    <w:rsid w:val="001A13B2"/>
    <w:rsid w:val="001A17AA"/>
    <w:rsid w:val="001A17E2"/>
    <w:rsid w:val="001A1944"/>
    <w:rsid w:val="001A1992"/>
    <w:rsid w:val="001A1A09"/>
    <w:rsid w:val="001A1F2D"/>
    <w:rsid w:val="001A2008"/>
    <w:rsid w:val="001A2191"/>
    <w:rsid w:val="001A23EE"/>
    <w:rsid w:val="001A2426"/>
    <w:rsid w:val="001A24EA"/>
    <w:rsid w:val="001A25B6"/>
    <w:rsid w:val="001A260F"/>
    <w:rsid w:val="001A2767"/>
    <w:rsid w:val="001A2797"/>
    <w:rsid w:val="001A281D"/>
    <w:rsid w:val="001A28D8"/>
    <w:rsid w:val="001A2960"/>
    <w:rsid w:val="001A2A6D"/>
    <w:rsid w:val="001A2AD3"/>
    <w:rsid w:val="001A2ADB"/>
    <w:rsid w:val="001A2B3F"/>
    <w:rsid w:val="001A2E67"/>
    <w:rsid w:val="001A3065"/>
    <w:rsid w:val="001A329F"/>
    <w:rsid w:val="001A3538"/>
    <w:rsid w:val="001A3639"/>
    <w:rsid w:val="001A36D9"/>
    <w:rsid w:val="001A3994"/>
    <w:rsid w:val="001A3BB4"/>
    <w:rsid w:val="001A3C93"/>
    <w:rsid w:val="001A3D4A"/>
    <w:rsid w:val="001A3DE6"/>
    <w:rsid w:val="001A3F6D"/>
    <w:rsid w:val="001A42B3"/>
    <w:rsid w:val="001A4986"/>
    <w:rsid w:val="001A4AF4"/>
    <w:rsid w:val="001A4C31"/>
    <w:rsid w:val="001A4E37"/>
    <w:rsid w:val="001A4F7F"/>
    <w:rsid w:val="001A535A"/>
    <w:rsid w:val="001A5569"/>
    <w:rsid w:val="001A5910"/>
    <w:rsid w:val="001A596E"/>
    <w:rsid w:val="001A5A63"/>
    <w:rsid w:val="001A5C09"/>
    <w:rsid w:val="001A5D4D"/>
    <w:rsid w:val="001A5F59"/>
    <w:rsid w:val="001A6164"/>
    <w:rsid w:val="001A630C"/>
    <w:rsid w:val="001A6707"/>
    <w:rsid w:val="001A6797"/>
    <w:rsid w:val="001A68B4"/>
    <w:rsid w:val="001A69B7"/>
    <w:rsid w:val="001A69F7"/>
    <w:rsid w:val="001A6A9F"/>
    <w:rsid w:val="001A6ACD"/>
    <w:rsid w:val="001A6BD1"/>
    <w:rsid w:val="001A6CAB"/>
    <w:rsid w:val="001A6CC4"/>
    <w:rsid w:val="001A6CDB"/>
    <w:rsid w:val="001A6E40"/>
    <w:rsid w:val="001A6EAB"/>
    <w:rsid w:val="001A7027"/>
    <w:rsid w:val="001A7127"/>
    <w:rsid w:val="001A7232"/>
    <w:rsid w:val="001A7345"/>
    <w:rsid w:val="001A75CE"/>
    <w:rsid w:val="001A77A8"/>
    <w:rsid w:val="001A789F"/>
    <w:rsid w:val="001A792C"/>
    <w:rsid w:val="001A798C"/>
    <w:rsid w:val="001A798F"/>
    <w:rsid w:val="001A7A13"/>
    <w:rsid w:val="001A7B5C"/>
    <w:rsid w:val="001A7C84"/>
    <w:rsid w:val="001B010B"/>
    <w:rsid w:val="001B0179"/>
    <w:rsid w:val="001B054B"/>
    <w:rsid w:val="001B074B"/>
    <w:rsid w:val="001B0874"/>
    <w:rsid w:val="001B0C13"/>
    <w:rsid w:val="001B1078"/>
    <w:rsid w:val="001B1370"/>
    <w:rsid w:val="001B1402"/>
    <w:rsid w:val="001B1592"/>
    <w:rsid w:val="001B171A"/>
    <w:rsid w:val="001B1960"/>
    <w:rsid w:val="001B19C2"/>
    <w:rsid w:val="001B19D1"/>
    <w:rsid w:val="001B1B9F"/>
    <w:rsid w:val="001B1C53"/>
    <w:rsid w:val="001B1CA6"/>
    <w:rsid w:val="001B1D5E"/>
    <w:rsid w:val="001B2146"/>
    <w:rsid w:val="001B21AD"/>
    <w:rsid w:val="001B240E"/>
    <w:rsid w:val="001B2422"/>
    <w:rsid w:val="001B26E2"/>
    <w:rsid w:val="001B2724"/>
    <w:rsid w:val="001B2A0E"/>
    <w:rsid w:val="001B2A3D"/>
    <w:rsid w:val="001B3185"/>
    <w:rsid w:val="001B320C"/>
    <w:rsid w:val="001B3451"/>
    <w:rsid w:val="001B3B02"/>
    <w:rsid w:val="001B3B35"/>
    <w:rsid w:val="001B3BD5"/>
    <w:rsid w:val="001B3D21"/>
    <w:rsid w:val="001B3DA4"/>
    <w:rsid w:val="001B3FCE"/>
    <w:rsid w:val="001B45AC"/>
    <w:rsid w:val="001B465B"/>
    <w:rsid w:val="001B4799"/>
    <w:rsid w:val="001B4F1B"/>
    <w:rsid w:val="001B505E"/>
    <w:rsid w:val="001B5225"/>
    <w:rsid w:val="001B5253"/>
    <w:rsid w:val="001B5563"/>
    <w:rsid w:val="001B55C0"/>
    <w:rsid w:val="001B5793"/>
    <w:rsid w:val="001B5B6C"/>
    <w:rsid w:val="001B5C3F"/>
    <w:rsid w:val="001B5DC7"/>
    <w:rsid w:val="001B5F14"/>
    <w:rsid w:val="001B6085"/>
    <w:rsid w:val="001B6206"/>
    <w:rsid w:val="001B62EA"/>
    <w:rsid w:val="001B63E7"/>
    <w:rsid w:val="001B647B"/>
    <w:rsid w:val="001B653C"/>
    <w:rsid w:val="001B6540"/>
    <w:rsid w:val="001B6895"/>
    <w:rsid w:val="001B68E8"/>
    <w:rsid w:val="001B6997"/>
    <w:rsid w:val="001B6BCD"/>
    <w:rsid w:val="001B6CA5"/>
    <w:rsid w:val="001B6E40"/>
    <w:rsid w:val="001B6EE1"/>
    <w:rsid w:val="001B7105"/>
    <w:rsid w:val="001B7160"/>
    <w:rsid w:val="001B732E"/>
    <w:rsid w:val="001B739D"/>
    <w:rsid w:val="001B74C3"/>
    <w:rsid w:val="001B7677"/>
    <w:rsid w:val="001B7D94"/>
    <w:rsid w:val="001B7E40"/>
    <w:rsid w:val="001C01A0"/>
    <w:rsid w:val="001C0278"/>
    <w:rsid w:val="001C0325"/>
    <w:rsid w:val="001C044C"/>
    <w:rsid w:val="001C0620"/>
    <w:rsid w:val="001C0621"/>
    <w:rsid w:val="001C0676"/>
    <w:rsid w:val="001C0BDF"/>
    <w:rsid w:val="001C0E97"/>
    <w:rsid w:val="001C0FD2"/>
    <w:rsid w:val="001C120C"/>
    <w:rsid w:val="001C124E"/>
    <w:rsid w:val="001C1297"/>
    <w:rsid w:val="001C1462"/>
    <w:rsid w:val="001C14A0"/>
    <w:rsid w:val="001C14D9"/>
    <w:rsid w:val="001C165A"/>
    <w:rsid w:val="001C1660"/>
    <w:rsid w:val="001C17CB"/>
    <w:rsid w:val="001C1D91"/>
    <w:rsid w:val="001C1E52"/>
    <w:rsid w:val="001C2110"/>
    <w:rsid w:val="001C2197"/>
    <w:rsid w:val="001C219D"/>
    <w:rsid w:val="001C2499"/>
    <w:rsid w:val="001C250C"/>
    <w:rsid w:val="001C255A"/>
    <w:rsid w:val="001C2805"/>
    <w:rsid w:val="001C2D17"/>
    <w:rsid w:val="001C2D9A"/>
    <w:rsid w:val="001C2DB9"/>
    <w:rsid w:val="001C2E18"/>
    <w:rsid w:val="001C2F1D"/>
    <w:rsid w:val="001C3313"/>
    <w:rsid w:val="001C346F"/>
    <w:rsid w:val="001C362F"/>
    <w:rsid w:val="001C3721"/>
    <w:rsid w:val="001C3974"/>
    <w:rsid w:val="001C3A87"/>
    <w:rsid w:val="001C3BD8"/>
    <w:rsid w:val="001C3EA2"/>
    <w:rsid w:val="001C4053"/>
    <w:rsid w:val="001C4230"/>
    <w:rsid w:val="001C43B5"/>
    <w:rsid w:val="001C440C"/>
    <w:rsid w:val="001C44E3"/>
    <w:rsid w:val="001C4686"/>
    <w:rsid w:val="001C4A18"/>
    <w:rsid w:val="001C4B53"/>
    <w:rsid w:val="001C4DFF"/>
    <w:rsid w:val="001C504A"/>
    <w:rsid w:val="001C53B0"/>
    <w:rsid w:val="001C552E"/>
    <w:rsid w:val="001C55AF"/>
    <w:rsid w:val="001C5A6C"/>
    <w:rsid w:val="001C5B1A"/>
    <w:rsid w:val="001C5BA4"/>
    <w:rsid w:val="001C5DD1"/>
    <w:rsid w:val="001C5ECA"/>
    <w:rsid w:val="001C5F90"/>
    <w:rsid w:val="001C5FA3"/>
    <w:rsid w:val="001C5FCE"/>
    <w:rsid w:val="001C6187"/>
    <w:rsid w:val="001C68DF"/>
    <w:rsid w:val="001C698A"/>
    <w:rsid w:val="001C6A8D"/>
    <w:rsid w:val="001C6D09"/>
    <w:rsid w:val="001C70F3"/>
    <w:rsid w:val="001C7AEB"/>
    <w:rsid w:val="001C7EC6"/>
    <w:rsid w:val="001C7ED4"/>
    <w:rsid w:val="001D0195"/>
    <w:rsid w:val="001D03AD"/>
    <w:rsid w:val="001D06D6"/>
    <w:rsid w:val="001D0C2E"/>
    <w:rsid w:val="001D0E1D"/>
    <w:rsid w:val="001D11C1"/>
    <w:rsid w:val="001D1300"/>
    <w:rsid w:val="001D1439"/>
    <w:rsid w:val="001D165C"/>
    <w:rsid w:val="001D167C"/>
    <w:rsid w:val="001D16B4"/>
    <w:rsid w:val="001D16DB"/>
    <w:rsid w:val="001D176B"/>
    <w:rsid w:val="001D1870"/>
    <w:rsid w:val="001D18C8"/>
    <w:rsid w:val="001D1A6C"/>
    <w:rsid w:val="001D1A8E"/>
    <w:rsid w:val="001D1B52"/>
    <w:rsid w:val="001D1C87"/>
    <w:rsid w:val="001D1EAF"/>
    <w:rsid w:val="001D1FE4"/>
    <w:rsid w:val="001D2206"/>
    <w:rsid w:val="001D230F"/>
    <w:rsid w:val="001D23F1"/>
    <w:rsid w:val="001D2427"/>
    <w:rsid w:val="001D258E"/>
    <w:rsid w:val="001D27D5"/>
    <w:rsid w:val="001D2807"/>
    <w:rsid w:val="001D28D7"/>
    <w:rsid w:val="001D28FF"/>
    <w:rsid w:val="001D2AC4"/>
    <w:rsid w:val="001D2D02"/>
    <w:rsid w:val="001D2D74"/>
    <w:rsid w:val="001D2DB4"/>
    <w:rsid w:val="001D341B"/>
    <w:rsid w:val="001D34F5"/>
    <w:rsid w:val="001D3795"/>
    <w:rsid w:val="001D3CD5"/>
    <w:rsid w:val="001D3F28"/>
    <w:rsid w:val="001D401B"/>
    <w:rsid w:val="001D40BF"/>
    <w:rsid w:val="001D43C8"/>
    <w:rsid w:val="001D48A5"/>
    <w:rsid w:val="001D4927"/>
    <w:rsid w:val="001D4B5B"/>
    <w:rsid w:val="001D4C8E"/>
    <w:rsid w:val="001D4CCC"/>
    <w:rsid w:val="001D513D"/>
    <w:rsid w:val="001D5534"/>
    <w:rsid w:val="001D558F"/>
    <w:rsid w:val="001D55E0"/>
    <w:rsid w:val="001D5637"/>
    <w:rsid w:val="001D56D2"/>
    <w:rsid w:val="001D58B2"/>
    <w:rsid w:val="001D5A60"/>
    <w:rsid w:val="001D5A6B"/>
    <w:rsid w:val="001D5AE1"/>
    <w:rsid w:val="001D5DBE"/>
    <w:rsid w:val="001D5F9F"/>
    <w:rsid w:val="001D60A6"/>
    <w:rsid w:val="001D61A2"/>
    <w:rsid w:val="001D6203"/>
    <w:rsid w:val="001D636B"/>
    <w:rsid w:val="001D6539"/>
    <w:rsid w:val="001D6559"/>
    <w:rsid w:val="001D6821"/>
    <w:rsid w:val="001D6B38"/>
    <w:rsid w:val="001D6C3C"/>
    <w:rsid w:val="001D6D9F"/>
    <w:rsid w:val="001D6E39"/>
    <w:rsid w:val="001D6FC2"/>
    <w:rsid w:val="001D7309"/>
    <w:rsid w:val="001D739A"/>
    <w:rsid w:val="001D7871"/>
    <w:rsid w:val="001D7A42"/>
    <w:rsid w:val="001D7ADD"/>
    <w:rsid w:val="001D7BED"/>
    <w:rsid w:val="001D7C72"/>
    <w:rsid w:val="001E0086"/>
    <w:rsid w:val="001E0128"/>
    <w:rsid w:val="001E0144"/>
    <w:rsid w:val="001E0158"/>
    <w:rsid w:val="001E01A1"/>
    <w:rsid w:val="001E01B3"/>
    <w:rsid w:val="001E027C"/>
    <w:rsid w:val="001E0343"/>
    <w:rsid w:val="001E042A"/>
    <w:rsid w:val="001E05FD"/>
    <w:rsid w:val="001E0676"/>
    <w:rsid w:val="001E06ED"/>
    <w:rsid w:val="001E0B23"/>
    <w:rsid w:val="001E0DF8"/>
    <w:rsid w:val="001E178C"/>
    <w:rsid w:val="001E190D"/>
    <w:rsid w:val="001E1B90"/>
    <w:rsid w:val="001E1C2F"/>
    <w:rsid w:val="001E208B"/>
    <w:rsid w:val="001E24FE"/>
    <w:rsid w:val="001E268E"/>
    <w:rsid w:val="001E281B"/>
    <w:rsid w:val="001E2964"/>
    <w:rsid w:val="001E2BBC"/>
    <w:rsid w:val="001E2CAD"/>
    <w:rsid w:val="001E2D67"/>
    <w:rsid w:val="001E2EFC"/>
    <w:rsid w:val="001E2F14"/>
    <w:rsid w:val="001E2FFA"/>
    <w:rsid w:val="001E30CB"/>
    <w:rsid w:val="001E3245"/>
    <w:rsid w:val="001E32C5"/>
    <w:rsid w:val="001E32DA"/>
    <w:rsid w:val="001E37DA"/>
    <w:rsid w:val="001E3854"/>
    <w:rsid w:val="001E3A3C"/>
    <w:rsid w:val="001E3AA2"/>
    <w:rsid w:val="001E3EBF"/>
    <w:rsid w:val="001E3ED1"/>
    <w:rsid w:val="001E40C2"/>
    <w:rsid w:val="001E42F4"/>
    <w:rsid w:val="001E4853"/>
    <w:rsid w:val="001E4AAB"/>
    <w:rsid w:val="001E4C1E"/>
    <w:rsid w:val="001E4C44"/>
    <w:rsid w:val="001E4C49"/>
    <w:rsid w:val="001E4EB8"/>
    <w:rsid w:val="001E5010"/>
    <w:rsid w:val="001E5173"/>
    <w:rsid w:val="001E543E"/>
    <w:rsid w:val="001E5713"/>
    <w:rsid w:val="001E5A58"/>
    <w:rsid w:val="001E5B07"/>
    <w:rsid w:val="001E5DFE"/>
    <w:rsid w:val="001E5E35"/>
    <w:rsid w:val="001E5FCE"/>
    <w:rsid w:val="001E61C0"/>
    <w:rsid w:val="001E61D5"/>
    <w:rsid w:val="001E6230"/>
    <w:rsid w:val="001E6636"/>
    <w:rsid w:val="001E66E0"/>
    <w:rsid w:val="001E6795"/>
    <w:rsid w:val="001E68E2"/>
    <w:rsid w:val="001E6B8D"/>
    <w:rsid w:val="001E6BF3"/>
    <w:rsid w:val="001E6BFB"/>
    <w:rsid w:val="001E6BFD"/>
    <w:rsid w:val="001E6CE1"/>
    <w:rsid w:val="001E6D91"/>
    <w:rsid w:val="001E6EEC"/>
    <w:rsid w:val="001E71CB"/>
    <w:rsid w:val="001E77A2"/>
    <w:rsid w:val="001E7AE8"/>
    <w:rsid w:val="001F01A1"/>
    <w:rsid w:val="001F0801"/>
    <w:rsid w:val="001F0E09"/>
    <w:rsid w:val="001F0EDD"/>
    <w:rsid w:val="001F11C8"/>
    <w:rsid w:val="001F1715"/>
    <w:rsid w:val="001F17D3"/>
    <w:rsid w:val="001F18AC"/>
    <w:rsid w:val="001F1A96"/>
    <w:rsid w:val="001F1F98"/>
    <w:rsid w:val="001F2035"/>
    <w:rsid w:val="001F2212"/>
    <w:rsid w:val="001F23D0"/>
    <w:rsid w:val="001F2483"/>
    <w:rsid w:val="001F288E"/>
    <w:rsid w:val="001F2CA5"/>
    <w:rsid w:val="001F2D0F"/>
    <w:rsid w:val="001F2EC1"/>
    <w:rsid w:val="001F3072"/>
    <w:rsid w:val="001F30AC"/>
    <w:rsid w:val="001F3297"/>
    <w:rsid w:val="001F37FE"/>
    <w:rsid w:val="001F3874"/>
    <w:rsid w:val="001F3A21"/>
    <w:rsid w:val="001F3B9C"/>
    <w:rsid w:val="001F4032"/>
    <w:rsid w:val="001F4164"/>
    <w:rsid w:val="001F43AA"/>
    <w:rsid w:val="001F44BE"/>
    <w:rsid w:val="001F456B"/>
    <w:rsid w:val="001F479D"/>
    <w:rsid w:val="001F4AF0"/>
    <w:rsid w:val="001F4CD1"/>
    <w:rsid w:val="001F52EE"/>
    <w:rsid w:val="001F5961"/>
    <w:rsid w:val="001F60ED"/>
    <w:rsid w:val="001F6369"/>
    <w:rsid w:val="001F65C8"/>
    <w:rsid w:val="001F6661"/>
    <w:rsid w:val="001F6786"/>
    <w:rsid w:val="001F6829"/>
    <w:rsid w:val="001F6F2A"/>
    <w:rsid w:val="001F6F84"/>
    <w:rsid w:val="001F6FFD"/>
    <w:rsid w:val="001F72D4"/>
    <w:rsid w:val="001F7341"/>
    <w:rsid w:val="001F7728"/>
    <w:rsid w:val="001F7924"/>
    <w:rsid w:val="00200200"/>
    <w:rsid w:val="002004B2"/>
    <w:rsid w:val="0020058A"/>
    <w:rsid w:val="00200613"/>
    <w:rsid w:val="002006E8"/>
    <w:rsid w:val="0020088D"/>
    <w:rsid w:val="00200925"/>
    <w:rsid w:val="00200954"/>
    <w:rsid w:val="002009DE"/>
    <w:rsid w:val="0020129C"/>
    <w:rsid w:val="002012D2"/>
    <w:rsid w:val="00201417"/>
    <w:rsid w:val="002014D5"/>
    <w:rsid w:val="00201537"/>
    <w:rsid w:val="00201788"/>
    <w:rsid w:val="002020F1"/>
    <w:rsid w:val="00202302"/>
    <w:rsid w:val="002023C4"/>
    <w:rsid w:val="002024BB"/>
    <w:rsid w:val="002027F5"/>
    <w:rsid w:val="0020282C"/>
    <w:rsid w:val="0020282E"/>
    <w:rsid w:val="00203071"/>
    <w:rsid w:val="00203154"/>
    <w:rsid w:val="00203334"/>
    <w:rsid w:val="002033D5"/>
    <w:rsid w:val="00203484"/>
    <w:rsid w:val="00203530"/>
    <w:rsid w:val="0020377B"/>
    <w:rsid w:val="00203A64"/>
    <w:rsid w:val="00203B48"/>
    <w:rsid w:val="00203B96"/>
    <w:rsid w:val="00203C35"/>
    <w:rsid w:val="00203DFB"/>
    <w:rsid w:val="00203E2A"/>
    <w:rsid w:val="00203EC6"/>
    <w:rsid w:val="00203F22"/>
    <w:rsid w:val="00203FB7"/>
    <w:rsid w:val="00203FD8"/>
    <w:rsid w:val="0020412F"/>
    <w:rsid w:val="002042E6"/>
    <w:rsid w:val="00204370"/>
    <w:rsid w:val="002043FB"/>
    <w:rsid w:val="002046C1"/>
    <w:rsid w:val="00204854"/>
    <w:rsid w:val="00204874"/>
    <w:rsid w:val="00204A66"/>
    <w:rsid w:val="00204B6B"/>
    <w:rsid w:val="00204CA3"/>
    <w:rsid w:val="00204D3C"/>
    <w:rsid w:val="002050E1"/>
    <w:rsid w:val="0020526C"/>
    <w:rsid w:val="00205473"/>
    <w:rsid w:val="0020557F"/>
    <w:rsid w:val="00205676"/>
    <w:rsid w:val="002057DD"/>
    <w:rsid w:val="00205983"/>
    <w:rsid w:val="002059C2"/>
    <w:rsid w:val="00205BC1"/>
    <w:rsid w:val="00205C72"/>
    <w:rsid w:val="00205FF3"/>
    <w:rsid w:val="00206099"/>
    <w:rsid w:val="00206134"/>
    <w:rsid w:val="00206215"/>
    <w:rsid w:val="00206308"/>
    <w:rsid w:val="0020630F"/>
    <w:rsid w:val="00206355"/>
    <w:rsid w:val="002063EC"/>
    <w:rsid w:val="00206450"/>
    <w:rsid w:val="0020657F"/>
    <w:rsid w:val="002065E8"/>
    <w:rsid w:val="002069EC"/>
    <w:rsid w:val="00206CF3"/>
    <w:rsid w:val="00206D00"/>
    <w:rsid w:val="00207060"/>
    <w:rsid w:val="002070D7"/>
    <w:rsid w:val="00207121"/>
    <w:rsid w:val="00207188"/>
    <w:rsid w:val="00207216"/>
    <w:rsid w:val="002073E0"/>
    <w:rsid w:val="002075DE"/>
    <w:rsid w:val="00207643"/>
    <w:rsid w:val="0020768D"/>
    <w:rsid w:val="00207947"/>
    <w:rsid w:val="00207CDD"/>
    <w:rsid w:val="00207E75"/>
    <w:rsid w:val="0021012F"/>
    <w:rsid w:val="0021029D"/>
    <w:rsid w:val="00210329"/>
    <w:rsid w:val="0021094B"/>
    <w:rsid w:val="002109D8"/>
    <w:rsid w:val="00210A74"/>
    <w:rsid w:val="00210C62"/>
    <w:rsid w:val="00210DB2"/>
    <w:rsid w:val="00210F2D"/>
    <w:rsid w:val="00210F8D"/>
    <w:rsid w:val="0021103D"/>
    <w:rsid w:val="00211051"/>
    <w:rsid w:val="00211A71"/>
    <w:rsid w:val="00211B8A"/>
    <w:rsid w:val="00211EFF"/>
    <w:rsid w:val="00211F99"/>
    <w:rsid w:val="00212056"/>
    <w:rsid w:val="002120B7"/>
    <w:rsid w:val="0021272F"/>
    <w:rsid w:val="00212838"/>
    <w:rsid w:val="002128AB"/>
    <w:rsid w:val="00212B5D"/>
    <w:rsid w:val="00212C85"/>
    <w:rsid w:val="00212CCC"/>
    <w:rsid w:val="00212D03"/>
    <w:rsid w:val="00212E02"/>
    <w:rsid w:val="00212E94"/>
    <w:rsid w:val="00212F37"/>
    <w:rsid w:val="00213011"/>
    <w:rsid w:val="0021301B"/>
    <w:rsid w:val="00213086"/>
    <w:rsid w:val="00213195"/>
    <w:rsid w:val="002132C5"/>
    <w:rsid w:val="00213364"/>
    <w:rsid w:val="00213423"/>
    <w:rsid w:val="00213A05"/>
    <w:rsid w:val="00213A29"/>
    <w:rsid w:val="00213E81"/>
    <w:rsid w:val="00214033"/>
    <w:rsid w:val="00214225"/>
    <w:rsid w:val="002143BD"/>
    <w:rsid w:val="0021459B"/>
    <w:rsid w:val="002145F4"/>
    <w:rsid w:val="0021476B"/>
    <w:rsid w:val="002147A3"/>
    <w:rsid w:val="002149E0"/>
    <w:rsid w:val="00214A3C"/>
    <w:rsid w:val="00214A40"/>
    <w:rsid w:val="00214B53"/>
    <w:rsid w:val="00214BB4"/>
    <w:rsid w:val="00214BD9"/>
    <w:rsid w:val="00214DD7"/>
    <w:rsid w:val="0021508F"/>
    <w:rsid w:val="00215117"/>
    <w:rsid w:val="002153CD"/>
    <w:rsid w:val="002155B2"/>
    <w:rsid w:val="0021571E"/>
    <w:rsid w:val="0021578C"/>
    <w:rsid w:val="002157FA"/>
    <w:rsid w:val="00215C2E"/>
    <w:rsid w:val="00215DD6"/>
    <w:rsid w:val="00215FB6"/>
    <w:rsid w:val="00216065"/>
    <w:rsid w:val="00216368"/>
    <w:rsid w:val="0021684F"/>
    <w:rsid w:val="00216ADA"/>
    <w:rsid w:val="00216B6F"/>
    <w:rsid w:val="0021703A"/>
    <w:rsid w:val="00217248"/>
    <w:rsid w:val="002172B9"/>
    <w:rsid w:val="00217398"/>
    <w:rsid w:val="002176E6"/>
    <w:rsid w:val="0021771A"/>
    <w:rsid w:val="002177B9"/>
    <w:rsid w:val="002177C7"/>
    <w:rsid w:val="00217BA4"/>
    <w:rsid w:val="00217C84"/>
    <w:rsid w:val="00217D9D"/>
    <w:rsid w:val="00217E99"/>
    <w:rsid w:val="0022011F"/>
    <w:rsid w:val="002201BB"/>
    <w:rsid w:val="00220287"/>
    <w:rsid w:val="002202D7"/>
    <w:rsid w:val="00220553"/>
    <w:rsid w:val="00220713"/>
    <w:rsid w:val="002207F0"/>
    <w:rsid w:val="002207F2"/>
    <w:rsid w:val="002207FA"/>
    <w:rsid w:val="00220818"/>
    <w:rsid w:val="002208D3"/>
    <w:rsid w:val="0022092F"/>
    <w:rsid w:val="002209DF"/>
    <w:rsid w:val="00220B14"/>
    <w:rsid w:val="00220B6C"/>
    <w:rsid w:val="00220E51"/>
    <w:rsid w:val="002211E9"/>
    <w:rsid w:val="00221494"/>
    <w:rsid w:val="0022158D"/>
    <w:rsid w:val="00221748"/>
    <w:rsid w:val="002219D9"/>
    <w:rsid w:val="00221CBA"/>
    <w:rsid w:val="00221D8F"/>
    <w:rsid w:val="00221E7C"/>
    <w:rsid w:val="00221EFB"/>
    <w:rsid w:val="002222EF"/>
    <w:rsid w:val="00222A25"/>
    <w:rsid w:val="00222B63"/>
    <w:rsid w:val="00222DBB"/>
    <w:rsid w:val="00222E1F"/>
    <w:rsid w:val="002231BA"/>
    <w:rsid w:val="0022335F"/>
    <w:rsid w:val="002233A4"/>
    <w:rsid w:val="002234A6"/>
    <w:rsid w:val="002234F4"/>
    <w:rsid w:val="0022351E"/>
    <w:rsid w:val="00223579"/>
    <w:rsid w:val="002235FE"/>
    <w:rsid w:val="0022364B"/>
    <w:rsid w:val="002238DB"/>
    <w:rsid w:val="00223922"/>
    <w:rsid w:val="002239CA"/>
    <w:rsid w:val="00223AC7"/>
    <w:rsid w:val="00223CB6"/>
    <w:rsid w:val="00223E5F"/>
    <w:rsid w:val="0022420F"/>
    <w:rsid w:val="00224331"/>
    <w:rsid w:val="0022477B"/>
    <w:rsid w:val="00224A8D"/>
    <w:rsid w:val="00224B73"/>
    <w:rsid w:val="00224BA5"/>
    <w:rsid w:val="0022533B"/>
    <w:rsid w:val="0022556A"/>
    <w:rsid w:val="00225581"/>
    <w:rsid w:val="002255F7"/>
    <w:rsid w:val="002256FE"/>
    <w:rsid w:val="0022574B"/>
    <w:rsid w:val="00225920"/>
    <w:rsid w:val="00225B8A"/>
    <w:rsid w:val="00225CC0"/>
    <w:rsid w:val="00226082"/>
    <w:rsid w:val="00226441"/>
    <w:rsid w:val="0022648D"/>
    <w:rsid w:val="00226624"/>
    <w:rsid w:val="002266CC"/>
    <w:rsid w:val="00226960"/>
    <w:rsid w:val="00226A36"/>
    <w:rsid w:val="00226AF9"/>
    <w:rsid w:val="00226CE3"/>
    <w:rsid w:val="00226E5C"/>
    <w:rsid w:val="002270D8"/>
    <w:rsid w:val="00227856"/>
    <w:rsid w:val="002278BE"/>
    <w:rsid w:val="00227B0A"/>
    <w:rsid w:val="00227BD0"/>
    <w:rsid w:val="00227BFA"/>
    <w:rsid w:val="00227C7A"/>
    <w:rsid w:val="00227FEC"/>
    <w:rsid w:val="002302D8"/>
    <w:rsid w:val="002302EC"/>
    <w:rsid w:val="0023038A"/>
    <w:rsid w:val="002305D0"/>
    <w:rsid w:val="0023066D"/>
    <w:rsid w:val="0023077D"/>
    <w:rsid w:val="00230C68"/>
    <w:rsid w:val="00230E85"/>
    <w:rsid w:val="00230FAB"/>
    <w:rsid w:val="002312A0"/>
    <w:rsid w:val="00231399"/>
    <w:rsid w:val="002314A8"/>
    <w:rsid w:val="002315AC"/>
    <w:rsid w:val="0023166A"/>
    <w:rsid w:val="00231A38"/>
    <w:rsid w:val="00231DFB"/>
    <w:rsid w:val="00231FE1"/>
    <w:rsid w:val="00232232"/>
    <w:rsid w:val="002322A4"/>
    <w:rsid w:val="00232484"/>
    <w:rsid w:val="00232B90"/>
    <w:rsid w:val="00232C8A"/>
    <w:rsid w:val="00232E7F"/>
    <w:rsid w:val="00232EDB"/>
    <w:rsid w:val="0023301E"/>
    <w:rsid w:val="00233086"/>
    <w:rsid w:val="002330B9"/>
    <w:rsid w:val="00233392"/>
    <w:rsid w:val="002334B5"/>
    <w:rsid w:val="00233A9E"/>
    <w:rsid w:val="00234052"/>
    <w:rsid w:val="00234453"/>
    <w:rsid w:val="002345D3"/>
    <w:rsid w:val="0023463E"/>
    <w:rsid w:val="0023469E"/>
    <w:rsid w:val="002346BF"/>
    <w:rsid w:val="002348D3"/>
    <w:rsid w:val="00234A52"/>
    <w:rsid w:val="00234EDE"/>
    <w:rsid w:val="0023513A"/>
    <w:rsid w:val="0023542E"/>
    <w:rsid w:val="0023546D"/>
    <w:rsid w:val="002354B3"/>
    <w:rsid w:val="002354CE"/>
    <w:rsid w:val="002357D6"/>
    <w:rsid w:val="0023585D"/>
    <w:rsid w:val="00235BEA"/>
    <w:rsid w:val="00235CA3"/>
    <w:rsid w:val="00235FAA"/>
    <w:rsid w:val="00235FEB"/>
    <w:rsid w:val="00236109"/>
    <w:rsid w:val="00236456"/>
    <w:rsid w:val="00236479"/>
    <w:rsid w:val="002366B7"/>
    <w:rsid w:val="002368AE"/>
    <w:rsid w:val="00236A32"/>
    <w:rsid w:val="00236B27"/>
    <w:rsid w:val="00236C25"/>
    <w:rsid w:val="00236CF9"/>
    <w:rsid w:val="00236E5C"/>
    <w:rsid w:val="00237073"/>
    <w:rsid w:val="00237368"/>
    <w:rsid w:val="00237427"/>
    <w:rsid w:val="00237776"/>
    <w:rsid w:val="00237906"/>
    <w:rsid w:val="00237BF9"/>
    <w:rsid w:val="00237C37"/>
    <w:rsid w:val="00237C4C"/>
    <w:rsid w:val="00237EF9"/>
    <w:rsid w:val="00240023"/>
    <w:rsid w:val="00240102"/>
    <w:rsid w:val="002402C1"/>
    <w:rsid w:val="0024051A"/>
    <w:rsid w:val="002407F1"/>
    <w:rsid w:val="00240E03"/>
    <w:rsid w:val="00240E83"/>
    <w:rsid w:val="00240EB6"/>
    <w:rsid w:val="00240F37"/>
    <w:rsid w:val="00240F76"/>
    <w:rsid w:val="00240FF2"/>
    <w:rsid w:val="00241081"/>
    <w:rsid w:val="002411D2"/>
    <w:rsid w:val="0024133B"/>
    <w:rsid w:val="002414BF"/>
    <w:rsid w:val="002417BB"/>
    <w:rsid w:val="002417FE"/>
    <w:rsid w:val="00241C4A"/>
    <w:rsid w:val="00241DAC"/>
    <w:rsid w:val="00242220"/>
    <w:rsid w:val="00242243"/>
    <w:rsid w:val="002424C3"/>
    <w:rsid w:val="0024252D"/>
    <w:rsid w:val="0024276A"/>
    <w:rsid w:val="00242819"/>
    <w:rsid w:val="0024291E"/>
    <w:rsid w:val="002429B8"/>
    <w:rsid w:val="00242B4C"/>
    <w:rsid w:val="00242B86"/>
    <w:rsid w:val="00242BA6"/>
    <w:rsid w:val="00242D6A"/>
    <w:rsid w:val="00242E96"/>
    <w:rsid w:val="002430D3"/>
    <w:rsid w:val="00243466"/>
    <w:rsid w:val="002435A7"/>
    <w:rsid w:val="00243671"/>
    <w:rsid w:val="002438D4"/>
    <w:rsid w:val="00243DA7"/>
    <w:rsid w:val="0024401B"/>
    <w:rsid w:val="00244363"/>
    <w:rsid w:val="002443CD"/>
    <w:rsid w:val="00244416"/>
    <w:rsid w:val="0024455C"/>
    <w:rsid w:val="00244763"/>
    <w:rsid w:val="002447B7"/>
    <w:rsid w:val="00244847"/>
    <w:rsid w:val="00244BFB"/>
    <w:rsid w:val="00245018"/>
    <w:rsid w:val="00245353"/>
    <w:rsid w:val="00245489"/>
    <w:rsid w:val="0024550B"/>
    <w:rsid w:val="002455FF"/>
    <w:rsid w:val="002457C9"/>
    <w:rsid w:val="002457CE"/>
    <w:rsid w:val="00245837"/>
    <w:rsid w:val="00245B53"/>
    <w:rsid w:val="00245C42"/>
    <w:rsid w:val="00245F69"/>
    <w:rsid w:val="00246051"/>
    <w:rsid w:val="0024608E"/>
    <w:rsid w:val="002463A5"/>
    <w:rsid w:val="00246490"/>
    <w:rsid w:val="00246693"/>
    <w:rsid w:val="002467EA"/>
    <w:rsid w:val="00246998"/>
    <w:rsid w:val="002469BB"/>
    <w:rsid w:val="002469DF"/>
    <w:rsid w:val="002469E7"/>
    <w:rsid w:val="00246B2D"/>
    <w:rsid w:val="00246BE2"/>
    <w:rsid w:val="00246DA3"/>
    <w:rsid w:val="002470BE"/>
    <w:rsid w:val="0024754D"/>
    <w:rsid w:val="002475E8"/>
    <w:rsid w:val="002477A0"/>
    <w:rsid w:val="002479B4"/>
    <w:rsid w:val="00247B6E"/>
    <w:rsid w:val="00247D0D"/>
    <w:rsid w:val="00247EBA"/>
    <w:rsid w:val="0025005E"/>
    <w:rsid w:val="00250240"/>
    <w:rsid w:val="002503B4"/>
    <w:rsid w:val="002504E1"/>
    <w:rsid w:val="00250729"/>
    <w:rsid w:val="002509A2"/>
    <w:rsid w:val="00250A71"/>
    <w:rsid w:val="00250E0D"/>
    <w:rsid w:val="00250E10"/>
    <w:rsid w:val="00250FDC"/>
    <w:rsid w:val="00251048"/>
    <w:rsid w:val="002513A9"/>
    <w:rsid w:val="002516F2"/>
    <w:rsid w:val="00251787"/>
    <w:rsid w:val="00251904"/>
    <w:rsid w:val="00251A8B"/>
    <w:rsid w:val="00251BA8"/>
    <w:rsid w:val="00251E0C"/>
    <w:rsid w:val="00252103"/>
    <w:rsid w:val="002522C6"/>
    <w:rsid w:val="00252702"/>
    <w:rsid w:val="00252802"/>
    <w:rsid w:val="00252B4A"/>
    <w:rsid w:val="00252FDC"/>
    <w:rsid w:val="00253056"/>
    <w:rsid w:val="002535F4"/>
    <w:rsid w:val="002537D7"/>
    <w:rsid w:val="00253A04"/>
    <w:rsid w:val="00253A3C"/>
    <w:rsid w:val="00253F26"/>
    <w:rsid w:val="0025424A"/>
    <w:rsid w:val="0025445A"/>
    <w:rsid w:val="00254E44"/>
    <w:rsid w:val="0025516B"/>
    <w:rsid w:val="00255171"/>
    <w:rsid w:val="00255211"/>
    <w:rsid w:val="00255706"/>
    <w:rsid w:val="0025593A"/>
    <w:rsid w:val="00255A7E"/>
    <w:rsid w:val="00255C80"/>
    <w:rsid w:val="00255D1C"/>
    <w:rsid w:val="00255D2D"/>
    <w:rsid w:val="00255E54"/>
    <w:rsid w:val="002560A8"/>
    <w:rsid w:val="002561E1"/>
    <w:rsid w:val="0025625B"/>
    <w:rsid w:val="002562C8"/>
    <w:rsid w:val="00256840"/>
    <w:rsid w:val="00256914"/>
    <w:rsid w:val="00256968"/>
    <w:rsid w:val="002569FC"/>
    <w:rsid w:val="00256D80"/>
    <w:rsid w:val="00256ED4"/>
    <w:rsid w:val="00256F5E"/>
    <w:rsid w:val="00257047"/>
    <w:rsid w:val="0025709F"/>
    <w:rsid w:val="002573AB"/>
    <w:rsid w:val="00257676"/>
    <w:rsid w:val="0025777B"/>
    <w:rsid w:val="0025799C"/>
    <w:rsid w:val="00257CEA"/>
    <w:rsid w:val="00257E16"/>
    <w:rsid w:val="00257E3E"/>
    <w:rsid w:val="00257EEF"/>
    <w:rsid w:val="00260162"/>
    <w:rsid w:val="00260418"/>
    <w:rsid w:val="0026045B"/>
    <w:rsid w:val="0026046B"/>
    <w:rsid w:val="00260886"/>
    <w:rsid w:val="00260917"/>
    <w:rsid w:val="002609E3"/>
    <w:rsid w:val="00260AF0"/>
    <w:rsid w:val="00260F1E"/>
    <w:rsid w:val="002612E9"/>
    <w:rsid w:val="002614B2"/>
    <w:rsid w:val="00261539"/>
    <w:rsid w:val="0026154F"/>
    <w:rsid w:val="002617DB"/>
    <w:rsid w:val="002619E8"/>
    <w:rsid w:val="00261A22"/>
    <w:rsid w:val="00261B57"/>
    <w:rsid w:val="00262273"/>
    <w:rsid w:val="002622C1"/>
    <w:rsid w:val="00262611"/>
    <w:rsid w:val="00262664"/>
    <w:rsid w:val="002628AE"/>
    <w:rsid w:val="00262AB3"/>
    <w:rsid w:val="00262BF1"/>
    <w:rsid w:val="00263228"/>
    <w:rsid w:val="002637D3"/>
    <w:rsid w:val="00263864"/>
    <w:rsid w:val="00263A94"/>
    <w:rsid w:val="00263FCF"/>
    <w:rsid w:val="00264024"/>
    <w:rsid w:val="0026444E"/>
    <w:rsid w:val="002646F5"/>
    <w:rsid w:val="0026484C"/>
    <w:rsid w:val="002648A2"/>
    <w:rsid w:val="002648A7"/>
    <w:rsid w:val="00264A4C"/>
    <w:rsid w:val="00264DBD"/>
    <w:rsid w:val="00264F0A"/>
    <w:rsid w:val="00264FD6"/>
    <w:rsid w:val="00265147"/>
    <w:rsid w:val="002657C3"/>
    <w:rsid w:val="002658C1"/>
    <w:rsid w:val="002658EF"/>
    <w:rsid w:val="00265BFF"/>
    <w:rsid w:val="00265D15"/>
    <w:rsid w:val="00265E19"/>
    <w:rsid w:val="0026621D"/>
    <w:rsid w:val="00266395"/>
    <w:rsid w:val="0026681F"/>
    <w:rsid w:val="00266F92"/>
    <w:rsid w:val="00267477"/>
    <w:rsid w:val="00267773"/>
    <w:rsid w:val="00267838"/>
    <w:rsid w:val="00267A0E"/>
    <w:rsid w:val="00267B65"/>
    <w:rsid w:val="00267D26"/>
    <w:rsid w:val="00267DC1"/>
    <w:rsid w:val="00267E22"/>
    <w:rsid w:val="00267E43"/>
    <w:rsid w:val="00267EE8"/>
    <w:rsid w:val="00270059"/>
    <w:rsid w:val="00270087"/>
    <w:rsid w:val="002700E4"/>
    <w:rsid w:val="00270187"/>
    <w:rsid w:val="0027072E"/>
    <w:rsid w:val="00270CE4"/>
    <w:rsid w:val="00270D23"/>
    <w:rsid w:val="00270EDA"/>
    <w:rsid w:val="00271070"/>
    <w:rsid w:val="00271596"/>
    <w:rsid w:val="00271924"/>
    <w:rsid w:val="0027198D"/>
    <w:rsid w:val="002721C6"/>
    <w:rsid w:val="002723F5"/>
    <w:rsid w:val="00272567"/>
    <w:rsid w:val="002726D6"/>
    <w:rsid w:val="00272B95"/>
    <w:rsid w:val="00272E4C"/>
    <w:rsid w:val="00272F0F"/>
    <w:rsid w:val="00272F43"/>
    <w:rsid w:val="002730B2"/>
    <w:rsid w:val="0027347D"/>
    <w:rsid w:val="002739C1"/>
    <w:rsid w:val="00273C3E"/>
    <w:rsid w:val="00273CD6"/>
    <w:rsid w:val="00273D58"/>
    <w:rsid w:val="00273E4A"/>
    <w:rsid w:val="00273E8B"/>
    <w:rsid w:val="00273F14"/>
    <w:rsid w:val="0027401C"/>
    <w:rsid w:val="00274599"/>
    <w:rsid w:val="002747C4"/>
    <w:rsid w:val="002749ED"/>
    <w:rsid w:val="00274C04"/>
    <w:rsid w:val="00275307"/>
    <w:rsid w:val="0027530A"/>
    <w:rsid w:val="00275491"/>
    <w:rsid w:val="00275649"/>
    <w:rsid w:val="002756E7"/>
    <w:rsid w:val="002757E2"/>
    <w:rsid w:val="00275A0F"/>
    <w:rsid w:val="00275A18"/>
    <w:rsid w:val="00275BC5"/>
    <w:rsid w:val="00275D09"/>
    <w:rsid w:val="0027617E"/>
    <w:rsid w:val="002764BC"/>
    <w:rsid w:val="0027666D"/>
    <w:rsid w:val="002766C0"/>
    <w:rsid w:val="00276A5B"/>
    <w:rsid w:val="00276BCE"/>
    <w:rsid w:val="0027727D"/>
    <w:rsid w:val="002776E8"/>
    <w:rsid w:val="002779D0"/>
    <w:rsid w:val="00277A26"/>
    <w:rsid w:val="00277C0A"/>
    <w:rsid w:val="00277D90"/>
    <w:rsid w:val="0028002B"/>
    <w:rsid w:val="00280107"/>
    <w:rsid w:val="0028028F"/>
    <w:rsid w:val="002803FD"/>
    <w:rsid w:val="002804E4"/>
    <w:rsid w:val="0028050F"/>
    <w:rsid w:val="00280569"/>
    <w:rsid w:val="00280738"/>
    <w:rsid w:val="00280A79"/>
    <w:rsid w:val="00280B48"/>
    <w:rsid w:val="00280D3C"/>
    <w:rsid w:val="00280FF4"/>
    <w:rsid w:val="0028131C"/>
    <w:rsid w:val="002813E1"/>
    <w:rsid w:val="0028144C"/>
    <w:rsid w:val="00281507"/>
    <w:rsid w:val="00281570"/>
    <w:rsid w:val="002817D1"/>
    <w:rsid w:val="00281856"/>
    <w:rsid w:val="00281AED"/>
    <w:rsid w:val="00281CA3"/>
    <w:rsid w:val="00282083"/>
    <w:rsid w:val="0028278A"/>
    <w:rsid w:val="00282AC3"/>
    <w:rsid w:val="00282AC9"/>
    <w:rsid w:val="00282B8D"/>
    <w:rsid w:val="00282DC2"/>
    <w:rsid w:val="00282E4A"/>
    <w:rsid w:val="00282FEC"/>
    <w:rsid w:val="00283197"/>
    <w:rsid w:val="002833FF"/>
    <w:rsid w:val="0028342A"/>
    <w:rsid w:val="00283628"/>
    <w:rsid w:val="00283AD7"/>
    <w:rsid w:val="00283BE2"/>
    <w:rsid w:val="00283C39"/>
    <w:rsid w:val="00283F06"/>
    <w:rsid w:val="00284137"/>
    <w:rsid w:val="00284A78"/>
    <w:rsid w:val="00284AC3"/>
    <w:rsid w:val="00284D1A"/>
    <w:rsid w:val="00285204"/>
    <w:rsid w:val="00285360"/>
    <w:rsid w:val="00285598"/>
    <w:rsid w:val="00285849"/>
    <w:rsid w:val="00285979"/>
    <w:rsid w:val="00285C51"/>
    <w:rsid w:val="00285C52"/>
    <w:rsid w:val="00285E47"/>
    <w:rsid w:val="00285F9B"/>
    <w:rsid w:val="0028636D"/>
    <w:rsid w:val="002871E5"/>
    <w:rsid w:val="0028722E"/>
    <w:rsid w:val="0028742C"/>
    <w:rsid w:val="002874A2"/>
    <w:rsid w:val="00287713"/>
    <w:rsid w:val="002878F5"/>
    <w:rsid w:val="00287C30"/>
    <w:rsid w:val="00287FCA"/>
    <w:rsid w:val="0029009C"/>
    <w:rsid w:val="002902A3"/>
    <w:rsid w:val="002902C2"/>
    <w:rsid w:val="002904B1"/>
    <w:rsid w:val="002907DC"/>
    <w:rsid w:val="002907DE"/>
    <w:rsid w:val="002908B5"/>
    <w:rsid w:val="00290C49"/>
    <w:rsid w:val="00290E2A"/>
    <w:rsid w:val="00290ECA"/>
    <w:rsid w:val="00291172"/>
    <w:rsid w:val="00291304"/>
    <w:rsid w:val="00291547"/>
    <w:rsid w:val="0029169D"/>
    <w:rsid w:val="00291827"/>
    <w:rsid w:val="00291883"/>
    <w:rsid w:val="00291BD8"/>
    <w:rsid w:val="00291E7A"/>
    <w:rsid w:val="0029202C"/>
    <w:rsid w:val="002920A8"/>
    <w:rsid w:val="002922F5"/>
    <w:rsid w:val="002923C7"/>
    <w:rsid w:val="0029244F"/>
    <w:rsid w:val="0029260E"/>
    <w:rsid w:val="0029278D"/>
    <w:rsid w:val="00292BF4"/>
    <w:rsid w:val="00292C1A"/>
    <w:rsid w:val="00292DD3"/>
    <w:rsid w:val="00292E2E"/>
    <w:rsid w:val="00292FD4"/>
    <w:rsid w:val="00293028"/>
    <w:rsid w:val="00293068"/>
    <w:rsid w:val="0029315F"/>
    <w:rsid w:val="0029333B"/>
    <w:rsid w:val="00293639"/>
    <w:rsid w:val="002938DB"/>
    <w:rsid w:val="00293978"/>
    <w:rsid w:val="00293A68"/>
    <w:rsid w:val="00293F65"/>
    <w:rsid w:val="00293F99"/>
    <w:rsid w:val="00294018"/>
    <w:rsid w:val="00294468"/>
    <w:rsid w:val="002944E4"/>
    <w:rsid w:val="00294654"/>
    <w:rsid w:val="002949DE"/>
    <w:rsid w:val="00294A9C"/>
    <w:rsid w:val="00294BBA"/>
    <w:rsid w:val="00294C95"/>
    <w:rsid w:val="00294D26"/>
    <w:rsid w:val="00294EAA"/>
    <w:rsid w:val="00294F8D"/>
    <w:rsid w:val="00295095"/>
    <w:rsid w:val="00295857"/>
    <w:rsid w:val="00295A47"/>
    <w:rsid w:val="00295B8D"/>
    <w:rsid w:val="00295E7D"/>
    <w:rsid w:val="002961E5"/>
    <w:rsid w:val="0029622A"/>
    <w:rsid w:val="00296290"/>
    <w:rsid w:val="002966D5"/>
    <w:rsid w:val="00296747"/>
    <w:rsid w:val="00296AE3"/>
    <w:rsid w:val="00296C37"/>
    <w:rsid w:val="00296C78"/>
    <w:rsid w:val="00296FE3"/>
    <w:rsid w:val="002970B7"/>
    <w:rsid w:val="00297333"/>
    <w:rsid w:val="0029749B"/>
    <w:rsid w:val="0029751E"/>
    <w:rsid w:val="0029754A"/>
    <w:rsid w:val="0029792D"/>
    <w:rsid w:val="002979F9"/>
    <w:rsid w:val="00297AE5"/>
    <w:rsid w:val="00297BBB"/>
    <w:rsid w:val="002A0205"/>
    <w:rsid w:val="002A041B"/>
    <w:rsid w:val="002A0531"/>
    <w:rsid w:val="002A05C7"/>
    <w:rsid w:val="002A066D"/>
    <w:rsid w:val="002A0828"/>
    <w:rsid w:val="002A0925"/>
    <w:rsid w:val="002A0AAE"/>
    <w:rsid w:val="002A0D07"/>
    <w:rsid w:val="002A0D58"/>
    <w:rsid w:val="002A10A8"/>
    <w:rsid w:val="002A10A9"/>
    <w:rsid w:val="002A116D"/>
    <w:rsid w:val="002A12FA"/>
    <w:rsid w:val="002A130F"/>
    <w:rsid w:val="002A1456"/>
    <w:rsid w:val="002A1944"/>
    <w:rsid w:val="002A1A2D"/>
    <w:rsid w:val="002A1E3D"/>
    <w:rsid w:val="002A244B"/>
    <w:rsid w:val="002A2576"/>
    <w:rsid w:val="002A2688"/>
    <w:rsid w:val="002A2747"/>
    <w:rsid w:val="002A2985"/>
    <w:rsid w:val="002A2BAA"/>
    <w:rsid w:val="002A2CC6"/>
    <w:rsid w:val="002A2D46"/>
    <w:rsid w:val="002A34D6"/>
    <w:rsid w:val="002A354D"/>
    <w:rsid w:val="002A3611"/>
    <w:rsid w:val="002A3A1C"/>
    <w:rsid w:val="002A3A86"/>
    <w:rsid w:val="002A3D12"/>
    <w:rsid w:val="002A3FC8"/>
    <w:rsid w:val="002A4304"/>
    <w:rsid w:val="002A4338"/>
    <w:rsid w:val="002A448C"/>
    <w:rsid w:val="002A4620"/>
    <w:rsid w:val="002A4D8D"/>
    <w:rsid w:val="002A4E6F"/>
    <w:rsid w:val="002A4F6F"/>
    <w:rsid w:val="002A4FCC"/>
    <w:rsid w:val="002A5020"/>
    <w:rsid w:val="002A509C"/>
    <w:rsid w:val="002A5126"/>
    <w:rsid w:val="002A5613"/>
    <w:rsid w:val="002A5614"/>
    <w:rsid w:val="002A56E2"/>
    <w:rsid w:val="002A5824"/>
    <w:rsid w:val="002A594E"/>
    <w:rsid w:val="002A5AA7"/>
    <w:rsid w:val="002A5E98"/>
    <w:rsid w:val="002A5F9A"/>
    <w:rsid w:val="002A6062"/>
    <w:rsid w:val="002A6073"/>
    <w:rsid w:val="002A6400"/>
    <w:rsid w:val="002A6961"/>
    <w:rsid w:val="002A69A6"/>
    <w:rsid w:val="002A6E1D"/>
    <w:rsid w:val="002A6FEC"/>
    <w:rsid w:val="002A7098"/>
    <w:rsid w:val="002A7517"/>
    <w:rsid w:val="002A78C3"/>
    <w:rsid w:val="002A7902"/>
    <w:rsid w:val="002A79C1"/>
    <w:rsid w:val="002A7A6B"/>
    <w:rsid w:val="002A7C75"/>
    <w:rsid w:val="002A7E3F"/>
    <w:rsid w:val="002A7F34"/>
    <w:rsid w:val="002A7F40"/>
    <w:rsid w:val="002A7FEB"/>
    <w:rsid w:val="002B0165"/>
    <w:rsid w:val="002B023B"/>
    <w:rsid w:val="002B056C"/>
    <w:rsid w:val="002B0799"/>
    <w:rsid w:val="002B0871"/>
    <w:rsid w:val="002B09DD"/>
    <w:rsid w:val="002B09E9"/>
    <w:rsid w:val="002B0A0E"/>
    <w:rsid w:val="002B0B49"/>
    <w:rsid w:val="002B0C74"/>
    <w:rsid w:val="002B0D0F"/>
    <w:rsid w:val="002B0E24"/>
    <w:rsid w:val="002B0EE9"/>
    <w:rsid w:val="002B1059"/>
    <w:rsid w:val="002B1169"/>
    <w:rsid w:val="002B11F5"/>
    <w:rsid w:val="002B1336"/>
    <w:rsid w:val="002B147A"/>
    <w:rsid w:val="002B149D"/>
    <w:rsid w:val="002B15E0"/>
    <w:rsid w:val="002B1769"/>
    <w:rsid w:val="002B1A48"/>
    <w:rsid w:val="002B1E60"/>
    <w:rsid w:val="002B2027"/>
    <w:rsid w:val="002B20A2"/>
    <w:rsid w:val="002B22C3"/>
    <w:rsid w:val="002B2609"/>
    <w:rsid w:val="002B2615"/>
    <w:rsid w:val="002B273A"/>
    <w:rsid w:val="002B27A5"/>
    <w:rsid w:val="002B2826"/>
    <w:rsid w:val="002B2878"/>
    <w:rsid w:val="002B2B20"/>
    <w:rsid w:val="002B2C54"/>
    <w:rsid w:val="002B2EFC"/>
    <w:rsid w:val="002B2F52"/>
    <w:rsid w:val="002B305D"/>
    <w:rsid w:val="002B313B"/>
    <w:rsid w:val="002B3267"/>
    <w:rsid w:val="002B32D8"/>
    <w:rsid w:val="002B35DB"/>
    <w:rsid w:val="002B3636"/>
    <w:rsid w:val="002B3739"/>
    <w:rsid w:val="002B37F4"/>
    <w:rsid w:val="002B3DAB"/>
    <w:rsid w:val="002B3F14"/>
    <w:rsid w:val="002B43C9"/>
    <w:rsid w:val="002B4764"/>
    <w:rsid w:val="002B478A"/>
    <w:rsid w:val="002B486F"/>
    <w:rsid w:val="002B4894"/>
    <w:rsid w:val="002B4A42"/>
    <w:rsid w:val="002B4BDD"/>
    <w:rsid w:val="002B4CD7"/>
    <w:rsid w:val="002B51E2"/>
    <w:rsid w:val="002B539D"/>
    <w:rsid w:val="002B5678"/>
    <w:rsid w:val="002B56AC"/>
    <w:rsid w:val="002B5732"/>
    <w:rsid w:val="002B5B1E"/>
    <w:rsid w:val="002B5FA7"/>
    <w:rsid w:val="002B6181"/>
    <w:rsid w:val="002B64B6"/>
    <w:rsid w:val="002B6A52"/>
    <w:rsid w:val="002B6B41"/>
    <w:rsid w:val="002B6C29"/>
    <w:rsid w:val="002B6C49"/>
    <w:rsid w:val="002B703E"/>
    <w:rsid w:val="002B719A"/>
    <w:rsid w:val="002B71D3"/>
    <w:rsid w:val="002B734E"/>
    <w:rsid w:val="002B7470"/>
    <w:rsid w:val="002B752D"/>
    <w:rsid w:val="002B75B5"/>
    <w:rsid w:val="002B75BA"/>
    <w:rsid w:val="002B7660"/>
    <w:rsid w:val="002B7686"/>
    <w:rsid w:val="002B7970"/>
    <w:rsid w:val="002B7AEF"/>
    <w:rsid w:val="002B7D4B"/>
    <w:rsid w:val="002B7EDB"/>
    <w:rsid w:val="002C02BB"/>
    <w:rsid w:val="002C02F3"/>
    <w:rsid w:val="002C0532"/>
    <w:rsid w:val="002C06D7"/>
    <w:rsid w:val="002C0AC5"/>
    <w:rsid w:val="002C0F43"/>
    <w:rsid w:val="002C1388"/>
    <w:rsid w:val="002C147B"/>
    <w:rsid w:val="002C150C"/>
    <w:rsid w:val="002C1520"/>
    <w:rsid w:val="002C15C2"/>
    <w:rsid w:val="002C1659"/>
    <w:rsid w:val="002C1737"/>
    <w:rsid w:val="002C1752"/>
    <w:rsid w:val="002C197F"/>
    <w:rsid w:val="002C19BC"/>
    <w:rsid w:val="002C19BF"/>
    <w:rsid w:val="002C1B4C"/>
    <w:rsid w:val="002C1C04"/>
    <w:rsid w:val="002C2117"/>
    <w:rsid w:val="002C2188"/>
    <w:rsid w:val="002C2377"/>
    <w:rsid w:val="002C2507"/>
    <w:rsid w:val="002C253E"/>
    <w:rsid w:val="002C26F0"/>
    <w:rsid w:val="002C2B6C"/>
    <w:rsid w:val="002C2BB2"/>
    <w:rsid w:val="002C2DE5"/>
    <w:rsid w:val="002C3132"/>
    <w:rsid w:val="002C319A"/>
    <w:rsid w:val="002C32EF"/>
    <w:rsid w:val="002C34AC"/>
    <w:rsid w:val="002C395C"/>
    <w:rsid w:val="002C39A9"/>
    <w:rsid w:val="002C3CD4"/>
    <w:rsid w:val="002C3EBE"/>
    <w:rsid w:val="002C4090"/>
    <w:rsid w:val="002C43FA"/>
    <w:rsid w:val="002C4488"/>
    <w:rsid w:val="002C45B1"/>
    <w:rsid w:val="002C475D"/>
    <w:rsid w:val="002C492E"/>
    <w:rsid w:val="002C499E"/>
    <w:rsid w:val="002C4BA5"/>
    <w:rsid w:val="002C4D91"/>
    <w:rsid w:val="002C4DC8"/>
    <w:rsid w:val="002C4E82"/>
    <w:rsid w:val="002C50A9"/>
    <w:rsid w:val="002C579A"/>
    <w:rsid w:val="002C58F8"/>
    <w:rsid w:val="002C5E7D"/>
    <w:rsid w:val="002C60C7"/>
    <w:rsid w:val="002C612D"/>
    <w:rsid w:val="002C6246"/>
    <w:rsid w:val="002C626F"/>
    <w:rsid w:val="002C6520"/>
    <w:rsid w:val="002C68F3"/>
    <w:rsid w:val="002C6BD7"/>
    <w:rsid w:val="002C6E17"/>
    <w:rsid w:val="002C6FC0"/>
    <w:rsid w:val="002C7051"/>
    <w:rsid w:val="002C71CA"/>
    <w:rsid w:val="002C7278"/>
    <w:rsid w:val="002C7309"/>
    <w:rsid w:val="002C74A8"/>
    <w:rsid w:val="002C76E4"/>
    <w:rsid w:val="002C79C6"/>
    <w:rsid w:val="002C7BA9"/>
    <w:rsid w:val="002C7D0E"/>
    <w:rsid w:val="002C7D36"/>
    <w:rsid w:val="002C7E29"/>
    <w:rsid w:val="002C7E6C"/>
    <w:rsid w:val="002C7EBB"/>
    <w:rsid w:val="002C7F11"/>
    <w:rsid w:val="002D0061"/>
    <w:rsid w:val="002D0255"/>
    <w:rsid w:val="002D05E9"/>
    <w:rsid w:val="002D0618"/>
    <w:rsid w:val="002D067E"/>
    <w:rsid w:val="002D0B1C"/>
    <w:rsid w:val="002D0B8E"/>
    <w:rsid w:val="002D0E17"/>
    <w:rsid w:val="002D0E97"/>
    <w:rsid w:val="002D1168"/>
    <w:rsid w:val="002D16A8"/>
    <w:rsid w:val="002D179B"/>
    <w:rsid w:val="002D185D"/>
    <w:rsid w:val="002D1878"/>
    <w:rsid w:val="002D1BA5"/>
    <w:rsid w:val="002D1FE0"/>
    <w:rsid w:val="002D21A0"/>
    <w:rsid w:val="002D21E7"/>
    <w:rsid w:val="002D2305"/>
    <w:rsid w:val="002D265C"/>
    <w:rsid w:val="002D27F8"/>
    <w:rsid w:val="002D28C5"/>
    <w:rsid w:val="002D2931"/>
    <w:rsid w:val="002D2BDF"/>
    <w:rsid w:val="002D2C9C"/>
    <w:rsid w:val="002D2D72"/>
    <w:rsid w:val="002D2DBC"/>
    <w:rsid w:val="002D319E"/>
    <w:rsid w:val="002D3426"/>
    <w:rsid w:val="002D3600"/>
    <w:rsid w:val="002D377D"/>
    <w:rsid w:val="002D3864"/>
    <w:rsid w:val="002D3B15"/>
    <w:rsid w:val="002D3BEE"/>
    <w:rsid w:val="002D3C5A"/>
    <w:rsid w:val="002D3E3A"/>
    <w:rsid w:val="002D4041"/>
    <w:rsid w:val="002D40EF"/>
    <w:rsid w:val="002D419B"/>
    <w:rsid w:val="002D41CE"/>
    <w:rsid w:val="002D41FD"/>
    <w:rsid w:val="002D4947"/>
    <w:rsid w:val="002D4A98"/>
    <w:rsid w:val="002D4BD2"/>
    <w:rsid w:val="002D500E"/>
    <w:rsid w:val="002D5083"/>
    <w:rsid w:val="002D5247"/>
    <w:rsid w:val="002D5656"/>
    <w:rsid w:val="002D5680"/>
    <w:rsid w:val="002D57BF"/>
    <w:rsid w:val="002D59F4"/>
    <w:rsid w:val="002D5BC0"/>
    <w:rsid w:val="002D5C88"/>
    <w:rsid w:val="002D5CC7"/>
    <w:rsid w:val="002D5E96"/>
    <w:rsid w:val="002D5FD0"/>
    <w:rsid w:val="002D60F4"/>
    <w:rsid w:val="002D61EB"/>
    <w:rsid w:val="002D6213"/>
    <w:rsid w:val="002D645F"/>
    <w:rsid w:val="002D6672"/>
    <w:rsid w:val="002D67FB"/>
    <w:rsid w:val="002D692D"/>
    <w:rsid w:val="002D6B12"/>
    <w:rsid w:val="002D6C25"/>
    <w:rsid w:val="002D6CC4"/>
    <w:rsid w:val="002D6EDC"/>
    <w:rsid w:val="002D7014"/>
    <w:rsid w:val="002D70F6"/>
    <w:rsid w:val="002D7133"/>
    <w:rsid w:val="002D72C9"/>
    <w:rsid w:val="002D7401"/>
    <w:rsid w:val="002D741F"/>
    <w:rsid w:val="002D7548"/>
    <w:rsid w:val="002D7686"/>
    <w:rsid w:val="002D76F6"/>
    <w:rsid w:val="002D772A"/>
    <w:rsid w:val="002D7A0B"/>
    <w:rsid w:val="002D7DFE"/>
    <w:rsid w:val="002D7ED1"/>
    <w:rsid w:val="002E0097"/>
    <w:rsid w:val="002E0538"/>
    <w:rsid w:val="002E0596"/>
    <w:rsid w:val="002E0C6A"/>
    <w:rsid w:val="002E0D08"/>
    <w:rsid w:val="002E0D60"/>
    <w:rsid w:val="002E0D94"/>
    <w:rsid w:val="002E0DA4"/>
    <w:rsid w:val="002E0EAC"/>
    <w:rsid w:val="002E107C"/>
    <w:rsid w:val="002E1268"/>
    <w:rsid w:val="002E127E"/>
    <w:rsid w:val="002E1393"/>
    <w:rsid w:val="002E18B2"/>
    <w:rsid w:val="002E18CD"/>
    <w:rsid w:val="002E1BE3"/>
    <w:rsid w:val="002E1DAB"/>
    <w:rsid w:val="002E1E78"/>
    <w:rsid w:val="002E1EB2"/>
    <w:rsid w:val="002E2223"/>
    <w:rsid w:val="002E2683"/>
    <w:rsid w:val="002E26B5"/>
    <w:rsid w:val="002E29E2"/>
    <w:rsid w:val="002E2CE9"/>
    <w:rsid w:val="002E3094"/>
    <w:rsid w:val="002E30E5"/>
    <w:rsid w:val="002E3168"/>
    <w:rsid w:val="002E31C1"/>
    <w:rsid w:val="002E32CE"/>
    <w:rsid w:val="002E32F8"/>
    <w:rsid w:val="002E339D"/>
    <w:rsid w:val="002E38E2"/>
    <w:rsid w:val="002E402F"/>
    <w:rsid w:val="002E414A"/>
    <w:rsid w:val="002E4162"/>
    <w:rsid w:val="002E418F"/>
    <w:rsid w:val="002E41F9"/>
    <w:rsid w:val="002E42C6"/>
    <w:rsid w:val="002E430A"/>
    <w:rsid w:val="002E4494"/>
    <w:rsid w:val="002E4D3C"/>
    <w:rsid w:val="002E4E14"/>
    <w:rsid w:val="002E4EF6"/>
    <w:rsid w:val="002E4F87"/>
    <w:rsid w:val="002E4FC5"/>
    <w:rsid w:val="002E520F"/>
    <w:rsid w:val="002E53E5"/>
    <w:rsid w:val="002E564E"/>
    <w:rsid w:val="002E59AD"/>
    <w:rsid w:val="002E5DA0"/>
    <w:rsid w:val="002E5DCD"/>
    <w:rsid w:val="002E5EAE"/>
    <w:rsid w:val="002E615A"/>
    <w:rsid w:val="002E62EC"/>
    <w:rsid w:val="002E65AB"/>
    <w:rsid w:val="002E661B"/>
    <w:rsid w:val="002E6A61"/>
    <w:rsid w:val="002E6D80"/>
    <w:rsid w:val="002E6DCB"/>
    <w:rsid w:val="002E6E74"/>
    <w:rsid w:val="002E6F77"/>
    <w:rsid w:val="002E70FF"/>
    <w:rsid w:val="002E72D4"/>
    <w:rsid w:val="002E7313"/>
    <w:rsid w:val="002E751F"/>
    <w:rsid w:val="002E75B9"/>
    <w:rsid w:val="002E77AD"/>
    <w:rsid w:val="002E77E5"/>
    <w:rsid w:val="002E795A"/>
    <w:rsid w:val="002E7B97"/>
    <w:rsid w:val="002F01F4"/>
    <w:rsid w:val="002F02CD"/>
    <w:rsid w:val="002F031D"/>
    <w:rsid w:val="002F04AE"/>
    <w:rsid w:val="002F0894"/>
    <w:rsid w:val="002F0BF7"/>
    <w:rsid w:val="002F0C7D"/>
    <w:rsid w:val="002F0E87"/>
    <w:rsid w:val="002F10B5"/>
    <w:rsid w:val="002F10D6"/>
    <w:rsid w:val="002F1298"/>
    <w:rsid w:val="002F1434"/>
    <w:rsid w:val="002F1568"/>
    <w:rsid w:val="002F192B"/>
    <w:rsid w:val="002F1B13"/>
    <w:rsid w:val="002F1F75"/>
    <w:rsid w:val="002F23CC"/>
    <w:rsid w:val="002F24F7"/>
    <w:rsid w:val="002F26E2"/>
    <w:rsid w:val="002F26FF"/>
    <w:rsid w:val="002F2AB3"/>
    <w:rsid w:val="002F3050"/>
    <w:rsid w:val="002F3609"/>
    <w:rsid w:val="002F39F1"/>
    <w:rsid w:val="002F3B70"/>
    <w:rsid w:val="002F3B76"/>
    <w:rsid w:val="002F3BD1"/>
    <w:rsid w:val="002F3DB4"/>
    <w:rsid w:val="002F3DBB"/>
    <w:rsid w:val="002F3DCA"/>
    <w:rsid w:val="002F3DF6"/>
    <w:rsid w:val="002F3E99"/>
    <w:rsid w:val="002F41CB"/>
    <w:rsid w:val="002F4400"/>
    <w:rsid w:val="002F45D7"/>
    <w:rsid w:val="002F4615"/>
    <w:rsid w:val="002F4668"/>
    <w:rsid w:val="002F469F"/>
    <w:rsid w:val="002F4714"/>
    <w:rsid w:val="002F478C"/>
    <w:rsid w:val="002F487C"/>
    <w:rsid w:val="002F4C8C"/>
    <w:rsid w:val="002F4CD4"/>
    <w:rsid w:val="002F4D00"/>
    <w:rsid w:val="002F5040"/>
    <w:rsid w:val="002F507F"/>
    <w:rsid w:val="002F54EC"/>
    <w:rsid w:val="002F568E"/>
    <w:rsid w:val="002F56E3"/>
    <w:rsid w:val="002F5743"/>
    <w:rsid w:val="002F5DD9"/>
    <w:rsid w:val="002F5EA7"/>
    <w:rsid w:val="002F5F44"/>
    <w:rsid w:val="002F5F81"/>
    <w:rsid w:val="002F6013"/>
    <w:rsid w:val="002F602B"/>
    <w:rsid w:val="002F60AA"/>
    <w:rsid w:val="002F6495"/>
    <w:rsid w:val="002F6798"/>
    <w:rsid w:val="002F6B06"/>
    <w:rsid w:val="002F6CCB"/>
    <w:rsid w:val="002F6D7D"/>
    <w:rsid w:val="002F70DE"/>
    <w:rsid w:val="002F7160"/>
    <w:rsid w:val="002F74B9"/>
    <w:rsid w:val="002F778A"/>
    <w:rsid w:val="002F7951"/>
    <w:rsid w:val="002F7A7B"/>
    <w:rsid w:val="002F7CB3"/>
    <w:rsid w:val="002F7CD8"/>
    <w:rsid w:val="002F7DA3"/>
    <w:rsid w:val="002F7DAD"/>
    <w:rsid w:val="00300086"/>
    <w:rsid w:val="003002AF"/>
    <w:rsid w:val="003003C6"/>
    <w:rsid w:val="003003FC"/>
    <w:rsid w:val="00300440"/>
    <w:rsid w:val="003005F5"/>
    <w:rsid w:val="003007EC"/>
    <w:rsid w:val="00300AC6"/>
    <w:rsid w:val="00300AF8"/>
    <w:rsid w:val="00300D6C"/>
    <w:rsid w:val="00300ECB"/>
    <w:rsid w:val="00301413"/>
    <w:rsid w:val="003015D8"/>
    <w:rsid w:val="0030182D"/>
    <w:rsid w:val="00301C51"/>
    <w:rsid w:val="00301CA1"/>
    <w:rsid w:val="00301D30"/>
    <w:rsid w:val="00301D54"/>
    <w:rsid w:val="00301E3E"/>
    <w:rsid w:val="00301E5F"/>
    <w:rsid w:val="00301FD2"/>
    <w:rsid w:val="00302235"/>
    <w:rsid w:val="003025E8"/>
    <w:rsid w:val="00302638"/>
    <w:rsid w:val="00302816"/>
    <w:rsid w:val="003028AD"/>
    <w:rsid w:val="00302A97"/>
    <w:rsid w:val="00302B61"/>
    <w:rsid w:val="00302BDC"/>
    <w:rsid w:val="00302C6C"/>
    <w:rsid w:val="00302D85"/>
    <w:rsid w:val="00302F65"/>
    <w:rsid w:val="003031B6"/>
    <w:rsid w:val="00303304"/>
    <w:rsid w:val="00303543"/>
    <w:rsid w:val="00303762"/>
    <w:rsid w:val="003037E6"/>
    <w:rsid w:val="00303895"/>
    <w:rsid w:val="00303C0A"/>
    <w:rsid w:val="003041DD"/>
    <w:rsid w:val="0030448C"/>
    <w:rsid w:val="003047D3"/>
    <w:rsid w:val="003047E6"/>
    <w:rsid w:val="003049D5"/>
    <w:rsid w:val="00304EF4"/>
    <w:rsid w:val="0030520E"/>
    <w:rsid w:val="00305214"/>
    <w:rsid w:val="003056BE"/>
    <w:rsid w:val="00305753"/>
    <w:rsid w:val="00305A03"/>
    <w:rsid w:val="00305AEB"/>
    <w:rsid w:val="00305BFA"/>
    <w:rsid w:val="00305C92"/>
    <w:rsid w:val="00305D76"/>
    <w:rsid w:val="00306072"/>
    <w:rsid w:val="0030611E"/>
    <w:rsid w:val="00306165"/>
    <w:rsid w:val="003061EB"/>
    <w:rsid w:val="003062C8"/>
    <w:rsid w:val="00306669"/>
    <w:rsid w:val="00306A0D"/>
    <w:rsid w:val="00306E72"/>
    <w:rsid w:val="00307425"/>
    <w:rsid w:val="003075D8"/>
    <w:rsid w:val="00307693"/>
    <w:rsid w:val="003077C8"/>
    <w:rsid w:val="003078A1"/>
    <w:rsid w:val="00307A49"/>
    <w:rsid w:val="00307D56"/>
    <w:rsid w:val="00310049"/>
    <w:rsid w:val="00310162"/>
    <w:rsid w:val="0031022B"/>
    <w:rsid w:val="0031064A"/>
    <w:rsid w:val="0031066D"/>
    <w:rsid w:val="0031098A"/>
    <w:rsid w:val="003109A8"/>
    <w:rsid w:val="003111F1"/>
    <w:rsid w:val="003112FF"/>
    <w:rsid w:val="00311464"/>
    <w:rsid w:val="003114ED"/>
    <w:rsid w:val="003116BA"/>
    <w:rsid w:val="00311ACA"/>
    <w:rsid w:val="00311BC3"/>
    <w:rsid w:val="00311CB9"/>
    <w:rsid w:val="0031208E"/>
    <w:rsid w:val="00312367"/>
    <w:rsid w:val="0031243F"/>
    <w:rsid w:val="00312608"/>
    <w:rsid w:val="00312700"/>
    <w:rsid w:val="00312ACD"/>
    <w:rsid w:val="00312B0A"/>
    <w:rsid w:val="00312BE1"/>
    <w:rsid w:val="00312ECC"/>
    <w:rsid w:val="00312EE1"/>
    <w:rsid w:val="00313373"/>
    <w:rsid w:val="0031343B"/>
    <w:rsid w:val="003135F9"/>
    <w:rsid w:val="003135FC"/>
    <w:rsid w:val="00313763"/>
    <w:rsid w:val="00313771"/>
    <w:rsid w:val="0031377F"/>
    <w:rsid w:val="0031387D"/>
    <w:rsid w:val="003139F1"/>
    <w:rsid w:val="00313A1F"/>
    <w:rsid w:val="00313B20"/>
    <w:rsid w:val="00313F9E"/>
    <w:rsid w:val="003140B0"/>
    <w:rsid w:val="003141D8"/>
    <w:rsid w:val="00314422"/>
    <w:rsid w:val="00314480"/>
    <w:rsid w:val="003145EC"/>
    <w:rsid w:val="00314651"/>
    <w:rsid w:val="003146DA"/>
    <w:rsid w:val="003146DF"/>
    <w:rsid w:val="00314761"/>
    <w:rsid w:val="0031476D"/>
    <w:rsid w:val="003147AC"/>
    <w:rsid w:val="00314E2B"/>
    <w:rsid w:val="00314FEB"/>
    <w:rsid w:val="0031501E"/>
    <w:rsid w:val="00315125"/>
    <w:rsid w:val="00315192"/>
    <w:rsid w:val="003152A7"/>
    <w:rsid w:val="003152FB"/>
    <w:rsid w:val="003152FD"/>
    <w:rsid w:val="0031557D"/>
    <w:rsid w:val="0031563A"/>
    <w:rsid w:val="0031588F"/>
    <w:rsid w:val="003158EB"/>
    <w:rsid w:val="0031593A"/>
    <w:rsid w:val="00315A45"/>
    <w:rsid w:val="00315A9E"/>
    <w:rsid w:val="00315C48"/>
    <w:rsid w:val="00315DFE"/>
    <w:rsid w:val="00315EDA"/>
    <w:rsid w:val="00315F26"/>
    <w:rsid w:val="00315FC6"/>
    <w:rsid w:val="00316121"/>
    <w:rsid w:val="00316136"/>
    <w:rsid w:val="00316142"/>
    <w:rsid w:val="0031615A"/>
    <w:rsid w:val="003162DA"/>
    <w:rsid w:val="0031633C"/>
    <w:rsid w:val="003163B4"/>
    <w:rsid w:val="003164C7"/>
    <w:rsid w:val="003165FA"/>
    <w:rsid w:val="00316745"/>
    <w:rsid w:val="00316B1F"/>
    <w:rsid w:val="00316CF7"/>
    <w:rsid w:val="00316E24"/>
    <w:rsid w:val="00316E5A"/>
    <w:rsid w:val="0031710D"/>
    <w:rsid w:val="00317183"/>
    <w:rsid w:val="00317507"/>
    <w:rsid w:val="00317625"/>
    <w:rsid w:val="003176C8"/>
    <w:rsid w:val="0031776B"/>
    <w:rsid w:val="00317876"/>
    <w:rsid w:val="0031793C"/>
    <w:rsid w:val="00317B35"/>
    <w:rsid w:val="00320081"/>
    <w:rsid w:val="00320262"/>
    <w:rsid w:val="0032032D"/>
    <w:rsid w:val="003203F8"/>
    <w:rsid w:val="003205A5"/>
    <w:rsid w:val="00320632"/>
    <w:rsid w:val="0032092D"/>
    <w:rsid w:val="003209EF"/>
    <w:rsid w:val="00320C11"/>
    <w:rsid w:val="00320C94"/>
    <w:rsid w:val="00320E01"/>
    <w:rsid w:val="00320FF8"/>
    <w:rsid w:val="0032101E"/>
    <w:rsid w:val="0032127D"/>
    <w:rsid w:val="003213D8"/>
    <w:rsid w:val="003215BE"/>
    <w:rsid w:val="00321722"/>
    <w:rsid w:val="00321813"/>
    <w:rsid w:val="00321959"/>
    <w:rsid w:val="00321998"/>
    <w:rsid w:val="00321AAE"/>
    <w:rsid w:val="00321BC6"/>
    <w:rsid w:val="003222A6"/>
    <w:rsid w:val="003222F3"/>
    <w:rsid w:val="00322391"/>
    <w:rsid w:val="00322442"/>
    <w:rsid w:val="00322515"/>
    <w:rsid w:val="00322530"/>
    <w:rsid w:val="00322596"/>
    <w:rsid w:val="003228B5"/>
    <w:rsid w:val="00322A0A"/>
    <w:rsid w:val="00322A42"/>
    <w:rsid w:val="00322F06"/>
    <w:rsid w:val="00322F20"/>
    <w:rsid w:val="00322FB6"/>
    <w:rsid w:val="0032329E"/>
    <w:rsid w:val="003232F2"/>
    <w:rsid w:val="00323748"/>
    <w:rsid w:val="00323A35"/>
    <w:rsid w:val="00323B7A"/>
    <w:rsid w:val="00323BB6"/>
    <w:rsid w:val="00323CF8"/>
    <w:rsid w:val="00323E95"/>
    <w:rsid w:val="00323F38"/>
    <w:rsid w:val="0032404C"/>
    <w:rsid w:val="0032423D"/>
    <w:rsid w:val="00324424"/>
    <w:rsid w:val="0032445D"/>
    <w:rsid w:val="0032449B"/>
    <w:rsid w:val="00324978"/>
    <w:rsid w:val="00324C56"/>
    <w:rsid w:val="00324D2F"/>
    <w:rsid w:val="0032513D"/>
    <w:rsid w:val="003251C8"/>
    <w:rsid w:val="003251D8"/>
    <w:rsid w:val="0032553C"/>
    <w:rsid w:val="003256F1"/>
    <w:rsid w:val="0032581F"/>
    <w:rsid w:val="003259CF"/>
    <w:rsid w:val="00325A69"/>
    <w:rsid w:val="00325C1C"/>
    <w:rsid w:val="00325F25"/>
    <w:rsid w:val="00325F87"/>
    <w:rsid w:val="003260D7"/>
    <w:rsid w:val="003262B2"/>
    <w:rsid w:val="00326335"/>
    <w:rsid w:val="0032635B"/>
    <w:rsid w:val="003263D3"/>
    <w:rsid w:val="0032665D"/>
    <w:rsid w:val="00326671"/>
    <w:rsid w:val="00326864"/>
    <w:rsid w:val="00326A71"/>
    <w:rsid w:val="00326BA8"/>
    <w:rsid w:val="0032745C"/>
    <w:rsid w:val="0032748B"/>
    <w:rsid w:val="0032787E"/>
    <w:rsid w:val="00327E77"/>
    <w:rsid w:val="00330003"/>
    <w:rsid w:val="00330004"/>
    <w:rsid w:val="00330294"/>
    <w:rsid w:val="00330440"/>
    <w:rsid w:val="003305C8"/>
    <w:rsid w:val="0033066D"/>
    <w:rsid w:val="00330788"/>
    <w:rsid w:val="0033089E"/>
    <w:rsid w:val="00330959"/>
    <w:rsid w:val="0033099C"/>
    <w:rsid w:val="00330AFD"/>
    <w:rsid w:val="00330CA0"/>
    <w:rsid w:val="003310C9"/>
    <w:rsid w:val="00331262"/>
    <w:rsid w:val="00331773"/>
    <w:rsid w:val="003317C7"/>
    <w:rsid w:val="003317CF"/>
    <w:rsid w:val="0033195D"/>
    <w:rsid w:val="00331B6C"/>
    <w:rsid w:val="00331F92"/>
    <w:rsid w:val="0033207C"/>
    <w:rsid w:val="0033219F"/>
    <w:rsid w:val="003321DA"/>
    <w:rsid w:val="00332282"/>
    <w:rsid w:val="003327C3"/>
    <w:rsid w:val="00332BDC"/>
    <w:rsid w:val="00332CC3"/>
    <w:rsid w:val="00332CEC"/>
    <w:rsid w:val="00332D10"/>
    <w:rsid w:val="00332E81"/>
    <w:rsid w:val="00332E9E"/>
    <w:rsid w:val="0033319E"/>
    <w:rsid w:val="0033358D"/>
    <w:rsid w:val="003336AC"/>
    <w:rsid w:val="003336C5"/>
    <w:rsid w:val="003337BB"/>
    <w:rsid w:val="00333873"/>
    <w:rsid w:val="00333B61"/>
    <w:rsid w:val="00333E9F"/>
    <w:rsid w:val="00333FC3"/>
    <w:rsid w:val="0033414D"/>
    <w:rsid w:val="0033423E"/>
    <w:rsid w:val="0033426F"/>
    <w:rsid w:val="00334337"/>
    <w:rsid w:val="00334402"/>
    <w:rsid w:val="003348FD"/>
    <w:rsid w:val="00335038"/>
    <w:rsid w:val="003355D0"/>
    <w:rsid w:val="00335AC7"/>
    <w:rsid w:val="00335EF6"/>
    <w:rsid w:val="00335FD9"/>
    <w:rsid w:val="003361CF"/>
    <w:rsid w:val="0033633E"/>
    <w:rsid w:val="0033639A"/>
    <w:rsid w:val="00336580"/>
    <w:rsid w:val="00336789"/>
    <w:rsid w:val="00336EA5"/>
    <w:rsid w:val="003375DC"/>
    <w:rsid w:val="003376F0"/>
    <w:rsid w:val="00337A83"/>
    <w:rsid w:val="00337A9E"/>
    <w:rsid w:val="00337B39"/>
    <w:rsid w:val="00337D6F"/>
    <w:rsid w:val="003400FE"/>
    <w:rsid w:val="0034013E"/>
    <w:rsid w:val="0034049D"/>
    <w:rsid w:val="00340534"/>
    <w:rsid w:val="0034065E"/>
    <w:rsid w:val="0034068D"/>
    <w:rsid w:val="003406D9"/>
    <w:rsid w:val="00340D38"/>
    <w:rsid w:val="00340DA9"/>
    <w:rsid w:val="00340DB3"/>
    <w:rsid w:val="00340FE6"/>
    <w:rsid w:val="0034148F"/>
    <w:rsid w:val="0034158B"/>
    <w:rsid w:val="0034164A"/>
    <w:rsid w:val="003416A9"/>
    <w:rsid w:val="00341B03"/>
    <w:rsid w:val="00341E2C"/>
    <w:rsid w:val="00342A27"/>
    <w:rsid w:val="00342B40"/>
    <w:rsid w:val="00342EC4"/>
    <w:rsid w:val="0034300A"/>
    <w:rsid w:val="003436AE"/>
    <w:rsid w:val="0034386B"/>
    <w:rsid w:val="0034391E"/>
    <w:rsid w:val="00343A5C"/>
    <w:rsid w:val="00343BF1"/>
    <w:rsid w:val="00343E82"/>
    <w:rsid w:val="0034404D"/>
    <w:rsid w:val="00344113"/>
    <w:rsid w:val="0034439C"/>
    <w:rsid w:val="003445A3"/>
    <w:rsid w:val="00344621"/>
    <w:rsid w:val="003447CD"/>
    <w:rsid w:val="003448E4"/>
    <w:rsid w:val="00344AA8"/>
    <w:rsid w:val="00344E70"/>
    <w:rsid w:val="00345248"/>
    <w:rsid w:val="003452FE"/>
    <w:rsid w:val="00345303"/>
    <w:rsid w:val="0034544C"/>
    <w:rsid w:val="00345685"/>
    <w:rsid w:val="0034581F"/>
    <w:rsid w:val="00345845"/>
    <w:rsid w:val="00345A39"/>
    <w:rsid w:val="00345B66"/>
    <w:rsid w:val="00345C2A"/>
    <w:rsid w:val="00345E37"/>
    <w:rsid w:val="00345E57"/>
    <w:rsid w:val="00346113"/>
    <w:rsid w:val="003461BD"/>
    <w:rsid w:val="003462FE"/>
    <w:rsid w:val="0034630C"/>
    <w:rsid w:val="003465ED"/>
    <w:rsid w:val="00346648"/>
    <w:rsid w:val="003467F9"/>
    <w:rsid w:val="00346A2B"/>
    <w:rsid w:val="00346ABA"/>
    <w:rsid w:val="00346BEF"/>
    <w:rsid w:val="00347085"/>
    <w:rsid w:val="003470EC"/>
    <w:rsid w:val="003472FC"/>
    <w:rsid w:val="0034742B"/>
    <w:rsid w:val="00347621"/>
    <w:rsid w:val="00347725"/>
    <w:rsid w:val="003477B3"/>
    <w:rsid w:val="00347818"/>
    <w:rsid w:val="00347978"/>
    <w:rsid w:val="00347A8C"/>
    <w:rsid w:val="00347C53"/>
    <w:rsid w:val="00347D2E"/>
    <w:rsid w:val="00347E27"/>
    <w:rsid w:val="00347E61"/>
    <w:rsid w:val="003503D8"/>
    <w:rsid w:val="00350640"/>
    <w:rsid w:val="003509A8"/>
    <w:rsid w:val="00350C75"/>
    <w:rsid w:val="00350ED3"/>
    <w:rsid w:val="0035125A"/>
    <w:rsid w:val="003513CB"/>
    <w:rsid w:val="0035142A"/>
    <w:rsid w:val="0035146C"/>
    <w:rsid w:val="00351B51"/>
    <w:rsid w:val="00351BE2"/>
    <w:rsid w:val="00351C35"/>
    <w:rsid w:val="00351C40"/>
    <w:rsid w:val="00351E52"/>
    <w:rsid w:val="0035220F"/>
    <w:rsid w:val="003523D8"/>
    <w:rsid w:val="00352610"/>
    <w:rsid w:val="003526E2"/>
    <w:rsid w:val="003526FA"/>
    <w:rsid w:val="00352877"/>
    <w:rsid w:val="0035294C"/>
    <w:rsid w:val="003529B9"/>
    <w:rsid w:val="00352B33"/>
    <w:rsid w:val="00352DA6"/>
    <w:rsid w:val="00352E88"/>
    <w:rsid w:val="00352FA4"/>
    <w:rsid w:val="0035305D"/>
    <w:rsid w:val="00353187"/>
    <w:rsid w:val="00353467"/>
    <w:rsid w:val="0035375D"/>
    <w:rsid w:val="0035382D"/>
    <w:rsid w:val="0035399F"/>
    <w:rsid w:val="00353F41"/>
    <w:rsid w:val="00354129"/>
    <w:rsid w:val="003541A0"/>
    <w:rsid w:val="003545A7"/>
    <w:rsid w:val="00354625"/>
    <w:rsid w:val="00354A1B"/>
    <w:rsid w:val="00354DC7"/>
    <w:rsid w:val="003550F1"/>
    <w:rsid w:val="00355325"/>
    <w:rsid w:val="0035535C"/>
    <w:rsid w:val="00355666"/>
    <w:rsid w:val="003556C0"/>
    <w:rsid w:val="00355753"/>
    <w:rsid w:val="00355769"/>
    <w:rsid w:val="003557F0"/>
    <w:rsid w:val="00355850"/>
    <w:rsid w:val="003559A6"/>
    <w:rsid w:val="00355A1B"/>
    <w:rsid w:val="00355A6C"/>
    <w:rsid w:val="00355B90"/>
    <w:rsid w:val="00355BAC"/>
    <w:rsid w:val="00355D53"/>
    <w:rsid w:val="00355E58"/>
    <w:rsid w:val="00355F54"/>
    <w:rsid w:val="00356151"/>
    <w:rsid w:val="00356227"/>
    <w:rsid w:val="0035637A"/>
    <w:rsid w:val="00356BAB"/>
    <w:rsid w:val="00356D63"/>
    <w:rsid w:val="00356E1C"/>
    <w:rsid w:val="0035711C"/>
    <w:rsid w:val="003573FA"/>
    <w:rsid w:val="00357567"/>
    <w:rsid w:val="0035773C"/>
    <w:rsid w:val="00357803"/>
    <w:rsid w:val="003579A8"/>
    <w:rsid w:val="00357AED"/>
    <w:rsid w:val="00357CA9"/>
    <w:rsid w:val="00357EB8"/>
    <w:rsid w:val="00357F3A"/>
    <w:rsid w:val="0036005B"/>
    <w:rsid w:val="003600A0"/>
    <w:rsid w:val="003600DE"/>
    <w:rsid w:val="0036052F"/>
    <w:rsid w:val="003607C9"/>
    <w:rsid w:val="003609BC"/>
    <w:rsid w:val="00360FFA"/>
    <w:rsid w:val="00361299"/>
    <w:rsid w:val="00361340"/>
    <w:rsid w:val="0036145B"/>
    <w:rsid w:val="00361754"/>
    <w:rsid w:val="003617D6"/>
    <w:rsid w:val="003618F4"/>
    <w:rsid w:val="00361A51"/>
    <w:rsid w:val="00361B6C"/>
    <w:rsid w:val="00361FC4"/>
    <w:rsid w:val="003620DD"/>
    <w:rsid w:val="003620FB"/>
    <w:rsid w:val="003623D3"/>
    <w:rsid w:val="003625A1"/>
    <w:rsid w:val="003626A6"/>
    <w:rsid w:val="00362787"/>
    <w:rsid w:val="00362810"/>
    <w:rsid w:val="00362882"/>
    <w:rsid w:val="003628D4"/>
    <w:rsid w:val="00362997"/>
    <w:rsid w:val="00362A14"/>
    <w:rsid w:val="00362C1B"/>
    <w:rsid w:val="00362D59"/>
    <w:rsid w:val="00362E6F"/>
    <w:rsid w:val="0036329F"/>
    <w:rsid w:val="003632D3"/>
    <w:rsid w:val="0036370F"/>
    <w:rsid w:val="00363955"/>
    <w:rsid w:val="00363A85"/>
    <w:rsid w:val="00363BFD"/>
    <w:rsid w:val="00364564"/>
    <w:rsid w:val="00364917"/>
    <w:rsid w:val="00364C89"/>
    <w:rsid w:val="00364FD1"/>
    <w:rsid w:val="00365151"/>
    <w:rsid w:val="00365203"/>
    <w:rsid w:val="003653E1"/>
    <w:rsid w:val="003653FC"/>
    <w:rsid w:val="00365534"/>
    <w:rsid w:val="0036594C"/>
    <w:rsid w:val="00365968"/>
    <w:rsid w:val="0036599B"/>
    <w:rsid w:val="003659EA"/>
    <w:rsid w:val="00365A32"/>
    <w:rsid w:val="00365AA2"/>
    <w:rsid w:val="00365B65"/>
    <w:rsid w:val="00365BA1"/>
    <w:rsid w:val="003660BA"/>
    <w:rsid w:val="003660D4"/>
    <w:rsid w:val="00366614"/>
    <w:rsid w:val="00366796"/>
    <w:rsid w:val="003667D3"/>
    <w:rsid w:val="00366820"/>
    <w:rsid w:val="0036685B"/>
    <w:rsid w:val="003668F3"/>
    <w:rsid w:val="00366934"/>
    <w:rsid w:val="0036693E"/>
    <w:rsid w:val="00366A67"/>
    <w:rsid w:val="00366D32"/>
    <w:rsid w:val="00366D34"/>
    <w:rsid w:val="0036712F"/>
    <w:rsid w:val="003673D0"/>
    <w:rsid w:val="00367491"/>
    <w:rsid w:val="003675BF"/>
    <w:rsid w:val="003675E4"/>
    <w:rsid w:val="00367675"/>
    <w:rsid w:val="0036767F"/>
    <w:rsid w:val="0036768F"/>
    <w:rsid w:val="003679D3"/>
    <w:rsid w:val="00367AF4"/>
    <w:rsid w:val="00367BF1"/>
    <w:rsid w:val="00367D8A"/>
    <w:rsid w:val="00367DE4"/>
    <w:rsid w:val="00367E3D"/>
    <w:rsid w:val="00367EBF"/>
    <w:rsid w:val="00370178"/>
    <w:rsid w:val="00370375"/>
    <w:rsid w:val="00370473"/>
    <w:rsid w:val="0037059D"/>
    <w:rsid w:val="003708A4"/>
    <w:rsid w:val="00370915"/>
    <w:rsid w:val="00371067"/>
    <w:rsid w:val="003710D7"/>
    <w:rsid w:val="0037115E"/>
    <w:rsid w:val="003713A2"/>
    <w:rsid w:val="003714B5"/>
    <w:rsid w:val="0037161C"/>
    <w:rsid w:val="0037183E"/>
    <w:rsid w:val="00371A10"/>
    <w:rsid w:val="00371AED"/>
    <w:rsid w:val="00371B29"/>
    <w:rsid w:val="00371BC1"/>
    <w:rsid w:val="00371BD4"/>
    <w:rsid w:val="00371C26"/>
    <w:rsid w:val="00371C71"/>
    <w:rsid w:val="00371E65"/>
    <w:rsid w:val="0037208C"/>
    <w:rsid w:val="0037213E"/>
    <w:rsid w:val="003721F7"/>
    <w:rsid w:val="003723FD"/>
    <w:rsid w:val="003725D6"/>
    <w:rsid w:val="00372608"/>
    <w:rsid w:val="00372832"/>
    <w:rsid w:val="003730AB"/>
    <w:rsid w:val="00373210"/>
    <w:rsid w:val="0037322C"/>
    <w:rsid w:val="00373333"/>
    <w:rsid w:val="00373583"/>
    <w:rsid w:val="003738B5"/>
    <w:rsid w:val="0037399C"/>
    <w:rsid w:val="00373EE2"/>
    <w:rsid w:val="00373FE7"/>
    <w:rsid w:val="003742B4"/>
    <w:rsid w:val="00374532"/>
    <w:rsid w:val="003746C5"/>
    <w:rsid w:val="00374A3C"/>
    <w:rsid w:val="00374FC0"/>
    <w:rsid w:val="00375244"/>
    <w:rsid w:val="0037538A"/>
    <w:rsid w:val="00375492"/>
    <w:rsid w:val="003757A4"/>
    <w:rsid w:val="003759AB"/>
    <w:rsid w:val="00375E43"/>
    <w:rsid w:val="00375EFB"/>
    <w:rsid w:val="00375FBC"/>
    <w:rsid w:val="00376090"/>
    <w:rsid w:val="003760F7"/>
    <w:rsid w:val="003761E0"/>
    <w:rsid w:val="00376206"/>
    <w:rsid w:val="0037656D"/>
    <w:rsid w:val="003766CF"/>
    <w:rsid w:val="0037696E"/>
    <w:rsid w:val="003769A6"/>
    <w:rsid w:val="00376B03"/>
    <w:rsid w:val="00376CC7"/>
    <w:rsid w:val="00376F46"/>
    <w:rsid w:val="003772EF"/>
    <w:rsid w:val="003778B2"/>
    <w:rsid w:val="0037793C"/>
    <w:rsid w:val="00377A81"/>
    <w:rsid w:val="00377E21"/>
    <w:rsid w:val="003802D0"/>
    <w:rsid w:val="0038035E"/>
    <w:rsid w:val="00380362"/>
    <w:rsid w:val="00380512"/>
    <w:rsid w:val="00380561"/>
    <w:rsid w:val="0038058B"/>
    <w:rsid w:val="003805C2"/>
    <w:rsid w:val="003807AF"/>
    <w:rsid w:val="00380A74"/>
    <w:rsid w:val="00380B31"/>
    <w:rsid w:val="00380DD7"/>
    <w:rsid w:val="00380E71"/>
    <w:rsid w:val="00380FC9"/>
    <w:rsid w:val="003810AA"/>
    <w:rsid w:val="00381110"/>
    <w:rsid w:val="003812EB"/>
    <w:rsid w:val="00381587"/>
    <w:rsid w:val="00382191"/>
    <w:rsid w:val="0038219A"/>
    <w:rsid w:val="003821F1"/>
    <w:rsid w:val="0038234C"/>
    <w:rsid w:val="003827DB"/>
    <w:rsid w:val="0038286E"/>
    <w:rsid w:val="003829F1"/>
    <w:rsid w:val="00382C6C"/>
    <w:rsid w:val="00382E0B"/>
    <w:rsid w:val="00382FB2"/>
    <w:rsid w:val="003830D5"/>
    <w:rsid w:val="00383489"/>
    <w:rsid w:val="00383503"/>
    <w:rsid w:val="00383970"/>
    <w:rsid w:val="003839F1"/>
    <w:rsid w:val="00383AC3"/>
    <w:rsid w:val="00383C97"/>
    <w:rsid w:val="00383CD3"/>
    <w:rsid w:val="00383D1A"/>
    <w:rsid w:val="00383E42"/>
    <w:rsid w:val="00383F59"/>
    <w:rsid w:val="0038446C"/>
    <w:rsid w:val="00384786"/>
    <w:rsid w:val="00384951"/>
    <w:rsid w:val="00384E8D"/>
    <w:rsid w:val="00384F1B"/>
    <w:rsid w:val="003851FF"/>
    <w:rsid w:val="00385203"/>
    <w:rsid w:val="0038542B"/>
    <w:rsid w:val="00385A6F"/>
    <w:rsid w:val="00385AC3"/>
    <w:rsid w:val="00385D4F"/>
    <w:rsid w:val="00385E7C"/>
    <w:rsid w:val="00385F1C"/>
    <w:rsid w:val="00385F67"/>
    <w:rsid w:val="003862DA"/>
    <w:rsid w:val="003865AB"/>
    <w:rsid w:val="00386729"/>
    <w:rsid w:val="0038687F"/>
    <w:rsid w:val="0038689A"/>
    <w:rsid w:val="0038691A"/>
    <w:rsid w:val="00386C39"/>
    <w:rsid w:val="0038707B"/>
    <w:rsid w:val="00387286"/>
    <w:rsid w:val="0038746C"/>
    <w:rsid w:val="00387A67"/>
    <w:rsid w:val="00387A6C"/>
    <w:rsid w:val="00387BDD"/>
    <w:rsid w:val="00387E5B"/>
    <w:rsid w:val="00390227"/>
    <w:rsid w:val="003902A0"/>
    <w:rsid w:val="0039034D"/>
    <w:rsid w:val="00390407"/>
    <w:rsid w:val="00390650"/>
    <w:rsid w:val="00390775"/>
    <w:rsid w:val="003909C1"/>
    <w:rsid w:val="00390BD7"/>
    <w:rsid w:val="00390D51"/>
    <w:rsid w:val="00390DE5"/>
    <w:rsid w:val="00390EC8"/>
    <w:rsid w:val="00390EE0"/>
    <w:rsid w:val="00390F7C"/>
    <w:rsid w:val="003910F6"/>
    <w:rsid w:val="00391117"/>
    <w:rsid w:val="0039151F"/>
    <w:rsid w:val="003917E1"/>
    <w:rsid w:val="003917E2"/>
    <w:rsid w:val="0039192B"/>
    <w:rsid w:val="00391967"/>
    <w:rsid w:val="00391A19"/>
    <w:rsid w:val="00391A76"/>
    <w:rsid w:val="00391C88"/>
    <w:rsid w:val="00391CB7"/>
    <w:rsid w:val="00391EB2"/>
    <w:rsid w:val="00392170"/>
    <w:rsid w:val="00392366"/>
    <w:rsid w:val="003929B5"/>
    <w:rsid w:val="00392A0D"/>
    <w:rsid w:val="00392C92"/>
    <w:rsid w:val="00392DD0"/>
    <w:rsid w:val="00392FB2"/>
    <w:rsid w:val="00393079"/>
    <w:rsid w:val="003931D4"/>
    <w:rsid w:val="0039338B"/>
    <w:rsid w:val="0039350C"/>
    <w:rsid w:val="003937B5"/>
    <w:rsid w:val="0039393E"/>
    <w:rsid w:val="00393C9A"/>
    <w:rsid w:val="00393D26"/>
    <w:rsid w:val="00394175"/>
    <w:rsid w:val="00394208"/>
    <w:rsid w:val="00394626"/>
    <w:rsid w:val="0039463F"/>
    <w:rsid w:val="00394641"/>
    <w:rsid w:val="003946D7"/>
    <w:rsid w:val="003948FF"/>
    <w:rsid w:val="00394C25"/>
    <w:rsid w:val="00394E86"/>
    <w:rsid w:val="00395234"/>
    <w:rsid w:val="00395378"/>
    <w:rsid w:val="0039542B"/>
    <w:rsid w:val="00395539"/>
    <w:rsid w:val="003955F2"/>
    <w:rsid w:val="00395656"/>
    <w:rsid w:val="003957AB"/>
    <w:rsid w:val="0039580E"/>
    <w:rsid w:val="00395B4F"/>
    <w:rsid w:val="00395BA1"/>
    <w:rsid w:val="00395D99"/>
    <w:rsid w:val="00395F5B"/>
    <w:rsid w:val="00395FDB"/>
    <w:rsid w:val="00395FF6"/>
    <w:rsid w:val="0039652F"/>
    <w:rsid w:val="00396C86"/>
    <w:rsid w:val="00396D39"/>
    <w:rsid w:val="00397076"/>
    <w:rsid w:val="003974B7"/>
    <w:rsid w:val="003975ED"/>
    <w:rsid w:val="00397684"/>
    <w:rsid w:val="0039792A"/>
    <w:rsid w:val="00397993"/>
    <w:rsid w:val="00397DDA"/>
    <w:rsid w:val="00397E3F"/>
    <w:rsid w:val="00397EE7"/>
    <w:rsid w:val="00397FDD"/>
    <w:rsid w:val="003A01BF"/>
    <w:rsid w:val="003A01CE"/>
    <w:rsid w:val="003A0319"/>
    <w:rsid w:val="003A0C79"/>
    <w:rsid w:val="003A0D06"/>
    <w:rsid w:val="003A0D99"/>
    <w:rsid w:val="003A0F76"/>
    <w:rsid w:val="003A102F"/>
    <w:rsid w:val="003A106E"/>
    <w:rsid w:val="003A10EB"/>
    <w:rsid w:val="003A1192"/>
    <w:rsid w:val="003A12DE"/>
    <w:rsid w:val="003A14AF"/>
    <w:rsid w:val="003A14CB"/>
    <w:rsid w:val="003A1D28"/>
    <w:rsid w:val="003A1E79"/>
    <w:rsid w:val="003A2392"/>
    <w:rsid w:val="003A23B0"/>
    <w:rsid w:val="003A2728"/>
    <w:rsid w:val="003A2881"/>
    <w:rsid w:val="003A2924"/>
    <w:rsid w:val="003A2C82"/>
    <w:rsid w:val="003A2F70"/>
    <w:rsid w:val="003A2FB3"/>
    <w:rsid w:val="003A3124"/>
    <w:rsid w:val="003A3541"/>
    <w:rsid w:val="003A3612"/>
    <w:rsid w:val="003A3B8E"/>
    <w:rsid w:val="003A3BF1"/>
    <w:rsid w:val="003A3C8D"/>
    <w:rsid w:val="003A3DA9"/>
    <w:rsid w:val="003A3EE4"/>
    <w:rsid w:val="003A3EED"/>
    <w:rsid w:val="003A43BC"/>
    <w:rsid w:val="003A4598"/>
    <w:rsid w:val="003A4620"/>
    <w:rsid w:val="003A4F89"/>
    <w:rsid w:val="003A5045"/>
    <w:rsid w:val="003A50E0"/>
    <w:rsid w:val="003A5168"/>
    <w:rsid w:val="003A56F6"/>
    <w:rsid w:val="003A58D0"/>
    <w:rsid w:val="003A5BDC"/>
    <w:rsid w:val="003A64A7"/>
    <w:rsid w:val="003A6731"/>
    <w:rsid w:val="003A67D9"/>
    <w:rsid w:val="003A6800"/>
    <w:rsid w:val="003A6957"/>
    <w:rsid w:val="003A6A9D"/>
    <w:rsid w:val="003A6DE6"/>
    <w:rsid w:val="003A6DFD"/>
    <w:rsid w:val="003A7378"/>
    <w:rsid w:val="003A7868"/>
    <w:rsid w:val="003A7951"/>
    <w:rsid w:val="003A7CC8"/>
    <w:rsid w:val="003A7FD5"/>
    <w:rsid w:val="003B013B"/>
    <w:rsid w:val="003B065F"/>
    <w:rsid w:val="003B0718"/>
    <w:rsid w:val="003B090B"/>
    <w:rsid w:val="003B0E0D"/>
    <w:rsid w:val="003B0E61"/>
    <w:rsid w:val="003B0FAC"/>
    <w:rsid w:val="003B0FF6"/>
    <w:rsid w:val="003B1669"/>
    <w:rsid w:val="003B1910"/>
    <w:rsid w:val="003B1974"/>
    <w:rsid w:val="003B2051"/>
    <w:rsid w:val="003B21E4"/>
    <w:rsid w:val="003B22E9"/>
    <w:rsid w:val="003B28FC"/>
    <w:rsid w:val="003B2A28"/>
    <w:rsid w:val="003B2B32"/>
    <w:rsid w:val="003B2B4F"/>
    <w:rsid w:val="003B2EBF"/>
    <w:rsid w:val="003B2F74"/>
    <w:rsid w:val="003B3096"/>
    <w:rsid w:val="003B3354"/>
    <w:rsid w:val="003B3467"/>
    <w:rsid w:val="003B35A6"/>
    <w:rsid w:val="003B35DC"/>
    <w:rsid w:val="003B3634"/>
    <w:rsid w:val="003B38A0"/>
    <w:rsid w:val="003B3C32"/>
    <w:rsid w:val="003B3D4C"/>
    <w:rsid w:val="003B4028"/>
    <w:rsid w:val="003B415A"/>
    <w:rsid w:val="003B431F"/>
    <w:rsid w:val="003B437E"/>
    <w:rsid w:val="003B43CF"/>
    <w:rsid w:val="003B485B"/>
    <w:rsid w:val="003B48BF"/>
    <w:rsid w:val="003B4BA7"/>
    <w:rsid w:val="003B4C1D"/>
    <w:rsid w:val="003B5361"/>
    <w:rsid w:val="003B5380"/>
    <w:rsid w:val="003B5502"/>
    <w:rsid w:val="003B556E"/>
    <w:rsid w:val="003B5809"/>
    <w:rsid w:val="003B5854"/>
    <w:rsid w:val="003B5886"/>
    <w:rsid w:val="003B58FB"/>
    <w:rsid w:val="003B5980"/>
    <w:rsid w:val="003B599B"/>
    <w:rsid w:val="003B5B19"/>
    <w:rsid w:val="003B5C6C"/>
    <w:rsid w:val="003B5C76"/>
    <w:rsid w:val="003B5E23"/>
    <w:rsid w:val="003B5ED6"/>
    <w:rsid w:val="003B5F89"/>
    <w:rsid w:val="003B6113"/>
    <w:rsid w:val="003B61EB"/>
    <w:rsid w:val="003B623C"/>
    <w:rsid w:val="003B640D"/>
    <w:rsid w:val="003B672D"/>
    <w:rsid w:val="003B67B0"/>
    <w:rsid w:val="003B6824"/>
    <w:rsid w:val="003B68E1"/>
    <w:rsid w:val="003B6923"/>
    <w:rsid w:val="003B6A4C"/>
    <w:rsid w:val="003B6ABF"/>
    <w:rsid w:val="003B6BCD"/>
    <w:rsid w:val="003B6C46"/>
    <w:rsid w:val="003B6CF8"/>
    <w:rsid w:val="003B6D7D"/>
    <w:rsid w:val="003B6E1A"/>
    <w:rsid w:val="003B701E"/>
    <w:rsid w:val="003B7564"/>
    <w:rsid w:val="003B7901"/>
    <w:rsid w:val="003B7CBA"/>
    <w:rsid w:val="003B7CE4"/>
    <w:rsid w:val="003B7D73"/>
    <w:rsid w:val="003C0193"/>
    <w:rsid w:val="003C0412"/>
    <w:rsid w:val="003C0529"/>
    <w:rsid w:val="003C0724"/>
    <w:rsid w:val="003C0756"/>
    <w:rsid w:val="003C0778"/>
    <w:rsid w:val="003C0815"/>
    <w:rsid w:val="003C088E"/>
    <w:rsid w:val="003C08E5"/>
    <w:rsid w:val="003C094F"/>
    <w:rsid w:val="003C0A02"/>
    <w:rsid w:val="003C0A76"/>
    <w:rsid w:val="003C0E05"/>
    <w:rsid w:val="003C0E26"/>
    <w:rsid w:val="003C1188"/>
    <w:rsid w:val="003C1314"/>
    <w:rsid w:val="003C1451"/>
    <w:rsid w:val="003C1537"/>
    <w:rsid w:val="003C1774"/>
    <w:rsid w:val="003C198E"/>
    <w:rsid w:val="003C1B9C"/>
    <w:rsid w:val="003C1E4F"/>
    <w:rsid w:val="003C1ED9"/>
    <w:rsid w:val="003C2037"/>
    <w:rsid w:val="003C2193"/>
    <w:rsid w:val="003C245B"/>
    <w:rsid w:val="003C250A"/>
    <w:rsid w:val="003C266D"/>
    <w:rsid w:val="003C2E21"/>
    <w:rsid w:val="003C3155"/>
    <w:rsid w:val="003C333D"/>
    <w:rsid w:val="003C373B"/>
    <w:rsid w:val="003C378F"/>
    <w:rsid w:val="003C3906"/>
    <w:rsid w:val="003C3B8E"/>
    <w:rsid w:val="003C3C5A"/>
    <w:rsid w:val="003C3E4E"/>
    <w:rsid w:val="003C3EC1"/>
    <w:rsid w:val="003C4033"/>
    <w:rsid w:val="003C40C9"/>
    <w:rsid w:val="003C40F0"/>
    <w:rsid w:val="003C433B"/>
    <w:rsid w:val="003C43ED"/>
    <w:rsid w:val="003C4588"/>
    <w:rsid w:val="003C465F"/>
    <w:rsid w:val="003C4907"/>
    <w:rsid w:val="003C4A74"/>
    <w:rsid w:val="003C4C3B"/>
    <w:rsid w:val="003C5370"/>
    <w:rsid w:val="003C53D2"/>
    <w:rsid w:val="003C591B"/>
    <w:rsid w:val="003C597B"/>
    <w:rsid w:val="003C5A93"/>
    <w:rsid w:val="003C5CD7"/>
    <w:rsid w:val="003C66C5"/>
    <w:rsid w:val="003C691E"/>
    <w:rsid w:val="003C69DD"/>
    <w:rsid w:val="003C6C3D"/>
    <w:rsid w:val="003C6C67"/>
    <w:rsid w:val="003C6DF7"/>
    <w:rsid w:val="003C6F7E"/>
    <w:rsid w:val="003C6FF5"/>
    <w:rsid w:val="003C709F"/>
    <w:rsid w:val="003C7153"/>
    <w:rsid w:val="003C7264"/>
    <w:rsid w:val="003C743B"/>
    <w:rsid w:val="003C76EE"/>
    <w:rsid w:val="003C77E7"/>
    <w:rsid w:val="003C7B0B"/>
    <w:rsid w:val="003C7B0D"/>
    <w:rsid w:val="003C7CCF"/>
    <w:rsid w:val="003C7F06"/>
    <w:rsid w:val="003D02F5"/>
    <w:rsid w:val="003D03BB"/>
    <w:rsid w:val="003D05C9"/>
    <w:rsid w:val="003D07C3"/>
    <w:rsid w:val="003D09CB"/>
    <w:rsid w:val="003D0C07"/>
    <w:rsid w:val="003D0E3E"/>
    <w:rsid w:val="003D1134"/>
    <w:rsid w:val="003D1227"/>
    <w:rsid w:val="003D1291"/>
    <w:rsid w:val="003D1726"/>
    <w:rsid w:val="003D19DE"/>
    <w:rsid w:val="003D1F43"/>
    <w:rsid w:val="003D1F50"/>
    <w:rsid w:val="003D2116"/>
    <w:rsid w:val="003D23B1"/>
    <w:rsid w:val="003D25C0"/>
    <w:rsid w:val="003D275F"/>
    <w:rsid w:val="003D28BD"/>
    <w:rsid w:val="003D2B76"/>
    <w:rsid w:val="003D2C36"/>
    <w:rsid w:val="003D2CCA"/>
    <w:rsid w:val="003D2D29"/>
    <w:rsid w:val="003D2D4F"/>
    <w:rsid w:val="003D30C0"/>
    <w:rsid w:val="003D317E"/>
    <w:rsid w:val="003D340A"/>
    <w:rsid w:val="003D34C2"/>
    <w:rsid w:val="003D35B7"/>
    <w:rsid w:val="003D36B7"/>
    <w:rsid w:val="003D372F"/>
    <w:rsid w:val="003D3950"/>
    <w:rsid w:val="003D398E"/>
    <w:rsid w:val="003D3CC3"/>
    <w:rsid w:val="003D3E09"/>
    <w:rsid w:val="003D41ED"/>
    <w:rsid w:val="003D449F"/>
    <w:rsid w:val="003D44B1"/>
    <w:rsid w:val="003D46E3"/>
    <w:rsid w:val="003D46EC"/>
    <w:rsid w:val="003D4772"/>
    <w:rsid w:val="003D4AB4"/>
    <w:rsid w:val="003D4ABA"/>
    <w:rsid w:val="003D51C3"/>
    <w:rsid w:val="003D52A5"/>
    <w:rsid w:val="003D56E4"/>
    <w:rsid w:val="003D5B25"/>
    <w:rsid w:val="003D6031"/>
    <w:rsid w:val="003D617A"/>
    <w:rsid w:val="003D6274"/>
    <w:rsid w:val="003D63DA"/>
    <w:rsid w:val="003D63F0"/>
    <w:rsid w:val="003D68FB"/>
    <w:rsid w:val="003D6C23"/>
    <w:rsid w:val="003D6F21"/>
    <w:rsid w:val="003D7181"/>
    <w:rsid w:val="003D71FC"/>
    <w:rsid w:val="003D72FA"/>
    <w:rsid w:val="003D735C"/>
    <w:rsid w:val="003D74F8"/>
    <w:rsid w:val="003D76D6"/>
    <w:rsid w:val="003D794C"/>
    <w:rsid w:val="003D7957"/>
    <w:rsid w:val="003D7B9E"/>
    <w:rsid w:val="003D7C0C"/>
    <w:rsid w:val="003D7C73"/>
    <w:rsid w:val="003D7C90"/>
    <w:rsid w:val="003D7F53"/>
    <w:rsid w:val="003D7F8B"/>
    <w:rsid w:val="003E001F"/>
    <w:rsid w:val="003E0051"/>
    <w:rsid w:val="003E0499"/>
    <w:rsid w:val="003E0500"/>
    <w:rsid w:val="003E0599"/>
    <w:rsid w:val="003E05CF"/>
    <w:rsid w:val="003E08A5"/>
    <w:rsid w:val="003E0AAF"/>
    <w:rsid w:val="003E0AD6"/>
    <w:rsid w:val="003E0B90"/>
    <w:rsid w:val="003E0ED1"/>
    <w:rsid w:val="003E0EFD"/>
    <w:rsid w:val="003E0F07"/>
    <w:rsid w:val="003E101E"/>
    <w:rsid w:val="003E10AF"/>
    <w:rsid w:val="003E118A"/>
    <w:rsid w:val="003E1448"/>
    <w:rsid w:val="003E1C33"/>
    <w:rsid w:val="003E24DB"/>
    <w:rsid w:val="003E2631"/>
    <w:rsid w:val="003E2684"/>
    <w:rsid w:val="003E26C8"/>
    <w:rsid w:val="003E29B4"/>
    <w:rsid w:val="003E2BB6"/>
    <w:rsid w:val="003E2C56"/>
    <w:rsid w:val="003E2ECF"/>
    <w:rsid w:val="003E3049"/>
    <w:rsid w:val="003E31E2"/>
    <w:rsid w:val="003E32AC"/>
    <w:rsid w:val="003E3330"/>
    <w:rsid w:val="003E335D"/>
    <w:rsid w:val="003E34B7"/>
    <w:rsid w:val="003E353F"/>
    <w:rsid w:val="003E390E"/>
    <w:rsid w:val="003E3A05"/>
    <w:rsid w:val="003E3FD2"/>
    <w:rsid w:val="003E41DF"/>
    <w:rsid w:val="003E49C9"/>
    <w:rsid w:val="003E4AD9"/>
    <w:rsid w:val="003E4E1A"/>
    <w:rsid w:val="003E4EDB"/>
    <w:rsid w:val="003E50A6"/>
    <w:rsid w:val="003E514A"/>
    <w:rsid w:val="003E5248"/>
    <w:rsid w:val="003E52FC"/>
    <w:rsid w:val="003E54A4"/>
    <w:rsid w:val="003E54A6"/>
    <w:rsid w:val="003E55B4"/>
    <w:rsid w:val="003E55C6"/>
    <w:rsid w:val="003E58A6"/>
    <w:rsid w:val="003E5B15"/>
    <w:rsid w:val="003E5BD5"/>
    <w:rsid w:val="003E5D58"/>
    <w:rsid w:val="003E5E97"/>
    <w:rsid w:val="003E60D1"/>
    <w:rsid w:val="003E6133"/>
    <w:rsid w:val="003E617F"/>
    <w:rsid w:val="003E6181"/>
    <w:rsid w:val="003E6488"/>
    <w:rsid w:val="003E64E4"/>
    <w:rsid w:val="003E6A69"/>
    <w:rsid w:val="003E6A6B"/>
    <w:rsid w:val="003E6B62"/>
    <w:rsid w:val="003E6C1B"/>
    <w:rsid w:val="003E6D74"/>
    <w:rsid w:val="003E6EF2"/>
    <w:rsid w:val="003E6F1F"/>
    <w:rsid w:val="003E70F5"/>
    <w:rsid w:val="003E715C"/>
    <w:rsid w:val="003E71CF"/>
    <w:rsid w:val="003E734D"/>
    <w:rsid w:val="003E771F"/>
    <w:rsid w:val="003E79D6"/>
    <w:rsid w:val="003E7A39"/>
    <w:rsid w:val="003E7A82"/>
    <w:rsid w:val="003E7E28"/>
    <w:rsid w:val="003F0046"/>
    <w:rsid w:val="003F050A"/>
    <w:rsid w:val="003F0569"/>
    <w:rsid w:val="003F0604"/>
    <w:rsid w:val="003F0790"/>
    <w:rsid w:val="003F0A38"/>
    <w:rsid w:val="003F0AFE"/>
    <w:rsid w:val="003F0D95"/>
    <w:rsid w:val="003F0DAA"/>
    <w:rsid w:val="003F0E8E"/>
    <w:rsid w:val="003F13A8"/>
    <w:rsid w:val="003F13C6"/>
    <w:rsid w:val="003F164B"/>
    <w:rsid w:val="003F16C4"/>
    <w:rsid w:val="003F17C5"/>
    <w:rsid w:val="003F1DD9"/>
    <w:rsid w:val="003F1E4F"/>
    <w:rsid w:val="003F200A"/>
    <w:rsid w:val="003F2037"/>
    <w:rsid w:val="003F2108"/>
    <w:rsid w:val="003F210B"/>
    <w:rsid w:val="003F2244"/>
    <w:rsid w:val="003F236D"/>
    <w:rsid w:val="003F260C"/>
    <w:rsid w:val="003F27FF"/>
    <w:rsid w:val="003F2802"/>
    <w:rsid w:val="003F2A5E"/>
    <w:rsid w:val="003F2B57"/>
    <w:rsid w:val="003F2E81"/>
    <w:rsid w:val="003F2F31"/>
    <w:rsid w:val="003F300A"/>
    <w:rsid w:val="003F3035"/>
    <w:rsid w:val="003F3073"/>
    <w:rsid w:val="003F361F"/>
    <w:rsid w:val="003F3651"/>
    <w:rsid w:val="003F389F"/>
    <w:rsid w:val="003F39EF"/>
    <w:rsid w:val="003F3A1B"/>
    <w:rsid w:val="003F3B43"/>
    <w:rsid w:val="003F3C2A"/>
    <w:rsid w:val="003F3E0A"/>
    <w:rsid w:val="003F40F7"/>
    <w:rsid w:val="003F4473"/>
    <w:rsid w:val="003F4513"/>
    <w:rsid w:val="003F4573"/>
    <w:rsid w:val="003F48CF"/>
    <w:rsid w:val="003F4D84"/>
    <w:rsid w:val="003F4FAA"/>
    <w:rsid w:val="003F508C"/>
    <w:rsid w:val="003F5169"/>
    <w:rsid w:val="003F51E5"/>
    <w:rsid w:val="003F5804"/>
    <w:rsid w:val="003F5825"/>
    <w:rsid w:val="003F5A24"/>
    <w:rsid w:val="003F5BCF"/>
    <w:rsid w:val="003F5FE6"/>
    <w:rsid w:val="003F5FE9"/>
    <w:rsid w:val="003F6096"/>
    <w:rsid w:val="003F63BA"/>
    <w:rsid w:val="003F6557"/>
    <w:rsid w:val="003F65DB"/>
    <w:rsid w:val="003F6F79"/>
    <w:rsid w:val="003F7385"/>
    <w:rsid w:val="003F73CB"/>
    <w:rsid w:val="003F770F"/>
    <w:rsid w:val="003F7A42"/>
    <w:rsid w:val="003F7A75"/>
    <w:rsid w:val="003F7CAE"/>
    <w:rsid w:val="00400253"/>
    <w:rsid w:val="004002D1"/>
    <w:rsid w:val="0040040A"/>
    <w:rsid w:val="004006D9"/>
    <w:rsid w:val="00400743"/>
    <w:rsid w:val="00400796"/>
    <w:rsid w:val="0040083B"/>
    <w:rsid w:val="0040083F"/>
    <w:rsid w:val="00400932"/>
    <w:rsid w:val="00400C80"/>
    <w:rsid w:val="00400CF9"/>
    <w:rsid w:val="00400D1D"/>
    <w:rsid w:val="00400DC5"/>
    <w:rsid w:val="00400FCD"/>
    <w:rsid w:val="004010B8"/>
    <w:rsid w:val="004010ED"/>
    <w:rsid w:val="0040117B"/>
    <w:rsid w:val="0040120C"/>
    <w:rsid w:val="00401223"/>
    <w:rsid w:val="004012EA"/>
    <w:rsid w:val="004013FA"/>
    <w:rsid w:val="00401512"/>
    <w:rsid w:val="004017B8"/>
    <w:rsid w:val="00401891"/>
    <w:rsid w:val="00401A9A"/>
    <w:rsid w:val="00401DC2"/>
    <w:rsid w:val="00401EF8"/>
    <w:rsid w:val="004022F7"/>
    <w:rsid w:val="00402455"/>
    <w:rsid w:val="00402457"/>
    <w:rsid w:val="0040255C"/>
    <w:rsid w:val="0040264E"/>
    <w:rsid w:val="0040288D"/>
    <w:rsid w:val="00402C43"/>
    <w:rsid w:val="00402FAB"/>
    <w:rsid w:val="00402FF9"/>
    <w:rsid w:val="004032FB"/>
    <w:rsid w:val="00403471"/>
    <w:rsid w:val="004034EF"/>
    <w:rsid w:val="0040366A"/>
    <w:rsid w:val="004037E6"/>
    <w:rsid w:val="004037E9"/>
    <w:rsid w:val="00403AC5"/>
    <w:rsid w:val="00403CBE"/>
    <w:rsid w:val="00403CC8"/>
    <w:rsid w:val="00403D41"/>
    <w:rsid w:val="00404077"/>
    <w:rsid w:val="0040412F"/>
    <w:rsid w:val="00404739"/>
    <w:rsid w:val="0040473F"/>
    <w:rsid w:val="004047DD"/>
    <w:rsid w:val="00404854"/>
    <w:rsid w:val="00404918"/>
    <w:rsid w:val="004049EA"/>
    <w:rsid w:val="00404A73"/>
    <w:rsid w:val="00404AE4"/>
    <w:rsid w:val="00404D31"/>
    <w:rsid w:val="00404D8D"/>
    <w:rsid w:val="00404E0C"/>
    <w:rsid w:val="00405042"/>
    <w:rsid w:val="00405064"/>
    <w:rsid w:val="0040508F"/>
    <w:rsid w:val="00405117"/>
    <w:rsid w:val="00405158"/>
    <w:rsid w:val="0040519B"/>
    <w:rsid w:val="004052D0"/>
    <w:rsid w:val="0040559D"/>
    <w:rsid w:val="004055E5"/>
    <w:rsid w:val="004055F9"/>
    <w:rsid w:val="004058CF"/>
    <w:rsid w:val="00405919"/>
    <w:rsid w:val="004059D6"/>
    <w:rsid w:val="00405A88"/>
    <w:rsid w:val="00405D1B"/>
    <w:rsid w:val="00405F70"/>
    <w:rsid w:val="0040619D"/>
    <w:rsid w:val="00406421"/>
    <w:rsid w:val="004067B2"/>
    <w:rsid w:val="00406938"/>
    <w:rsid w:val="00406DF0"/>
    <w:rsid w:val="00406E1D"/>
    <w:rsid w:val="00406ED7"/>
    <w:rsid w:val="00406EE2"/>
    <w:rsid w:val="00406F76"/>
    <w:rsid w:val="004070BF"/>
    <w:rsid w:val="004070EB"/>
    <w:rsid w:val="00407564"/>
    <w:rsid w:val="0040781F"/>
    <w:rsid w:val="00407955"/>
    <w:rsid w:val="004079D6"/>
    <w:rsid w:val="00407A9B"/>
    <w:rsid w:val="00407AF3"/>
    <w:rsid w:val="00407D42"/>
    <w:rsid w:val="00407E1A"/>
    <w:rsid w:val="004100F3"/>
    <w:rsid w:val="004103A0"/>
    <w:rsid w:val="00410477"/>
    <w:rsid w:val="004105B0"/>
    <w:rsid w:val="00410B33"/>
    <w:rsid w:val="00410B62"/>
    <w:rsid w:val="00410C04"/>
    <w:rsid w:val="00410C11"/>
    <w:rsid w:val="00410C1B"/>
    <w:rsid w:val="00410C2D"/>
    <w:rsid w:val="00410CF5"/>
    <w:rsid w:val="00410D59"/>
    <w:rsid w:val="0041106D"/>
    <w:rsid w:val="00411315"/>
    <w:rsid w:val="00411569"/>
    <w:rsid w:val="00411691"/>
    <w:rsid w:val="004117DF"/>
    <w:rsid w:val="00411E62"/>
    <w:rsid w:val="00411E8E"/>
    <w:rsid w:val="00411EA3"/>
    <w:rsid w:val="00411EAE"/>
    <w:rsid w:val="00411F94"/>
    <w:rsid w:val="0041215F"/>
    <w:rsid w:val="00412450"/>
    <w:rsid w:val="004124FE"/>
    <w:rsid w:val="004128AC"/>
    <w:rsid w:val="00412AE4"/>
    <w:rsid w:val="00412D14"/>
    <w:rsid w:val="00412D28"/>
    <w:rsid w:val="00412EFB"/>
    <w:rsid w:val="00413184"/>
    <w:rsid w:val="00413269"/>
    <w:rsid w:val="00413729"/>
    <w:rsid w:val="0041387C"/>
    <w:rsid w:val="00413EB4"/>
    <w:rsid w:val="00414115"/>
    <w:rsid w:val="0041414B"/>
    <w:rsid w:val="004143FC"/>
    <w:rsid w:val="00414A2D"/>
    <w:rsid w:val="00414F4E"/>
    <w:rsid w:val="0041500B"/>
    <w:rsid w:val="00415063"/>
    <w:rsid w:val="00415120"/>
    <w:rsid w:val="004152AC"/>
    <w:rsid w:val="004155FC"/>
    <w:rsid w:val="00415693"/>
    <w:rsid w:val="004158AC"/>
    <w:rsid w:val="00415C10"/>
    <w:rsid w:val="00415C68"/>
    <w:rsid w:val="00415D73"/>
    <w:rsid w:val="00415DCC"/>
    <w:rsid w:val="00415F24"/>
    <w:rsid w:val="00416058"/>
    <w:rsid w:val="004160BF"/>
    <w:rsid w:val="0041680D"/>
    <w:rsid w:val="00416D20"/>
    <w:rsid w:val="00416EEA"/>
    <w:rsid w:val="00417072"/>
    <w:rsid w:val="00417446"/>
    <w:rsid w:val="004177A4"/>
    <w:rsid w:val="00417A4F"/>
    <w:rsid w:val="00417E1F"/>
    <w:rsid w:val="00417EDB"/>
    <w:rsid w:val="00417F0F"/>
    <w:rsid w:val="00420284"/>
    <w:rsid w:val="004203B4"/>
    <w:rsid w:val="0042046C"/>
    <w:rsid w:val="004204CC"/>
    <w:rsid w:val="004207D6"/>
    <w:rsid w:val="00420807"/>
    <w:rsid w:val="00420919"/>
    <w:rsid w:val="00420942"/>
    <w:rsid w:val="0042096A"/>
    <w:rsid w:val="004209CF"/>
    <w:rsid w:val="00420E93"/>
    <w:rsid w:val="00420FA2"/>
    <w:rsid w:val="00421207"/>
    <w:rsid w:val="00421213"/>
    <w:rsid w:val="0042182B"/>
    <w:rsid w:val="004218ED"/>
    <w:rsid w:val="00421BE3"/>
    <w:rsid w:val="00421E2B"/>
    <w:rsid w:val="00421E6B"/>
    <w:rsid w:val="0042228F"/>
    <w:rsid w:val="0042235C"/>
    <w:rsid w:val="004224EA"/>
    <w:rsid w:val="0042271A"/>
    <w:rsid w:val="00422733"/>
    <w:rsid w:val="004228BF"/>
    <w:rsid w:val="0042298F"/>
    <w:rsid w:val="00422F66"/>
    <w:rsid w:val="0042352C"/>
    <w:rsid w:val="00423569"/>
    <w:rsid w:val="00423ADA"/>
    <w:rsid w:val="00423B89"/>
    <w:rsid w:val="00423BF0"/>
    <w:rsid w:val="00423C41"/>
    <w:rsid w:val="00423DC3"/>
    <w:rsid w:val="0042404F"/>
    <w:rsid w:val="00424398"/>
    <w:rsid w:val="0042449E"/>
    <w:rsid w:val="00424710"/>
    <w:rsid w:val="00424928"/>
    <w:rsid w:val="00424EB5"/>
    <w:rsid w:val="00424F97"/>
    <w:rsid w:val="0042554A"/>
    <w:rsid w:val="0042555D"/>
    <w:rsid w:val="004259C6"/>
    <w:rsid w:val="004259F5"/>
    <w:rsid w:val="00425DD1"/>
    <w:rsid w:val="00425EE1"/>
    <w:rsid w:val="00425F0C"/>
    <w:rsid w:val="00425FB0"/>
    <w:rsid w:val="004261AD"/>
    <w:rsid w:val="004263B3"/>
    <w:rsid w:val="004264A3"/>
    <w:rsid w:val="0042687C"/>
    <w:rsid w:val="004268D4"/>
    <w:rsid w:val="00426C16"/>
    <w:rsid w:val="00426D89"/>
    <w:rsid w:val="00426DC8"/>
    <w:rsid w:val="00426EF3"/>
    <w:rsid w:val="0042701D"/>
    <w:rsid w:val="00427073"/>
    <w:rsid w:val="00427295"/>
    <w:rsid w:val="00427880"/>
    <w:rsid w:val="00427925"/>
    <w:rsid w:val="0042799B"/>
    <w:rsid w:val="00427A23"/>
    <w:rsid w:val="00427B84"/>
    <w:rsid w:val="00427EB3"/>
    <w:rsid w:val="00430170"/>
    <w:rsid w:val="0043018B"/>
    <w:rsid w:val="0043024A"/>
    <w:rsid w:val="004302FA"/>
    <w:rsid w:val="00430509"/>
    <w:rsid w:val="004307AE"/>
    <w:rsid w:val="00430B57"/>
    <w:rsid w:val="00430DB5"/>
    <w:rsid w:val="00430FA4"/>
    <w:rsid w:val="00430FEE"/>
    <w:rsid w:val="0043102B"/>
    <w:rsid w:val="004310B9"/>
    <w:rsid w:val="004310BE"/>
    <w:rsid w:val="0043135C"/>
    <w:rsid w:val="004313C3"/>
    <w:rsid w:val="0043141C"/>
    <w:rsid w:val="004314B9"/>
    <w:rsid w:val="004314DA"/>
    <w:rsid w:val="0043182B"/>
    <w:rsid w:val="00431903"/>
    <w:rsid w:val="00431965"/>
    <w:rsid w:val="00431B83"/>
    <w:rsid w:val="00431CBE"/>
    <w:rsid w:val="00431D4D"/>
    <w:rsid w:val="00431E63"/>
    <w:rsid w:val="0043230B"/>
    <w:rsid w:val="00432402"/>
    <w:rsid w:val="004327DE"/>
    <w:rsid w:val="0043280D"/>
    <w:rsid w:val="00432873"/>
    <w:rsid w:val="00432AAB"/>
    <w:rsid w:val="00432AC5"/>
    <w:rsid w:val="00432E8B"/>
    <w:rsid w:val="004330A8"/>
    <w:rsid w:val="004335E5"/>
    <w:rsid w:val="00433C26"/>
    <w:rsid w:val="00433C74"/>
    <w:rsid w:val="00433C97"/>
    <w:rsid w:val="00433FF7"/>
    <w:rsid w:val="0043401F"/>
    <w:rsid w:val="00434109"/>
    <w:rsid w:val="00434224"/>
    <w:rsid w:val="004342EC"/>
    <w:rsid w:val="004344D6"/>
    <w:rsid w:val="004344F7"/>
    <w:rsid w:val="00434BAA"/>
    <w:rsid w:val="00434D66"/>
    <w:rsid w:val="00434E1D"/>
    <w:rsid w:val="00434F1D"/>
    <w:rsid w:val="0043509B"/>
    <w:rsid w:val="004352D2"/>
    <w:rsid w:val="00435325"/>
    <w:rsid w:val="004354CA"/>
    <w:rsid w:val="004355F6"/>
    <w:rsid w:val="0043569F"/>
    <w:rsid w:val="004356CA"/>
    <w:rsid w:val="00435B29"/>
    <w:rsid w:val="00435BB2"/>
    <w:rsid w:val="00435CDB"/>
    <w:rsid w:val="00435E8D"/>
    <w:rsid w:val="00435FE6"/>
    <w:rsid w:val="00435FF4"/>
    <w:rsid w:val="00436040"/>
    <w:rsid w:val="00436205"/>
    <w:rsid w:val="00436235"/>
    <w:rsid w:val="00436249"/>
    <w:rsid w:val="0043652A"/>
    <w:rsid w:val="00436713"/>
    <w:rsid w:val="004369AC"/>
    <w:rsid w:val="00436A3D"/>
    <w:rsid w:val="00437085"/>
    <w:rsid w:val="004372A6"/>
    <w:rsid w:val="0043752A"/>
    <w:rsid w:val="004375FC"/>
    <w:rsid w:val="004376E4"/>
    <w:rsid w:val="00437C68"/>
    <w:rsid w:val="00437D33"/>
    <w:rsid w:val="00437EA9"/>
    <w:rsid w:val="004401A5"/>
    <w:rsid w:val="00440330"/>
    <w:rsid w:val="00440505"/>
    <w:rsid w:val="004405E3"/>
    <w:rsid w:val="0044060A"/>
    <w:rsid w:val="0044067B"/>
    <w:rsid w:val="004406F9"/>
    <w:rsid w:val="00440BBC"/>
    <w:rsid w:val="00440D0A"/>
    <w:rsid w:val="00440E14"/>
    <w:rsid w:val="00441001"/>
    <w:rsid w:val="00441020"/>
    <w:rsid w:val="00441441"/>
    <w:rsid w:val="00441463"/>
    <w:rsid w:val="00441546"/>
    <w:rsid w:val="0044158D"/>
    <w:rsid w:val="00441601"/>
    <w:rsid w:val="0044167C"/>
    <w:rsid w:val="00441712"/>
    <w:rsid w:val="0044176B"/>
    <w:rsid w:val="00441ACA"/>
    <w:rsid w:val="00441DCC"/>
    <w:rsid w:val="00441EC3"/>
    <w:rsid w:val="00442075"/>
    <w:rsid w:val="004420A0"/>
    <w:rsid w:val="00442166"/>
    <w:rsid w:val="00442205"/>
    <w:rsid w:val="00442502"/>
    <w:rsid w:val="00442507"/>
    <w:rsid w:val="0044256F"/>
    <w:rsid w:val="0044264B"/>
    <w:rsid w:val="00442699"/>
    <w:rsid w:val="00442887"/>
    <w:rsid w:val="004428BC"/>
    <w:rsid w:val="004429DA"/>
    <w:rsid w:val="00442C3C"/>
    <w:rsid w:val="00442D61"/>
    <w:rsid w:val="00442D92"/>
    <w:rsid w:val="0044303C"/>
    <w:rsid w:val="00443473"/>
    <w:rsid w:val="004438CD"/>
    <w:rsid w:val="00443CDB"/>
    <w:rsid w:val="00443D8C"/>
    <w:rsid w:val="00444181"/>
    <w:rsid w:val="0044425B"/>
    <w:rsid w:val="0044429B"/>
    <w:rsid w:val="004442CF"/>
    <w:rsid w:val="004445D5"/>
    <w:rsid w:val="00444681"/>
    <w:rsid w:val="0044489F"/>
    <w:rsid w:val="004448FB"/>
    <w:rsid w:val="0044496B"/>
    <w:rsid w:val="00444996"/>
    <w:rsid w:val="00445105"/>
    <w:rsid w:val="00445205"/>
    <w:rsid w:val="00445B5F"/>
    <w:rsid w:val="00445C76"/>
    <w:rsid w:val="00445E0F"/>
    <w:rsid w:val="00446116"/>
    <w:rsid w:val="00446143"/>
    <w:rsid w:val="004461C0"/>
    <w:rsid w:val="00446485"/>
    <w:rsid w:val="00446580"/>
    <w:rsid w:val="00446899"/>
    <w:rsid w:val="00446E40"/>
    <w:rsid w:val="00446E8A"/>
    <w:rsid w:val="00446E98"/>
    <w:rsid w:val="00446EB6"/>
    <w:rsid w:val="0044707C"/>
    <w:rsid w:val="0044787F"/>
    <w:rsid w:val="00447B85"/>
    <w:rsid w:val="00447B99"/>
    <w:rsid w:val="00447C8D"/>
    <w:rsid w:val="00447F72"/>
    <w:rsid w:val="00450208"/>
    <w:rsid w:val="004502EB"/>
    <w:rsid w:val="004503EA"/>
    <w:rsid w:val="00450B3E"/>
    <w:rsid w:val="00450E48"/>
    <w:rsid w:val="00451009"/>
    <w:rsid w:val="00451021"/>
    <w:rsid w:val="0045104C"/>
    <w:rsid w:val="00451297"/>
    <w:rsid w:val="0045139B"/>
    <w:rsid w:val="00451575"/>
    <w:rsid w:val="004516EB"/>
    <w:rsid w:val="00451863"/>
    <w:rsid w:val="0045192A"/>
    <w:rsid w:val="00451976"/>
    <w:rsid w:val="00451AA1"/>
    <w:rsid w:val="00451F48"/>
    <w:rsid w:val="004522BE"/>
    <w:rsid w:val="0045295F"/>
    <w:rsid w:val="00452961"/>
    <w:rsid w:val="00452EC6"/>
    <w:rsid w:val="00452FE0"/>
    <w:rsid w:val="004530D7"/>
    <w:rsid w:val="004533BE"/>
    <w:rsid w:val="0045340C"/>
    <w:rsid w:val="00453647"/>
    <w:rsid w:val="0045376B"/>
    <w:rsid w:val="00453A04"/>
    <w:rsid w:val="00453B83"/>
    <w:rsid w:val="00453E7B"/>
    <w:rsid w:val="00453F7A"/>
    <w:rsid w:val="00454210"/>
    <w:rsid w:val="004546F8"/>
    <w:rsid w:val="00454756"/>
    <w:rsid w:val="0045488D"/>
    <w:rsid w:val="00454C04"/>
    <w:rsid w:val="00454D4C"/>
    <w:rsid w:val="00454E40"/>
    <w:rsid w:val="00454F4A"/>
    <w:rsid w:val="0045514C"/>
    <w:rsid w:val="004558CA"/>
    <w:rsid w:val="004559B0"/>
    <w:rsid w:val="004559C6"/>
    <w:rsid w:val="00455E0E"/>
    <w:rsid w:val="00456139"/>
    <w:rsid w:val="00456243"/>
    <w:rsid w:val="004568B3"/>
    <w:rsid w:val="00457139"/>
    <w:rsid w:val="004571B3"/>
    <w:rsid w:val="00457427"/>
    <w:rsid w:val="00457511"/>
    <w:rsid w:val="00457798"/>
    <w:rsid w:val="0045782D"/>
    <w:rsid w:val="004579AD"/>
    <w:rsid w:val="004579B9"/>
    <w:rsid w:val="00457C5F"/>
    <w:rsid w:val="00457F04"/>
    <w:rsid w:val="0046062E"/>
    <w:rsid w:val="0046073F"/>
    <w:rsid w:val="004607B7"/>
    <w:rsid w:val="004609A7"/>
    <w:rsid w:val="00460EFE"/>
    <w:rsid w:val="004612B7"/>
    <w:rsid w:val="00461577"/>
    <w:rsid w:val="004615B6"/>
    <w:rsid w:val="00461A19"/>
    <w:rsid w:val="00461B18"/>
    <w:rsid w:val="00461B94"/>
    <w:rsid w:val="00461CA7"/>
    <w:rsid w:val="00461CD5"/>
    <w:rsid w:val="00461D71"/>
    <w:rsid w:val="00461E96"/>
    <w:rsid w:val="004620B7"/>
    <w:rsid w:val="00462279"/>
    <w:rsid w:val="0046240B"/>
    <w:rsid w:val="004624BB"/>
    <w:rsid w:val="00462B10"/>
    <w:rsid w:val="00462F11"/>
    <w:rsid w:val="00463200"/>
    <w:rsid w:val="00463394"/>
    <w:rsid w:val="004636C5"/>
    <w:rsid w:val="004637DA"/>
    <w:rsid w:val="0046383A"/>
    <w:rsid w:val="004638ED"/>
    <w:rsid w:val="00463A38"/>
    <w:rsid w:val="00463A39"/>
    <w:rsid w:val="00463A6A"/>
    <w:rsid w:val="00463BC6"/>
    <w:rsid w:val="00464455"/>
    <w:rsid w:val="0046493E"/>
    <w:rsid w:val="004649B2"/>
    <w:rsid w:val="00464A6E"/>
    <w:rsid w:val="00464AC5"/>
    <w:rsid w:val="00464BB4"/>
    <w:rsid w:val="00464BC2"/>
    <w:rsid w:val="00465656"/>
    <w:rsid w:val="00465769"/>
    <w:rsid w:val="004657B1"/>
    <w:rsid w:val="004657D6"/>
    <w:rsid w:val="00465806"/>
    <w:rsid w:val="004658F0"/>
    <w:rsid w:val="004659B2"/>
    <w:rsid w:val="00465B73"/>
    <w:rsid w:val="00465E1B"/>
    <w:rsid w:val="00465E44"/>
    <w:rsid w:val="0046625B"/>
    <w:rsid w:val="0046631F"/>
    <w:rsid w:val="00466404"/>
    <w:rsid w:val="00466608"/>
    <w:rsid w:val="00466665"/>
    <w:rsid w:val="00466772"/>
    <w:rsid w:val="004668DC"/>
    <w:rsid w:val="00466ADA"/>
    <w:rsid w:val="00466BC9"/>
    <w:rsid w:val="00466BF7"/>
    <w:rsid w:val="00466C57"/>
    <w:rsid w:val="00466C9F"/>
    <w:rsid w:val="00466DDC"/>
    <w:rsid w:val="00466F0A"/>
    <w:rsid w:val="0046705F"/>
    <w:rsid w:val="004670C4"/>
    <w:rsid w:val="004671F9"/>
    <w:rsid w:val="00467982"/>
    <w:rsid w:val="00467CD8"/>
    <w:rsid w:val="00467E72"/>
    <w:rsid w:val="00470257"/>
    <w:rsid w:val="004702FE"/>
    <w:rsid w:val="00470340"/>
    <w:rsid w:val="004703D3"/>
    <w:rsid w:val="004704EE"/>
    <w:rsid w:val="004708D9"/>
    <w:rsid w:val="00470B9E"/>
    <w:rsid w:val="00470BE4"/>
    <w:rsid w:val="00470F77"/>
    <w:rsid w:val="00471198"/>
    <w:rsid w:val="004712EA"/>
    <w:rsid w:val="004714B7"/>
    <w:rsid w:val="004715CA"/>
    <w:rsid w:val="00471873"/>
    <w:rsid w:val="0047194C"/>
    <w:rsid w:val="0047204F"/>
    <w:rsid w:val="00472161"/>
    <w:rsid w:val="004724B5"/>
    <w:rsid w:val="00472646"/>
    <w:rsid w:val="004726AD"/>
    <w:rsid w:val="00472817"/>
    <w:rsid w:val="00472BD0"/>
    <w:rsid w:val="00472C4A"/>
    <w:rsid w:val="0047317C"/>
    <w:rsid w:val="004733A6"/>
    <w:rsid w:val="004734E2"/>
    <w:rsid w:val="004737E3"/>
    <w:rsid w:val="0047399F"/>
    <w:rsid w:val="00473BCC"/>
    <w:rsid w:val="00473CA3"/>
    <w:rsid w:val="00473CC3"/>
    <w:rsid w:val="0047404B"/>
    <w:rsid w:val="00474360"/>
    <w:rsid w:val="0047446E"/>
    <w:rsid w:val="00474646"/>
    <w:rsid w:val="0047466E"/>
    <w:rsid w:val="004748A4"/>
    <w:rsid w:val="00474BF9"/>
    <w:rsid w:val="00474CF6"/>
    <w:rsid w:val="00474E78"/>
    <w:rsid w:val="00475332"/>
    <w:rsid w:val="00475726"/>
    <w:rsid w:val="0047579A"/>
    <w:rsid w:val="00475C0E"/>
    <w:rsid w:val="00475DBF"/>
    <w:rsid w:val="00475DE2"/>
    <w:rsid w:val="00475E0C"/>
    <w:rsid w:val="00475E9B"/>
    <w:rsid w:val="00475EFB"/>
    <w:rsid w:val="004763E3"/>
    <w:rsid w:val="00476650"/>
    <w:rsid w:val="0047686B"/>
    <w:rsid w:val="004769D5"/>
    <w:rsid w:val="00476EFF"/>
    <w:rsid w:val="004770B1"/>
    <w:rsid w:val="00477148"/>
    <w:rsid w:val="004771B5"/>
    <w:rsid w:val="004775AC"/>
    <w:rsid w:val="00477609"/>
    <w:rsid w:val="00477631"/>
    <w:rsid w:val="0047769D"/>
    <w:rsid w:val="004779C1"/>
    <w:rsid w:val="00477D96"/>
    <w:rsid w:val="0048000E"/>
    <w:rsid w:val="0048001A"/>
    <w:rsid w:val="0048005A"/>
    <w:rsid w:val="004800AA"/>
    <w:rsid w:val="0048023E"/>
    <w:rsid w:val="00480240"/>
    <w:rsid w:val="004802D5"/>
    <w:rsid w:val="004802EA"/>
    <w:rsid w:val="00480318"/>
    <w:rsid w:val="004804B0"/>
    <w:rsid w:val="004807D3"/>
    <w:rsid w:val="004808DA"/>
    <w:rsid w:val="00480FED"/>
    <w:rsid w:val="00481295"/>
    <w:rsid w:val="00481403"/>
    <w:rsid w:val="00481448"/>
    <w:rsid w:val="00481592"/>
    <w:rsid w:val="004816DB"/>
    <w:rsid w:val="004816FA"/>
    <w:rsid w:val="00481E94"/>
    <w:rsid w:val="00481ED3"/>
    <w:rsid w:val="00482578"/>
    <w:rsid w:val="004828F4"/>
    <w:rsid w:val="0048297F"/>
    <w:rsid w:val="00482ACF"/>
    <w:rsid w:val="00482C12"/>
    <w:rsid w:val="00482FB8"/>
    <w:rsid w:val="00483054"/>
    <w:rsid w:val="0048338F"/>
    <w:rsid w:val="004833AF"/>
    <w:rsid w:val="00483591"/>
    <w:rsid w:val="00483663"/>
    <w:rsid w:val="00483664"/>
    <w:rsid w:val="004837A9"/>
    <w:rsid w:val="004840CC"/>
    <w:rsid w:val="004841D4"/>
    <w:rsid w:val="0048435D"/>
    <w:rsid w:val="00484491"/>
    <w:rsid w:val="004845A0"/>
    <w:rsid w:val="00484C60"/>
    <w:rsid w:val="00484DA7"/>
    <w:rsid w:val="00484F31"/>
    <w:rsid w:val="00485262"/>
    <w:rsid w:val="0048542A"/>
    <w:rsid w:val="004856C2"/>
    <w:rsid w:val="004856F1"/>
    <w:rsid w:val="00485F70"/>
    <w:rsid w:val="00485FBF"/>
    <w:rsid w:val="004862CF"/>
    <w:rsid w:val="0048634F"/>
    <w:rsid w:val="00486841"/>
    <w:rsid w:val="0048688D"/>
    <w:rsid w:val="00486991"/>
    <w:rsid w:val="00486ACE"/>
    <w:rsid w:val="00486B1A"/>
    <w:rsid w:val="00486CBF"/>
    <w:rsid w:val="00486EA1"/>
    <w:rsid w:val="004870BB"/>
    <w:rsid w:val="004870CD"/>
    <w:rsid w:val="0048712A"/>
    <w:rsid w:val="004874E4"/>
    <w:rsid w:val="004875B6"/>
    <w:rsid w:val="004877C9"/>
    <w:rsid w:val="00490041"/>
    <w:rsid w:val="004900C8"/>
    <w:rsid w:val="004900F2"/>
    <w:rsid w:val="0049060C"/>
    <w:rsid w:val="0049071D"/>
    <w:rsid w:val="004908E2"/>
    <w:rsid w:val="00490E01"/>
    <w:rsid w:val="00490ED4"/>
    <w:rsid w:val="004910B0"/>
    <w:rsid w:val="0049112B"/>
    <w:rsid w:val="004911DF"/>
    <w:rsid w:val="00491212"/>
    <w:rsid w:val="00491631"/>
    <w:rsid w:val="00491639"/>
    <w:rsid w:val="0049179A"/>
    <w:rsid w:val="00491810"/>
    <w:rsid w:val="00491934"/>
    <w:rsid w:val="00491A48"/>
    <w:rsid w:val="00492039"/>
    <w:rsid w:val="00492041"/>
    <w:rsid w:val="004920E9"/>
    <w:rsid w:val="00492108"/>
    <w:rsid w:val="0049271A"/>
    <w:rsid w:val="004927A6"/>
    <w:rsid w:val="00492857"/>
    <w:rsid w:val="004929E3"/>
    <w:rsid w:val="00492A08"/>
    <w:rsid w:val="00492E03"/>
    <w:rsid w:val="00492EF3"/>
    <w:rsid w:val="0049330B"/>
    <w:rsid w:val="004933A8"/>
    <w:rsid w:val="004934F5"/>
    <w:rsid w:val="004938E8"/>
    <w:rsid w:val="00493990"/>
    <w:rsid w:val="00493AAF"/>
    <w:rsid w:val="00493C31"/>
    <w:rsid w:val="00493D46"/>
    <w:rsid w:val="00493F08"/>
    <w:rsid w:val="00493F7C"/>
    <w:rsid w:val="00493FED"/>
    <w:rsid w:val="004940FA"/>
    <w:rsid w:val="00494141"/>
    <w:rsid w:val="004942DC"/>
    <w:rsid w:val="0049442D"/>
    <w:rsid w:val="004944E7"/>
    <w:rsid w:val="00494606"/>
    <w:rsid w:val="004947FC"/>
    <w:rsid w:val="0049486A"/>
    <w:rsid w:val="00494B57"/>
    <w:rsid w:val="00494BA6"/>
    <w:rsid w:val="00494C22"/>
    <w:rsid w:val="00494CB7"/>
    <w:rsid w:val="00494CE1"/>
    <w:rsid w:val="00494D93"/>
    <w:rsid w:val="00494EFF"/>
    <w:rsid w:val="00495221"/>
    <w:rsid w:val="004953B1"/>
    <w:rsid w:val="004953B7"/>
    <w:rsid w:val="00495683"/>
    <w:rsid w:val="004959CE"/>
    <w:rsid w:val="00495A92"/>
    <w:rsid w:val="00495C47"/>
    <w:rsid w:val="00495CCC"/>
    <w:rsid w:val="00495E5E"/>
    <w:rsid w:val="00495F09"/>
    <w:rsid w:val="00495FB1"/>
    <w:rsid w:val="00496206"/>
    <w:rsid w:val="00496222"/>
    <w:rsid w:val="00496262"/>
    <w:rsid w:val="0049639C"/>
    <w:rsid w:val="00496578"/>
    <w:rsid w:val="004965B0"/>
    <w:rsid w:val="004966A4"/>
    <w:rsid w:val="00496A04"/>
    <w:rsid w:val="00496BF7"/>
    <w:rsid w:val="00496E5C"/>
    <w:rsid w:val="00496FF5"/>
    <w:rsid w:val="00497152"/>
    <w:rsid w:val="004971E1"/>
    <w:rsid w:val="00497313"/>
    <w:rsid w:val="00497448"/>
    <w:rsid w:val="004975DF"/>
    <w:rsid w:val="00497C73"/>
    <w:rsid w:val="00497E1D"/>
    <w:rsid w:val="004A01B8"/>
    <w:rsid w:val="004A0206"/>
    <w:rsid w:val="004A0373"/>
    <w:rsid w:val="004A0391"/>
    <w:rsid w:val="004A0517"/>
    <w:rsid w:val="004A0541"/>
    <w:rsid w:val="004A062D"/>
    <w:rsid w:val="004A0851"/>
    <w:rsid w:val="004A0C21"/>
    <w:rsid w:val="004A0F14"/>
    <w:rsid w:val="004A0F8A"/>
    <w:rsid w:val="004A11E4"/>
    <w:rsid w:val="004A13EB"/>
    <w:rsid w:val="004A156E"/>
    <w:rsid w:val="004A1A71"/>
    <w:rsid w:val="004A1D41"/>
    <w:rsid w:val="004A1E27"/>
    <w:rsid w:val="004A1E6F"/>
    <w:rsid w:val="004A2046"/>
    <w:rsid w:val="004A2297"/>
    <w:rsid w:val="004A273E"/>
    <w:rsid w:val="004A2845"/>
    <w:rsid w:val="004A284E"/>
    <w:rsid w:val="004A2D15"/>
    <w:rsid w:val="004A2DCF"/>
    <w:rsid w:val="004A2F39"/>
    <w:rsid w:val="004A3274"/>
    <w:rsid w:val="004A32B1"/>
    <w:rsid w:val="004A33CA"/>
    <w:rsid w:val="004A34A3"/>
    <w:rsid w:val="004A36DF"/>
    <w:rsid w:val="004A38B0"/>
    <w:rsid w:val="004A4096"/>
    <w:rsid w:val="004A422B"/>
    <w:rsid w:val="004A4256"/>
    <w:rsid w:val="004A43A0"/>
    <w:rsid w:val="004A4408"/>
    <w:rsid w:val="004A4414"/>
    <w:rsid w:val="004A467D"/>
    <w:rsid w:val="004A4688"/>
    <w:rsid w:val="004A46AB"/>
    <w:rsid w:val="004A46BA"/>
    <w:rsid w:val="004A48C1"/>
    <w:rsid w:val="004A499C"/>
    <w:rsid w:val="004A49F0"/>
    <w:rsid w:val="004A4ABE"/>
    <w:rsid w:val="004A4B4B"/>
    <w:rsid w:val="004A4BD5"/>
    <w:rsid w:val="004A4DAE"/>
    <w:rsid w:val="004A4EAD"/>
    <w:rsid w:val="004A4EC0"/>
    <w:rsid w:val="004A50E4"/>
    <w:rsid w:val="004A5283"/>
    <w:rsid w:val="004A544F"/>
    <w:rsid w:val="004A5698"/>
    <w:rsid w:val="004A581B"/>
    <w:rsid w:val="004A588A"/>
    <w:rsid w:val="004A5C0C"/>
    <w:rsid w:val="004A601D"/>
    <w:rsid w:val="004A6223"/>
    <w:rsid w:val="004A674D"/>
    <w:rsid w:val="004A688A"/>
    <w:rsid w:val="004A6970"/>
    <w:rsid w:val="004A6989"/>
    <w:rsid w:val="004A69FE"/>
    <w:rsid w:val="004A6DD1"/>
    <w:rsid w:val="004A702D"/>
    <w:rsid w:val="004A70AC"/>
    <w:rsid w:val="004A7114"/>
    <w:rsid w:val="004A724D"/>
    <w:rsid w:val="004A77A6"/>
    <w:rsid w:val="004A7B64"/>
    <w:rsid w:val="004A7BFC"/>
    <w:rsid w:val="004A7C43"/>
    <w:rsid w:val="004A7CCF"/>
    <w:rsid w:val="004A7D40"/>
    <w:rsid w:val="004A7E19"/>
    <w:rsid w:val="004A7EDA"/>
    <w:rsid w:val="004B09FC"/>
    <w:rsid w:val="004B0BAC"/>
    <w:rsid w:val="004B0E14"/>
    <w:rsid w:val="004B0E2D"/>
    <w:rsid w:val="004B0ED7"/>
    <w:rsid w:val="004B0FDD"/>
    <w:rsid w:val="004B0FE1"/>
    <w:rsid w:val="004B1075"/>
    <w:rsid w:val="004B120B"/>
    <w:rsid w:val="004B124A"/>
    <w:rsid w:val="004B124C"/>
    <w:rsid w:val="004B1278"/>
    <w:rsid w:val="004B12FE"/>
    <w:rsid w:val="004B1573"/>
    <w:rsid w:val="004B1593"/>
    <w:rsid w:val="004B1645"/>
    <w:rsid w:val="004B1721"/>
    <w:rsid w:val="004B17C2"/>
    <w:rsid w:val="004B1921"/>
    <w:rsid w:val="004B1C6C"/>
    <w:rsid w:val="004B1CAA"/>
    <w:rsid w:val="004B1CED"/>
    <w:rsid w:val="004B1FE1"/>
    <w:rsid w:val="004B2267"/>
    <w:rsid w:val="004B2712"/>
    <w:rsid w:val="004B2882"/>
    <w:rsid w:val="004B2940"/>
    <w:rsid w:val="004B2964"/>
    <w:rsid w:val="004B297C"/>
    <w:rsid w:val="004B2CCB"/>
    <w:rsid w:val="004B3087"/>
    <w:rsid w:val="004B31B1"/>
    <w:rsid w:val="004B3211"/>
    <w:rsid w:val="004B32F0"/>
    <w:rsid w:val="004B3312"/>
    <w:rsid w:val="004B3C59"/>
    <w:rsid w:val="004B3CBD"/>
    <w:rsid w:val="004B3CC2"/>
    <w:rsid w:val="004B44C2"/>
    <w:rsid w:val="004B4520"/>
    <w:rsid w:val="004B491F"/>
    <w:rsid w:val="004B4AF6"/>
    <w:rsid w:val="004B4E76"/>
    <w:rsid w:val="004B4FE0"/>
    <w:rsid w:val="004B500F"/>
    <w:rsid w:val="004B523B"/>
    <w:rsid w:val="004B561B"/>
    <w:rsid w:val="004B56E8"/>
    <w:rsid w:val="004B5A37"/>
    <w:rsid w:val="004B5C2C"/>
    <w:rsid w:val="004B5F4B"/>
    <w:rsid w:val="004B639B"/>
    <w:rsid w:val="004B64E2"/>
    <w:rsid w:val="004B65A9"/>
    <w:rsid w:val="004B6735"/>
    <w:rsid w:val="004B6988"/>
    <w:rsid w:val="004B69A4"/>
    <w:rsid w:val="004B6A08"/>
    <w:rsid w:val="004B6AE2"/>
    <w:rsid w:val="004B6D67"/>
    <w:rsid w:val="004B6DA4"/>
    <w:rsid w:val="004B6EAD"/>
    <w:rsid w:val="004B703F"/>
    <w:rsid w:val="004B7112"/>
    <w:rsid w:val="004B75FA"/>
    <w:rsid w:val="004B77D3"/>
    <w:rsid w:val="004B780E"/>
    <w:rsid w:val="004B79A4"/>
    <w:rsid w:val="004B7A9C"/>
    <w:rsid w:val="004B7F06"/>
    <w:rsid w:val="004C000E"/>
    <w:rsid w:val="004C009F"/>
    <w:rsid w:val="004C0272"/>
    <w:rsid w:val="004C02D4"/>
    <w:rsid w:val="004C05B0"/>
    <w:rsid w:val="004C0690"/>
    <w:rsid w:val="004C0AAB"/>
    <w:rsid w:val="004C0B24"/>
    <w:rsid w:val="004C0D30"/>
    <w:rsid w:val="004C1052"/>
    <w:rsid w:val="004C1091"/>
    <w:rsid w:val="004C1205"/>
    <w:rsid w:val="004C1258"/>
    <w:rsid w:val="004C125D"/>
    <w:rsid w:val="004C134F"/>
    <w:rsid w:val="004C1404"/>
    <w:rsid w:val="004C14AA"/>
    <w:rsid w:val="004C14F1"/>
    <w:rsid w:val="004C15A5"/>
    <w:rsid w:val="004C1AE3"/>
    <w:rsid w:val="004C1C83"/>
    <w:rsid w:val="004C1C8E"/>
    <w:rsid w:val="004C1D1E"/>
    <w:rsid w:val="004C1EE1"/>
    <w:rsid w:val="004C21F0"/>
    <w:rsid w:val="004C2211"/>
    <w:rsid w:val="004C2251"/>
    <w:rsid w:val="004C2397"/>
    <w:rsid w:val="004C244D"/>
    <w:rsid w:val="004C2EC7"/>
    <w:rsid w:val="004C3426"/>
    <w:rsid w:val="004C3960"/>
    <w:rsid w:val="004C3B29"/>
    <w:rsid w:val="004C3C8A"/>
    <w:rsid w:val="004C3CF2"/>
    <w:rsid w:val="004C3FF3"/>
    <w:rsid w:val="004C4043"/>
    <w:rsid w:val="004C414D"/>
    <w:rsid w:val="004C42BF"/>
    <w:rsid w:val="004C4317"/>
    <w:rsid w:val="004C4344"/>
    <w:rsid w:val="004C446C"/>
    <w:rsid w:val="004C44A2"/>
    <w:rsid w:val="004C44F0"/>
    <w:rsid w:val="004C45C3"/>
    <w:rsid w:val="004C46C5"/>
    <w:rsid w:val="004C46CE"/>
    <w:rsid w:val="004C4958"/>
    <w:rsid w:val="004C49F2"/>
    <w:rsid w:val="004C4C65"/>
    <w:rsid w:val="004C4F87"/>
    <w:rsid w:val="004C4FBC"/>
    <w:rsid w:val="004C51F6"/>
    <w:rsid w:val="004C524E"/>
    <w:rsid w:val="004C529F"/>
    <w:rsid w:val="004C5477"/>
    <w:rsid w:val="004C5706"/>
    <w:rsid w:val="004C58DB"/>
    <w:rsid w:val="004C5960"/>
    <w:rsid w:val="004C5AFB"/>
    <w:rsid w:val="004C5F65"/>
    <w:rsid w:val="004C61A1"/>
    <w:rsid w:val="004C67FE"/>
    <w:rsid w:val="004C6942"/>
    <w:rsid w:val="004C6999"/>
    <w:rsid w:val="004C6FF7"/>
    <w:rsid w:val="004C71B5"/>
    <w:rsid w:val="004C726C"/>
    <w:rsid w:val="004C7290"/>
    <w:rsid w:val="004C7684"/>
    <w:rsid w:val="004C7A93"/>
    <w:rsid w:val="004D0058"/>
    <w:rsid w:val="004D01B1"/>
    <w:rsid w:val="004D023B"/>
    <w:rsid w:val="004D03E0"/>
    <w:rsid w:val="004D057C"/>
    <w:rsid w:val="004D05AA"/>
    <w:rsid w:val="004D06B0"/>
    <w:rsid w:val="004D08FE"/>
    <w:rsid w:val="004D0B18"/>
    <w:rsid w:val="004D0CBE"/>
    <w:rsid w:val="004D0D73"/>
    <w:rsid w:val="004D0DCC"/>
    <w:rsid w:val="004D0ECA"/>
    <w:rsid w:val="004D0FF0"/>
    <w:rsid w:val="004D1497"/>
    <w:rsid w:val="004D1624"/>
    <w:rsid w:val="004D164C"/>
    <w:rsid w:val="004D1777"/>
    <w:rsid w:val="004D17C1"/>
    <w:rsid w:val="004D184C"/>
    <w:rsid w:val="004D1904"/>
    <w:rsid w:val="004D1C7E"/>
    <w:rsid w:val="004D1DF3"/>
    <w:rsid w:val="004D1F09"/>
    <w:rsid w:val="004D1F20"/>
    <w:rsid w:val="004D1F3A"/>
    <w:rsid w:val="004D2152"/>
    <w:rsid w:val="004D2853"/>
    <w:rsid w:val="004D2ABC"/>
    <w:rsid w:val="004D3222"/>
    <w:rsid w:val="004D3265"/>
    <w:rsid w:val="004D3462"/>
    <w:rsid w:val="004D392F"/>
    <w:rsid w:val="004D3CE5"/>
    <w:rsid w:val="004D4317"/>
    <w:rsid w:val="004D4526"/>
    <w:rsid w:val="004D4569"/>
    <w:rsid w:val="004D4604"/>
    <w:rsid w:val="004D4696"/>
    <w:rsid w:val="004D478E"/>
    <w:rsid w:val="004D4890"/>
    <w:rsid w:val="004D49FD"/>
    <w:rsid w:val="004D5106"/>
    <w:rsid w:val="004D5208"/>
    <w:rsid w:val="004D5440"/>
    <w:rsid w:val="004D562B"/>
    <w:rsid w:val="004D5879"/>
    <w:rsid w:val="004D5BE1"/>
    <w:rsid w:val="004D5D5C"/>
    <w:rsid w:val="004D5DD4"/>
    <w:rsid w:val="004D5F18"/>
    <w:rsid w:val="004D61D6"/>
    <w:rsid w:val="004D62D2"/>
    <w:rsid w:val="004D643C"/>
    <w:rsid w:val="004D6477"/>
    <w:rsid w:val="004D6679"/>
    <w:rsid w:val="004D6B55"/>
    <w:rsid w:val="004D6C9A"/>
    <w:rsid w:val="004D6FE9"/>
    <w:rsid w:val="004D714D"/>
    <w:rsid w:val="004D722E"/>
    <w:rsid w:val="004D7261"/>
    <w:rsid w:val="004D7586"/>
    <w:rsid w:val="004D7635"/>
    <w:rsid w:val="004D7846"/>
    <w:rsid w:val="004D79D5"/>
    <w:rsid w:val="004D7ADB"/>
    <w:rsid w:val="004D7EA9"/>
    <w:rsid w:val="004D7FDF"/>
    <w:rsid w:val="004E045F"/>
    <w:rsid w:val="004E075F"/>
    <w:rsid w:val="004E07F7"/>
    <w:rsid w:val="004E0D40"/>
    <w:rsid w:val="004E11A5"/>
    <w:rsid w:val="004E1783"/>
    <w:rsid w:val="004E1835"/>
    <w:rsid w:val="004E18CD"/>
    <w:rsid w:val="004E19B3"/>
    <w:rsid w:val="004E1B79"/>
    <w:rsid w:val="004E1E4D"/>
    <w:rsid w:val="004E2153"/>
    <w:rsid w:val="004E2310"/>
    <w:rsid w:val="004E24F2"/>
    <w:rsid w:val="004E2583"/>
    <w:rsid w:val="004E25FF"/>
    <w:rsid w:val="004E261A"/>
    <w:rsid w:val="004E282B"/>
    <w:rsid w:val="004E2B7E"/>
    <w:rsid w:val="004E3149"/>
    <w:rsid w:val="004E32F6"/>
    <w:rsid w:val="004E34E5"/>
    <w:rsid w:val="004E364E"/>
    <w:rsid w:val="004E368E"/>
    <w:rsid w:val="004E36C9"/>
    <w:rsid w:val="004E38CE"/>
    <w:rsid w:val="004E3A5A"/>
    <w:rsid w:val="004E3D73"/>
    <w:rsid w:val="004E3E9B"/>
    <w:rsid w:val="004E3EBC"/>
    <w:rsid w:val="004E3F7F"/>
    <w:rsid w:val="004E3FBC"/>
    <w:rsid w:val="004E4026"/>
    <w:rsid w:val="004E424A"/>
    <w:rsid w:val="004E42F7"/>
    <w:rsid w:val="004E44F5"/>
    <w:rsid w:val="004E45F3"/>
    <w:rsid w:val="004E4A39"/>
    <w:rsid w:val="004E4C2B"/>
    <w:rsid w:val="004E4CE9"/>
    <w:rsid w:val="004E4FE6"/>
    <w:rsid w:val="004E5125"/>
    <w:rsid w:val="004E529F"/>
    <w:rsid w:val="004E55A3"/>
    <w:rsid w:val="004E5670"/>
    <w:rsid w:val="004E5677"/>
    <w:rsid w:val="004E58B0"/>
    <w:rsid w:val="004E5E0B"/>
    <w:rsid w:val="004E5EDB"/>
    <w:rsid w:val="004E5FD7"/>
    <w:rsid w:val="004E5FFC"/>
    <w:rsid w:val="004E62CC"/>
    <w:rsid w:val="004E683E"/>
    <w:rsid w:val="004E684E"/>
    <w:rsid w:val="004E6BD1"/>
    <w:rsid w:val="004E6D25"/>
    <w:rsid w:val="004E6DAC"/>
    <w:rsid w:val="004E6FC3"/>
    <w:rsid w:val="004E700C"/>
    <w:rsid w:val="004E71C7"/>
    <w:rsid w:val="004E71D5"/>
    <w:rsid w:val="004E7261"/>
    <w:rsid w:val="004E7279"/>
    <w:rsid w:val="004E7399"/>
    <w:rsid w:val="004E744A"/>
    <w:rsid w:val="004E75A2"/>
    <w:rsid w:val="004E75CF"/>
    <w:rsid w:val="004E76AB"/>
    <w:rsid w:val="004E799A"/>
    <w:rsid w:val="004E7E75"/>
    <w:rsid w:val="004E7EE3"/>
    <w:rsid w:val="004F00D7"/>
    <w:rsid w:val="004F0140"/>
    <w:rsid w:val="004F0534"/>
    <w:rsid w:val="004F0577"/>
    <w:rsid w:val="004F06F4"/>
    <w:rsid w:val="004F0AD3"/>
    <w:rsid w:val="004F0BA3"/>
    <w:rsid w:val="004F0E0C"/>
    <w:rsid w:val="004F10E0"/>
    <w:rsid w:val="004F12D9"/>
    <w:rsid w:val="004F1451"/>
    <w:rsid w:val="004F15D3"/>
    <w:rsid w:val="004F188D"/>
    <w:rsid w:val="004F1F40"/>
    <w:rsid w:val="004F1F9F"/>
    <w:rsid w:val="004F21AC"/>
    <w:rsid w:val="004F23AA"/>
    <w:rsid w:val="004F23B0"/>
    <w:rsid w:val="004F23C5"/>
    <w:rsid w:val="004F23DB"/>
    <w:rsid w:val="004F2588"/>
    <w:rsid w:val="004F25AE"/>
    <w:rsid w:val="004F26D8"/>
    <w:rsid w:val="004F2C1B"/>
    <w:rsid w:val="004F2E8C"/>
    <w:rsid w:val="004F2F60"/>
    <w:rsid w:val="004F3015"/>
    <w:rsid w:val="004F3095"/>
    <w:rsid w:val="004F31D8"/>
    <w:rsid w:val="004F3286"/>
    <w:rsid w:val="004F32E7"/>
    <w:rsid w:val="004F3374"/>
    <w:rsid w:val="004F33FB"/>
    <w:rsid w:val="004F35CF"/>
    <w:rsid w:val="004F3724"/>
    <w:rsid w:val="004F3AF0"/>
    <w:rsid w:val="004F3B04"/>
    <w:rsid w:val="004F3B85"/>
    <w:rsid w:val="004F3B9A"/>
    <w:rsid w:val="004F4430"/>
    <w:rsid w:val="004F490A"/>
    <w:rsid w:val="004F49A6"/>
    <w:rsid w:val="004F4BD9"/>
    <w:rsid w:val="004F4F4E"/>
    <w:rsid w:val="004F505A"/>
    <w:rsid w:val="004F510A"/>
    <w:rsid w:val="004F5209"/>
    <w:rsid w:val="004F5317"/>
    <w:rsid w:val="004F5347"/>
    <w:rsid w:val="004F53CE"/>
    <w:rsid w:val="004F5516"/>
    <w:rsid w:val="004F58B5"/>
    <w:rsid w:val="004F5A30"/>
    <w:rsid w:val="004F5C6B"/>
    <w:rsid w:val="004F5E51"/>
    <w:rsid w:val="004F60CC"/>
    <w:rsid w:val="004F61A2"/>
    <w:rsid w:val="004F634A"/>
    <w:rsid w:val="004F63DC"/>
    <w:rsid w:val="004F640F"/>
    <w:rsid w:val="004F66A0"/>
    <w:rsid w:val="004F6806"/>
    <w:rsid w:val="004F69B4"/>
    <w:rsid w:val="004F6A02"/>
    <w:rsid w:val="004F6BBD"/>
    <w:rsid w:val="004F6E11"/>
    <w:rsid w:val="004F6E17"/>
    <w:rsid w:val="004F6EB3"/>
    <w:rsid w:val="004F7275"/>
    <w:rsid w:val="004F72C8"/>
    <w:rsid w:val="004F74E3"/>
    <w:rsid w:val="004F76AE"/>
    <w:rsid w:val="004F789D"/>
    <w:rsid w:val="004F7918"/>
    <w:rsid w:val="004F7A45"/>
    <w:rsid w:val="005000FB"/>
    <w:rsid w:val="005001C7"/>
    <w:rsid w:val="005002C0"/>
    <w:rsid w:val="005004D2"/>
    <w:rsid w:val="005004F2"/>
    <w:rsid w:val="00500607"/>
    <w:rsid w:val="005006BC"/>
    <w:rsid w:val="00500858"/>
    <w:rsid w:val="005008D7"/>
    <w:rsid w:val="00500990"/>
    <w:rsid w:val="00501087"/>
    <w:rsid w:val="005012C7"/>
    <w:rsid w:val="005012EF"/>
    <w:rsid w:val="0050148E"/>
    <w:rsid w:val="0050159B"/>
    <w:rsid w:val="00501816"/>
    <w:rsid w:val="00501833"/>
    <w:rsid w:val="00501BF8"/>
    <w:rsid w:val="00501F8A"/>
    <w:rsid w:val="00502064"/>
    <w:rsid w:val="00502120"/>
    <w:rsid w:val="00502345"/>
    <w:rsid w:val="0050257D"/>
    <w:rsid w:val="0050268C"/>
    <w:rsid w:val="005027A7"/>
    <w:rsid w:val="005027BC"/>
    <w:rsid w:val="005027F0"/>
    <w:rsid w:val="005029AA"/>
    <w:rsid w:val="00502B6D"/>
    <w:rsid w:val="00502CF1"/>
    <w:rsid w:val="00502E87"/>
    <w:rsid w:val="00503388"/>
    <w:rsid w:val="005038C9"/>
    <w:rsid w:val="00503B31"/>
    <w:rsid w:val="00503C3A"/>
    <w:rsid w:val="00503C66"/>
    <w:rsid w:val="00503E3C"/>
    <w:rsid w:val="00503EEE"/>
    <w:rsid w:val="00504385"/>
    <w:rsid w:val="005044EE"/>
    <w:rsid w:val="005045B2"/>
    <w:rsid w:val="005046B6"/>
    <w:rsid w:val="005047E6"/>
    <w:rsid w:val="005048B6"/>
    <w:rsid w:val="00504B4F"/>
    <w:rsid w:val="00504C37"/>
    <w:rsid w:val="00504C7C"/>
    <w:rsid w:val="00504C9C"/>
    <w:rsid w:val="00504D47"/>
    <w:rsid w:val="00504DAD"/>
    <w:rsid w:val="00504E08"/>
    <w:rsid w:val="00504F01"/>
    <w:rsid w:val="00504F17"/>
    <w:rsid w:val="00505056"/>
    <w:rsid w:val="00505348"/>
    <w:rsid w:val="0050570B"/>
    <w:rsid w:val="00505725"/>
    <w:rsid w:val="00505850"/>
    <w:rsid w:val="00505A63"/>
    <w:rsid w:val="00505B07"/>
    <w:rsid w:val="00505D97"/>
    <w:rsid w:val="00505DF5"/>
    <w:rsid w:val="00505FE5"/>
    <w:rsid w:val="005060DC"/>
    <w:rsid w:val="00506196"/>
    <w:rsid w:val="00506940"/>
    <w:rsid w:val="005069F3"/>
    <w:rsid w:val="005070AF"/>
    <w:rsid w:val="00507102"/>
    <w:rsid w:val="0050736B"/>
    <w:rsid w:val="00507533"/>
    <w:rsid w:val="0050774F"/>
    <w:rsid w:val="005077D9"/>
    <w:rsid w:val="005078AA"/>
    <w:rsid w:val="00507F1D"/>
    <w:rsid w:val="0051023C"/>
    <w:rsid w:val="005102E7"/>
    <w:rsid w:val="005103B3"/>
    <w:rsid w:val="005103BB"/>
    <w:rsid w:val="00510647"/>
    <w:rsid w:val="00510698"/>
    <w:rsid w:val="00510749"/>
    <w:rsid w:val="005107BD"/>
    <w:rsid w:val="00510854"/>
    <w:rsid w:val="00510A60"/>
    <w:rsid w:val="00510DB3"/>
    <w:rsid w:val="00510E8C"/>
    <w:rsid w:val="0051119D"/>
    <w:rsid w:val="00511630"/>
    <w:rsid w:val="00511B8D"/>
    <w:rsid w:val="00511C48"/>
    <w:rsid w:val="00511CB6"/>
    <w:rsid w:val="00511DD7"/>
    <w:rsid w:val="00511DD9"/>
    <w:rsid w:val="0051203B"/>
    <w:rsid w:val="00512060"/>
    <w:rsid w:val="005121AF"/>
    <w:rsid w:val="00512541"/>
    <w:rsid w:val="00512631"/>
    <w:rsid w:val="0051268B"/>
    <w:rsid w:val="00512871"/>
    <w:rsid w:val="005128C1"/>
    <w:rsid w:val="0051290C"/>
    <w:rsid w:val="00512B3A"/>
    <w:rsid w:val="00512B6A"/>
    <w:rsid w:val="00512C38"/>
    <w:rsid w:val="00512D1E"/>
    <w:rsid w:val="00512E06"/>
    <w:rsid w:val="00512F8F"/>
    <w:rsid w:val="0051300A"/>
    <w:rsid w:val="00513010"/>
    <w:rsid w:val="005135D5"/>
    <w:rsid w:val="00513957"/>
    <w:rsid w:val="00513B27"/>
    <w:rsid w:val="00513B43"/>
    <w:rsid w:val="00513BA1"/>
    <w:rsid w:val="00513F03"/>
    <w:rsid w:val="00514019"/>
    <w:rsid w:val="005140F3"/>
    <w:rsid w:val="005140F7"/>
    <w:rsid w:val="0051419E"/>
    <w:rsid w:val="005142B9"/>
    <w:rsid w:val="005144B0"/>
    <w:rsid w:val="005145FC"/>
    <w:rsid w:val="00514717"/>
    <w:rsid w:val="00514781"/>
    <w:rsid w:val="00514D29"/>
    <w:rsid w:val="00514EAA"/>
    <w:rsid w:val="005151F7"/>
    <w:rsid w:val="005153B5"/>
    <w:rsid w:val="005154AD"/>
    <w:rsid w:val="00515597"/>
    <w:rsid w:val="0051573B"/>
    <w:rsid w:val="0051587D"/>
    <w:rsid w:val="00515DD7"/>
    <w:rsid w:val="005161D6"/>
    <w:rsid w:val="0051628B"/>
    <w:rsid w:val="005164CC"/>
    <w:rsid w:val="0051650B"/>
    <w:rsid w:val="005165D6"/>
    <w:rsid w:val="00516654"/>
    <w:rsid w:val="00516704"/>
    <w:rsid w:val="00516AA5"/>
    <w:rsid w:val="00516FFF"/>
    <w:rsid w:val="00517247"/>
    <w:rsid w:val="0051725A"/>
    <w:rsid w:val="005173A2"/>
    <w:rsid w:val="00517625"/>
    <w:rsid w:val="005177E7"/>
    <w:rsid w:val="005178A5"/>
    <w:rsid w:val="00517AA8"/>
    <w:rsid w:val="00517C80"/>
    <w:rsid w:val="005201BB"/>
    <w:rsid w:val="0052056D"/>
    <w:rsid w:val="005205C7"/>
    <w:rsid w:val="005205DD"/>
    <w:rsid w:val="00520736"/>
    <w:rsid w:val="00520829"/>
    <w:rsid w:val="00520ABE"/>
    <w:rsid w:val="00520CAF"/>
    <w:rsid w:val="00521239"/>
    <w:rsid w:val="005213DA"/>
    <w:rsid w:val="00521471"/>
    <w:rsid w:val="00521679"/>
    <w:rsid w:val="005217FC"/>
    <w:rsid w:val="00521850"/>
    <w:rsid w:val="0052196F"/>
    <w:rsid w:val="00521A00"/>
    <w:rsid w:val="00521B9E"/>
    <w:rsid w:val="00521E32"/>
    <w:rsid w:val="00521FC0"/>
    <w:rsid w:val="005220B8"/>
    <w:rsid w:val="00522145"/>
    <w:rsid w:val="005225B5"/>
    <w:rsid w:val="005225E0"/>
    <w:rsid w:val="0052281D"/>
    <w:rsid w:val="005229B4"/>
    <w:rsid w:val="00522B3D"/>
    <w:rsid w:val="00522C02"/>
    <w:rsid w:val="00522C10"/>
    <w:rsid w:val="00522C1C"/>
    <w:rsid w:val="00522C80"/>
    <w:rsid w:val="00522E68"/>
    <w:rsid w:val="00522E70"/>
    <w:rsid w:val="00523124"/>
    <w:rsid w:val="0052320C"/>
    <w:rsid w:val="005232E8"/>
    <w:rsid w:val="0052339E"/>
    <w:rsid w:val="00523587"/>
    <w:rsid w:val="005236DA"/>
    <w:rsid w:val="005236E2"/>
    <w:rsid w:val="00523853"/>
    <w:rsid w:val="00523879"/>
    <w:rsid w:val="00523929"/>
    <w:rsid w:val="00523A85"/>
    <w:rsid w:val="00523C39"/>
    <w:rsid w:val="00523D07"/>
    <w:rsid w:val="005241B2"/>
    <w:rsid w:val="005241F9"/>
    <w:rsid w:val="00524574"/>
    <w:rsid w:val="0052458F"/>
    <w:rsid w:val="005245A3"/>
    <w:rsid w:val="00524879"/>
    <w:rsid w:val="00524B9A"/>
    <w:rsid w:val="00524BB3"/>
    <w:rsid w:val="00524E61"/>
    <w:rsid w:val="00525794"/>
    <w:rsid w:val="0052592C"/>
    <w:rsid w:val="00525B03"/>
    <w:rsid w:val="00525B4B"/>
    <w:rsid w:val="00525BC8"/>
    <w:rsid w:val="00525C13"/>
    <w:rsid w:val="00525D07"/>
    <w:rsid w:val="00525DE8"/>
    <w:rsid w:val="0052609A"/>
    <w:rsid w:val="00526280"/>
    <w:rsid w:val="005263B7"/>
    <w:rsid w:val="00526451"/>
    <w:rsid w:val="005264F9"/>
    <w:rsid w:val="00526520"/>
    <w:rsid w:val="00526521"/>
    <w:rsid w:val="0052653A"/>
    <w:rsid w:val="00526682"/>
    <w:rsid w:val="005266B3"/>
    <w:rsid w:val="005266B4"/>
    <w:rsid w:val="005268AC"/>
    <w:rsid w:val="005269FB"/>
    <w:rsid w:val="00526C11"/>
    <w:rsid w:val="00526D66"/>
    <w:rsid w:val="00526DEC"/>
    <w:rsid w:val="00527173"/>
    <w:rsid w:val="005273F1"/>
    <w:rsid w:val="005275AB"/>
    <w:rsid w:val="00527611"/>
    <w:rsid w:val="005279FD"/>
    <w:rsid w:val="00527B96"/>
    <w:rsid w:val="00527B9E"/>
    <w:rsid w:val="00527D53"/>
    <w:rsid w:val="00527D9A"/>
    <w:rsid w:val="00530192"/>
    <w:rsid w:val="005301B0"/>
    <w:rsid w:val="005302C5"/>
    <w:rsid w:val="00530312"/>
    <w:rsid w:val="00530399"/>
    <w:rsid w:val="00530474"/>
    <w:rsid w:val="0053047A"/>
    <w:rsid w:val="005307C7"/>
    <w:rsid w:val="00530888"/>
    <w:rsid w:val="00530969"/>
    <w:rsid w:val="00530C31"/>
    <w:rsid w:val="00530D50"/>
    <w:rsid w:val="00530D6A"/>
    <w:rsid w:val="00530EA6"/>
    <w:rsid w:val="00530EAA"/>
    <w:rsid w:val="005311CE"/>
    <w:rsid w:val="005312AA"/>
    <w:rsid w:val="0053144C"/>
    <w:rsid w:val="00531521"/>
    <w:rsid w:val="005315FA"/>
    <w:rsid w:val="00531940"/>
    <w:rsid w:val="00531B46"/>
    <w:rsid w:val="00531BFE"/>
    <w:rsid w:val="00531F8B"/>
    <w:rsid w:val="005320A4"/>
    <w:rsid w:val="005321AB"/>
    <w:rsid w:val="0053256E"/>
    <w:rsid w:val="00532621"/>
    <w:rsid w:val="00532CEC"/>
    <w:rsid w:val="00532ECF"/>
    <w:rsid w:val="00533036"/>
    <w:rsid w:val="0053340D"/>
    <w:rsid w:val="005335EB"/>
    <w:rsid w:val="00533607"/>
    <w:rsid w:val="00533754"/>
    <w:rsid w:val="005337AA"/>
    <w:rsid w:val="00533E59"/>
    <w:rsid w:val="00533FD9"/>
    <w:rsid w:val="0053400A"/>
    <w:rsid w:val="005340B4"/>
    <w:rsid w:val="00534515"/>
    <w:rsid w:val="005347DA"/>
    <w:rsid w:val="0053496B"/>
    <w:rsid w:val="00534AF9"/>
    <w:rsid w:val="00534B23"/>
    <w:rsid w:val="00534E67"/>
    <w:rsid w:val="0053500C"/>
    <w:rsid w:val="005356CA"/>
    <w:rsid w:val="00535980"/>
    <w:rsid w:val="00535A3A"/>
    <w:rsid w:val="00535EB8"/>
    <w:rsid w:val="00535F0B"/>
    <w:rsid w:val="00535FE7"/>
    <w:rsid w:val="0053611A"/>
    <w:rsid w:val="0053617F"/>
    <w:rsid w:val="00536249"/>
    <w:rsid w:val="00536264"/>
    <w:rsid w:val="0053638A"/>
    <w:rsid w:val="005366F0"/>
    <w:rsid w:val="005369C4"/>
    <w:rsid w:val="00536BBB"/>
    <w:rsid w:val="00536C4D"/>
    <w:rsid w:val="00536DCD"/>
    <w:rsid w:val="00536F5C"/>
    <w:rsid w:val="0053724F"/>
    <w:rsid w:val="0053733B"/>
    <w:rsid w:val="00537417"/>
    <w:rsid w:val="005374DD"/>
    <w:rsid w:val="005377F8"/>
    <w:rsid w:val="00537B24"/>
    <w:rsid w:val="0054022C"/>
    <w:rsid w:val="005404DB"/>
    <w:rsid w:val="005404E8"/>
    <w:rsid w:val="0054056E"/>
    <w:rsid w:val="00540632"/>
    <w:rsid w:val="005406D1"/>
    <w:rsid w:val="005409B3"/>
    <w:rsid w:val="00540AB9"/>
    <w:rsid w:val="00540CDB"/>
    <w:rsid w:val="00540CEE"/>
    <w:rsid w:val="00540D1B"/>
    <w:rsid w:val="00540E27"/>
    <w:rsid w:val="00540FD9"/>
    <w:rsid w:val="005410AB"/>
    <w:rsid w:val="005410CC"/>
    <w:rsid w:val="005411E8"/>
    <w:rsid w:val="005416C1"/>
    <w:rsid w:val="005416D6"/>
    <w:rsid w:val="00541905"/>
    <w:rsid w:val="005419C3"/>
    <w:rsid w:val="00541B8A"/>
    <w:rsid w:val="00541D4F"/>
    <w:rsid w:val="005421FC"/>
    <w:rsid w:val="00542200"/>
    <w:rsid w:val="00542432"/>
    <w:rsid w:val="00542576"/>
    <w:rsid w:val="005427D9"/>
    <w:rsid w:val="00542828"/>
    <w:rsid w:val="005428F7"/>
    <w:rsid w:val="00542ADF"/>
    <w:rsid w:val="00542B85"/>
    <w:rsid w:val="00542B8F"/>
    <w:rsid w:val="00542C3E"/>
    <w:rsid w:val="00542D81"/>
    <w:rsid w:val="0054317B"/>
    <w:rsid w:val="00543252"/>
    <w:rsid w:val="00543479"/>
    <w:rsid w:val="00543514"/>
    <w:rsid w:val="00543659"/>
    <w:rsid w:val="00543995"/>
    <w:rsid w:val="00543A05"/>
    <w:rsid w:val="00543CA9"/>
    <w:rsid w:val="00543DA1"/>
    <w:rsid w:val="00543DBE"/>
    <w:rsid w:val="00543EEA"/>
    <w:rsid w:val="0054435F"/>
    <w:rsid w:val="00544564"/>
    <w:rsid w:val="00544733"/>
    <w:rsid w:val="00544AA4"/>
    <w:rsid w:val="00544D24"/>
    <w:rsid w:val="00544F89"/>
    <w:rsid w:val="005451F2"/>
    <w:rsid w:val="00545359"/>
    <w:rsid w:val="00545824"/>
    <w:rsid w:val="005458CF"/>
    <w:rsid w:val="005458EA"/>
    <w:rsid w:val="00545BC6"/>
    <w:rsid w:val="00545D6D"/>
    <w:rsid w:val="00545E51"/>
    <w:rsid w:val="00545EC2"/>
    <w:rsid w:val="00546089"/>
    <w:rsid w:val="00546426"/>
    <w:rsid w:val="00546A59"/>
    <w:rsid w:val="00546C01"/>
    <w:rsid w:val="00546C4D"/>
    <w:rsid w:val="00546FAF"/>
    <w:rsid w:val="00547021"/>
    <w:rsid w:val="00547064"/>
    <w:rsid w:val="00547151"/>
    <w:rsid w:val="0054723B"/>
    <w:rsid w:val="005474CF"/>
    <w:rsid w:val="005478AF"/>
    <w:rsid w:val="00547939"/>
    <w:rsid w:val="00547947"/>
    <w:rsid w:val="0054795F"/>
    <w:rsid w:val="00547D41"/>
    <w:rsid w:val="00547D47"/>
    <w:rsid w:val="00547D7E"/>
    <w:rsid w:val="00547F64"/>
    <w:rsid w:val="005500DC"/>
    <w:rsid w:val="005502E5"/>
    <w:rsid w:val="00550443"/>
    <w:rsid w:val="00550504"/>
    <w:rsid w:val="00550571"/>
    <w:rsid w:val="005505EA"/>
    <w:rsid w:val="00550965"/>
    <w:rsid w:val="005510ED"/>
    <w:rsid w:val="0055128C"/>
    <w:rsid w:val="00551297"/>
    <w:rsid w:val="005512E1"/>
    <w:rsid w:val="005515AB"/>
    <w:rsid w:val="00551746"/>
    <w:rsid w:val="00551935"/>
    <w:rsid w:val="00551CEE"/>
    <w:rsid w:val="00551DB6"/>
    <w:rsid w:val="00551E7C"/>
    <w:rsid w:val="00551EA5"/>
    <w:rsid w:val="00551F71"/>
    <w:rsid w:val="00552019"/>
    <w:rsid w:val="0055208B"/>
    <w:rsid w:val="00552095"/>
    <w:rsid w:val="005520BD"/>
    <w:rsid w:val="00552150"/>
    <w:rsid w:val="005523E0"/>
    <w:rsid w:val="0055267F"/>
    <w:rsid w:val="00552727"/>
    <w:rsid w:val="0055280B"/>
    <w:rsid w:val="00552820"/>
    <w:rsid w:val="00552E03"/>
    <w:rsid w:val="00552E29"/>
    <w:rsid w:val="00552E2D"/>
    <w:rsid w:val="00552E40"/>
    <w:rsid w:val="00553043"/>
    <w:rsid w:val="0055311C"/>
    <w:rsid w:val="005532DA"/>
    <w:rsid w:val="00553408"/>
    <w:rsid w:val="005538AB"/>
    <w:rsid w:val="00553A23"/>
    <w:rsid w:val="00553A2D"/>
    <w:rsid w:val="00553A64"/>
    <w:rsid w:val="00553DC6"/>
    <w:rsid w:val="00554063"/>
    <w:rsid w:val="00554412"/>
    <w:rsid w:val="00554E37"/>
    <w:rsid w:val="00555003"/>
    <w:rsid w:val="005552CC"/>
    <w:rsid w:val="005555D1"/>
    <w:rsid w:val="005557FE"/>
    <w:rsid w:val="00555908"/>
    <w:rsid w:val="00555959"/>
    <w:rsid w:val="00555B38"/>
    <w:rsid w:val="00555CE2"/>
    <w:rsid w:val="00555D6A"/>
    <w:rsid w:val="00555E73"/>
    <w:rsid w:val="00555F1C"/>
    <w:rsid w:val="00556116"/>
    <w:rsid w:val="00556132"/>
    <w:rsid w:val="00556237"/>
    <w:rsid w:val="00556267"/>
    <w:rsid w:val="00556414"/>
    <w:rsid w:val="005564F8"/>
    <w:rsid w:val="0055655F"/>
    <w:rsid w:val="00556597"/>
    <w:rsid w:val="005565A2"/>
    <w:rsid w:val="005566B3"/>
    <w:rsid w:val="00556B41"/>
    <w:rsid w:val="00556DC2"/>
    <w:rsid w:val="00556ED5"/>
    <w:rsid w:val="00556FC3"/>
    <w:rsid w:val="00557106"/>
    <w:rsid w:val="005573EC"/>
    <w:rsid w:val="005574F6"/>
    <w:rsid w:val="005576CD"/>
    <w:rsid w:val="00557756"/>
    <w:rsid w:val="0055779E"/>
    <w:rsid w:val="00557820"/>
    <w:rsid w:val="0055785F"/>
    <w:rsid w:val="00557886"/>
    <w:rsid w:val="00557901"/>
    <w:rsid w:val="00557A8E"/>
    <w:rsid w:val="00557D2F"/>
    <w:rsid w:val="00557F57"/>
    <w:rsid w:val="00557FDF"/>
    <w:rsid w:val="00560044"/>
    <w:rsid w:val="0056005A"/>
    <w:rsid w:val="0056028A"/>
    <w:rsid w:val="00560424"/>
    <w:rsid w:val="00560733"/>
    <w:rsid w:val="0056074E"/>
    <w:rsid w:val="00560B4A"/>
    <w:rsid w:val="00560C0F"/>
    <w:rsid w:val="00560C19"/>
    <w:rsid w:val="005619FC"/>
    <w:rsid w:val="00561A61"/>
    <w:rsid w:val="00561B1E"/>
    <w:rsid w:val="00561D3E"/>
    <w:rsid w:val="00561D6E"/>
    <w:rsid w:val="00562246"/>
    <w:rsid w:val="00562641"/>
    <w:rsid w:val="005626D0"/>
    <w:rsid w:val="005626FA"/>
    <w:rsid w:val="0056270C"/>
    <w:rsid w:val="005627A7"/>
    <w:rsid w:val="00562856"/>
    <w:rsid w:val="00562E57"/>
    <w:rsid w:val="0056307A"/>
    <w:rsid w:val="0056329D"/>
    <w:rsid w:val="00563461"/>
    <w:rsid w:val="005636DE"/>
    <w:rsid w:val="005638D0"/>
    <w:rsid w:val="00563CA0"/>
    <w:rsid w:val="00563EEE"/>
    <w:rsid w:val="00564330"/>
    <w:rsid w:val="00564342"/>
    <w:rsid w:val="00564350"/>
    <w:rsid w:val="005643AD"/>
    <w:rsid w:val="005645DF"/>
    <w:rsid w:val="00564767"/>
    <w:rsid w:val="00564BD7"/>
    <w:rsid w:val="00564CDC"/>
    <w:rsid w:val="00564DEC"/>
    <w:rsid w:val="005651DF"/>
    <w:rsid w:val="00565391"/>
    <w:rsid w:val="00565625"/>
    <w:rsid w:val="005658D6"/>
    <w:rsid w:val="00565B5E"/>
    <w:rsid w:val="00565C18"/>
    <w:rsid w:val="00565D06"/>
    <w:rsid w:val="00566142"/>
    <w:rsid w:val="005661CA"/>
    <w:rsid w:val="005663FC"/>
    <w:rsid w:val="00566407"/>
    <w:rsid w:val="00566628"/>
    <w:rsid w:val="00566697"/>
    <w:rsid w:val="005667D1"/>
    <w:rsid w:val="00566894"/>
    <w:rsid w:val="00566C60"/>
    <w:rsid w:val="00566E45"/>
    <w:rsid w:val="00566E58"/>
    <w:rsid w:val="00566E6A"/>
    <w:rsid w:val="00566E85"/>
    <w:rsid w:val="00566FD4"/>
    <w:rsid w:val="00566FDE"/>
    <w:rsid w:val="00567085"/>
    <w:rsid w:val="00567095"/>
    <w:rsid w:val="0056713B"/>
    <w:rsid w:val="0056765E"/>
    <w:rsid w:val="005676CD"/>
    <w:rsid w:val="00567760"/>
    <w:rsid w:val="005679C3"/>
    <w:rsid w:val="00567B17"/>
    <w:rsid w:val="00570189"/>
    <w:rsid w:val="0057019C"/>
    <w:rsid w:val="00570383"/>
    <w:rsid w:val="0057040D"/>
    <w:rsid w:val="00570886"/>
    <w:rsid w:val="00570A22"/>
    <w:rsid w:val="00570B93"/>
    <w:rsid w:val="00570F14"/>
    <w:rsid w:val="00570FC4"/>
    <w:rsid w:val="00571603"/>
    <w:rsid w:val="0057164E"/>
    <w:rsid w:val="005717CA"/>
    <w:rsid w:val="005717CD"/>
    <w:rsid w:val="005717D8"/>
    <w:rsid w:val="00571893"/>
    <w:rsid w:val="005719D7"/>
    <w:rsid w:val="00571A7F"/>
    <w:rsid w:val="00571F77"/>
    <w:rsid w:val="00571FAF"/>
    <w:rsid w:val="00572315"/>
    <w:rsid w:val="0057238B"/>
    <w:rsid w:val="0057238C"/>
    <w:rsid w:val="00572392"/>
    <w:rsid w:val="005724DC"/>
    <w:rsid w:val="00572864"/>
    <w:rsid w:val="00572A03"/>
    <w:rsid w:val="00572A4F"/>
    <w:rsid w:val="00572B4C"/>
    <w:rsid w:val="00572E76"/>
    <w:rsid w:val="00572F46"/>
    <w:rsid w:val="005730F4"/>
    <w:rsid w:val="00573322"/>
    <w:rsid w:val="005738C5"/>
    <w:rsid w:val="00573922"/>
    <w:rsid w:val="00573C13"/>
    <w:rsid w:val="00573ECF"/>
    <w:rsid w:val="005744EA"/>
    <w:rsid w:val="0057484C"/>
    <w:rsid w:val="005749EE"/>
    <w:rsid w:val="00574BD0"/>
    <w:rsid w:val="00574DBB"/>
    <w:rsid w:val="00574EB0"/>
    <w:rsid w:val="00575057"/>
    <w:rsid w:val="00575099"/>
    <w:rsid w:val="005750CB"/>
    <w:rsid w:val="005750F8"/>
    <w:rsid w:val="0057537B"/>
    <w:rsid w:val="005757DB"/>
    <w:rsid w:val="00575A32"/>
    <w:rsid w:val="00575A6A"/>
    <w:rsid w:val="00575B74"/>
    <w:rsid w:val="00575B75"/>
    <w:rsid w:val="00575DCC"/>
    <w:rsid w:val="00576161"/>
    <w:rsid w:val="0057699E"/>
    <w:rsid w:val="00576B44"/>
    <w:rsid w:val="00576B5E"/>
    <w:rsid w:val="005771C6"/>
    <w:rsid w:val="00577662"/>
    <w:rsid w:val="0057794C"/>
    <w:rsid w:val="00577CC5"/>
    <w:rsid w:val="00577E3B"/>
    <w:rsid w:val="00577F23"/>
    <w:rsid w:val="00580056"/>
    <w:rsid w:val="00580142"/>
    <w:rsid w:val="00580204"/>
    <w:rsid w:val="0058036F"/>
    <w:rsid w:val="005807F0"/>
    <w:rsid w:val="00580864"/>
    <w:rsid w:val="00580903"/>
    <w:rsid w:val="00580954"/>
    <w:rsid w:val="00580D91"/>
    <w:rsid w:val="0058100E"/>
    <w:rsid w:val="0058118C"/>
    <w:rsid w:val="0058123F"/>
    <w:rsid w:val="00581304"/>
    <w:rsid w:val="00581567"/>
    <w:rsid w:val="005816FE"/>
    <w:rsid w:val="00581A1B"/>
    <w:rsid w:val="00581A6D"/>
    <w:rsid w:val="00581D18"/>
    <w:rsid w:val="005821D3"/>
    <w:rsid w:val="005827D9"/>
    <w:rsid w:val="00582B01"/>
    <w:rsid w:val="00582B6F"/>
    <w:rsid w:val="00582BBE"/>
    <w:rsid w:val="00583846"/>
    <w:rsid w:val="00583F33"/>
    <w:rsid w:val="00584127"/>
    <w:rsid w:val="005842D9"/>
    <w:rsid w:val="005843FE"/>
    <w:rsid w:val="005844C4"/>
    <w:rsid w:val="005844CE"/>
    <w:rsid w:val="00584712"/>
    <w:rsid w:val="0058471D"/>
    <w:rsid w:val="00584790"/>
    <w:rsid w:val="00584ADE"/>
    <w:rsid w:val="00584BC5"/>
    <w:rsid w:val="00584DA7"/>
    <w:rsid w:val="00584DBF"/>
    <w:rsid w:val="00584E1E"/>
    <w:rsid w:val="00584F3C"/>
    <w:rsid w:val="00585103"/>
    <w:rsid w:val="00585317"/>
    <w:rsid w:val="005856E8"/>
    <w:rsid w:val="00585C01"/>
    <w:rsid w:val="00585CD5"/>
    <w:rsid w:val="00585ED8"/>
    <w:rsid w:val="00585F81"/>
    <w:rsid w:val="00586014"/>
    <w:rsid w:val="00586186"/>
    <w:rsid w:val="005862C3"/>
    <w:rsid w:val="00586428"/>
    <w:rsid w:val="0058667F"/>
    <w:rsid w:val="00586681"/>
    <w:rsid w:val="00586808"/>
    <w:rsid w:val="005869CD"/>
    <w:rsid w:val="00586A6E"/>
    <w:rsid w:val="00586A74"/>
    <w:rsid w:val="00586C48"/>
    <w:rsid w:val="00586D19"/>
    <w:rsid w:val="005870B6"/>
    <w:rsid w:val="005870E5"/>
    <w:rsid w:val="00587286"/>
    <w:rsid w:val="00587569"/>
    <w:rsid w:val="005877BF"/>
    <w:rsid w:val="00587D76"/>
    <w:rsid w:val="005901E0"/>
    <w:rsid w:val="005904F8"/>
    <w:rsid w:val="00590625"/>
    <w:rsid w:val="0059096F"/>
    <w:rsid w:val="00590AC3"/>
    <w:rsid w:val="00590BB3"/>
    <w:rsid w:val="00590D6C"/>
    <w:rsid w:val="00590E5B"/>
    <w:rsid w:val="00591207"/>
    <w:rsid w:val="0059127B"/>
    <w:rsid w:val="0059140D"/>
    <w:rsid w:val="0059164C"/>
    <w:rsid w:val="00591764"/>
    <w:rsid w:val="005918DA"/>
    <w:rsid w:val="00591BBA"/>
    <w:rsid w:val="00591C4C"/>
    <w:rsid w:val="00591CA1"/>
    <w:rsid w:val="00591F13"/>
    <w:rsid w:val="00592031"/>
    <w:rsid w:val="005920DC"/>
    <w:rsid w:val="005921FA"/>
    <w:rsid w:val="00592622"/>
    <w:rsid w:val="005928B6"/>
    <w:rsid w:val="00592952"/>
    <w:rsid w:val="00592ADB"/>
    <w:rsid w:val="00592FAF"/>
    <w:rsid w:val="0059312B"/>
    <w:rsid w:val="005933F2"/>
    <w:rsid w:val="005934D4"/>
    <w:rsid w:val="005934DF"/>
    <w:rsid w:val="0059369F"/>
    <w:rsid w:val="00594092"/>
    <w:rsid w:val="005940E2"/>
    <w:rsid w:val="0059446E"/>
    <w:rsid w:val="0059454A"/>
    <w:rsid w:val="005947AD"/>
    <w:rsid w:val="005948EA"/>
    <w:rsid w:val="00594949"/>
    <w:rsid w:val="00594D8A"/>
    <w:rsid w:val="00594F53"/>
    <w:rsid w:val="00595098"/>
    <w:rsid w:val="005952D0"/>
    <w:rsid w:val="005956B7"/>
    <w:rsid w:val="0059582F"/>
    <w:rsid w:val="00595A90"/>
    <w:rsid w:val="00595B0B"/>
    <w:rsid w:val="00595CFC"/>
    <w:rsid w:val="00595DA6"/>
    <w:rsid w:val="00595DC4"/>
    <w:rsid w:val="00595DC5"/>
    <w:rsid w:val="00595F35"/>
    <w:rsid w:val="00595FB9"/>
    <w:rsid w:val="00596165"/>
    <w:rsid w:val="005962C6"/>
    <w:rsid w:val="0059630F"/>
    <w:rsid w:val="005963D6"/>
    <w:rsid w:val="005963ED"/>
    <w:rsid w:val="00596680"/>
    <w:rsid w:val="0059693A"/>
    <w:rsid w:val="005969BE"/>
    <w:rsid w:val="00596C9B"/>
    <w:rsid w:val="00596EF0"/>
    <w:rsid w:val="0059728F"/>
    <w:rsid w:val="00597324"/>
    <w:rsid w:val="00597381"/>
    <w:rsid w:val="005973A3"/>
    <w:rsid w:val="005975CA"/>
    <w:rsid w:val="00597600"/>
    <w:rsid w:val="005976A2"/>
    <w:rsid w:val="005978A9"/>
    <w:rsid w:val="00597F71"/>
    <w:rsid w:val="005A0186"/>
    <w:rsid w:val="005A05FD"/>
    <w:rsid w:val="005A0691"/>
    <w:rsid w:val="005A076C"/>
    <w:rsid w:val="005A087A"/>
    <w:rsid w:val="005A09BB"/>
    <w:rsid w:val="005A0E37"/>
    <w:rsid w:val="005A1CB0"/>
    <w:rsid w:val="005A1E73"/>
    <w:rsid w:val="005A1E88"/>
    <w:rsid w:val="005A2278"/>
    <w:rsid w:val="005A2539"/>
    <w:rsid w:val="005A267F"/>
    <w:rsid w:val="005A27E1"/>
    <w:rsid w:val="005A280B"/>
    <w:rsid w:val="005A2825"/>
    <w:rsid w:val="005A2AEB"/>
    <w:rsid w:val="005A2D88"/>
    <w:rsid w:val="005A3023"/>
    <w:rsid w:val="005A3695"/>
    <w:rsid w:val="005A3900"/>
    <w:rsid w:val="005A3A8F"/>
    <w:rsid w:val="005A3D18"/>
    <w:rsid w:val="005A3E4C"/>
    <w:rsid w:val="005A3EDF"/>
    <w:rsid w:val="005A3F77"/>
    <w:rsid w:val="005A3F91"/>
    <w:rsid w:val="005A413C"/>
    <w:rsid w:val="005A417C"/>
    <w:rsid w:val="005A419E"/>
    <w:rsid w:val="005A42B8"/>
    <w:rsid w:val="005A4495"/>
    <w:rsid w:val="005A47A1"/>
    <w:rsid w:val="005A499A"/>
    <w:rsid w:val="005A49D0"/>
    <w:rsid w:val="005A4CAC"/>
    <w:rsid w:val="005A4E9F"/>
    <w:rsid w:val="005A502C"/>
    <w:rsid w:val="005A5341"/>
    <w:rsid w:val="005A53AD"/>
    <w:rsid w:val="005A53F3"/>
    <w:rsid w:val="005A55D3"/>
    <w:rsid w:val="005A579A"/>
    <w:rsid w:val="005A5840"/>
    <w:rsid w:val="005A5905"/>
    <w:rsid w:val="005A59F0"/>
    <w:rsid w:val="005A5E9B"/>
    <w:rsid w:val="005A5F6D"/>
    <w:rsid w:val="005A5FA2"/>
    <w:rsid w:val="005A6141"/>
    <w:rsid w:val="005A61F0"/>
    <w:rsid w:val="005A64AD"/>
    <w:rsid w:val="005A651D"/>
    <w:rsid w:val="005A6756"/>
    <w:rsid w:val="005A6830"/>
    <w:rsid w:val="005A69CD"/>
    <w:rsid w:val="005A69D7"/>
    <w:rsid w:val="005A6CF4"/>
    <w:rsid w:val="005A7608"/>
    <w:rsid w:val="005A7668"/>
    <w:rsid w:val="005A76FE"/>
    <w:rsid w:val="005A7CC9"/>
    <w:rsid w:val="005A7E2D"/>
    <w:rsid w:val="005A7F20"/>
    <w:rsid w:val="005B0098"/>
    <w:rsid w:val="005B0116"/>
    <w:rsid w:val="005B03E7"/>
    <w:rsid w:val="005B0CD8"/>
    <w:rsid w:val="005B0D0F"/>
    <w:rsid w:val="005B1264"/>
    <w:rsid w:val="005B1265"/>
    <w:rsid w:val="005B163A"/>
    <w:rsid w:val="005B17E3"/>
    <w:rsid w:val="005B1956"/>
    <w:rsid w:val="005B1F0B"/>
    <w:rsid w:val="005B1F27"/>
    <w:rsid w:val="005B22E0"/>
    <w:rsid w:val="005B2446"/>
    <w:rsid w:val="005B25C5"/>
    <w:rsid w:val="005B2773"/>
    <w:rsid w:val="005B2928"/>
    <w:rsid w:val="005B2993"/>
    <w:rsid w:val="005B2A21"/>
    <w:rsid w:val="005B2A75"/>
    <w:rsid w:val="005B2C5E"/>
    <w:rsid w:val="005B2DD9"/>
    <w:rsid w:val="005B2F45"/>
    <w:rsid w:val="005B3235"/>
    <w:rsid w:val="005B3320"/>
    <w:rsid w:val="005B3474"/>
    <w:rsid w:val="005B34B2"/>
    <w:rsid w:val="005B34ED"/>
    <w:rsid w:val="005B38E5"/>
    <w:rsid w:val="005B3A78"/>
    <w:rsid w:val="005B3B32"/>
    <w:rsid w:val="005B3B3D"/>
    <w:rsid w:val="005B3B43"/>
    <w:rsid w:val="005B3FB4"/>
    <w:rsid w:val="005B4099"/>
    <w:rsid w:val="005B44C1"/>
    <w:rsid w:val="005B49B2"/>
    <w:rsid w:val="005B4A25"/>
    <w:rsid w:val="005B505F"/>
    <w:rsid w:val="005B5280"/>
    <w:rsid w:val="005B586D"/>
    <w:rsid w:val="005B58C3"/>
    <w:rsid w:val="005B59CD"/>
    <w:rsid w:val="005B59F4"/>
    <w:rsid w:val="005B5A31"/>
    <w:rsid w:val="005B5A67"/>
    <w:rsid w:val="005B5C0A"/>
    <w:rsid w:val="005B5EC3"/>
    <w:rsid w:val="005B5F59"/>
    <w:rsid w:val="005B6200"/>
    <w:rsid w:val="005B620B"/>
    <w:rsid w:val="005B62DA"/>
    <w:rsid w:val="005B6458"/>
    <w:rsid w:val="005B6472"/>
    <w:rsid w:val="005B6695"/>
    <w:rsid w:val="005B67C2"/>
    <w:rsid w:val="005B6962"/>
    <w:rsid w:val="005B6A1E"/>
    <w:rsid w:val="005B6BD9"/>
    <w:rsid w:val="005B6CF4"/>
    <w:rsid w:val="005B6E20"/>
    <w:rsid w:val="005B6E33"/>
    <w:rsid w:val="005B746D"/>
    <w:rsid w:val="005B78AB"/>
    <w:rsid w:val="005B7957"/>
    <w:rsid w:val="005B7BD4"/>
    <w:rsid w:val="005C00BE"/>
    <w:rsid w:val="005C0437"/>
    <w:rsid w:val="005C0490"/>
    <w:rsid w:val="005C04CE"/>
    <w:rsid w:val="005C06C2"/>
    <w:rsid w:val="005C0A91"/>
    <w:rsid w:val="005C0D5D"/>
    <w:rsid w:val="005C0F3E"/>
    <w:rsid w:val="005C1084"/>
    <w:rsid w:val="005C10F5"/>
    <w:rsid w:val="005C1100"/>
    <w:rsid w:val="005C1138"/>
    <w:rsid w:val="005C113C"/>
    <w:rsid w:val="005C13BB"/>
    <w:rsid w:val="005C1568"/>
    <w:rsid w:val="005C1687"/>
    <w:rsid w:val="005C17D2"/>
    <w:rsid w:val="005C17F4"/>
    <w:rsid w:val="005C193E"/>
    <w:rsid w:val="005C1A5B"/>
    <w:rsid w:val="005C230D"/>
    <w:rsid w:val="005C2378"/>
    <w:rsid w:val="005C237D"/>
    <w:rsid w:val="005C23B2"/>
    <w:rsid w:val="005C2546"/>
    <w:rsid w:val="005C2899"/>
    <w:rsid w:val="005C2E32"/>
    <w:rsid w:val="005C2ECE"/>
    <w:rsid w:val="005C2F5D"/>
    <w:rsid w:val="005C309A"/>
    <w:rsid w:val="005C359F"/>
    <w:rsid w:val="005C36EF"/>
    <w:rsid w:val="005C3889"/>
    <w:rsid w:val="005C39DE"/>
    <w:rsid w:val="005C3C9C"/>
    <w:rsid w:val="005C4239"/>
    <w:rsid w:val="005C4254"/>
    <w:rsid w:val="005C42F1"/>
    <w:rsid w:val="005C43CC"/>
    <w:rsid w:val="005C4440"/>
    <w:rsid w:val="005C4489"/>
    <w:rsid w:val="005C47F4"/>
    <w:rsid w:val="005C48B0"/>
    <w:rsid w:val="005C4991"/>
    <w:rsid w:val="005C49D3"/>
    <w:rsid w:val="005C5019"/>
    <w:rsid w:val="005C5339"/>
    <w:rsid w:val="005C541F"/>
    <w:rsid w:val="005C566C"/>
    <w:rsid w:val="005C5987"/>
    <w:rsid w:val="005C5BD2"/>
    <w:rsid w:val="005C5D49"/>
    <w:rsid w:val="005C5EEE"/>
    <w:rsid w:val="005C6294"/>
    <w:rsid w:val="005C62D9"/>
    <w:rsid w:val="005C656B"/>
    <w:rsid w:val="005C65A3"/>
    <w:rsid w:val="005C66F2"/>
    <w:rsid w:val="005C68E1"/>
    <w:rsid w:val="005C6B14"/>
    <w:rsid w:val="005C6FA4"/>
    <w:rsid w:val="005C7079"/>
    <w:rsid w:val="005C71E8"/>
    <w:rsid w:val="005C7235"/>
    <w:rsid w:val="005C7465"/>
    <w:rsid w:val="005C7481"/>
    <w:rsid w:val="005C750B"/>
    <w:rsid w:val="005C76ED"/>
    <w:rsid w:val="005C7930"/>
    <w:rsid w:val="005C7A21"/>
    <w:rsid w:val="005C7A6B"/>
    <w:rsid w:val="005C7B1F"/>
    <w:rsid w:val="005C7BFF"/>
    <w:rsid w:val="005C7D81"/>
    <w:rsid w:val="005C7F76"/>
    <w:rsid w:val="005D02F0"/>
    <w:rsid w:val="005D0405"/>
    <w:rsid w:val="005D0894"/>
    <w:rsid w:val="005D0A48"/>
    <w:rsid w:val="005D0BE4"/>
    <w:rsid w:val="005D0C95"/>
    <w:rsid w:val="005D0CE4"/>
    <w:rsid w:val="005D0D24"/>
    <w:rsid w:val="005D13B1"/>
    <w:rsid w:val="005D13C4"/>
    <w:rsid w:val="005D150B"/>
    <w:rsid w:val="005D1643"/>
    <w:rsid w:val="005D1B5E"/>
    <w:rsid w:val="005D1CE4"/>
    <w:rsid w:val="005D1CF3"/>
    <w:rsid w:val="005D1F1E"/>
    <w:rsid w:val="005D203A"/>
    <w:rsid w:val="005D2344"/>
    <w:rsid w:val="005D2346"/>
    <w:rsid w:val="005D23A4"/>
    <w:rsid w:val="005D24CB"/>
    <w:rsid w:val="005D2543"/>
    <w:rsid w:val="005D2546"/>
    <w:rsid w:val="005D2587"/>
    <w:rsid w:val="005D2830"/>
    <w:rsid w:val="005D299B"/>
    <w:rsid w:val="005D2A60"/>
    <w:rsid w:val="005D2AE9"/>
    <w:rsid w:val="005D2E4E"/>
    <w:rsid w:val="005D303D"/>
    <w:rsid w:val="005D3296"/>
    <w:rsid w:val="005D34BB"/>
    <w:rsid w:val="005D37F3"/>
    <w:rsid w:val="005D39F4"/>
    <w:rsid w:val="005D3A7F"/>
    <w:rsid w:val="005D3B72"/>
    <w:rsid w:val="005D3D82"/>
    <w:rsid w:val="005D3D97"/>
    <w:rsid w:val="005D410C"/>
    <w:rsid w:val="005D413E"/>
    <w:rsid w:val="005D41F5"/>
    <w:rsid w:val="005D4239"/>
    <w:rsid w:val="005D450A"/>
    <w:rsid w:val="005D451D"/>
    <w:rsid w:val="005D51C4"/>
    <w:rsid w:val="005D5242"/>
    <w:rsid w:val="005D53EB"/>
    <w:rsid w:val="005D5418"/>
    <w:rsid w:val="005D545E"/>
    <w:rsid w:val="005D5790"/>
    <w:rsid w:val="005D59D1"/>
    <w:rsid w:val="005D5BCE"/>
    <w:rsid w:val="005D5C16"/>
    <w:rsid w:val="005D5C8D"/>
    <w:rsid w:val="005D5C8E"/>
    <w:rsid w:val="005D5D5E"/>
    <w:rsid w:val="005D6075"/>
    <w:rsid w:val="005D64DE"/>
    <w:rsid w:val="005D6BDD"/>
    <w:rsid w:val="005D6E12"/>
    <w:rsid w:val="005D770F"/>
    <w:rsid w:val="005D78A3"/>
    <w:rsid w:val="005D7D89"/>
    <w:rsid w:val="005D7EA7"/>
    <w:rsid w:val="005D7F5E"/>
    <w:rsid w:val="005E0117"/>
    <w:rsid w:val="005E01FD"/>
    <w:rsid w:val="005E036A"/>
    <w:rsid w:val="005E0371"/>
    <w:rsid w:val="005E0427"/>
    <w:rsid w:val="005E05CB"/>
    <w:rsid w:val="005E0609"/>
    <w:rsid w:val="005E0689"/>
    <w:rsid w:val="005E06B3"/>
    <w:rsid w:val="005E06EF"/>
    <w:rsid w:val="005E0784"/>
    <w:rsid w:val="005E0941"/>
    <w:rsid w:val="005E0D12"/>
    <w:rsid w:val="005E0D4B"/>
    <w:rsid w:val="005E0DFA"/>
    <w:rsid w:val="005E0E64"/>
    <w:rsid w:val="005E0F7C"/>
    <w:rsid w:val="005E0FBE"/>
    <w:rsid w:val="005E1169"/>
    <w:rsid w:val="005E1191"/>
    <w:rsid w:val="005E1360"/>
    <w:rsid w:val="005E14BA"/>
    <w:rsid w:val="005E16CA"/>
    <w:rsid w:val="005E17B0"/>
    <w:rsid w:val="005E17BA"/>
    <w:rsid w:val="005E186D"/>
    <w:rsid w:val="005E1D39"/>
    <w:rsid w:val="005E1F44"/>
    <w:rsid w:val="005E20C6"/>
    <w:rsid w:val="005E2115"/>
    <w:rsid w:val="005E24B6"/>
    <w:rsid w:val="005E253A"/>
    <w:rsid w:val="005E2743"/>
    <w:rsid w:val="005E27AD"/>
    <w:rsid w:val="005E27FB"/>
    <w:rsid w:val="005E2965"/>
    <w:rsid w:val="005E2996"/>
    <w:rsid w:val="005E2B1B"/>
    <w:rsid w:val="005E2B56"/>
    <w:rsid w:val="005E2B70"/>
    <w:rsid w:val="005E2BFF"/>
    <w:rsid w:val="005E2D74"/>
    <w:rsid w:val="005E2E25"/>
    <w:rsid w:val="005E2E84"/>
    <w:rsid w:val="005E3004"/>
    <w:rsid w:val="005E3039"/>
    <w:rsid w:val="005E316F"/>
    <w:rsid w:val="005E3214"/>
    <w:rsid w:val="005E3267"/>
    <w:rsid w:val="005E32E0"/>
    <w:rsid w:val="005E3324"/>
    <w:rsid w:val="005E33C1"/>
    <w:rsid w:val="005E34E5"/>
    <w:rsid w:val="005E3724"/>
    <w:rsid w:val="005E3771"/>
    <w:rsid w:val="005E381E"/>
    <w:rsid w:val="005E38C4"/>
    <w:rsid w:val="005E39A0"/>
    <w:rsid w:val="005E3AF1"/>
    <w:rsid w:val="005E3D92"/>
    <w:rsid w:val="005E4042"/>
    <w:rsid w:val="005E448D"/>
    <w:rsid w:val="005E455D"/>
    <w:rsid w:val="005E46AE"/>
    <w:rsid w:val="005E483F"/>
    <w:rsid w:val="005E4ABC"/>
    <w:rsid w:val="005E4ED8"/>
    <w:rsid w:val="005E50B2"/>
    <w:rsid w:val="005E5158"/>
    <w:rsid w:val="005E5190"/>
    <w:rsid w:val="005E5281"/>
    <w:rsid w:val="005E540A"/>
    <w:rsid w:val="005E5605"/>
    <w:rsid w:val="005E560D"/>
    <w:rsid w:val="005E5658"/>
    <w:rsid w:val="005E5811"/>
    <w:rsid w:val="005E5966"/>
    <w:rsid w:val="005E5DB3"/>
    <w:rsid w:val="005E5FDF"/>
    <w:rsid w:val="005E60B8"/>
    <w:rsid w:val="005E6507"/>
    <w:rsid w:val="005E682A"/>
    <w:rsid w:val="005E6B83"/>
    <w:rsid w:val="005E6B9C"/>
    <w:rsid w:val="005E6C07"/>
    <w:rsid w:val="005E6CF7"/>
    <w:rsid w:val="005E6DF8"/>
    <w:rsid w:val="005E7094"/>
    <w:rsid w:val="005E70BD"/>
    <w:rsid w:val="005E7143"/>
    <w:rsid w:val="005E7413"/>
    <w:rsid w:val="005E7858"/>
    <w:rsid w:val="005E78C4"/>
    <w:rsid w:val="005E79A3"/>
    <w:rsid w:val="005E7B23"/>
    <w:rsid w:val="005E7D63"/>
    <w:rsid w:val="005E7E2C"/>
    <w:rsid w:val="005F0121"/>
    <w:rsid w:val="005F040F"/>
    <w:rsid w:val="005F04F6"/>
    <w:rsid w:val="005F06BB"/>
    <w:rsid w:val="005F06D8"/>
    <w:rsid w:val="005F072E"/>
    <w:rsid w:val="005F0740"/>
    <w:rsid w:val="005F078B"/>
    <w:rsid w:val="005F07FC"/>
    <w:rsid w:val="005F0923"/>
    <w:rsid w:val="005F0DF8"/>
    <w:rsid w:val="005F12E3"/>
    <w:rsid w:val="005F15FF"/>
    <w:rsid w:val="005F1664"/>
    <w:rsid w:val="005F1724"/>
    <w:rsid w:val="005F172E"/>
    <w:rsid w:val="005F18DB"/>
    <w:rsid w:val="005F18F2"/>
    <w:rsid w:val="005F1953"/>
    <w:rsid w:val="005F1B79"/>
    <w:rsid w:val="005F20A9"/>
    <w:rsid w:val="005F2474"/>
    <w:rsid w:val="005F24C8"/>
    <w:rsid w:val="005F250C"/>
    <w:rsid w:val="005F286A"/>
    <w:rsid w:val="005F2A7F"/>
    <w:rsid w:val="005F2B48"/>
    <w:rsid w:val="005F2D45"/>
    <w:rsid w:val="005F3259"/>
    <w:rsid w:val="005F325A"/>
    <w:rsid w:val="005F3296"/>
    <w:rsid w:val="005F34E5"/>
    <w:rsid w:val="005F3660"/>
    <w:rsid w:val="005F36F4"/>
    <w:rsid w:val="005F383C"/>
    <w:rsid w:val="005F3941"/>
    <w:rsid w:val="005F396B"/>
    <w:rsid w:val="005F3F50"/>
    <w:rsid w:val="005F4284"/>
    <w:rsid w:val="005F4544"/>
    <w:rsid w:val="005F4560"/>
    <w:rsid w:val="005F46CA"/>
    <w:rsid w:val="005F47BF"/>
    <w:rsid w:val="005F48D1"/>
    <w:rsid w:val="005F4C0D"/>
    <w:rsid w:val="005F4C28"/>
    <w:rsid w:val="005F4C4D"/>
    <w:rsid w:val="005F4D2D"/>
    <w:rsid w:val="005F4DF7"/>
    <w:rsid w:val="005F56FA"/>
    <w:rsid w:val="005F57C6"/>
    <w:rsid w:val="005F5A7F"/>
    <w:rsid w:val="005F60EF"/>
    <w:rsid w:val="005F61B6"/>
    <w:rsid w:val="005F6204"/>
    <w:rsid w:val="005F6217"/>
    <w:rsid w:val="005F6407"/>
    <w:rsid w:val="005F6675"/>
    <w:rsid w:val="005F670E"/>
    <w:rsid w:val="005F6845"/>
    <w:rsid w:val="005F6905"/>
    <w:rsid w:val="005F6A6E"/>
    <w:rsid w:val="005F6C7C"/>
    <w:rsid w:val="005F6CF7"/>
    <w:rsid w:val="005F6DC0"/>
    <w:rsid w:val="005F6EFB"/>
    <w:rsid w:val="005F777D"/>
    <w:rsid w:val="005F77EE"/>
    <w:rsid w:val="005F7860"/>
    <w:rsid w:val="005F7A7D"/>
    <w:rsid w:val="005F7A8D"/>
    <w:rsid w:val="005F7BA8"/>
    <w:rsid w:val="005F7E39"/>
    <w:rsid w:val="005F7E45"/>
    <w:rsid w:val="005F7F52"/>
    <w:rsid w:val="0060008E"/>
    <w:rsid w:val="006000A5"/>
    <w:rsid w:val="00600403"/>
    <w:rsid w:val="0060060C"/>
    <w:rsid w:val="00600CF0"/>
    <w:rsid w:val="00600D05"/>
    <w:rsid w:val="00601430"/>
    <w:rsid w:val="006015C7"/>
    <w:rsid w:val="006016FD"/>
    <w:rsid w:val="00601BD1"/>
    <w:rsid w:val="00601E1A"/>
    <w:rsid w:val="00601EFC"/>
    <w:rsid w:val="00601FDC"/>
    <w:rsid w:val="006020FB"/>
    <w:rsid w:val="00602128"/>
    <w:rsid w:val="00602129"/>
    <w:rsid w:val="00602189"/>
    <w:rsid w:val="0060225E"/>
    <w:rsid w:val="006023DC"/>
    <w:rsid w:val="00602599"/>
    <w:rsid w:val="006025C4"/>
    <w:rsid w:val="006026B0"/>
    <w:rsid w:val="00602B74"/>
    <w:rsid w:val="00602BCA"/>
    <w:rsid w:val="00602E12"/>
    <w:rsid w:val="00602F41"/>
    <w:rsid w:val="00602F49"/>
    <w:rsid w:val="00603187"/>
    <w:rsid w:val="00603192"/>
    <w:rsid w:val="0060340C"/>
    <w:rsid w:val="00603665"/>
    <w:rsid w:val="006036DC"/>
    <w:rsid w:val="00603763"/>
    <w:rsid w:val="006037E1"/>
    <w:rsid w:val="00603963"/>
    <w:rsid w:val="00603AFA"/>
    <w:rsid w:val="00603BEB"/>
    <w:rsid w:val="00603F1C"/>
    <w:rsid w:val="00604363"/>
    <w:rsid w:val="00604482"/>
    <w:rsid w:val="006044D9"/>
    <w:rsid w:val="006048A4"/>
    <w:rsid w:val="00604983"/>
    <w:rsid w:val="00604AAD"/>
    <w:rsid w:val="00604C26"/>
    <w:rsid w:val="00604F14"/>
    <w:rsid w:val="00604F54"/>
    <w:rsid w:val="006050CC"/>
    <w:rsid w:val="006051BE"/>
    <w:rsid w:val="0060527D"/>
    <w:rsid w:val="0060545D"/>
    <w:rsid w:val="00606029"/>
    <w:rsid w:val="0060606E"/>
    <w:rsid w:val="00606160"/>
    <w:rsid w:val="006061CE"/>
    <w:rsid w:val="006062C7"/>
    <w:rsid w:val="006063E4"/>
    <w:rsid w:val="0060668E"/>
    <w:rsid w:val="006066AC"/>
    <w:rsid w:val="00606730"/>
    <w:rsid w:val="006068DD"/>
    <w:rsid w:val="0060696D"/>
    <w:rsid w:val="00606B8D"/>
    <w:rsid w:val="00606C00"/>
    <w:rsid w:val="00606D28"/>
    <w:rsid w:val="00606D3F"/>
    <w:rsid w:val="00606EA6"/>
    <w:rsid w:val="006070E6"/>
    <w:rsid w:val="00607161"/>
    <w:rsid w:val="00607187"/>
    <w:rsid w:val="0060750E"/>
    <w:rsid w:val="0060780F"/>
    <w:rsid w:val="006078D1"/>
    <w:rsid w:val="00607AD2"/>
    <w:rsid w:val="00607BE9"/>
    <w:rsid w:val="00607C97"/>
    <w:rsid w:val="00607E64"/>
    <w:rsid w:val="00607F6D"/>
    <w:rsid w:val="006100D5"/>
    <w:rsid w:val="00610130"/>
    <w:rsid w:val="0061014A"/>
    <w:rsid w:val="006101B4"/>
    <w:rsid w:val="00610773"/>
    <w:rsid w:val="00610BFC"/>
    <w:rsid w:val="00610CB6"/>
    <w:rsid w:val="00611184"/>
    <w:rsid w:val="006111EF"/>
    <w:rsid w:val="00611215"/>
    <w:rsid w:val="00611470"/>
    <w:rsid w:val="0061156E"/>
    <w:rsid w:val="006116CC"/>
    <w:rsid w:val="00611918"/>
    <w:rsid w:val="00611A07"/>
    <w:rsid w:val="00611A89"/>
    <w:rsid w:val="00611C46"/>
    <w:rsid w:val="00611D27"/>
    <w:rsid w:val="00611E3B"/>
    <w:rsid w:val="00612310"/>
    <w:rsid w:val="00612335"/>
    <w:rsid w:val="00612515"/>
    <w:rsid w:val="006125E5"/>
    <w:rsid w:val="00612BB5"/>
    <w:rsid w:val="00613250"/>
    <w:rsid w:val="00613329"/>
    <w:rsid w:val="0061334C"/>
    <w:rsid w:val="00613636"/>
    <w:rsid w:val="0061373E"/>
    <w:rsid w:val="00613746"/>
    <w:rsid w:val="00613A32"/>
    <w:rsid w:val="00613B89"/>
    <w:rsid w:val="00613C25"/>
    <w:rsid w:val="00613CBE"/>
    <w:rsid w:val="00613F9D"/>
    <w:rsid w:val="006141A0"/>
    <w:rsid w:val="0061432B"/>
    <w:rsid w:val="0061445E"/>
    <w:rsid w:val="006149AD"/>
    <w:rsid w:val="006149D3"/>
    <w:rsid w:val="00614B56"/>
    <w:rsid w:val="00614CA9"/>
    <w:rsid w:val="00614F39"/>
    <w:rsid w:val="0061501C"/>
    <w:rsid w:val="0061504E"/>
    <w:rsid w:val="006153CB"/>
    <w:rsid w:val="0061547B"/>
    <w:rsid w:val="006154CC"/>
    <w:rsid w:val="00615505"/>
    <w:rsid w:val="006155BB"/>
    <w:rsid w:val="0061573D"/>
    <w:rsid w:val="006157E8"/>
    <w:rsid w:val="0061599C"/>
    <w:rsid w:val="00615B4E"/>
    <w:rsid w:val="00615E67"/>
    <w:rsid w:val="00616153"/>
    <w:rsid w:val="00616187"/>
    <w:rsid w:val="00616692"/>
    <w:rsid w:val="00616A75"/>
    <w:rsid w:val="00616BC7"/>
    <w:rsid w:val="00616C88"/>
    <w:rsid w:val="00616EBE"/>
    <w:rsid w:val="00617036"/>
    <w:rsid w:val="006171B3"/>
    <w:rsid w:val="0061739F"/>
    <w:rsid w:val="00617486"/>
    <w:rsid w:val="00617554"/>
    <w:rsid w:val="00617766"/>
    <w:rsid w:val="0061780D"/>
    <w:rsid w:val="00617E0C"/>
    <w:rsid w:val="00617FB0"/>
    <w:rsid w:val="00620133"/>
    <w:rsid w:val="006204BC"/>
    <w:rsid w:val="00620564"/>
    <w:rsid w:val="006205BC"/>
    <w:rsid w:val="006206B2"/>
    <w:rsid w:val="006206FC"/>
    <w:rsid w:val="00620884"/>
    <w:rsid w:val="006208A3"/>
    <w:rsid w:val="00620B60"/>
    <w:rsid w:val="00620C18"/>
    <w:rsid w:val="00620C35"/>
    <w:rsid w:val="00620D8E"/>
    <w:rsid w:val="00620E16"/>
    <w:rsid w:val="00620ECC"/>
    <w:rsid w:val="006210CE"/>
    <w:rsid w:val="0062117C"/>
    <w:rsid w:val="0062153D"/>
    <w:rsid w:val="0062180B"/>
    <w:rsid w:val="00621984"/>
    <w:rsid w:val="00621BB2"/>
    <w:rsid w:val="00621C11"/>
    <w:rsid w:val="00621D42"/>
    <w:rsid w:val="00621E07"/>
    <w:rsid w:val="00621ED9"/>
    <w:rsid w:val="00621F63"/>
    <w:rsid w:val="00621F7C"/>
    <w:rsid w:val="00621FF8"/>
    <w:rsid w:val="0062206F"/>
    <w:rsid w:val="006220DB"/>
    <w:rsid w:val="00622148"/>
    <w:rsid w:val="006221CE"/>
    <w:rsid w:val="006221EE"/>
    <w:rsid w:val="00622257"/>
    <w:rsid w:val="00622562"/>
    <w:rsid w:val="00622617"/>
    <w:rsid w:val="006227CB"/>
    <w:rsid w:val="00622988"/>
    <w:rsid w:val="00622999"/>
    <w:rsid w:val="00622E00"/>
    <w:rsid w:val="00622E77"/>
    <w:rsid w:val="00622F15"/>
    <w:rsid w:val="0062303F"/>
    <w:rsid w:val="00623076"/>
    <w:rsid w:val="0062356C"/>
    <w:rsid w:val="006236E4"/>
    <w:rsid w:val="00623848"/>
    <w:rsid w:val="00624195"/>
    <w:rsid w:val="00624313"/>
    <w:rsid w:val="00624358"/>
    <w:rsid w:val="00624438"/>
    <w:rsid w:val="0062492B"/>
    <w:rsid w:val="00624A88"/>
    <w:rsid w:val="00624B3C"/>
    <w:rsid w:val="00624C66"/>
    <w:rsid w:val="00624C86"/>
    <w:rsid w:val="00624CDC"/>
    <w:rsid w:val="00625037"/>
    <w:rsid w:val="006251E6"/>
    <w:rsid w:val="006255C9"/>
    <w:rsid w:val="00625A64"/>
    <w:rsid w:val="00625AE9"/>
    <w:rsid w:val="00625B37"/>
    <w:rsid w:val="00625DF6"/>
    <w:rsid w:val="00625E87"/>
    <w:rsid w:val="00625EAB"/>
    <w:rsid w:val="00625F31"/>
    <w:rsid w:val="00626148"/>
    <w:rsid w:val="006261CA"/>
    <w:rsid w:val="00626938"/>
    <w:rsid w:val="0062698A"/>
    <w:rsid w:val="00626A16"/>
    <w:rsid w:val="00626A37"/>
    <w:rsid w:val="00626A81"/>
    <w:rsid w:val="00626D78"/>
    <w:rsid w:val="00627008"/>
    <w:rsid w:val="0062705D"/>
    <w:rsid w:val="006271FF"/>
    <w:rsid w:val="00627220"/>
    <w:rsid w:val="0062738D"/>
    <w:rsid w:val="00627432"/>
    <w:rsid w:val="006275CE"/>
    <w:rsid w:val="00627A75"/>
    <w:rsid w:val="00627B17"/>
    <w:rsid w:val="00627CE6"/>
    <w:rsid w:val="00630078"/>
    <w:rsid w:val="00630724"/>
    <w:rsid w:val="00630C2D"/>
    <w:rsid w:val="00630EE8"/>
    <w:rsid w:val="00631616"/>
    <w:rsid w:val="00631649"/>
    <w:rsid w:val="006316C6"/>
    <w:rsid w:val="00631BA0"/>
    <w:rsid w:val="00631CA1"/>
    <w:rsid w:val="00631D88"/>
    <w:rsid w:val="00631E57"/>
    <w:rsid w:val="00631EAD"/>
    <w:rsid w:val="00631FB2"/>
    <w:rsid w:val="006325BA"/>
    <w:rsid w:val="0063265A"/>
    <w:rsid w:val="006326F1"/>
    <w:rsid w:val="006328D7"/>
    <w:rsid w:val="00632906"/>
    <w:rsid w:val="00632955"/>
    <w:rsid w:val="00632AE0"/>
    <w:rsid w:val="00632FEB"/>
    <w:rsid w:val="00633059"/>
    <w:rsid w:val="00633156"/>
    <w:rsid w:val="006332FD"/>
    <w:rsid w:val="006335A6"/>
    <w:rsid w:val="006335A8"/>
    <w:rsid w:val="00633A1C"/>
    <w:rsid w:val="00633A31"/>
    <w:rsid w:val="00633E56"/>
    <w:rsid w:val="00634145"/>
    <w:rsid w:val="00634166"/>
    <w:rsid w:val="00634271"/>
    <w:rsid w:val="006342B5"/>
    <w:rsid w:val="00634301"/>
    <w:rsid w:val="0063438D"/>
    <w:rsid w:val="0063443F"/>
    <w:rsid w:val="00634533"/>
    <w:rsid w:val="006345F5"/>
    <w:rsid w:val="0063463F"/>
    <w:rsid w:val="00634692"/>
    <w:rsid w:val="00634696"/>
    <w:rsid w:val="00634A5F"/>
    <w:rsid w:val="00634E07"/>
    <w:rsid w:val="00634F7C"/>
    <w:rsid w:val="0063524C"/>
    <w:rsid w:val="00635460"/>
    <w:rsid w:val="00635718"/>
    <w:rsid w:val="00635836"/>
    <w:rsid w:val="00635C2A"/>
    <w:rsid w:val="00635CAB"/>
    <w:rsid w:val="00635DC2"/>
    <w:rsid w:val="00635E01"/>
    <w:rsid w:val="00635E77"/>
    <w:rsid w:val="00635EF2"/>
    <w:rsid w:val="00635F73"/>
    <w:rsid w:val="00635FDE"/>
    <w:rsid w:val="00636126"/>
    <w:rsid w:val="00636132"/>
    <w:rsid w:val="00636348"/>
    <w:rsid w:val="00636741"/>
    <w:rsid w:val="00636824"/>
    <w:rsid w:val="006368B2"/>
    <w:rsid w:val="00636C7F"/>
    <w:rsid w:val="00636F64"/>
    <w:rsid w:val="00637120"/>
    <w:rsid w:val="006371CD"/>
    <w:rsid w:val="0063759C"/>
    <w:rsid w:val="006375AE"/>
    <w:rsid w:val="00637736"/>
    <w:rsid w:val="006377B1"/>
    <w:rsid w:val="006377CA"/>
    <w:rsid w:val="00637970"/>
    <w:rsid w:val="00637ADA"/>
    <w:rsid w:val="00637C36"/>
    <w:rsid w:val="00640113"/>
    <w:rsid w:val="00640178"/>
    <w:rsid w:val="00640214"/>
    <w:rsid w:val="006403A0"/>
    <w:rsid w:val="00640AAF"/>
    <w:rsid w:val="00640FEF"/>
    <w:rsid w:val="0064100B"/>
    <w:rsid w:val="00641050"/>
    <w:rsid w:val="00641990"/>
    <w:rsid w:val="00641D88"/>
    <w:rsid w:val="00642180"/>
    <w:rsid w:val="0064218D"/>
    <w:rsid w:val="00642242"/>
    <w:rsid w:val="00642830"/>
    <w:rsid w:val="00642947"/>
    <w:rsid w:val="00642977"/>
    <w:rsid w:val="00642BE0"/>
    <w:rsid w:val="00642E12"/>
    <w:rsid w:val="00642E4E"/>
    <w:rsid w:val="00642E59"/>
    <w:rsid w:val="00642FE0"/>
    <w:rsid w:val="0064324F"/>
    <w:rsid w:val="006434DA"/>
    <w:rsid w:val="00643802"/>
    <w:rsid w:val="0064382A"/>
    <w:rsid w:val="00643851"/>
    <w:rsid w:val="00643C65"/>
    <w:rsid w:val="00643E33"/>
    <w:rsid w:val="00643E6A"/>
    <w:rsid w:val="0064400D"/>
    <w:rsid w:val="00644046"/>
    <w:rsid w:val="00644197"/>
    <w:rsid w:val="006441EC"/>
    <w:rsid w:val="0064451E"/>
    <w:rsid w:val="00644557"/>
    <w:rsid w:val="00644751"/>
    <w:rsid w:val="006449FD"/>
    <w:rsid w:val="00644BD2"/>
    <w:rsid w:val="00644D80"/>
    <w:rsid w:val="00644F29"/>
    <w:rsid w:val="006450D3"/>
    <w:rsid w:val="006450EB"/>
    <w:rsid w:val="0064516F"/>
    <w:rsid w:val="006451CC"/>
    <w:rsid w:val="00645503"/>
    <w:rsid w:val="00645629"/>
    <w:rsid w:val="0064577E"/>
    <w:rsid w:val="006459E4"/>
    <w:rsid w:val="00645A4F"/>
    <w:rsid w:val="00646084"/>
    <w:rsid w:val="0064611D"/>
    <w:rsid w:val="006462FC"/>
    <w:rsid w:val="00646310"/>
    <w:rsid w:val="006465DE"/>
    <w:rsid w:val="00646797"/>
    <w:rsid w:val="006467CB"/>
    <w:rsid w:val="00646EF0"/>
    <w:rsid w:val="00646F11"/>
    <w:rsid w:val="00646F61"/>
    <w:rsid w:val="0064701A"/>
    <w:rsid w:val="00647074"/>
    <w:rsid w:val="0064713E"/>
    <w:rsid w:val="0064719D"/>
    <w:rsid w:val="006472D1"/>
    <w:rsid w:val="006474DA"/>
    <w:rsid w:val="00647577"/>
    <w:rsid w:val="00647737"/>
    <w:rsid w:val="006477C6"/>
    <w:rsid w:val="006478BE"/>
    <w:rsid w:val="006478D2"/>
    <w:rsid w:val="00647B50"/>
    <w:rsid w:val="00647D0C"/>
    <w:rsid w:val="00647D47"/>
    <w:rsid w:val="00647DD8"/>
    <w:rsid w:val="00647E1D"/>
    <w:rsid w:val="00647E25"/>
    <w:rsid w:val="006500BE"/>
    <w:rsid w:val="006500EB"/>
    <w:rsid w:val="006501E0"/>
    <w:rsid w:val="0065047A"/>
    <w:rsid w:val="00650634"/>
    <w:rsid w:val="0065093F"/>
    <w:rsid w:val="00650A4C"/>
    <w:rsid w:val="00650AB2"/>
    <w:rsid w:val="00650DBA"/>
    <w:rsid w:val="00650F69"/>
    <w:rsid w:val="00651090"/>
    <w:rsid w:val="006510EA"/>
    <w:rsid w:val="006515B3"/>
    <w:rsid w:val="006517D3"/>
    <w:rsid w:val="00652088"/>
    <w:rsid w:val="00652089"/>
    <w:rsid w:val="00652300"/>
    <w:rsid w:val="00652308"/>
    <w:rsid w:val="00652567"/>
    <w:rsid w:val="0065259D"/>
    <w:rsid w:val="006525C6"/>
    <w:rsid w:val="00652AEC"/>
    <w:rsid w:val="00652B20"/>
    <w:rsid w:val="00652F42"/>
    <w:rsid w:val="00652FEE"/>
    <w:rsid w:val="00653033"/>
    <w:rsid w:val="0065309B"/>
    <w:rsid w:val="0065310B"/>
    <w:rsid w:val="0065317A"/>
    <w:rsid w:val="00653246"/>
    <w:rsid w:val="00653356"/>
    <w:rsid w:val="00653427"/>
    <w:rsid w:val="0065359E"/>
    <w:rsid w:val="00653612"/>
    <w:rsid w:val="0065390F"/>
    <w:rsid w:val="00653A1A"/>
    <w:rsid w:val="00653C11"/>
    <w:rsid w:val="00653C62"/>
    <w:rsid w:val="00653CCB"/>
    <w:rsid w:val="0065421C"/>
    <w:rsid w:val="006547A9"/>
    <w:rsid w:val="00654A96"/>
    <w:rsid w:val="00654B13"/>
    <w:rsid w:val="00654BC2"/>
    <w:rsid w:val="00654D61"/>
    <w:rsid w:val="00654F45"/>
    <w:rsid w:val="00655008"/>
    <w:rsid w:val="0065526A"/>
    <w:rsid w:val="00655443"/>
    <w:rsid w:val="00655454"/>
    <w:rsid w:val="00655604"/>
    <w:rsid w:val="00655616"/>
    <w:rsid w:val="00655906"/>
    <w:rsid w:val="0065599E"/>
    <w:rsid w:val="006559E3"/>
    <w:rsid w:val="00655BC4"/>
    <w:rsid w:val="00655C37"/>
    <w:rsid w:val="00655C51"/>
    <w:rsid w:val="00655C66"/>
    <w:rsid w:val="00655E6F"/>
    <w:rsid w:val="00655ED5"/>
    <w:rsid w:val="00655F2A"/>
    <w:rsid w:val="00655FA5"/>
    <w:rsid w:val="00655FF2"/>
    <w:rsid w:val="00656313"/>
    <w:rsid w:val="006563A2"/>
    <w:rsid w:val="006563A8"/>
    <w:rsid w:val="006564DC"/>
    <w:rsid w:val="00656565"/>
    <w:rsid w:val="00656655"/>
    <w:rsid w:val="00656C58"/>
    <w:rsid w:val="00656D22"/>
    <w:rsid w:val="00656FAB"/>
    <w:rsid w:val="00657448"/>
    <w:rsid w:val="00657519"/>
    <w:rsid w:val="0065753D"/>
    <w:rsid w:val="006575FA"/>
    <w:rsid w:val="00657795"/>
    <w:rsid w:val="00657888"/>
    <w:rsid w:val="00657B92"/>
    <w:rsid w:val="00657C19"/>
    <w:rsid w:val="00657E85"/>
    <w:rsid w:val="00657F28"/>
    <w:rsid w:val="00657F62"/>
    <w:rsid w:val="00660017"/>
    <w:rsid w:val="00660127"/>
    <w:rsid w:val="006603C8"/>
    <w:rsid w:val="00660563"/>
    <w:rsid w:val="006605F4"/>
    <w:rsid w:val="00660641"/>
    <w:rsid w:val="00660E9D"/>
    <w:rsid w:val="00660EA7"/>
    <w:rsid w:val="006612B7"/>
    <w:rsid w:val="0066151F"/>
    <w:rsid w:val="00661896"/>
    <w:rsid w:val="00661A5E"/>
    <w:rsid w:val="00661C60"/>
    <w:rsid w:val="00661E64"/>
    <w:rsid w:val="0066218F"/>
    <w:rsid w:val="006621EB"/>
    <w:rsid w:val="00662343"/>
    <w:rsid w:val="00662530"/>
    <w:rsid w:val="00662575"/>
    <w:rsid w:val="00662647"/>
    <w:rsid w:val="006626BE"/>
    <w:rsid w:val="0066275D"/>
    <w:rsid w:val="00662D09"/>
    <w:rsid w:val="00662EF4"/>
    <w:rsid w:val="00663311"/>
    <w:rsid w:val="00663443"/>
    <w:rsid w:val="0066348B"/>
    <w:rsid w:val="00663602"/>
    <w:rsid w:val="0066368D"/>
    <w:rsid w:val="006636C1"/>
    <w:rsid w:val="00663752"/>
    <w:rsid w:val="006637FB"/>
    <w:rsid w:val="00663B0B"/>
    <w:rsid w:val="00663BF3"/>
    <w:rsid w:val="00663D01"/>
    <w:rsid w:val="00663D37"/>
    <w:rsid w:val="00663D8D"/>
    <w:rsid w:val="00663F10"/>
    <w:rsid w:val="0066421A"/>
    <w:rsid w:val="00664695"/>
    <w:rsid w:val="00664841"/>
    <w:rsid w:val="006649B4"/>
    <w:rsid w:val="00664B21"/>
    <w:rsid w:val="00664C93"/>
    <w:rsid w:val="00664D65"/>
    <w:rsid w:val="00664E3D"/>
    <w:rsid w:val="0066505E"/>
    <w:rsid w:val="00665063"/>
    <w:rsid w:val="00665076"/>
    <w:rsid w:val="006654FF"/>
    <w:rsid w:val="0066559B"/>
    <w:rsid w:val="0066561C"/>
    <w:rsid w:val="0066580B"/>
    <w:rsid w:val="0066581D"/>
    <w:rsid w:val="00665843"/>
    <w:rsid w:val="0066598B"/>
    <w:rsid w:val="006659CE"/>
    <w:rsid w:val="006659D6"/>
    <w:rsid w:val="00665CED"/>
    <w:rsid w:val="00665E02"/>
    <w:rsid w:val="00665F08"/>
    <w:rsid w:val="00665FA1"/>
    <w:rsid w:val="006660DC"/>
    <w:rsid w:val="0066620C"/>
    <w:rsid w:val="0066636E"/>
    <w:rsid w:val="006666D2"/>
    <w:rsid w:val="006667EB"/>
    <w:rsid w:val="0066698D"/>
    <w:rsid w:val="00666A24"/>
    <w:rsid w:val="00666BEC"/>
    <w:rsid w:val="00666D29"/>
    <w:rsid w:val="0066740A"/>
    <w:rsid w:val="00667594"/>
    <w:rsid w:val="00667A0B"/>
    <w:rsid w:val="00667BB5"/>
    <w:rsid w:val="00667C15"/>
    <w:rsid w:val="00667F75"/>
    <w:rsid w:val="00670151"/>
    <w:rsid w:val="0067018F"/>
    <w:rsid w:val="00670292"/>
    <w:rsid w:val="00670295"/>
    <w:rsid w:val="00670476"/>
    <w:rsid w:val="0067055C"/>
    <w:rsid w:val="00670805"/>
    <w:rsid w:val="0067088F"/>
    <w:rsid w:val="00670EB4"/>
    <w:rsid w:val="00670F65"/>
    <w:rsid w:val="0067136C"/>
    <w:rsid w:val="00671540"/>
    <w:rsid w:val="0067154F"/>
    <w:rsid w:val="006716F1"/>
    <w:rsid w:val="006718D9"/>
    <w:rsid w:val="00671CCB"/>
    <w:rsid w:val="00671F7B"/>
    <w:rsid w:val="0067204B"/>
    <w:rsid w:val="00672061"/>
    <w:rsid w:val="00672369"/>
    <w:rsid w:val="0067264B"/>
    <w:rsid w:val="0067267F"/>
    <w:rsid w:val="006727B0"/>
    <w:rsid w:val="00672977"/>
    <w:rsid w:val="006729E6"/>
    <w:rsid w:val="00672A54"/>
    <w:rsid w:val="00672C04"/>
    <w:rsid w:val="00672DAB"/>
    <w:rsid w:val="00672EA1"/>
    <w:rsid w:val="006733A0"/>
    <w:rsid w:val="0067366E"/>
    <w:rsid w:val="00673789"/>
    <w:rsid w:val="00673C06"/>
    <w:rsid w:val="00673C36"/>
    <w:rsid w:val="00673CBB"/>
    <w:rsid w:val="00673D60"/>
    <w:rsid w:val="00673EDD"/>
    <w:rsid w:val="006740CC"/>
    <w:rsid w:val="0067417D"/>
    <w:rsid w:val="0067442D"/>
    <w:rsid w:val="00674699"/>
    <w:rsid w:val="00674781"/>
    <w:rsid w:val="0067496F"/>
    <w:rsid w:val="00674C73"/>
    <w:rsid w:val="00674F63"/>
    <w:rsid w:val="00675471"/>
    <w:rsid w:val="00675910"/>
    <w:rsid w:val="00675CC6"/>
    <w:rsid w:val="00675D81"/>
    <w:rsid w:val="00675DFA"/>
    <w:rsid w:val="00675F1C"/>
    <w:rsid w:val="0067670E"/>
    <w:rsid w:val="00676804"/>
    <w:rsid w:val="006769D0"/>
    <w:rsid w:val="00676C1E"/>
    <w:rsid w:val="00676D40"/>
    <w:rsid w:val="00676E28"/>
    <w:rsid w:val="00676F4D"/>
    <w:rsid w:val="006771C6"/>
    <w:rsid w:val="0067733F"/>
    <w:rsid w:val="0067748F"/>
    <w:rsid w:val="0067756D"/>
    <w:rsid w:val="006776CB"/>
    <w:rsid w:val="00677707"/>
    <w:rsid w:val="006777EB"/>
    <w:rsid w:val="00677D1A"/>
    <w:rsid w:val="00677D8F"/>
    <w:rsid w:val="00677E9F"/>
    <w:rsid w:val="00677F7A"/>
    <w:rsid w:val="006801A5"/>
    <w:rsid w:val="00680439"/>
    <w:rsid w:val="006804D0"/>
    <w:rsid w:val="00680568"/>
    <w:rsid w:val="006805DB"/>
    <w:rsid w:val="00680675"/>
    <w:rsid w:val="00680C9C"/>
    <w:rsid w:val="00680FBB"/>
    <w:rsid w:val="006812BC"/>
    <w:rsid w:val="0068153D"/>
    <w:rsid w:val="0068167D"/>
    <w:rsid w:val="006816F8"/>
    <w:rsid w:val="006817AC"/>
    <w:rsid w:val="00681827"/>
    <w:rsid w:val="00681BF5"/>
    <w:rsid w:val="00682122"/>
    <w:rsid w:val="006824C3"/>
    <w:rsid w:val="00682938"/>
    <w:rsid w:val="00682A16"/>
    <w:rsid w:val="00682A53"/>
    <w:rsid w:val="00682CB2"/>
    <w:rsid w:val="00682D69"/>
    <w:rsid w:val="00682EBC"/>
    <w:rsid w:val="00683047"/>
    <w:rsid w:val="0068317E"/>
    <w:rsid w:val="006831CE"/>
    <w:rsid w:val="0068333D"/>
    <w:rsid w:val="00683CD7"/>
    <w:rsid w:val="00683D5B"/>
    <w:rsid w:val="00683DAA"/>
    <w:rsid w:val="00683EA6"/>
    <w:rsid w:val="00683EE5"/>
    <w:rsid w:val="00683F82"/>
    <w:rsid w:val="00683F86"/>
    <w:rsid w:val="006841A1"/>
    <w:rsid w:val="00684306"/>
    <w:rsid w:val="00684528"/>
    <w:rsid w:val="00684591"/>
    <w:rsid w:val="006846D1"/>
    <w:rsid w:val="006846EE"/>
    <w:rsid w:val="0068476A"/>
    <w:rsid w:val="006847D2"/>
    <w:rsid w:val="0068483F"/>
    <w:rsid w:val="0068489E"/>
    <w:rsid w:val="006848CB"/>
    <w:rsid w:val="00684A7A"/>
    <w:rsid w:val="00684AED"/>
    <w:rsid w:val="00684BB9"/>
    <w:rsid w:val="00684FCE"/>
    <w:rsid w:val="0068535C"/>
    <w:rsid w:val="006853B6"/>
    <w:rsid w:val="006855F7"/>
    <w:rsid w:val="00685D2D"/>
    <w:rsid w:val="00685EAE"/>
    <w:rsid w:val="00685F44"/>
    <w:rsid w:val="006861F3"/>
    <w:rsid w:val="006862E0"/>
    <w:rsid w:val="00686321"/>
    <w:rsid w:val="006864C3"/>
    <w:rsid w:val="00686609"/>
    <w:rsid w:val="0068663F"/>
    <w:rsid w:val="006866E8"/>
    <w:rsid w:val="00686788"/>
    <w:rsid w:val="006867AD"/>
    <w:rsid w:val="006868B2"/>
    <w:rsid w:val="00686AA9"/>
    <w:rsid w:val="00686EE0"/>
    <w:rsid w:val="0068713B"/>
    <w:rsid w:val="00687179"/>
    <w:rsid w:val="00687442"/>
    <w:rsid w:val="0068777D"/>
    <w:rsid w:val="0068783C"/>
    <w:rsid w:val="006878B9"/>
    <w:rsid w:val="00687960"/>
    <w:rsid w:val="0068799B"/>
    <w:rsid w:val="00687A85"/>
    <w:rsid w:val="00687D91"/>
    <w:rsid w:val="006906E6"/>
    <w:rsid w:val="0069092D"/>
    <w:rsid w:val="00690A2B"/>
    <w:rsid w:val="00690E22"/>
    <w:rsid w:val="00690E82"/>
    <w:rsid w:val="00690FD4"/>
    <w:rsid w:val="006912C5"/>
    <w:rsid w:val="006916EF"/>
    <w:rsid w:val="00691A0C"/>
    <w:rsid w:val="00691B5D"/>
    <w:rsid w:val="00691F7B"/>
    <w:rsid w:val="00692250"/>
    <w:rsid w:val="00692296"/>
    <w:rsid w:val="006922B3"/>
    <w:rsid w:val="006922B9"/>
    <w:rsid w:val="0069233D"/>
    <w:rsid w:val="006925DD"/>
    <w:rsid w:val="00692B75"/>
    <w:rsid w:val="00692FB2"/>
    <w:rsid w:val="006930AD"/>
    <w:rsid w:val="0069378E"/>
    <w:rsid w:val="0069380A"/>
    <w:rsid w:val="00693893"/>
    <w:rsid w:val="00693BAB"/>
    <w:rsid w:val="00693C4A"/>
    <w:rsid w:val="00694178"/>
    <w:rsid w:val="006941CE"/>
    <w:rsid w:val="006942DB"/>
    <w:rsid w:val="006942E7"/>
    <w:rsid w:val="0069440D"/>
    <w:rsid w:val="0069451A"/>
    <w:rsid w:val="006945A7"/>
    <w:rsid w:val="00694AB1"/>
    <w:rsid w:val="00694BE0"/>
    <w:rsid w:val="00694D43"/>
    <w:rsid w:val="00694D88"/>
    <w:rsid w:val="006952A6"/>
    <w:rsid w:val="00695334"/>
    <w:rsid w:val="006954EF"/>
    <w:rsid w:val="006957EC"/>
    <w:rsid w:val="00695864"/>
    <w:rsid w:val="006959D3"/>
    <w:rsid w:val="00695A8A"/>
    <w:rsid w:val="00695C69"/>
    <w:rsid w:val="00695EDC"/>
    <w:rsid w:val="0069600E"/>
    <w:rsid w:val="006960CE"/>
    <w:rsid w:val="0069642A"/>
    <w:rsid w:val="006966CC"/>
    <w:rsid w:val="00696868"/>
    <w:rsid w:val="00696902"/>
    <w:rsid w:val="00696AA5"/>
    <w:rsid w:val="00696CA3"/>
    <w:rsid w:val="00696D76"/>
    <w:rsid w:val="00696EB1"/>
    <w:rsid w:val="00697219"/>
    <w:rsid w:val="006974A9"/>
    <w:rsid w:val="006974BA"/>
    <w:rsid w:val="00697515"/>
    <w:rsid w:val="00697B0C"/>
    <w:rsid w:val="00697C20"/>
    <w:rsid w:val="00697FB7"/>
    <w:rsid w:val="006A01EE"/>
    <w:rsid w:val="006A028B"/>
    <w:rsid w:val="006A02FF"/>
    <w:rsid w:val="006A0390"/>
    <w:rsid w:val="006A04FF"/>
    <w:rsid w:val="006A053B"/>
    <w:rsid w:val="006A05D8"/>
    <w:rsid w:val="006A0859"/>
    <w:rsid w:val="006A08E9"/>
    <w:rsid w:val="006A0993"/>
    <w:rsid w:val="006A09B8"/>
    <w:rsid w:val="006A0BAB"/>
    <w:rsid w:val="006A0C48"/>
    <w:rsid w:val="006A1376"/>
    <w:rsid w:val="006A13ED"/>
    <w:rsid w:val="006A14F5"/>
    <w:rsid w:val="006A1616"/>
    <w:rsid w:val="006A16E3"/>
    <w:rsid w:val="006A1844"/>
    <w:rsid w:val="006A18CD"/>
    <w:rsid w:val="006A18FA"/>
    <w:rsid w:val="006A1B27"/>
    <w:rsid w:val="006A1EAB"/>
    <w:rsid w:val="006A1F40"/>
    <w:rsid w:val="006A225F"/>
    <w:rsid w:val="006A22E9"/>
    <w:rsid w:val="006A2356"/>
    <w:rsid w:val="006A251C"/>
    <w:rsid w:val="006A2808"/>
    <w:rsid w:val="006A29C2"/>
    <w:rsid w:val="006A2A7F"/>
    <w:rsid w:val="006A2A85"/>
    <w:rsid w:val="006A2C70"/>
    <w:rsid w:val="006A30F4"/>
    <w:rsid w:val="006A31C0"/>
    <w:rsid w:val="006A346B"/>
    <w:rsid w:val="006A347E"/>
    <w:rsid w:val="006A3622"/>
    <w:rsid w:val="006A3843"/>
    <w:rsid w:val="006A3963"/>
    <w:rsid w:val="006A3A9D"/>
    <w:rsid w:val="006A3BFB"/>
    <w:rsid w:val="006A3D40"/>
    <w:rsid w:val="006A3E27"/>
    <w:rsid w:val="006A3E77"/>
    <w:rsid w:val="006A3EAA"/>
    <w:rsid w:val="006A415C"/>
    <w:rsid w:val="006A418E"/>
    <w:rsid w:val="006A41DE"/>
    <w:rsid w:val="006A4253"/>
    <w:rsid w:val="006A4255"/>
    <w:rsid w:val="006A4400"/>
    <w:rsid w:val="006A46F1"/>
    <w:rsid w:val="006A470F"/>
    <w:rsid w:val="006A4756"/>
    <w:rsid w:val="006A48D9"/>
    <w:rsid w:val="006A4B12"/>
    <w:rsid w:val="006A4E87"/>
    <w:rsid w:val="006A548B"/>
    <w:rsid w:val="006A5573"/>
    <w:rsid w:val="006A5688"/>
    <w:rsid w:val="006A58EA"/>
    <w:rsid w:val="006A58FE"/>
    <w:rsid w:val="006A6000"/>
    <w:rsid w:val="006A63E3"/>
    <w:rsid w:val="006A6439"/>
    <w:rsid w:val="006A647C"/>
    <w:rsid w:val="006A64FA"/>
    <w:rsid w:val="006A65BB"/>
    <w:rsid w:val="006A66AA"/>
    <w:rsid w:val="006A66BB"/>
    <w:rsid w:val="006A6897"/>
    <w:rsid w:val="006A69FA"/>
    <w:rsid w:val="006A6A81"/>
    <w:rsid w:val="006A6AAC"/>
    <w:rsid w:val="006A6B02"/>
    <w:rsid w:val="006A7057"/>
    <w:rsid w:val="006A70A3"/>
    <w:rsid w:val="006A70F9"/>
    <w:rsid w:val="006A716A"/>
    <w:rsid w:val="006A72E2"/>
    <w:rsid w:val="006A7DEB"/>
    <w:rsid w:val="006A7E88"/>
    <w:rsid w:val="006A7F9E"/>
    <w:rsid w:val="006B023E"/>
    <w:rsid w:val="006B0266"/>
    <w:rsid w:val="006B049B"/>
    <w:rsid w:val="006B04DD"/>
    <w:rsid w:val="006B0507"/>
    <w:rsid w:val="006B091E"/>
    <w:rsid w:val="006B0995"/>
    <w:rsid w:val="006B0C15"/>
    <w:rsid w:val="006B14C4"/>
    <w:rsid w:val="006B1630"/>
    <w:rsid w:val="006B185C"/>
    <w:rsid w:val="006B1BB1"/>
    <w:rsid w:val="006B1D52"/>
    <w:rsid w:val="006B1F11"/>
    <w:rsid w:val="006B1F22"/>
    <w:rsid w:val="006B2094"/>
    <w:rsid w:val="006B20CD"/>
    <w:rsid w:val="006B2283"/>
    <w:rsid w:val="006B25C8"/>
    <w:rsid w:val="006B2611"/>
    <w:rsid w:val="006B296D"/>
    <w:rsid w:val="006B2A3B"/>
    <w:rsid w:val="006B2B4D"/>
    <w:rsid w:val="006B2BAF"/>
    <w:rsid w:val="006B2C3D"/>
    <w:rsid w:val="006B2CA4"/>
    <w:rsid w:val="006B2E01"/>
    <w:rsid w:val="006B2E5A"/>
    <w:rsid w:val="006B2FAC"/>
    <w:rsid w:val="006B3196"/>
    <w:rsid w:val="006B32CB"/>
    <w:rsid w:val="006B3403"/>
    <w:rsid w:val="006B34AB"/>
    <w:rsid w:val="006B3571"/>
    <w:rsid w:val="006B3679"/>
    <w:rsid w:val="006B3783"/>
    <w:rsid w:val="006B383A"/>
    <w:rsid w:val="006B3AED"/>
    <w:rsid w:val="006B3B40"/>
    <w:rsid w:val="006B3C29"/>
    <w:rsid w:val="006B3C37"/>
    <w:rsid w:val="006B3C5A"/>
    <w:rsid w:val="006B3D18"/>
    <w:rsid w:val="006B3D87"/>
    <w:rsid w:val="006B3EEF"/>
    <w:rsid w:val="006B3EF1"/>
    <w:rsid w:val="006B3F7D"/>
    <w:rsid w:val="006B4061"/>
    <w:rsid w:val="006B41CD"/>
    <w:rsid w:val="006B4202"/>
    <w:rsid w:val="006B43D5"/>
    <w:rsid w:val="006B4592"/>
    <w:rsid w:val="006B4784"/>
    <w:rsid w:val="006B5015"/>
    <w:rsid w:val="006B51AF"/>
    <w:rsid w:val="006B55ED"/>
    <w:rsid w:val="006B5658"/>
    <w:rsid w:val="006B58C5"/>
    <w:rsid w:val="006B59E7"/>
    <w:rsid w:val="006B5C56"/>
    <w:rsid w:val="006B5E60"/>
    <w:rsid w:val="006B604D"/>
    <w:rsid w:val="006B614E"/>
    <w:rsid w:val="006B61D4"/>
    <w:rsid w:val="006B629B"/>
    <w:rsid w:val="006B62CD"/>
    <w:rsid w:val="006B633A"/>
    <w:rsid w:val="006B6351"/>
    <w:rsid w:val="006B66D8"/>
    <w:rsid w:val="006B66F3"/>
    <w:rsid w:val="006B69D6"/>
    <w:rsid w:val="006B6F74"/>
    <w:rsid w:val="006B6F85"/>
    <w:rsid w:val="006B6FB0"/>
    <w:rsid w:val="006B7361"/>
    <w:rsid w:val="006B73E3"/>
    <w:rsid w:val="006B765A"/>
    <w:rsid w:val="006B7998"/>
    <w:rsid w:val="006B7A03"/>
    <w:rsid w:val="006B7A5A"/>
    <w:rsid w:val="006B7AA1"/>
    <w:rsid w:val="006B7ADA"/>
    <w:rsid w:val="006B7B7A"/>
    <w:rsid w:val="006B7CAD"/>
    <w:rsid w:val="006B7D0E"/>
    <w:rsid w:val="006B7D51"/>
    <w:rsid w:val="006B7FEA"/>
    <w:rsid w:val="006C004A"/>
    <w:rsid w:val="006C03FE"/>
    <w:rsid w:val="006C0470"/>
    <w:rsid w:val="006C0865"/>
    <w:rsid w:val="006C08CE"/>
    <w:rsid w:val="006C0A8C"/>
    <w:rsid w:val="006C0CB0"/>
    <w:rsid w:val="006C0F48"/>
    <w:rsid w:val="006C1460"/>
    <w:rsid w:val="006C1575"/>
    <w:rsid w:val="006C15E5"/>
    <w:rsid w:val="006C1A71"/>
    <w:rsid w:val="006C20C7"/>
    <w:rsid w:val="006C20FC"/>
    <w:rsid w:val="006C21FF"/>
    <w:rsid w:val="006C22E0"/>
    <w:rsid w:val="006C24A3"/>
    <w:rsid w:val="006C24B0"/>
    <w:rsid w:val="006C264A"/>
    <w:rsid w:val="006C30C8"/>
    <w:rsid w:val="006C34F0"/>
    <w:rsid w:val="006C3714"/>
    <w:rsid w:val="006C37B0"/>
    <w:rsid w:val="006C395F"/>
    <w:rsid w:val="006C3975"/>
    <w:rsid w:val="006C3ADD"/>
    <w:rsid w:val="006C3E01"/>
    <w:rsid w:val="006C3F83"/>
    <w:rsid w:val="006C40B3"/>
    <w:rsid w:val="006C40C5"/>
    <w:rsid w:val="006C4102"/>
    <w:rsid w:val="006C4254"/>
    <w:rsid w:val="006C4330"/>
    <w:rsid w:val="006C44AD"/>
    <w:rsid w:val="006C4504"/>
    <w:rsid w:val="006C5555"/>
    <w:rsid w:val="006C576D"/>
    <w:rsid w:val="006C5845"/>
    <w:rsid w:val="006C58DA"/>
    <w:rsid w:val="006C5ADE"/>
    <w:rsid w:val="006C5B41"/>
    <w:rsid w:val="006C5C1A"/>
    <w:rsid w:val="006C5CC0"/>
    <w:rsid w:val="006C5D2D"/>
    <w:rsid w:val="006C5D38"/>
    <w:rsid w:val="006C645E"/>
    <w:rsid w:val="006C64B9"/>
    <w:rsid w:val="006C66EB"/>
    <w:rsid w:val="006C69D3"/>
    <w:rsid w:val="006C6BC9"/>
    <w:rsid w:val="006C6CCC"/>
    <w:rsid w:val="006C6E5B"/>
    <w:rsid w:val="006C6E8D"/>
    <w:rsid w:val="006C72F1"/>
    <w:rsid w:val="006C78C4"/>
    <w:rsid w:val="006C7D9A"/>
    <w:rsid w:val="006C7F02"/>
    <w:rsid w:val="006D0184"/>
    <w:rsid w:val="006D0209"/>
    <w:rsid w:val="006D0242"/>
    <w:rsid w:val="006D052B"/>
    <w:rsid w:val="006D061E"/>
    <w:rsid w:val="006D08A8"/>
    <w:rsid w:val="006D0A0C"/>
    <w:rsid w:val="006D0B1F"/>
    <w:rsid w:val="006D0BE4"/>
    <w:rsid w:val="006D0D84"/>
    <w:rsid w:val="006D0D97"/>
    <w:rsid w:val="006D0F53"/>
    <w:rsid w:val="006D11A4"/>
    <w:rsid w:val="006D1372"/>
    <w:rsid w:val="006D17D2"/>
    <w:rsid w:val="006D1A11"/>
    <w:rsid w:val="006D1DF5"/>
    <w:rsid w:val="006D1ED6"/>
    <w:rsid w:val="006D251E"/>
    <w:rsid w:val="006D2654"/>
    <w:rsid w:val="006D27BD"/>
    <w:rsid w:val="006D28F8"/>
    <w:rsid w:val="006D29E5"/>
    <w:rsid w:val="006D29F4"/>
    <w:rsid w:val="006D2D3D"/>
    <w:rsid w:val="006D2FA9"/>
    <w:rsid w:val="006D31AE"/>
    <w:rsid w:val="006D31B5"/>
    <w:rsid w:val="006D3327"/>
    <w:rsid w:val="006D3862"/>
    <w:rsid w:val="006D3966"/>
    <w:rsid w:val="006D39C6"/>
    <w:rsid w:val="006D3B73"/>
    <w:rsid w:val="006D3F7B"/>
    <w:rsid w:val="006D432D"/>
    <w:rsid w:val="006D4453"/>
    <w:rsid w:val="006D4464"/>
    <w:rsid w:val="006D4493"/>
    <w:rsid w:val="006D47AC"/>
    <w:rsid w:val="006D48EE"/>
    <w:rsid w:val="006D4948"/>
    <w:rsid w:val="006D4B78"/>
    <w:rsid w:val="006D4C6A"/>
    <w:rsid w:val="006D4F56"/>
    <w:rsid w:val="006D517E"/>
    <w:rsid w:val="006D5312"/>
    <w:rsid w:val="006D54AE"/>
    <w:rsid w:val="006D5A90"/>
    <w:rsid w:val="006D5AE2"/>
    <w:rsid w:val="006D5D7A"/>
    <w:rsid w:val="006D5D93"/>
    <w:rsid w:val="006D5E8E"/>
    <w:rsid w:val="006D5FED"/>
    <w:rsid w:val="006D62FD"/>
    <w:rsid w:val="006D6312"/>
    <w:rsid w:val="006D63EB"/>
    <w:rsid w:val="006D646B"/>
    <w:rsid w:val="006D68F5"/>
    <w:rsid w:val="006D6909"/>
    <w:rsid w:val="006D6922"/>
    <w:rsid w:val="006D6B00"/>
    <w:rsid w:val="006D6F87"/>
    <w:rsid w:val="006D72EE"/>
    <w:rsid w:val="006D7421"/>
    <w:rsid w:val="006D75BE"/>
    <w:rsid w:val="006D75CA"/>
    <w:rsid w:val="006D7898"/>
    <w:rsid w:val="006D7A45"/>
    <w:rsid w:val="006E00F8"/>
    <w:rsid w:val="006E0190"/>
    <w:rsid w:val="006E0199"/>
    <w:rsid w:val="006E08FC"/>
    <w:rsid w:val="006E0B86"/>
    <w:rsid w:val="006E0CC0"/>
    <w:rsid w:val="006E0CED"/>
    <w:rsid w:val="006E0CF9"/>
    <w:rsid w:val="006E0D6A"/>
    <w:rsid w:val="006E0F7A"/>
    <w:rsid w:val="006E1004"/>
    <w:rsid w:val="006E106C"/>
    <w:rsid w:val="006E118A"/>
    <w:rsid w:val="006E11B7"/>
    <w:rsid w:val="006E12E3"/>
    <w:rsid w:val="006E1915"/>
    <w:rsid w:val="006E1A41"/>
    <w:rsid w:val="006E1AFB"/>
    <w:rsid w:val="006E1DBA"/>
    <w:rsid w:val="006E1E3F"/>
    <w:rsid w:val="006E1F38"/>
    <w:rsid w:val="006E2417"/>
    <w:rsid w:val="006E251C"/>
    <w:rsid w:val="006E2902"/>
    <w:rsid w:val="006E2B3E"/>
    <w:rsid w:val="006E2B44"/>
    <w:rsid w:val="006E2BE1"/>
    <w:rsid w:val="006E2D2F"/>
    <w:rsid w:val="006E2D5B"/>
    <w:rsid w:val="006E2DED"/>
    <w:rsid w:val="006E2F83"/>
    <w:rsid w:val="006E2FF0"/>
    <w:rsid w:val="006E30E0"/>
    <w:rsid w:val="006E3441"/>
    <w:rsid w:val="006E365E"/>
    <w:rsid w:val="006E36D3"/>
    <w:rsid w:val="006E3922"/>
    <w:rsid w:val="006E398E"/>
    <w:rsid w:val="006E402E"/>
    <w:rsid w:val="006E441E"/>
    <w:rsid w:val="006E446B"/>
    <w:rsid w:val="006E4555"/>
    <w:rsid w:val="006E4560"/>
    <w:rsid w:val="006E48B9"/>
    <w:rsid w:val="006E4A98"/>
    <w:rsid w:val="006E4EA9"/>
    <w:rsid w:val="006E5159"/>
    <w:rsid w:val="006E5258"/>
    <w:rsid w:val="006E530E"/>
    <w:rsid w:val="006E54CD"/>
    <w:rsid w:val="006E5598"/>
    <w:rsid w:val="006E60EF"/>
    <w:rsid w:val="006E6164"/>
    <w:rsid w:val="006E665F"/>
    <w:rsid w:val="006E66C3"/>
    <w:rsid w:val="006E6772"/>
    <w:rsid w:val="006E68C5"/>
    <w:rsid w:val="006E6A40"/>
    <w:rsid w:val="006E6E56"/>
    <w:rsid w:val="006E72CC"/>
    <w:rsid w:val="006E7342"/>
    <w:rsid w:val="006E739C"/>
    <w:rsid w:val="006E742B"/>
    <w:rsid w:val="006E74B5"/>
    <w:rsid w:val="006E751E"/>
    <w:rsid w:val="006E797E"/>
    <w:rsid w:val="006E7BE0"/>
    <w:rsid w:val="006E7E81"/>
    <w:rsid w:val="006F0483"/>
    <w:rsid w:val="006F06C3"/>
    <w:rsid w:val="006F0713"/>
    <w:rsid w:val="006F073E"/>
    <w:rsid w:val="006F0930"/>
    <w:rsid w:val="006F0A01"/>
    <w:rsid w:val="006F10F3"/>
    <w:rsid w:val="006F1375"/>
    <w:rsid w:val="006F14F7"/>
    <w:rsid w:val="006F1525"/>
    <w:rsid w:val="006F1580"/>
    <w:rsid w:val="006F1769"/>
    <w:rsid w:val="006F182B"/>
    <w:rsid w:val="006F1917"/>
    <w:rsid w:val="006F1D61"/>
    <w:rsid w:val="006F1DB7"/>
    <w:rsid w:val="006F1DBF"/>
    <w:rsid w:val="006F2005"/>
    <w:rsid w:val="006F229D"/>
    <w:rsid w:val="006F22DB"/>
    <w:rsid w:val="006F2655"/>
    <w:rsid w:val="006F2806"/>
    <w:rsid w:val="006F28C4"/>
    <w:rsid w:val="006F29AE"/>
    <w:rsid w:val="006F2D53"/>
    <w:rsid w:val="006F2FFB"/>
    <w:rsid w:val="006F35B2"/>
    <w:rsid w:val="006F3797"/>
    <w:rsid w:val="006F3869"/>
    <w:rsid w:val="006F3892"/>
    <w:rsid w:val="006F3A30"/>
    <w:rsid w:val="006F3B61"/>
    <w:rsid w:val="006F3E27"/>
    <w:rsid w:val="006F3E2F"/>
    <w:rsid w:val="006F4069"/>
    <w:rsid w:val="006F4388"/>
    <w:rsid w:val="006F442F"/>
    <w:rsid w:val="006F44EC"/>
    <w:rsid w:val="006F4544"/>
    <w:rsid w:val="006F45CA"/>
    <w:rsid w:val="006F465D"/>
    <w:rsid w:val="006F4A9C"/>
    <w:rsid w:val="006F4B22"/>
    <w:rsid w:val="006F4B84"/>
    <w:rsid w:val="006F4D3F"/>
    <w:rsid w:val="006F4E24"/>
    <w:rsid w:val="006F5019"/>
    <w:rsid w:val="006F5025"/>
    <w:rsid w:val="006F5072"/>
    <w:rsid w:val="006F52BD"/>
    <w:rsid w:val="006F52D8"/>
    <w:rsid w:val="006F532A"/>
    <w:rsid w:val="006F561F"/>
    <w:rsid w:val="006F56B8"/>
    <w:rsid w:val="006F5A7F"/>
    <w:rsid w:val="006F5DD1"/>
    <w:rsid w:val="006F5ED8"/>
    <w:rsid w:val="006F5EF5"/>
    <w:rsid w:val="006F5F6E"/>
    <w:rsid w:val="006F61DC"/>
    <w:rsid w:val="006F61ED"/>
    <w:rsid w:val="006F6367"/>
    <w:rsid w:val="006F6691"/>
    <w:rsid w:val="006F6797"/>
    <w:rsid w:val="006F67B6"/>
    <w:rsid w:val="006F6837"/>
    <w:rsid w:val="006F684C"/>
    <w:rsid w:val="006F6A92"/>
    <w:rsid w:val="006F6D5E"/>
    <w:rsid w:val="006F6ED1"/>
    <w:rsid w:val="006F6F96"/>
    <w:rsid w:val="006F75E5"/>
    <w:rsid w:val="006F7664"/>
    <w:rsid w:val="006F782D"/>
    <w:rsid w:val="006F7997"/>
    <w:rsid w:val="006F79AC"/>
    <w:rsid w:val="006F7EDB"/>
    <w:rsid w:val="00700281"/>
    <w:rsid w:val="007002B0"/>
    <w:rsid w:val="007003B6"/>
    <w:rsid w:val="0070049B"/>
    <w:rsid w:val="007004F5"/>
    <w:rsid w:val="00700671"/>
    <w:rsid w:val="00700714"/>
    <w:rsid w:val="007007B9"/>
    <w:rsid w:val="0070083E"/>
    <w:rsid w:val="007008C5"/>
    <w:rsid w:val="00700963"/>
    <w:rsid w:val="00700B8C"/>
    <w:rsid w:val="00700F28"/>
    <w:rsid w:val="00700F7B"/>
    <w:rsid w:val="0070102A"/>
    <w:rsid w:val="00701091"/>
    <w:rsid w:val="0070155A"/>
    <w:rsid w:val="00701591"/>
    <w:rsid w:val="00701680"/>
    <w:rsid w:val="00701B34"/>
    <w:rsid w:val="00701B38"/>
    <w:rsid w:val="00701D2E"/>
    <w:rsid w:val="00701D81"/>
    <w:rsid w:val="00701F5A"/>
    <w:rsid w:val="00701FE8"/>
    <w:rsid w:val="00702045"/>
    <w:rsid w:val="007025DA"/>
    <w:rsid w:val="00702610"/>
    <w:rsid w:val="00702B08"/>
    <w:rsid w:val="00703568"/>
    <w:rsid w:val="0070357A"/>
    <w:rsid w:val="007035CA"/>
    <w:rsid w:val="007037C2"/>
    <w:rsid w:val="0070380C"/>
    <w:rsid w:val="007038F6"/>
    <w:rsid w:val="00703957"/>
    <w:rsid w:val="00703ADF"/>
    <w:rsid w:val="00703B0B"/>
    <w:rsid w:val="00703DFB"/>
    <w:rsid w:val="00703E02"/>
    <w:rsid w:val="00703E7F"/>
    <w:rsid w:val="00703EB7"/>
    <w:rsid w:val="00703F44"/>
    <w:rsid w:val="0070416D"/>
    <w:rsid w:val="00704246"/>
    <w:rsid w:val="007045EE"/>
    <w:rsid w:val="00704753"/>
    <w:rsid w:val="007047C4"/>
    <w:rsid w:val="007047CC"/>
    <w:rsid w:val="007047DB"/>
    <w:rsid w:val="00704837"/>
    <w:rsid w:val="00704954"/>
    <w:rsid w:val="00704C1A"/>
    <w:rsid w:val="00704CDC"/>
    <w:rsid w:val="00704D45"/>
    <w:rsid w:val="00704D68"/>
    <w:rsid w:val="00704DA3"/>
    <w:rsid w:val="00704E48"/>
    <w:rsid w:val="00704EE2"/>
    <w:rsid w:val="00705095"/>
    <w:rsid w:val="0070522B"/>
    <w:rsid w:val="007057DD"/>
    <w:rsid w:val="00705B7E"/>
    <w:rsid w:val="00705CE7"/>
    <w:rsid w:val="00705ECE"/>
    <w:rsid w:val="007060BB"/>
    <w:rsid w:val="00706310"/>
    <w:rsid w:val="00706330"/>
    <w:rsid w:val="0070645E"/>
    <w:rsid w:val="00706487"/>
    <w:rsid w:val="00706725"/>
    <w:rsid w:val="0070689A"/>
    <w:rsid w:val="0070696D"/>
    <w:rsid w:val="007069B1"/>
    <w:rsid w:val="007069E9"/>
    <w:rsid w:val="00706AA2"/>
    <w:rsid w:val="00706ADA"/>
    <w:rsid w:val="00706DBF"/>
    <w:rsid w:val="00706EBC"/>
    <w:rsid w:val="00706FAB"/>
    <w:rsid w:val="0070751B"/>
    <w:rsid w:val="00707C19"/>
    <w:rsid w:val="00707F43"/>
    <w:rsid w:val="00710256"/>
    <w:rsid w:val="0071037E"/>
    <w:rsid w:val="00710535"/>
    <w:rsid w:val="0071087D"/>
    <w:rsid w:val="00710929"/>
    <w:rsid w:val="0071098C"/>
    <w:rsid w:val="00710A99"/>
    <w:rsid w:val="00710BA8"/>
    <w:rsid w:val="00710CA3"/>
    <w:rsid w:val="00710DD4"/>
    <w:rsid w:val="00710DE1"/>
    <w:rsid w:val="00710F0A"/>
    <w:rsid w:val="00710F85"/>
    <w:rsid w:val="0071104F"/>
    <w:rsid w:val="0071156C"/>
    <w:rsid w:val="007116FD"/>
    <w:rsid w:val="0071175B"/>
    <w:rsid w:val="007117B3"/>
    <w:rsid w:val="007117DB"/>
    <w:rsid w:val="00711909"/>
    <w:rsid w:val="00711C33"/>
    <w:rsid w:val="00712004"/>
    <w:rsid w:val="00712278"/>
    <w:rsid w:val="007126BA"/>
    <w:rsid w:val="00712722"/>
    <w:rsid w:val="0071272B"/>
    <w:rsid w:val="0071277C"/>
    <w:rsid w:val="007129EC"/>
    <w:rsid w:val="00712B65"/>
    <w:rsid w:val="00712E11"/>
    <w:rsid w:val="00713162"/>
    <w:rsid w:val="007132D4"/>
    <w:rsid w:val="007132F7"/>
    <w:rsid w:val="00713603"/>
    <w:rsid w:val="007136B6"/>
    <w:rsid w:val="0071387C"/>
    <w:rsid w:val="007139BE"/>
    <w:rsid w:val="007139EA"/>
    <w:rsid w:val="00713C75"/>
    <w:rsid w:val="00713EBF"/>
    <w:rsid w:val="00713F3F"/>
    <w:rsid w:val="007140C0"/>
    <w:rsid w:val="00714111"/>
    <w:rsid w:val="00714278"/>
    <w:rsid w:val="007145F4"/>
    <w:rsid w:val="00714841"/>
    <w:rsid w:val="007148AB"/>
    <w:rsid w:val="00714930"/>
    <w:rsid w:val="00714A77"/>
    <w:rsid w:val="00714B35"/>
    <w:rsid w:val="00714B44"/>
    <w:rsid w:val="00714B59"/>
    <w:rsid w:val="00714C3C"/>
    <w:rsid w:val="00714C6E"/>
    <w:rsid w:val="00715093"/>
    <w:rsid w:val="007151C5"/>
    <w:rsid w:val="0071559C"/>
    <w:rsid w:val="0071582D"/>
    <w:rsid w:val="00715842"/>
    <w:rsid w:val="00715918"/>
    <w:rsid w:val="00715B89"/>
    <w:rsid w:val="00715BE9"/>
    <w:rsid w:val="00715C9E"/>
    <w:rsid w:val="00715CF3"/>
    <w:rsid w:val="00715D01"/>
    <w:rsid w:val="007163B3"/>
    <w:rsid w:val="00716473"/>
    <w:rsid w:val="00716587"/>
    <w:rsid w:val="0071658E"/>
    <w:rsid w:val="007169B7"/>
    <w:rsid w:val="007169C4"/>
    <w:rsid w:val="00716C5B"/>
    <w:rsid w:val="00716CEB"/>
    <w:rsid w:val="00716DC5"/>
    <w:rsid w:val="00717549"/>
    <w:rsid w:val="00717889"/>
    <w:rsid w:val="00717BE6"/>
    <w:rsid w:val="00717C0E"/>
    <w:rsid w:val="00717E36"/>
    <w:rsid w:val="00717F07"/>
    <w:rsid w:val="00717F5B"/>
    <w:rsid w:val="0072040F"/>
    <w:rsid w:val="007205AE"/>
    <w:rsid w:val="007209A9"/>
    <w:rsid w:val="00720B9E"/>
    <w:rsid w:val="00720EA4"/>
    <w:rsid w:val="007215BC"/>
    <w:rsid w:val="00721716"/>
    <w:rsid w:val="007218DC"/>
    <w:rsid w:val="00721A72"/>
    <w:rsid w:val="00721CA2"/>
    <w:rsid w:val="00721DE2"/>
    <w:rsid w:val="00722122"/>
    <w:rsid w:val="00722150"/>
    <w:rsid w:val="007226AA"/>
    <w:rsid w:val="007226E2"/>
    <w:rsid w:val="00722738"/>
    <w:rsid w:val="007228D6"/>
    <w:rsid w:val="00722991"/>
    <w:rsid w:val="00722D68"/>
    <w:rsid w:val="00722EEA"/>
    <w:rsid w:val="00722FC2"/>
    <w:rsid w:val="00722FFE"/>
    <w:rsid w:val="0072327A"/>
    <w:rsid w:val="007232E7"/>
    <w:rsid w:val="007234C8"/>
    <w:rsid w:val="00723775"/>
    <w:rsid w:val="0072379F"/>
    <w:rsid w:val="007237C4"/>
    <w:rsid w:val="00723AC5"/>
    <w:rsid w:val="00723B6F"/>
    <w:rsid w:val="00723BB7"/>
    <w:rsid w:val="00723CD7"/>
    <w:rsid w:val="00723E19"/>
    <w:rsid w:val="00723EA8"/>
    <w:rsid w:val="00723F05"/>
    <w:rsid w:val="007241B5"/>
    <w:rsid w:val="007241E8"/>
    <w:rsid w:val="0072437C"/>
    <w:rsid w:val="00724487"/>
    <w:rsid w:val="00724601"/>
    <w:rsid w:val="00724743"/>
    <w:rsid w:val="007248EF"/>
    <w:rsid w:val="00724DE9"/>
    <w:rsid w:val="00724E33"/>
    <w:rsid w:val="00724F25"/>
    <w:rsid w:val="00724FD6"/>
    <w:rsid w:val="00724FE7"/>
    <w:rsid w:val="007250C0"/>
    <w:rsid w:val="0072527B"/>
    <w:rsid w:val="007252B3"/>
    <w:rsid w:val="007252CE"/>
    <w:rsid w:val="00725324"/>
    <w:rsid w:val="00725496"/>
    <w:rsid w:val="007257DE"/>
    <w:rsid w:val="0072580D"/>
    <w:rsid w:val="00725C66"/>
    <w:rsid w:val="00725D6C"/>
    <w:rsid w:val="00725E1B"/>
    <w:rsid w:val="00725E3B"/>
    <w:rsid w:val="00726025"/>
    <w:rsid w:val="00726211"/>
    <w:rsid w:val="0072622D"/>
    <w:rsid w:val="007262BC"/>
    <w:rsid w:val="007264CE"/>
    <w:rsid w:val="0072697A"/>
    <w:rsid w:val="00726D22"/>
    <w:rsid w:val="00727323"/>
    <w:rsid w:val="0072734E"/>
    <w:rsid w:val="00727512"/>
    <w:rsid w:val="00727575"/>
    <w:rsid w:val="0072775F"/>
    <w:rsid w:val="0072780C"/>
    <w:rsid w:val="0072788B"/>
    <w:rsid w:val="00727B0D"/>
    <w:rsid w:val="00727BE5"/>
    <w:rsid w:val="00727E90"/>
    <w:rsid w:val="007302C2"/>
    <w:rsid w:val="007305BE"/>
    <w:rsid w:val="0073060E"/>
    <w:rsid w:val="007306B7"/>
    <w:rsid w:val="00730731"/>
    <w:rsid w:val="0073073D"/>
    <w:rsid w:val="007308BB"/>
    <w:rsid w:val="00730962"/>
    <w:rsid w:val="00730ADA"/>
    <w:rsid w:val="00730B97"/>
    <w:rsid w:val="00730EAA"/>
    <w:rsid w:val="007310DE"/>
    <w:rsid w:val="0073116A"/>
    <w:rsid w:val="007313D6"/>
    <w:rsid w:val="00731498"/>
    <w:rsid w:val="0073159F"/>
    <w:rsid w:val="00731A5D"/>
    <w:rsid w:val="00731D32"/>
    <w:rsid w:val="00731E9E"/>
    <w:rsid w:val="00732160"/>
    <w:rsid w:val="0073223A"/>
    <w:rsid w:val="00732361"/>
    <w:rsid w:val="00732460"/>
    <w:rsid w:val="00732884"/>
    <w:rsid w:val="007329F2"/>
    <w:rsid w:val="00732AF9"/>
    <w:rsid w:val="00732C0F"/>
    <w:rsid w:val="00732EF8"/>
    <w:rsid w:val="0073316C"/>
    <w:rsid w:val="00733582"/>
    <w:rsid w:val="007336FE"/>
    <w:rsid w:val="007337FF"/>
    <w:rsid w:val="00733819"/>
    <w:rsid w:val="0073381C"/>
    <w:rsid w:val="00733868"/>
    <w:rsid w:val="007338DB"/>
    <w:rsid w:val="00733B4D"/>
    <w:rsid w:val="00733B75"/>
    <w:rsid w:val="00733B7E"/>
    <w:rsid w:val="00733D32"/>
    <w:rsid w:val="00733D81"/>
    <w:rsid w:val="00733DE1"/>
    <w:rsid w:val="00734074"/>
    <w:rsid w:val="0073438F"/>
    <w:rsid w:val="007348EE"/>
    <w:rsid w:val="007349D1"/>
    <w:rsid w:val="00734E68"/>
    <w:rsid w:val="00734EFE"/>
    <w:rsid w:val="007351B0"/>
    <w:rsid w:val="0073524C"/>
    <w:rsid w:val="00735408"/>
    <w:rsid w:val="007355CF"/>
    <w:rsid w:val="00735BFD"/>
    <w:rsid w:val="00735D05"/>
    <w:rsid w:val="00735D58"/>
    <w:rsid w:val="00735F3D"/>
    <w:rsid w:val="00736128"/>
    <w:rsid w:val="007365E8"/>
    <w:rsid w:val="0073660F"/>
    <w:rsid w:val="00736697"/>
    <w:rsid w:val="007369FE"/>
    <w:rsid w:val="00736C37"/>
    <w:rsid w:val="00736CD5"/>
    <w:rsid w:val="00736E36"/>
    <w:rsid w:val="00736F75"/>
    <w:rsid w:val="00737010"/>
    <w:rsid w:val="007370E8"/>
    <w:rsid w:val="0073714C"/>
    <w:rsid w:val="00737173"/>
    <w:rsid w:val="007371CB"/>
    <w:rsid w:val="007371CE"/>
    <w:rsid w:val="00737269"/>
    <w:rsid w:val="007375F5"/>
    <w:rsid w:val="007378DA"/>
    <w:rsid w:val="0073793E"/>
    <w:rsid w:val="00737A26"/>
    <w:rsid w:val="00737B45"/>
    <w:rsid w:val="00737BC2"/>
    <w:rsid w:val="00737F8D"/>
    <w:rsid w:val="00737FC7"/>
    <w:rsid w:val="00740063"/>
    <w:rsid w:val="007400D0"/>
    <w:rsid w:val="007401CC"/>
    <w:rsid w:val="00740742"/>
    <w:rsid w:val="00740CFD"/>
    <w:rsid w:val="00740E67"/>
    <w:rsid w:val="00740EFB"/>
    <w:rsid w:val="00740F10"/>
    <w:rsid w:val="00740F1D"/>
    <w:rsid w:val="00741152"/>
    <w:rsid w:val="007412FE"/>
    <w:rsid w:val="00741396"/>
    <w:rsid w:val="0074151B"/>
    <w:rsid w:val="007417DA"/>
    <w:rsid w:val="007417E8"/>
    <w:rsid w:val="00741A27"/>
    <w:rsid w:val="00741A40"/>
    <w:rsid w:val="00741B71"/>
    <w:rsid w:val="00741BA6"/>
    <w:rsid w:val="00741F03"/>
    <w:rsid w:val="00742026"/>
    <w:rsid w:val="00742086"/>
    <w:rsid w:val="00742101"/>
    <w:rsid w:val="007421D5"/>
    <w:rsid w:val="0074223E"/>
    <w:rsid w:val="007422A0"/>
    <w:rsid w:val="007422A4"/>
    <w:rsid w:val="0074255C"/>
    <w:rsid w:val="00742690"/>
    <w:rsid w:val="00742725"/>
    <w:rsid w:val="007428D0"/>
    <w:rsid w:val="00742A4E"/>
    <w:rsid w:val="00742B70"/>
    <w:rsid w:val="00742C00"/>
    <w:rsid w:val="00742E19"/>
    <w:rsid w:val="00742F12"/>
    <w:rsid w:val="0074304D"/>
    <w:rsid w:val="007430B3"/>
    <w:rsid w:val="00743461"/>
    <w:rsid w:val="007434CE"/>
    <w:rsid w:val="00743789"/>
    <w:rsid w:val="007439E6"/>
    <w:rsid w:val="00743ABC"/>
    <w:rsid w:val="00743AF5"/>
    <w:rsid w:val="00743DE4"/>
    <w:rsid w:val="00743EE9"/>
    <w:rsid w:val="00744021"/>
    <w:rsid w:val="007441B6"/>
    <w:rsid w:val="0074472C"/>
    <w:rsid w:val="00744C6E"/>
    <w:rsid w:val="00744C77"/>
    <w:rsid w:val="00744D5C"/>
    <w:rsid w:val="00744D72"/>
    <w:rsid w:val="00744E5B"/>
    <w:rsid w:val="00744EE6"/>
    <w:rsid w:val="00744FBA"/>
    <w:rsid w:val="00744FDA"/>
    <w:rsid w:val="00744FED"/>
    <w:rsid w:val="00745108"/>
    <w:rsid w:val="00745121"/>
    <w:rsid w:val="007455F6"/>
    <w:rsid w:val="0074565A"/>
    <w:rsid w:val="00745815"/>
    <w:rsid w:val="00745B46"/>
    <w:rsid w:val="00745CD8"/>
    <w:rsid w:val="00746072"/>
    <w:rsid w:val="007460BC"/>
    <w:rsid w:val="00746282"/>
    <w:rsid w:val="0074661B"/>
    <w:rsid w:val="007467A4"/>
    <w:rsid w:val="0074683A"/>
    <w:rsid w:val="00746A51"/>
    <w:rsid w:val="00746D2C"/>
    <w:rsid w:val="00746D7D"/>
    <w:rsid w:val="0074702F"/>
    <w:rsid w:val="007470C3"/>
    <w:rsid w:val="007471B6"/>
    <w:rsid w:val="0074734D"/>
    <w:rsid w:val="00747476"/>
    <w:rsid w:val="0074783A"/>
    <w:rsid w:val="00747A05"/>
    <w:rsid w:val="00747B08"/>
    <w:rsid w:val="00747B0F"/>
    <w:rsid w:val="00747C32"/>
    <w:rsid w:val="00747E67"/>
    <w:rsid w:val="00747F27"/>
    <w:rsid w:val="0075003F"/>
    <w:rsid w:val="00750047"/>
    <w:rsid w:val="0075008E"/>
    <w:rsid w:val="0075029B"/>
    <w:rsid w:val="007502E5"/>
    <w:rsid w:val="0075039B"/>
    <w:rsid w:val="00750514"/>
    <w:rsid w:val="00750811"/>
    <w:rsid w:val="00750856"/>
    <w:rsid w:val="00750B83"/>
    <w:rsid w:val="00750D7E"/>
    <w:rsid w:val="00750DDD"/>
    <w:rsid w:val="00750E32"/>
    <w:rsid w:val="00750E3D"/>
    <w:rsid w:val="00750ECB"/>
    <w:rsid w:val="00750FB9"/>
    <w:rsid w:val="007510DE"/>
    <w:rsid w:val="00751657"/>
    <w:rsid w:val="00751892"/>
    <w:rsid w:val="00751E28"/>
    <w:rsid w:val="007521FE"/>
    <w:rsid w:val="007522A7"/>
    <w:rsid w:val="0075254A"/>
    <w:rsid w:val="0075264B"/>
    <w:rsid w:val="00752656"/>
    <w:rsid w:val="007526B9"/>
    <w:rsid w:val="007526F4"/>
    <w:rsid w:val="00752749"/>
    <w:rsid w:val="00752FE2"/>
    <w:rsid w:val="007531D9"/>
    <w:rsid w:val="00753287"/>
    <w:rsid w:val="00753298"/>
    <w:rsid w:val="007532E0"/>
    <w:rsid w:val="0075343B"/>
    <w:rsid w:val="00753BA9"/>
    <w:rsid w:val="00753CD4"/>
    <w:rsid w:val="00753D72"/>
    <w:rsid w:val="00753D8A"/>
    <w:rsid w:val="00753E34"/>
    <w:rsid w:val="00753E88"/>
    <w:rsid w:val="00753FB7"/>
    <w:rsid w:val="00754620"/>
    <w:rsid w:val="00754627"/>
    <w:rsid w:val="0075483A"/>
    <w:rsid w:val="0075495D"/>
    <w:rsid w:val="00754B28"/>
    <w:rsid w:val="00754DBC"/>
    <w:rsid w:val="00754DF0"/>
    <w:rsid w:val="00755269"/>
    <w:rsid w:val="007554D1"/>
    <w:rsid w:val="00755753"/>
    <w:rsid w:val="007559BD"/>
    <w:rsid w:val="00755BF8"/>
    <w:rsid w:val="00755D98"/>
    <w:rsid w:val="00755DAD"/>
    <w:rsid w:val="00756050"/>
    <w:rsid w:val="00756141"/>
    <w:rsid w:val="00756319"/>
    <w:rsid w:val="00756687"/>
    <w:rsid w:val="0075674A"/>
    <w:rsid w:val="00756878"/>
    <w:rsid w:val="0075699E"/>
    <w:rsid w:val="007569A0"/>
    <w:rsid w:val="00756B6A"/>
    <w:rsid w:val="00756CA5"/>
    <w:rsid w:val="00756CBC"/>
    <w:rsid w:val="00756F77"/>
    <w:rsid w:val="00757111"/>
    <w:rsid w:val="007572DA"/>
    <w:rsid w:val="0075744C"/>
    <w:rsid w:val="00757539"/>
    <w:rsid w:val="0075793D"/>
    <w:rsid w:val="007579FF"/>
    <w:rsid w:val="00757E40"/>
    <w:rsid w:val="00757E9F"/>
    <w:rsid w:val="00757F61"/>
    <w:rsid w:val="00760117"/>
    <w:rsid w:val="007602C1"/>
    <w:rsid w:val="00760315"/>
    <w:rsid w:val="00760336"/>
    <w:rsid w:val="00760628"/>
    <w:rsid w:val="00760858"/>
    <w:rsid w:val="00760A1A"/>
    <w:rsid w:val="00760A2E"/>
    <w:rsid w:val="00760A9B"/>
    <w:rsid w:val="00760AD7"/>
    <w:rsid w:val="00760BFD"/>
    <w:rsid w:val="00760C01"/>
    <w:rsid w:val="00760C46"/>
    <w:rsid w:val="00761205"/>
    <w:rsid w:val="007612FE"/>
    <w:rsid w:val="00761572"/>
    <w:rsid w:val="00761656"/>
    <w:rsid w:val="00761847"/>
    <w:rsid w:val="007619EE"/>
    <w:rsid w:val="00761DF4"/>
    <w:rsid w:val="00761E3B"/>
    <w:rsid w:val="00761ED6"/>
    <w:rsid w:val="00761F4F"/>
    <w:rsid w:val="00761FA5"/>
    <w:rsid w:val="007620CB"/>
    <w:rsid w:val="00762121"/>
    <w:rsid w:val="0076224A"/>
    <w:rsid w:val="007624B1"/>
    <w:rsid w:val="007625F2"/>
    <w:rsid w:val="00762677"/>
    <w:rsid w:val="007626BF"/>
    <w:rsid w:val="0076272B"/>
    <w:rsid w:val="00762998"/>
    <w:rsid w:val="00762CE5"/>
    <w:rsid w:val="00762D85"/>
    <w:rsid w:val="007631B5"/>
    <w:rsid w:val="00763A5F"/>
    <w:rsid w:val="00763AF5"/>
    <w:rsid w:val="00763D29"/>
    <w:rsid w:val="00763DE0"/>
    <w:rsid w:val="00763EE5"/>
    <w:rsid w:val="007640C3"/>
    <w:rsid w:val="007642B3"/>
    <w:rsid w:val="00764340"/>
    <w:rsid w:val="007644D8"/>
    <w:rsid w:val="007644EE"/>
    <w:rsid w:val="007646D4"/>
    <w:rsid w:val="0076481F"/>
    <w:rsid w:val="0076488D"/>
    <w:rsid w:val="00764A00"/>
    <w:rsid w:val="00764AF5"/>
    <w:rsid w:val="00764DE1"/>
    <w:rsid w:val="00764E2D"/>
    <w:rsid w:val="00764F2C"/>
    <w:rsid w:val="00764F5D"/>
    <w:rsid w:val="007650B1"/>
    <w:rsid w:val="007652D7"/>
    <w:rsid w:val="007654E3"/>
    <w:rsid w:val="007654F6"/>
    <w:rsid w:val="00765700"/>
    <w:rsid w:val="0076570B"/>
    <w:rsid w:val="007658E7"/>
    <w:rsid w:val="00765962"/>
    <w:rsid w:val="00765A32"/>
    <w:rsid w:val="00765F98"/>
    <w:rsid w:val="0076637D"/>
    <w:rsid w:val="00766458"/>
    <w:rsid w:val="00766580"/>
    <w:rsid w:val="007665C5"/>
    <w:rsid w:val="00766A57"/>
    <w:rsid w:val="00766AF5"/>
    <w:rsid w:val="00766E21"/>
    <w:rsid w:val="00766ECD"/>
    <w:rsid w:val="00767564"/>
    <w:rsid w:val="00767A69"/>
    <w:rsid w:val="00770071"/>
    <w:rsid w:val="00770327"/>
    <w:rsid w:val="007703F2"/>
    <w:rsid w:val="00770957"/>
    <w:rsid w:val="00770A6B"/>
    <w:rsid w:val="00770BD1"/>
    <w:rsid w:val="00770BFC"/>
    <w:rsid w:val="00770EE6"/>
    <w:rsid w:val="00771037"/>
    <w:rsid w:val="0077134C"/>
    <w:rsid w:val="00771371"/>
    <w:rsid w:val="007714C2"/>
    <w:rsid w:val="0077175B"/>
    <w:rsid w:val="0077182C"/>
    <w:rsid w:val="00771D9E"/>
    <w:rsid w:val="00771E2D"/>
    <w:rsid w:val="0077201B"/>
    <w:rsid w:val="007720CE"/>
    <w:rsid w:val="00772384"/>
    <w:rsid w:val="0077259B"/>
    <w:rsid w:val="00772FA7"/>
    <w:rsid w:val="00772FC0"/>
    <w:rsid w:val="00772FCA"/>
    <w:rsid w:val="00773011"/>
    <w:rsid w:val="0077302B"/>
    <w:rsid w:val="00773125"/>
    <w:rsid w:val="007731B1"/>
    <w:rsid w:val="007731C5"/>
    <w:rsid w:val="007734AB"/>
    <w:rsid w:val="0077351C"/>
    <w:rsid w:val="00773543"/>
    <w:rsid w:val="00773650"/>
    <w:rsid w:val="0077378F"/>
    <w:rsid w:val="007738BF"/>
    <w:rsid w:val="00773A10"/>
    <w:rsid w:val="00773A61"/>
    <w:rsid w:val="00773E7A"/>
    <w:rsid w:val="00773EC0"/>
    <w:rsid w:val="00773F69"/>
    <w:rsid w:val="00774419"/>
    <w:rsid w:val="00774787"/>
    <w:rsid w:val="00774C9A"/>
    <w:rsid w:val="00774DDB"/>
    <w:rsid w:val="00774F8A"/>
    <w:rsid w:val="007753C2"/>
    <w:rsid w:val="007753C7"/>
    <w:rsid w:val="0077541A"/>
    <w:rsid w:val="00775512"/>
    <w:rsid w:val="00775D3A"/>
    <w:rsid w:val="00775DD6"/>
    <w:rsid w:val="0077606E"/>
    <w:rsid w:val="007761BB"/>
    <w:rsid w:val="00776208"/>
    <w:rsid w:val="0077632E"/>
    <w:rsid w:val="0077684E"/>
    <w:rsid w:val="00776BA3"/>
    <w:rsid w:val="00776BFB"/>
    <w:rsid w:val="00776C78"/>
    <w:rsid w:val="007770AD"/>
    <w:rsid w:val="007771D4"/>
    <w:rsid w:val="00777244"/>
    <w:rsid w:val="0077734C"/>
    <w:rsid w:val="00777455"/>
    <w:rsid w:val="00777501"/>
    <w:rsid w:val="0077760F"/>
    <w:rsid w:val="00777A6E"/>
    <w:rsid w:val="00777E6C"/>
    <w:rsid w:val="00780069"/>
    <w:rsid w:val="007804DC"/>
    <w:rsid w:val="007804DE"/>
    <w:rsid w:val="007807C9"/>
    <w:rsid w:val="007807FC"/>
    <w:rsid w:val="007808EB"/>
    <w:rsid w:val="00780D23"/>
    <w:rsid w:val="00780DE6"/>
    <w:rsid w:val="00780E8A"/>
    <w:rsid w:val="0078150B"/>
    <w:rsid w:val="007819A7"/>
    <w:rsid w:val="007819B7"/>
    <w:rsid w:val="00781C2D"/>
    <w:rsid w:val="00781CA4"/>
    <w:rsid w:val="00781CEF"/>
    <w:rsid w:val="00781EE5"/>
    <w:rsid w:val="0078218A"/>
    <w:rsid w:val="0078267D"/>
    <w:rsid w:val="00782735"/>
    <w:rsid w:val="00782B61"/>
    <w:rsid w:val="00782B9E"/>
    <w:rsid w:val="00782FB3"/>
    <w:rsid w:val="00783000"/>
    <w:rsid w:val="00783001"/>
    <w:rsid w:val="0078350B"/>
    <w:rsid w:val="0078352E"/>
    <w:rsid w:val="007835F7"/>
    <w:rsid w:val="007836BE"/>
    <w:rsid w:val="0078376B"/>
    <w:rsid w:val="00783789"/>
    <w:rsid w:val="00783A31"/>
    <w:rsid w:val="00783A6D"/>
    <w:rsid w:val="00783CBB"/>
    <w:rsid w:val="00783DAD"/>
    <w:rsid w:val="00783DD4"/>
    <w:rsid w:val="00783EB3"/>
    <w:rsid w:val="0078409C"/>
    <w:rsid w:val="007842D2"/>
    <w:rsid w:val="00784554"/>
    <w:rsid w:val="007845B9"/>
    <w:rsid w:val="0078493A"/>
    <w:rsid w:val="00784B12"/>
    <w:rsid w:val="00784BAE"/>
    <w:rsid w:val="00784BFF"/>
    <w:rsid w:val="00784EB0"/>
    <w:rsid w:val="00784F31"/>
    <w:rsid w:val="0078501A"/>
    <w:rsid w:val="00785124"/>
    <w:rsid w:val="00785169"/>
    <w:rsid w:val="00785221"/>
    <w:rsid w:val="007852C0"/>
    <w:rsid w:val="00785354"/>
    <w:rsid w:val="00785376"/>
    <w:rsid w:val="007855B2"/>
    <w:rsid w:val="007855EE"/>
    <w:rsid w:val="007857BF"/>
    <w:rsid w:val="00785A70"/>
    <w:rsid w:val="00786482"/>
    <w:rsid w:val="007865F5"/>
    <w:rsid w:val="00786B39"/>
    <w:rsid w:val="00786B57"/>
    <w:rsid w:val="007870DA"/>
    <w:rsid w:val="007872EA"/>
    <w:rsid w:val="0078730B"/>
    <w:rsid w:val="0078783E"/>
    <w:rsid w:val="00787B2F"/>
    <w:rsid w:val="0079004A"/>
    <w:rsid w:val="00790066"/>
    <w:rsid w:val="007900D7"/>
    <w:rsid w:val="007901AA"/>
    <w:rsid w:val="007905E4"/>
    <w:rsid w:val="00790629"/>
    <w:rsid w:val="00790A61"/>
    <w:rsid w:val="00790B6C"/>
    <w:rsid w:val="00790C66"/>
    <w:rsid w:val="00790EBA"/>
    <w:rsid w:val="007913B7"/>
    <w:rsid w:val="00791472"/>
    <w:rsid w:val="007914C0"/>
    <w:rsid w:val="00791530"/>
    <w:rsid w:val="00791646"/>
    <w:rsid w:val="0079170A"/>
    <w:rsid w:val="00791881"/>
    <w:rsid w:val="007919A1"/>
    <w:rsid w:val="00791D14"/>
    <w:rsid w:val="00791DCD"/>
    <w:rsid w:val="00791F1C"/>
    <w:rsid w:val="00791F78"/>
    <w:rsid w:val="00792049"/>
    <w:rsid w:val="007921AC"/>
    <w:rsid w:val="0079287D"/>
    <w:rsid w:val="00792897"/>
    <w:rsid w:val="007928D5"/>
    <w:rsid w:val="00792A0B"/>
    <w:rsid w:val="00792B3C"/>
    <w:rsid w:val="00792D96"/>
    <w:rsid w:val="00792DEA"/>
    <w:rsid w:val="00792E53"/>
    <w:rsid w:val="00792EA2"/>
    <w:rsid w:val="00792FA2"/>
    <w:rsid w:val="00793056"/>
    <w:rsid w:val="007934FD"/>
    <w:rsid w:val="00793693"/>
    <w:rsid w:val="00793993"/>
    <w:rsid w:val="007943EF"/>
    <w:rsid w:val="00794899"/>
    <w:rsid w:val="00795168"/>
    <w:rsid w:val="00795176"/>
    <w:rsid w:val="0079560C"/>
    <w:rsid w:val="0079561A"/>
    <w:rsid w:val="0079562F"/>
    <w:rsid w:val="007956F6"/>
    <w:rsid w:val="0079574C"/>
    <w:rsid w:val="007957A9"/>
    <w:rsid w:val="007958EB"/>
    <w:rsid w:val="00795B1A"/>
    <w:rsid w:val="00795CB2"/>
    <w:rsid w:val="00795D20"/>
    <w:rsid w:val="0079620B"/>
    <w:rsid w:val="0079622C"/>
    <w:rsid w:val="007962BB"/>
    <w:rsid w:val="00796472"/>
    <w:rsid w:val="007964EF"/>
    <w:rsid w:val="00796627"/>
    <w:rsid w:val="007966B6"/>
    <w:rsid w:val="00796862"/>
    <w:rsid w:val="0079697D"/>
    <w:rsid w:val="00796C24"/>
    <w:rsid w:val="00796C58"/>
    <w:rsid w:val="00796EC1"/>
    <w:rsid w:val="00797472"/>
    <w:rsid w:val="007974C5"/>
    <w:rsid w:val="007974F0"/>
    <w:rsid w:val="007975CA"/>
    <w:rsid w:val="00797689"/>
    <w:rsid w:val="00797760"/>
    <w:rsid w:val="0079779E"/>
    <w:rsid w:val="007977CA"/>
    <w:rsid w:val="00797B3A"/>
    <w:rsid w:val="00797DAB"/>
    <w:rsid w:val="00797F81"/>
    <w:rsid w:val="007A01BB"/>
    <w:rsid w:val="007A0230"/>
    <w:rsid w:val="007A023E"/>
    <w:rsid w:val="007A031C"/>
    <w:rsid w:val="007A0721"/>
    <w:rsid w:val="007A0788"/>
    <w:rsid w:val="007A089F"/>
    <w:rsid w:val="007A0941"/>
    <w:rsid w:val="007A0CDE"/>
    <w:rsid w:val="007A0DF3"/>
    <w:rsid w:val="007A0FF2"/>
    <w:rsid w:val="007A10CC"/>
    <w:rsid w:val="007A1277"/>
    <w:rsid w:val="007A127D"/>
    <w:rsid w:val="007A1291"/>
    <w:rsid w:val="007A131E"/>
    <w:rsid w:val="007A1406"/>
    <w:rsid w:val="007A1648"/>
    <w:rsid w:val="007A1753"/>
    <w:rsid w:val="007A1951"/>
    <w:rsid w:val="007A1AC0"/>
    <w:rsid w:val="007A1AE9"/>
    <w:rsid w:val="007A1BB6"/>
    <w:rsid w:val="007A1CB1"/>
    <w:rsid w:val="007A1CD5"/>
    <w:rsid w:val="007A2225"/>
    <w:rsid w:val="007A232B"/>
    <w:rsid w:val="007A25D3"/>
    <w:rsid w:val="007A2714"/>
    <w:rsid w:val="007A287B"/>
    <w:rsid w:val="007A2DB2"/>
    <w:rsid w:val="007A2DC2"/>
    <w:rsid w:val="007A3100"/>
    <w:rsid w:val="007A366D"/>
    <w:rsid w:val="007A38DB"/>
    <w:rsid w:val="007A3C1E"/>
    <w:rsid w:val="007A40C9"/>
    <w:rsid w:val="007A40F8"/>
    <w:rsid w:val="007A4105"/>
    <w:rsid w:val="007A4455"/>
    <w:rsid w:val="007A454E"/>
    <w:rsid w:val="007A46AB"/>
    <w:rsid w:val="007A4998"/>
    <w:rsid w:val="007A4A25"/>
    <w:rsid w:val="007A4B3E"/>
    <w:rsid w:val="007A4F7C"/>
    <w:rsid w:val="007A4FB8"/>
    <w:rsid w:val="007A4FE2"/>
    <w:rsid w:val="007A511E"/>
    <w:rsid w:val="007A5355"/>
    <w:rsid w:val="007A5708"/>
    <w:rsid w:val="007A590A"/>
    <w:rsid w:val="007A5A96"/>
    <w:rsid w:val="007A5C4B"/>
    <w:rsid w:val="007A5D3D"/>
    <w:rsid w:val="007A61F0"/>
    <w:rsid w:val="007A6225"/>
    <w:rsid w:val="007A6259"/>
    <w:rsid w:val="007A627E"/>
    <w:rsid w:val="007A6338"/>
    <w:rsid w:val="007A6617"/>
    <w:rsid w:val="007A66C7"/>
    <w:rsid w:val="007A6FC2"/>
    <w:rsid w:val="007A7047"/>
    <w:rsid w:val="007A716D"/>
    <w:rsid w:val="007A7531"/>
    <w:rsid w:val="007A77FB"/>
    <w:rsid w:val="007A7BD7"/>
    <w:rsid w:val="007A7E03"/>
    <w:rsid w:val="007A7FC9"/>
    <w:rsid w:val="007B0375"/>
    <w:rsid w:val="007B050D"/>
    <w:rsid w:val="007B0B28"/>
    <w:rsid w:val="007B0C20"/>
    <w:rsid w:val="007B0CC0"/>
    <w:rsid w:val="007B0DA2"/>
    <w:rsid w:val="007B0E1D"/>
    <w:rsid w:val="007B0E72"/>
    <w:rsid w:val="007B0EB1"/>
    <w:rsid w:val="007B0F9F"/>
    <w:rsid w:val="007B10B6"/>
    <w:rsid w:val="007B1539"/>
    <w:rsid w:val="007B1818"/>
    <w:rsid w:val="007B185B"/>
    <w:rsid w:val="007B1D5E"/>
    <w:rsid w:val="007B1EC6"/>
    <w:rsid w:val="007B2324"/>
    <w:rsid w:val="007B2326"/>
    <w:rsid w:val="007B24FA"/>
    <w:rsid w:val="007B2646"/>
    <w:rsid w:val="007B289B"/>
    <w:rsid w:val="007B29C7"/>
    <w:rsid w:val="007B2C02"/>
    <w:rsid w:val="007B2C64"/>
    <w:rsid w:val="007B2C7A"/>
    <w:rsid w:val="007B2CF4"/>
    <w:rsid w:val="007B2EB0"/>
    <w:rsid w:val="007B2F14"/>
    <w:rsid w:val="007B2F34"/>
    <w:rsid w:val="007B3301"/>
    <w:rsid w:val="007B337A"/>
    <w:rsid w:val="007B3514"/>
    <w:rsid w:val="007B3844"/>
    <w:rsid w:val="007B3A8C"/>
    <w:rsid w:val="007B3AEF"/>
    <w:rsid w:val="007B3E68"/>
    <w:rsid w:val="007B3EB1"/>
    <w:rsid w:val="007B40B9"/>
    <w:rsid w:val="007B476E"/>
    <w:rsid w:val="007B483E"/>
    <w:rsid w:val="007B4863"/>
    <w:rsid w:val="007B4B1E"/>
    <w:rsid w:val="007B4C9A"/>
    <w:rsid w:val="007B4D9D"/>
    <w:rsid w:val="007B55A1"/>
    <w:rsid w:val="007B5601"/>
    <w:rsid w:val="007B5968"/>
    <w:rsid w:val="007B59D9"/>
    <w:rsid w:val="007B5A4B"/>
    <w:rsid w:val="007B5C35"/>
    <w:rsid w:val="007B5DD8"/>
    <w:rsid w:val="007B6263"/>
    <w:rsid w:val="007B633F"/>
    <w:rsid w:val="007B65D4"/>
    <w:rsid w:val="007B6D3D"/>
    <w:rsid w:val="007B6D46"/>
    <w:rsid w:val="007B7117"/>
    <w:rsid w:val="007B7191"/>
    <w:rsid w:val="007B74AC"/>
    <w:rsid w:val="007B7744"/>
    <w:rsid w:val="007B7BC9"/>
    <w:rsid w:val="007B7BD3"/>
    <w:rsid w:val="007B7C43"/>
    <w:rsid w:val="007B7CE2"/>
    <w:rsid w:val="007B7DD6"/>
    <w:rsid w:val="007B7ED9"/>
    <w:rsid w:val="007B7F14"/>
    <w:rsid w:val="007B7F6A"/>
    <w:rsid w:val="007C00B5"/>
    <w:rsid w:val="007C01CB"/>
    <w:rsid w:val="007C025A"/>
    <w:rsid w:val="007C03B2"/>
    <w:rsid w:val="007C03FC"/>
    <w:rsid w:val="007C05A4"/>
    <w:rsid w:val="007C079F"/>
    <w:rsid w:val="007C07A8"/>
    <w:rsid w:val="007C0A2B"/>
    <w:rsid w:val="007C0A9C"/>
    <w:rsid w:val="007C0F0D"/>
    <w:rsid w:val="007C0F80"/>
    <w:rsid w:val="007C0FEE"/>
    <w:rsid w:val="007C111A"/>
    <w:rsid w:val="007C11E3"/>
    <w:rsid w:val="007C131D"/>
    <w:rsid w:val="007C13C0"/>
    <w:rsid w:val="007C147C"/>
    <w:rsid w:val="007C14E1"/>
    <w:rsid w:val="007C18BB"/>
    <w:rsid w:val="007C1B82"/>
    <w:rsid w:val="007C1BEB"/>
    <w:rsid w:val="007C1E6C"/>
    <w:rsid w:val="007C219F"/>
    <w:rsid w:val="007C2211"/>
    <w:rsid w:val="007C2351"/>
    <w:rsid w:val="007C259E"/>
    <w:rsid w:val="007C26C0"/>
    <w:rsid w:val="007C2868"/>
    <w:rsid w:val="007C2874"/>
    <w:rsid w:val="007C2A49"/>
    <w:rsid w:val="007C2A4E"/>
    <w:rsid w:val="007C2B2C"/>
    <w:rsid w:val="007C2B83"/>
    <w:rsid w:val="007C2C31"/>
    <w:rsid w:val="007C2DB5"/>
    <w:rsid w:val="007C3402"/>
    <w:rsid w:val="007C34D0"/>
    <w:rsid w:val="007C3693"/>
    <w:rsid w:val="007C36ED"/>
    <w:rsid w:val="007C37A4"/>
    <w:rsid w:val="007C3A07"/>
    <w:rsid w:val="007C3B12"/>
    <w:rsid w:val="007C3B4A"/>
    <w:rsid w:val="007C3BA2"/>
    <w:rsid w:val="007C3BC5"/>
    <w:rsid w:val="007C3CE2"/>
    <w:rsid w:val="007C3D3A"/>
    <w:rsid w:val="007C3E54"/>
    <w:rsid w:val="007C3FEE"/>
    <w:rsid w:val="007C40A1"/>
    <w:rsid w:val="007C42F1"/>
    <w:rsid w:val="007C4308"/>
    <w:rsid w:val="007C437B"/>
    <w:rsid w:val="007C4494"/>
    <w:rsid w:val="007C459C"/>
    <w:rsid w:val="007C4694"/>
    <w:rsid w:val="007C47B4"/>
    <w:rsid w:val="007C4B6D"/>
    <w:rsid w:val="007C4B7C"/>
    <w:rsid w:val="007C4BC4"/>
    <w:rsid w:val="007C4BF7"/>
    <w:rsid w:val="007C4DC7"/>
    <w:rsid w:val="007C4EBF"/>
    <w:rsid w:val="007C5359"/>
    <w:rsid w:val="007C537E"/>
    <w:rsid w:val="007C5AE9"/>
    <w:rsid w:val="007C624F"/>
    <w:rsid w:val="007C62F3"/>
    <w:rsid w:val="007C63CD"/>
    <w:rsid w:val="007C6410"/>
    <w:rsid w:val="007C648D"/>
    <w:rsid w:val="007C64F3"/>
    <w:rsid w:val="007C6758"/>
    <w:rsid w:val="007C67F1"/>
    <w:rsid w:val="007C68EB"/>
    <w:rsid w:val="007C6BE2"/>
    <w:rsid w:val="007C6D8A"/>
    <w:rsid w:val="007C702E"/>
    <w:rsid w:val="007C7111"/>
    <w:rsid w:val="007C7484"/>
    <w:rsid w:val="007C79CC"/>
    <w:rsid w:val="007C7AF1"/>
    <w:rsid w:val="007C7C0D"/>
    <w:rsid w:val="007C7E5A"/>
    <w:rsid w:val="007D0144"/>
    <w:rsid w:val="007D0285"/>
    <w:rsid w:val="007D03BA"/>
    <w:rsid w:val="007D04C0"/>
    <w:rsid w:val="007D094C"/>
    <w:rsid w:val="007D0A5C"/>
    <w:rsid w:val="007D0BC6"/>
    <w:rsid w:val="007D0C3F"/>
    <w:rsid w:val="007D1249"/>
    <w:rsid w:val="007D135E"/>
    <w:rsid w:val="007D15D1"/>
    <w:rsid w:val="007D17CC"/>
    <w:rsid w:val="007D17D7"/>
    <w:rsid w:val="007D1A8B"/>
    <w:rsid w:val="007D1B4D"/>
    <w:rsid w:val="007D1BB4"/>
    <w:rsid w:val="007D1CEA"/>
    <w:rsid w:val="007D1E38"/>
    <w:rsid w:val="007D1F68"/>
    <w:rsid w:val="007D1F80"/>
    <w:rsid w:val="007D2093"/>
    <w:rsid w:val="007D2118"/>
    <w:rsid w:val="007D241A"/>
    <w:rsid w:val="007D243A"/>
    <w:rsid w:val="007D249F"/>
    <w:rsid w:val="007D2519"/>
    <w:rsid w:val="007D2698"/>
    <w:rsid w:val="007D2699"/>
    <w:rsid w:val="007D28EE"/>
    <w:rsid w:val="007D2A00"/>
    <w:rsid w:val="007D2B70"/>
    <w:rsid w:val="007D2E71"/>
    <w:rsid w:val="007D2F5B"/>
    <w:rsid w:val="007D2F81"/>
    <w:rsid w:val="007D3057"/>
    <w:rsid w:val="007D3060"/>
    <w:rsid w:val="007D30AD"/>
    <w:rsid w:val="007D31EE"/>
    <w:rsid w:val="007D34EC"/>
    <w:rsid w:val="007D367F"/>
    <w:rsid w:val="007D37A1"/>
    <w:rsid w:val="007D39FA"/>
    <w:rsid w:val="007D3A98"/>
    <w:rsid w:val="007D3DFB"/>
    <w:rsid w:val="007D3F07"/>
    <w:rsid w:val="007D3F0A"/>
    <w:rsid w:val="007D4065"/>
    <w:rsid w:val="007D43A5"/>
    <w:rsid w:val="007D43FE"/>
    <w:rsid w:val="007D4962"/>
    <w:rsid w:val="007D4998"/>
    <w:rsid w:val="007D49F4"/>
    <w:rsid w:val="007D4B60"/>
    <w:rsid w:val="007D4C0F"/>
    <w:rsid w:val="007D4E33"/>
    <w:rsid w:val="007D4E74"/>
    <w:rsid w:val="007D518B"/>
    <w:rsid w:val="007D51AC"/>
    <w:rsid w:val="007D52AD"/>
    <w:rsid w:val="007D5667"/>
    <w:rsid w:val="007D5803"/>
    <w:rsid w:val="007D5B9F"/>
    <w:rsid w:val="007D5BDE"/>
    <w:rsid w:val="007D5CED"/>
    <w:rsid w:val="007D5CFC"/>
    <w:rsid w:val="007D5D13"/>
    <w:rsid w:val="007D5E36"/>
    <w:rsid w:val="007D5EAE"/>
    <w:rsid w:val="007D5F18"/>
    <w:rsid w:val="007D602D"/>
    <w:rsid w:val="007D6065"/>
    <w:rsid w:val="007D60AD"/>
    <w:rsid w:val="007D62CD"/>
    <w:rsid w:val="007D642C"/>
    <w:rsid w:val="007D677A"/>
    <w:rsid w:val="007D695E"/>
    <w:rsid w:val="007D6D43"/>
    <w:rsid w:val="007D6E58"/>
    <w:rsid w:val="007D7096"/>
    <w:rsid w:val="007D7257"/>
    <w:rsid w:val="007D73FE"/>
    <w:rsid w:val="007D7589"/>
    <w:rsid w:val="007D76DF"/>
    <w:rsid w:val="007D786A"/>
    <w:rsid w:val="007D7CE4"/>
    <w:rsid w:val="007D7DA9"/>
    <w:rsid w:val="007E0287"/>
    <w:rsid w:val="007E04FD"/>
    <w:rsid w:val="007E05CF"/>
    <w:rsid w:val="007E0B99"/>
    <w:rsid w:val="007E0CD7"/>
    <w:rsid w:val="007E0CEC"/>
    <w:rsid w:val="007E0E05"/>
    <w:rsid w:val="007E0E4B"/>
    <w:rsid w:val="007E0E50"/>
    <w:rsid w:val="007E0F4D"/>
    <w:rsid w:val="007E11D1"/>
    <w:rsid w:val="007E1644"/>
    <w:rsid w:val="007E167C"/>
    <w:rsid w:val="007E16D7"/>
    <w:rsid w:val="007E17B8"/>
    <w:rsid w:val="007E1802"/>
    <w:rsid w:val="007E1864"/>
    <w:rsid w:val="007E1871"/>
    <w:rsid w:val="007E1A0D"/>
    <w:rsid w:val="007E1D5F"/>
    <w:rsid w:val="007E1D7C"/>
    <w:rsid w:val="007E1DBF"/>
    <w:rsid w:val="007E1E55"/>
    <w:rsid w:val="007E1FB2"/>
    <w:rsid w:val="007E1FE1"/>
    <w:rsid w:val="007E1FF9"/>
    <w:rsid w:val="007E2349"/>
    <w:rsid w:val="007E2460"/>
    <w:rsid w:val="007E26A2"/>
    <w:rsid w:val="007E2843"/>
    <w:rsid w:val="007E28CF"/>
    <w:rsid w:val="007E29F6"/>
    <w:rsid w:val="007E2A3F"/>
    <w:rsid w:val="007E2A48"/>
    <w:rsid w:val="007E2CFF"/>
    <w:rsid w:val="007E3317"/>
    <w:rsid w:val="007E3648"/>
    <w:rsid w:val="007E385C"/>
    <w:rsid w:val="007E3A4C"/>
    <w:rsid w:val="007E3AF0"/>
    <w:rsid w:val="007E3DE6"/>
    <w:rsid w:val="007E3FFC"/>
    <w:rsid w:val="007E400D"/>
    <w:rsid w:val="007E403C"/>
    <w:rsid w:val="007E4293"/>
    <w:rsid w:val="007E44EB"/>
    <w:rsid w:val="007E46CE"/>
    <w:rsid w:val="007E46D8"/>
    <w:rsid w:val="007E47C0"/>
    <w:rsid w:val="007E4A4E"/>
    <w:rsid w:val="007E4CA5"/>
    <w:rsid w:val="007E4D3B"/>
    <w:rsid w:val="007E4EC7"/>
    <w:rsid w:val="007E5341"/>
    <w:rsid w:val="007E5458"/>
    <w:rsid w:val="007E5522"/>
    <w:rsid w:val="007E5761"/>
    <w:rsid w:val="007E5AFA"/>
    <w:rsid w:val="007E5C8E"/>
    <w:rsid w:val="007E5D07"/>
    <w:rsid w:val="007E60A8"/>
    <w:rsid w:val="007E630C"/>
    <w:rsid w:val="007E6351"/>
    <w:rsid w:val="007E65DB"/>
    <w:rsid w:val="007E6682"/>
    <w:rsid w:val="007E67CA"/>
    <w:rsid w:val="007E6A51"/>
    <w:rsid w:val="007E6D03"/>
    <w:rsid w:val="007E6D5C"/>
    <w:rsid w:val="007E6E0A"/>
    <w:rsid w:val="007E6FF7"/>
    <w:rsid w:val="007E6FFC"/>
    <w:rsid w:val="007E702E"/>
    <w:rsid w:val="007E7100"/>
    <w:rsid w:val="007E729E"/>
    <w:rsid w:val="007E72AF"/>
    <w:rsid w:val="007E7F54"/>
    <w:rsid w:val="007F0253"/>
    <w:rsid w:val="007F028D"/>
    <w:rsid w:val="007F06AE"/>
    <w:rsid w:val="007F0877"/>
    <w:rsid w:val="007F089A"/>
    <w:rsid w:val="007F0D37"/>
    <w:rsid w:val="007F159A"/>
    <w:rsid w:val="007F1AFB"/>
    <w:rsid w:val="007F1B4B"/>
    <w:rsid w:val="007F1B5F"/>
    <w:rsid w:val="007F20D4"/>
    <w:rsid w:val="007F290D"/>
    <w:rsid w:val="007F2C95"/>
    <w:rsid w:val="007F31FF"/>
    <w:rsid w:val="007F32B8"/>
    <w:rsid w:val="007F35A1"/>
    <w:rsid w:val="007F38EB"/>
    <w:rsid w:val="007F3D59"/>
    <w:rsid w:val="007F4006"/>
    <w:rsid w:val="007F41FF"/>
    <w:rsid w:val="007F421B"/>
    <w:rsid w:val="007F449B"/>
    <w:rsid w:val="007F44C9"/>
    <w:rsid w:val="007F477E"/>
    <w:rsid w:val="007F48FF"/>
    <w:rsid w:val="007F49AA"/>
    <w:rsid w:val="007F4E36"/>
    <w:rsid w:val="007F5073"/>
    <w:rsid w:val="007F545D"/>
    <w:rsid w:val="007F54DB"/>
    <w:rsid w:val="007F58EA"/>
    <w:rsid w:val="007F5A30"/>
    <w:rsid w:val="007F5B15"/>
    <w:rsid w:val="007F5B27"/>
    <w:rsid w:val="007F5F63"/>
    <w:rsid w:val="007F64B6"/>
    <w:rsid w:val="007F651F"/>
    <w:rsid w:val="007F667C"/>
    <w:rsid w:val="007F6CA6"/>
    <w:rsid w:val="007F6E1E"/>
    <w:rsid w:val="007F6F60"/>
    <w:rsid w:val="007F7159"/>
    <w:rsid w:val="007F726E"/>
    <w:rsid w:val="007F72A1"/>
    <w:rsid w:val="007F73E3"/>
    <w:rsid w:val="007F75F5"/>
    <w:rsid w:val="007F7687"/>
    <w:rsid w:val="007F7719"/>
    <w:rsid w:val="007F786B"/>
    <w:rsid w:val="007F78AD"/>
    <w:rsid w:val="007F7A81"/>
    <w:rsid w:val="007F7C9F"/>
    <w:rsid w:val="008000BB"/>
    <w:rsid w:val="00800117"/>
    <w:rsid w:val="00800379"/>
    <w:rsid w:val="008004D0"/>
    <w:rsid w:val="008004FA"/>
    <w:rsid w:val="008005A9"/>
    <w:rsid w:val="008005EC"/>
    <w:rsid w:val="008005F2"/>
    <w:rsid w:val="008008F7"/>
    <w:rsid w:val="00800EB8"/>
    <w:rsid w:val="0080103F"/>
    <w:rsid w:val="00801202"/>
    <w:rsid w:val="008013AD"/>
    <w:rsid w:val="008013D6"/>
    <w:rsid w:val="008014C1"/>
    <w:rsid w:val="00801630"/>
    <w:rsid w:val="00801857"/>
    <w:rsid w:val="00801AF4"/>
    <w:rsid w:val="00801B7F"/>
    <w:rsid w:val="00801F76"/>
    <w:rsid w:val="00802081"/>
    <w:rsid w:val="00802124"/>
    <w:rsid w:val="008021B9"/>
    <w:rsid w:val="008021ED"/>
    <w:rsid w:val="008022BE"/>
    <w:rsid w:val="008022D0"/>
    <w:rsid w:val="008026CE"/>
    <w:rsid w:val="00802BEA"/>
    <w:rsid w:val="00802D97"/>
    <w:rsid w:val="00802EB9"/>
    <w:rsid w:val="00802F33"/>
    <w:rsid w:val="00803234"/>
    <w:rsid w:val="00803350"/>
    <w:rsid w:val="008033AF"/>
    <w:rsid w:val="00803411"/>
    <w:rsid w:val="00803503"/>
    <w:rsid w:val="0080379E"/>
    <w:rsid w:val="00803CAF"/>
    <w:rsid w:val="00803E81"/>
    <w:rsid w:val="00803EAC"/>
    <w:rsid w:val="00804071"/>
    <w:rsid w:val="008040C1"/>
    <w:rsid w:val="0080423D"/>
    <w:rsid w:val="008042B5"/>
    <w:rsid w:val="00804317"/>
    <w:rsid w:val="0080470B"/>
    <w:rsid w:val="008048B7"/>
    <w:rsid w:val="0080507E"/>
    <w:rsid w:val="00805172"/>
    <w:rsid w:val="008051C5"/>
    <w:rsid w:val="008057B1"/>
    <w:rsid w:val="00805BB8"/>
    <w:rsid w:val="00805BE5"/>
    <w:rsid w:val="00805EA6"/>
    <w:rsid w:val="00806117"/>
    <w:rsid w:val="0080689B"/>
    <w:rsid w:val="008068E1"/>
    <w:rsid w:val="00806917"/>
    <w:rsid w:val="0080699D"/>
    <w:rsid w:val="008069FB"/>
    <w:rsid w:val="00806AB5"/>
    <w:rsid w:val="00806AE1"/>
    <w:rsid w:val="00806E06"/>
    <w:rsid w:val="00806E51"/>
    <w:rsid w:val="00806E9E"/>
    <w:rsid w:val="00807390"/>
    <w:rsid w:val="00807803"/>
    <w:rsid w:val="00807A4A"/>
    <w:rsid w:val="00807B29"/>
    <w:rsid w:val="00807FA2"/>
    <w:rsid w:val="00810086"/>
    <w:rsid w:val="00810109"/>
    <w:rsid w:val="00810572"/>
    <w:rsid w:val="00810647"/>
    <w:rsid w:val="008106BB"/>
    <w:rsid w:val="00810852"/>
    <w:rsid w:val="008108A9"/>
    <w:rsid w:val="008108E1"/>
    <w:rsid w:val="008108F1"/>
    <w:rsid w:val="00810A61"/>
    <w:rsid w:val="00810AE3"/>
    <w:rsid w:val="00810BBB"/>
    <w:rsid w:val="00810C23"/>
    <w:rsid w:val="00810C51"/>
    <w:rsid w:val="00810EB3"/>
    <w:rsid w:val="0081117A"/>
    <w:rsid w:val="008111C2"/>
    <w:rsid w:val="008111C8"/>
    <w:rsid w:val="008114B5"/>
    <w:rsid w:val="00811547"/>
    <w:rsid w:val="008119CD"/>
    <w:rsid w:val="00811A18"/>
    <w:rsid w:val="00811AD9"/>
    <w:rsid w:val="00811EFD"/>
    <w:rsid w:val="008121F8"/>
    <w:rsid w:val="00812284"/>
    <w:rsid w:val="00812521"/>
    <w:rsid w:val="008127EC"/>
    <w:rsid w:val="008128F6"/>
    <w:rsid w:val="00812934"/>
    <w:rsid w:val="00812AD3"/>
    <w:rsid w:val="00812C9F"/>
    <w:rsid w:val="00812DC7"/>
    <w:rsid w:val="00812DE2"/>
    <w:rsid w:val="008130EE"/>
    <w:rsid w:val="008133C3"/>
    <w:rsid w:val="008133D7"/>
    <w:rsid w:val="0081357B"/>
    <w:rsid w:val="00813848"/>
    <w:rsid w:val="0081389E"/>
    <w:rsid w:val="008139FE"/>
    <w:rsid w:val="00813B04"/>
    <w:rsid w:val="00813CB5"/>
    <w:rsid w:val="008141DD"/>
    <w:rsid w:val="008142C3"/>
    <w:rsid w:val="00814951"/>
    <w:rsid w:val="00814DAE"/>
    <w:rsid w:val="0081502D"/>
    <w:rsid w:val="008150D8"/>
    <w:rsid w:val="008151EE"/>
    <w:rsid w:val="008152DD"/>
    <w:rsid w:val="008153BD"/>
    <w:rsid w:val="0081556F"/>
    <w:rsid w:val="00815689"/>
    <w:rsid w:val="00815969"/>
    <w:rsid w:val="00815D7E"/>
    <w:rsid w:val="00815E12"/>
    <w:rsid w:val="00816043"/>
    <w:rsid w:val="008160C7"/>
    <w:rsid w:val="008161F0"/>
    <w:rsid w:val="008163B2"/>
    <w:rsid w:val="00816430"/>
    <w:rsid w:val="008164C6"/>
    <w:rsid w:val="0081661B"/>
    <w:rsid w:val="008166D3"/>
    <w:rsid w:val="0081694E"/>
    <w:rsid w:val="00816A9D"/>
    <w:rsid w:val="00816F3A"/>
    <w:rsid w:val="00817211"/>
    <w:rsid w:val="008172C6"/>
    <w:rsid w:val="00817544"/>
    <w:rsid w:val="0081755C"/>
    <w:rsid w:val="00817C15"/>
    <w:rsid w:val="00817C16"/>
    <w:rsid w:val="00817CD9"/>
    <w:rsid w:val="00817D2F"/>
    <w:rsid w:val="00820379"/>
    <w:rsid w:val="008204B9"/>
    <w:rsid w:val="008204E0"/>
    <w:rsid w:val="00820575"/>
    <w:rsid w:val="008207EC"/>
    <w:rsid w:val="00820E80"/>
    <w:rsid w:val="00820F60"/>
    <w:rsid w:val="008210F6"/>
    <w:rsid w:val="008219A3"/>
    <w:rsid w:val="00821A82"/>
    <w:rsid w:val="00821FDF"/>
    <w:rsid w:val="00822146"/>
    <w:rsid w:val="00822173"/>
    <w:rsid w:val="00822554"/>
    <w:rsid w:val="0082263A"/>
    <w:rsid w:val="00822915"/>
    <w:rsid w:val="00822B64"/>
    <w:rsid w:val="00822D89"/>
    <w:rsid w:val="00822E3C"/>
    <w:rsid w:val="00822F5A"/>
    <w:rsid w:val="0082322F"/>
    <w:rsid w:val="00823360"/>
    <w:rsid w:val="00823390"/>
    <w:rsid w:val="008233B2"/>
    <w:rsid w:val="00823424"/>
    <w:rsid w:val="008234CB"/>
    <w:rsid w:val="008237C2"/>
    <w:rsid w:val="008238A8"/>
    <w:rsid w:val="008238D8"/>
    <w:rsid w:val="00823949"/>
    <w:rsid w:val="00823CCB"/>
    <w:rsid w:val="00823E0C"/>
    <w:rsid w:val="00823E75"/>
    <w:rsid w:val="00823E7F"/>
    <w:rsid w:val="0082443E"/>
    <w:rsid w:val="00824462"/>
    <w:rsid w:val="008245C8"/>
    <w:rsid w:val="008246E7"/>
    <w:rsid w:val="0082470B"/>
    <w:rsid w:val="0082488A"/>
    <w:rsid w:val="008249D7"/>
    <w:rsid w:val="00824A0A"/>
    <w:rsid w:val="00824A16"/>
    <w:rsid w:val="00824A9D"/>
    <w:rsid w:val="008250E1"/>
    <w:rsid w:val="008252AF"/>
    <w:rsid w:val="0082557E"/>
    <w:rsid w:val="008256A8"/>
    <w:rsid w:val="00825711"/>
    <w:rsid w:val="008257B7"/>
    <w:rsid w:val="00825DC8"/>
    <w:rsid w:val="00826217"/>
    <w:rsid w:val="008262ED"/>
    <w:rsid w:val="008264A3"/>
    <w:rsid w:val="008266E3"/>
    <w:rsid w:val="0082675C"/>
    <w:rsid w:val="0082690B"/>
    <w:rsid w:val="0082692B"/>
    <w:rsid w:val="00826930"/>
    <w:rsid w:val="00826969"/>
    <w:rsid w:val="00826A4B"/>
    <w:rsid w:val="00826B4E"/>
    <w:rsid w:val="00826C23"/>
    <w:rsid w:val="00826EC0"/>
    <w:rsid w:val="00826F65"/>
    <w:rsid w:val="00826FC8"/>
    <w:rsid w:val="00827013"/>
    <w:rsid w:val="008271C7"/>
    <w:rsid w:val="0082726B"/>
    <w:rsid w:val="0082736A"/>
    <w:rsid w:val="00827378"/>
    <w:rsid w:val="008275B0"/>
    <w:rsid w:val="00827736"/>
    <w:rsid w:val="00827803"/>
    <w:rsid w:val="00827886"/>
    <w:rsid w:val="00827926"/>
    <w:rsid w:val="00827CDD"/>
    <w:rsid w:val="0083010F"/>
    <w:rsid w:val="00830277"/>
    <w:rsid w:val="0083057F"/>
    <w:rsid w:val="00830756"/>
    <w:rsid w:val="008307CD"/>
    <w:rsid w:val="0083080B"/>
    <w:rsid w:val="00830831"/>
    <w:rsid w:val="00830B96"/>
    <w:rsid w:val="00830C59"/>
    <w:rsid w:val="00830DF6"/>
    <w:rsid w:val="00831163"/>
    <w:rsid w:val="00831193"/>
    <w:rsid w:val="00831428"/>
    <w:rsid w:val="00831467"/>
    <w:rsid w:val="008314E2"/>
    <w:rsid w:val="0083155A"/>
    <w:rsid w:val="00831712"/>
    <w:rsid w:val="008317C1"/>
    <w:rsid w:val="00831913"/>
    <w:rsid w:val="00831A09"/>
    <w:rsid w:val="00831A5F"/>
    <w:rsid w:val="00831B16"/>
    <w:rsid w:val="00831CAB"/>
    <w:rsid w:val="00831CE3"/>
    <w:rsid w:val="00831DB4"/>
    <w:rsid w:val="00831DBF"/>
    <w:rsid w:val="00831FDD"/>
    <w:rsid w:val="00832161"/>
    <w:rsid w:val="00832632"/>
    <w:rsid w:val="0083270C"/>
    <w:rsid w:val="0083270F"/>
    <w:rsid w:val="00832809"/>
    <w:rsid w:val="00832BA1"/>
    <w:rsid w:val="00832CF7"/>
    <w:rsid w:val="00833096"/>
    <w:rsid w:val="00833357"/>
    <w:rsid w:val="008333D6"/>
    <w:rsid w:val="00833421"/>
    <w:rsid w:val="008334DA"/>
    <w:rsid w:val="008335C6"/>
    <w:rsid w:val="00833605"/>
    <w:rsid w:val="008336DD"/>
    <w:rsid w:val="00833856"/>
    <w:rsid w:val="00833BBC"/>
    <w:rsid w:val="00833C7F"/>
    <w:rsid w:val="00834271"/>
    <w:rsid w:val="00834416"/>
    <w:rsid w:val="00834492"/>
    <w:rsid w:val="00834528"/>
    <w:rsid w:val="008346BA"/>
    <w:rsid w:val="00834802"/>
    <w:rsid w:val="00834ADB"/>
    <w:rsid w:val="00834B67"/>
    <w:rsid w:val="00834CE2"/>
    <w:rsid w:val="00834CE6"/>
    <w:rsid w:val="00834D38"/>
    <w:rsid w:val="00834D76"/>
    <w:rsid w:val="00834E87"/>
    <w:rsid w:val="008351B5"/>
    <w:rsid w:val="0083528A"/>
    <w:rsid w:val="0083540B"/>
    <w:rsid w:val="00835539"/>
    <w:rsid w:val="0083558D"/>
    <w:rsid w:val="008358C8"/>
    <w:rsid w:val="00835F0D"/>
    <w:rsid w:val="008361A6"/>
    <w:rsid w:val="0083626B"/>
    <w:rsid w:val="008362BF"/>
    <w:rsid w:val="00836357"/>
    <w:rsid w:val="008364EC"/>
    <w:rsid w:val="008366F6"/>
    <w:rsid w:val="008367A4"/>
    <w:rsid w:val="00836DE0"/>
    <w:rsid w:val="00836FA2"/>
    <w:rsid w:val="008370A5"/>
    <w:rsid w:val="008371CB"/>
    <w:rsid w:val="008377FB"/>
    <w:rsid w:val="00837961"/>
    <w:rsid w:val="0083798A"/>
    <w:rsid w:val="008379C0"/>
    <w:rsid w:val="00837A8C"/>
    <w:rsid w:val="00837B08"/>
    <w:rsid w:val="00837C49"/>
    <w:rsid w:val="00837D95"/>
    <w:rsid w:val="008400C1"/>
    <w:rsid w:val="0084056E"/>
    <w:rsid w:val="0084065C"/>
    <w:rsid w:val="00840C5B"/>
    <w:rsid w:val="00840D51"/>
    <w:rsid w:val="00840FF9"/>
    <w:rsid w:val="00841348"/>
    <w:rsid w:val="0084141A"/>
    <w:rsid w:val="0084144C"/>
    <w:rsid w:val="0084156E"/>
    <w:rsid w:val="00841942"/>
    <w:rsid w:val="00841C7F"/>
    <w:rsid w:val="00841C8D"/>
    <w:rsid w:val="00842091"/>
    <w:rsid w:val="008420D9"/>
    <w:rsid w:val="008422AC"/>
    <w:rsid w:val="00842322"/>
    <w:rsid w:val="00842323"/>
    <w:rsid w:val="008423A5"/>
    <w:rsid w:val="00842884"/>
    <w:rsid w:val="00842956"/>
    <w:rsid w:val="00842B0B"/>
    <w:rsid w:val="00842C08"/>
    <w:rsid w:val="00842D06"/>
    <w:rsid w:val="00842E8F"/>
    <w:rsid w:val="008437EC"/>
    <w:rsid w:val="00843958"/>
    <w:rsid w:val="00843BD2"/>
    <w:rsid w:val="00843D12"/>
    <w:rsid w:val="00843E20"/>
    <w:rsid w:val="008440DF"/>
    <w:rsid w:val="008440EB"/>
    <w:rsid w:val="00844841"/>
    <w:rsid w:val="00844B2C"/>
    <w:rsid w:val="00844BA7"/>
    <w:rsid w:val="00844BE1"/>
    <w:rsid w:val="00844C1F"/>
    <w:rsid w:val="00844E6D"/>
    <w:rsid w:val="00844F50"/>
    <w:rsid w:val="0084507C"/>
    <w:rsid w:val="008451C1"/>
    <w:rsid w:val="008452E0"/>
    <w:rsid w:val="00845650"/>
    <w:rsid w:val="008458AB"/>
    <w:rsid w:val="00845916"/>
    <w:rsid w:val="00845A76"/>
    <w:rsid w:val="00845ABA"/>
    <w:rsid w:val="00845B02"/>
    <w:rsid w:val="00845B9A"/>
    <w:rsid w:val="00845E4C"/>
    <w:rsid w:val="00845EBF"/>
    <w:rsid w:val="008460DD"/>
    <w:rsid w:val="00846287"/>
    <w:rsid w:val="008465BA"/>
    <w:rsid w:val="0084684A"/>
    <w:rsid w:val="00846880"/>
    <w:rsid w:val="008468BD"/>
    <w:rsid w:val="00846A98"/>
    <w:rsid w:val="00846D6A"/>
    <w:rsid w:val="00846DA4"/>
    <w:rsid w:val="00846E28"/>
    <w:rsid w:val="00846FEB"/>
    <w:rsid w:val="00847254"/>
    <w:rsid w:val="008472AF"/>
    <w:rsid w:val="00847432"/>
    <w:rsid w:val="00847574"/>
    <w:rsid w:val="008476EA"/>
    <w:rsid w:val="0084771F"/>
    <w:rsid w:val="008479F7"/>
    <w:rsid w:val="00847A52"/>
    <w:rsid w:val="00847C3D"/>
    <w:rsid w:val="00847D14"/>
    <w:rsid w:val="00847D52"/>
    <w:rsid w:val="00847E44"/>
    <w:rsid w:val="0085004C"/>
    <w:rsid w:val="00850219"/>
    <w:rsid w:val="00850223"/>
    <w:rsid w:val="0085052A"/>
    <w:rsid w:val="008505E2"/>
    <w:rsid w:val="00850801"/>
    <w:rsid w:val="00850A91"/>
    <w:rsid w:val="00850AFC"/>
    <w:rsid w:val="00850CC1"/>
    <w:rsid w:val="00850D37"/>
    <w:rsid w:val="008511C5"/>
    <w:rsid w:val="008513A8"/>
    <w:rsid w:val="00851524"/>
    <w:rsid w:val="008515B9"/>
    <w:rsid w:val="008518A8"/>
    <w:rsid w:val="00851987"/>
    <w:rsid w:val="008519B0"/>
    <w:rsid w:val="00851CCD"/>
    <w:rsid w:val="00851F2E"/>
    <w:rsid w:val="008521CB"/>
    <w:rsid w:val="008522DF"/>
    <w:rsid w:val="008525E3"/>
    <w:rsid w:val="00852817"/>
    <w:rsid w:val="00852AA0"/>
    <w:rsid w:val="00852B83"/>
    <w:rsid w:val="00852BE0"/>
    <w:rsid w:val="00852D11"/>
    <w:rsid w:val="00852EB1"/>
    <w:rsid w:val="00852EE0"/>
    <w:rsid w:val="0085300E"/>
    <w:rsid w:val="008530FB"/>
    <w:rsid w:val="008535A9"/>
    <w:rsid w:val="008538EB"/>
    <w:rsid w:val="00853963"/>
    <w:rsid w:val="00853964"/>
    <w:rsid w:val="00853CA3"/>
    <w:rsid w:val="00853ED3"/>
    <w:rsid w:val="00854010"/>
    <w:rsid w:val="00854483"/>
    <w:rsid w:val="008545DC"/>
    <w:rsid w:val="00855066"/>
    <w:rsid w:val="008550A3"/>
    <w:rsid w:val="008552AC"/>
    <w:rsid w:val="008553DB"/>
    <w:rsid w:val="00855665"/>
    <w:rsid w:val="00855A4C"/>
    <w:rsid w:val="00855CAE"/>
    <w:rsid w:val="00855D42"/>
    <w:rsid w:val="00855DDB"/>
    <w:rsid w:val="0085620A"/>
    <w:rsid w:val="00856226"/>
    <w:rsid w:val="00856244"/>
    <w:rsid w:val="0085632A"/>
    <w:rsid w:val="00856621"/>
    <w:rsid w:val="00856812"/>
    <w:rsid w:val="008568CC"/>
    <w:rsid w:val="008569B4"/>
    <w:rsid w:val="00857177"/>
    <w:rsid w:val="00857193"/>
    <w:rsid w:val="0085719F"/>
    <w:rsid w:val="0085743B"/>
    <w:rsid w:val="00857525"/>
    <w:rsid w:val="00857574"/>
    <w:rsid w:val="008577D6"/>
    <w:rsid w:val="008578DF"/>
    <w:rsid w:val="00857C2A"/>
    <w:rsid w:val="00857C59"/>
    <w:rsid w:val="00857D1B"/>
    <w:rsid w:val="00857EC6"/>
    <w:rsid w:val="00857EF9"/>
    <w:rsid w:val="00857FB0"/>
    <w:rsid w:val="00860156"/>
    <w:rsid w:val="008603CF"/>
    <w:rsid w:val="00860480"/>
    <w:rsid w:val="00860509"/>
    <w:rsid w:val="008606BC"/>
    <w:rsid w:val="0086095C"/>
    <w:rsid w:val="00860A96"/>
    <w:rsid w:val="00860B16"/>
    <w:rsid w:val="00860CC5"/>
    <w:rsid w:val="00860D5F"/>
    <w:rsid w:val="00860DAF"/>
    <w:rsid w:val="00860E67"/>
    <w:rsid w:val="00860EF0"/>
    <w:rsid w:val="00860FC8"/>
    <w:rsid w:val="00860FD4"/>
    <w:rsid w:val="00861291"/>
    <w:rsid w:val="0086138F"/>
    <w:rsid w:val="00861436"/>
    <w:rsid w:val="008614B3"/>
    <w:rsid w:val="008616AF"/>
    <w:rsid w:val="00861B0A"/>
    <w:rsid w:val="00861B13"/>
    <w:rsid w:val="00861BFB"/>
    <w:rsid w:val="00861D93"/>
    <w:rsid w:val="00861D9F"/>
    <w:rsid w:val="0086219B"/>
    <w:rsid w:val="0086238F"/>
    <w:rsid w:val="008623EF"/>
    <w:rsid w:val="008623F5"/>
    <w:rsid w:val="0086246F"/>
    <w:rsid w:val="008625BD"/>
    <w:rsid w:val="008626C1"/>
    <w:rsid w:val="008628A7"/>
    <w:rsid w:val="008628ED"/>
    <w:rsid w:val="008633E7"/>
    <w:rsid w:val="008638C2"/>
    <w:rsid w:val="00863924"/>
    <w:rsid w:val="00863B22"/>
    <w:rsid w:val="00863BCE"/>
    <w:rsid w:val="00863C3E"/>
    <w:rsid w:val="00863E51"/>
    <w:rsid w:val="00863E7C"/>
    <w:rsid w:val="00863F71"/>
    <w:rsid w:val="008641BF"/>
    <w:rsid w:val="00864228"/>
    <w:rsid w:val="008642A3"/>
    <w:rsid w:val="008642FB"/>
    <w:rsid w:val="008649EE"/>
    <w:rsid w:val="00864AB2"/>
    <w:rsid w:val="00864D4E"/>
    <w:rsid w:val="00864E9F"/>
    <w:rsid w:val="008650BC"/>
    <w:rsid w:val="00865690"/>
    <w:rsid w:val="00865B0D"/>
    <w:rsid w:val="00865C31"/>
    <w:rsid w:val="00865E7F"/>
    <w:rsid w:val="0086609C"/>
    <w:rsid w:val="0086615A"/>
    <w:rsid w:val="008662F0"/>
    <w:rsid w:val="008665B5"/>
    <w:rsid w:val="00866641"/>
    <w:rsid w:val="00866783"/>
    <w:rsid w:val="00866829"/>
    <w:rsid w:val="008668B9"/>
    <w:rsid w:val="008668CF"/>
    <w:rsid w:val="008669B4"/>
    <w:rsid w:val="00866C05"/>
    <w:rsid w:val="00866CD4"/>
    <w:rsid w:val="00866E81"/>
    <w:rsid w:val="00866F42"/>
    <w:rsid w:val="00867449"/>
    <w:rsid w:val="008678D4"/>
    <w:rsid w:val="00867BA0"/>
    <w:rsid w:val="00867C1E"/>
    <w:rsid w:val="00867E1B"/>
    <w:rsid w:val="008700D3"/>
    <w:rsid w:val="00870388"/>
    <w:rsid w:val="0087064E"/>
    <w:rsid w:val="00870A10"/>
    <w:rsid w:val="00870A36"/>
    <w:rsid w:val="00870A79"/>
    <w:rsid w:val="00870A90"/>
    <w:rsid w:val="00870C08"/>
    <w:rsid w:val="00870E1A"/>
    <w:rsid w:val="00870F70"/>
    <w:rsid w:val="00871458"/>
    <w:rsid w:val="008714E6"/>
    <w:rsid w:val="0087160C"/>
    <w:rsid w:val="008716CD"/>
    <w:rsid w:val="00871AE4"/>
    <w:rsid w:val="00871CB3"/>
    <w:rsid w:val="00871E23"/>
    <w:rsid w:val="00871E79"/>
    <w:rsid w:val="0087206D"/>
    <w:rsid w:val="00872191"/>
    <w:rsid w:val="008721E2"/>
    <w:rsid w:val="008722E3"/>
    <w:rsid w:val="0087232E"/>
    <w:rsid w:val="008723E3"/>
    <w:rsid w:val="00872588"/>
    <w:rsid w:val="00872598"/>
    <w:rsid w:val="0087266E"/>
    <w:rsid w:val="008726F4"/>
    <w:rsid w:val="00872718"/>
    <w:rsid w:val="00872D1A"/>
    <w:rsid w:val="00872DCF"/>
    <w:rsid w:val="008730FF"/>
    <w:rsid w:val="008733C1"/>
    <w:rsid w:val="00873580"/>
    <w:rsid w:val="00873780"/>
    <w:rsid w:val="008739D6"/>
    <w:rsid w:val="00873FA5"/>
    <w:rsid w:val="008740E4"/>
    <w:rsid w:val="00874497"/>
    <w:rsid w:val="008744A3"/>
    <w:rsid w:val="00874559"/>
    <w:rsid w:val="008747EF"/>
    <w:rsid w:val="008749A8"/>
    <w:rsid w:val="00874B38"/>
    <w:rsid w:val="00874DF8"/>
    <w:rsid w:val="00874FC0"/>
    <w:rsid w:val="008751DB"/>
    <w:rsid w:val="00875300"/>
    <w:rsid w:val="0087538F"/>
    <w:rsid w:val="0087542C"/>
    <w:rsid w:val="0087546B"/>
    <w:rsid w:val="00875697"/>
    <w:rsid w:val="00875BAA"/>
    <w:rsid w:val="00875D9D"/>
    <w:rsid w:val="00875E2A"/>
    <w:rsid w:val="00875E3F"/>
    <w:rsid w:val="00875EDC"/>
    <w:rsid w:val="008760B0"/>
    <w:rsid w:val="008761B0"/>
    <w:rsid w:val="0087622C"/>
    <w:rsid w:val="00876281"/>
    <w:rsid w:val="00876379"/>
    <w:rsid w:val="008763A4"/>
    <w:rsid w:val="008765B3"/>
    <w:rsid w:val="0087669A"/>
    <w:rsid w:val="008766C8"/>
    <w:rsid w:val="0087678D"/>
    <w:rsid w:val="008767F5"/>
    <w:rsid w:val="00876F10"/>
    <w:rsid w:val="00877073"/>
    <w:rsid w:val="008770DF"/>
    <w:rsid w:val="0087722B"/>
    <w:rsid w:val="00877336"/>
    <w:rsid w:val="00877514"/>
    <w:rsid w:val="00877610"/>
    <w:rsid w:val="00877945"/>
    <w:rsid w:val="00877A83"/>
    <w:rsid w:val="00877BC8"/>
    <w:rsid w:val="008800EC"/>
    <w:rsid w:val="00880113"/>
    <w:rsid w:val="00880140"/>
    <w:rsid w:val="0088015A"/>
    <w:rsid w:val="0088019B"/>
    <w:rsid w:val="008801CB"/>
    <w:rsid w:val="008802AA"/>
    <w:rsid w:val="008806D9"/>
    <w:rsid w:val="008807B5"/>
    <w:rsid w:val="00880943"/>
    <w:rsid w:val="008809E9"/>
    <w:rsid w:val="00880C3E"/>
    <w:rsid w:val="00880C59"/>
    <w:rsid w:val="00880CF1"/>
    <w:rsid w:val="00880F4D"/>
    <w:rsid w:val="00881181"/>
    <w:rsid w:val="008811B6"/>
    <w:rsid w:val="008813B2"/>
    <w:rsid w:val="0088161E"/>
    <w:rsid w:val="0088174E"/>
    <w:rsid w:val="0088188A"/>
    <w:rsid w:val="008818A1"/>
    <w:rsid w:val="00881B58"/>
    <w:rsid w:val="00881E21"/>
    <w:rsid w:val="00881F68"/>
    <w:rsid w:val="0088202A"/>
    <w:rsid w:val="0088229E"/>
    <w:rsid w:val="00882518"/>
    <w:rsid w:val="008827D9"/>
    <w:rsid w:val="00882832"/>
    <w:rsid w:val="00882857"/>
    <w:rsid w:val="00882B4C"/>
    <w:rsid w:val="00882DB5"/>
    <w:rsid w:val="00882E2A"/>
    <w:rsid w:val="00882EBB"/>
    <w:rsid w:val="00883272"/>
    <w:rsid w:val="00883612"/>
    <w:rsid w:val="008838C8"/>
    <w:rsid w:val="0088394F"/>
    <w:rsid w:val="008839FB"/>
    <w:rsid w:val="00883A14"/>
    <w:rsid w:val="00883B88"/>
    <w:rsid w:val="00883DDD"/>
    <w:rsid w:val="00883DEF"/>
    <w:rsid w:val="00883FBD"/>
    <w:rsid w:val="00884474"/>
    <w:rsid w:val="008845A4"/>
    <w:rsid w:val="0088463B"/>
    <w:rsid w:val="0088485F"/>
    <w:rsid w:val="00884A3A"/>
    <w:rsid w:val="00884A42"/>
    <w:rsid w:val="00884A6E"/>
    <w:rsid w:val="00884BBD"/>
    <w:rsid w:val="00884FAF"/>
    <w:rsid w:val="00885567"/>
    <w:rsid w:val="008857B5"/>
    <w:rsid w:val="00885865"/>
    <w:rsid w:val="00885984"/>
    <w:rsid w:val="00885A8E"/>
    <w:rsid w:val="00885C1C"/>
    <w:rsid w:val="00885D34"/>
    <w:rsid w:val="00886222"/>
    <w:rsid w:val="00886585"/>
    <w:rsid w:val="008865C8"/>
    <w:rsid w:val="00886672"/>
    <w:rsid w:val="00886852"/>
    <w:rsid w:val="00886E47"/>
    <w:rsid w:val="00886E63"/>
    <w:rsid w:val="00887081"/>
    <w:rsid w:val="008870E4"/>
    <w:rsid w:val="0088715C"/>
    <w:rsid w:val="00887161"/>
    <w:rsid w:val="0088748F"/>
    <w:rsid w:val="008874B8"/>
    <w:rsid w:val="0088769C"/>
    <w:rsid w:val="00887784"/>
    <w:rsid w:val="008878F4"/>
    <w:rsid w:val="00887BB0"/>
    <w:rsid w:val="00887BD7"/>
    <w:rsid w:val="00887DF9"/>
    <w:rsid w:val="0089019C"/>
    <w:rsid w:val="008901B1"/>
    <w:rsid w:val="008902D8"/>
    <w:rsid w:val="008902FA"/>
    <w:rsid w:val="00890625"/>
    <w:rsid w:val="0089071D"/>
    <w:rsid w:val="00890D20"/>
    <w:rsid w:val="00890F67"/>
    <w:rsid w:val="00890FB4"/>
    <w:rsid w:val="00890FC1"/>
    <w:rsid w:val="008911C8"/>
    <w:rsid w:val="008912E8"/>
    <w:rsid w:val="00891317"/>
    <w:rsid w:val="00891319"/>
    <w:rsid w:val="008915F8"/>
    <w:rsid w:val="00891983"/>
    <w:rsid w:val="00891C22"/>
    <w:rsid w:val="00891CEF"/>
    <w:rsid w:val="00891D48"/>
    <w:rsid w:val="00891D5C"/>
    <w:rsid w:val="0089200E"/>
    <w:rsid w:val="00892415"/>
    <w:rsid w:val="00892464"/>
    <w:rsid w:val="00892561"/>
    <w:rsid w:val="00892C1E"/>
    <w:rsid w:val="00892D09"/>
    <w:rsid w:val="00892D33"/>
    <w:rsid w:val="00892E02"/>
    <w:rsid w:val="00893185"/>
    <w:rsid w:val="0089320B"/>
    <w:rsid w:val="0089359C"/>
    <w:rsid w:val="00893653"/>
    <w:rsid w:val="0089372E"/>
    <w:rsid w:val="0089385B"/>
    <w:rsid w:val="00893978"/>
    <w:rsid w:val="008939D5"/>
    <w:rsid w:val="00893C60"/>
    <w:rsid w:val="00893CA9"/>
    <w:rsid w:val="00893E75"/>
    <w:rsid w:val="00893EA7"/>
    <w:rsid w:val="00893F05"/>
    <w:rsid w:val="00893FE0"/>
    <w:rsid w:val="00894019"/>
    <w:rsid w:val="008940B1"/>
    <w:rsid w:val="00894147"/>
    <w:rsid w:val="008941B8"/>
    <w:rsid w:val="008943FA"/>
    <w:rsid w:val="0089453B"/>
    <w:rsid w:val="00894785"/>
    <w:rsid w:val="00894939"/>
    <w:rsid w:val="00894944"/>
    <w:rsid w:val="008949F7"/>
    <w:rsid w:val="00894A27"/>
    <w:rsid w:val="00894AA3"/>
    <w:rsid w:val="00894BAE"/>
    <w:rsid w:val="00894EA0"/>
    <w:rsid w:val="00894F56"/>
    <w:rsid w:val="00894FDA"/>
    <w:rsid w:val="008950EE"/>
    <w:rsid w:val="008951D9"/>
    <w:rsid w:val="008951EA"/>
    <w:rsid w:val="0089530A"/>
    <w:rsid w:val="00895347"/>
    <w:rsid w:val="00895766"/>
    <w:rsid w:val="00895955"/>
    <w:rsid w:val="00895ADC"/>
    <w:rsid w:val="00895B57"/>
    <w:rsid w:val="00895B97"/>
    <w:rsid w:val="00895CFC"/>
    <w:rsid w:val="00895DBE"/>
    <w:rsid w:val="00895FBF"/>
    <w:rsid w:val="00896061"/>
    <w:rsid w:val="0089620B"/>
    <w:rsid w:val="0089639D"/>
    <w:rsid w:val="008967DD"/>
    <w:rsid w:val="00896A8D"/>
    <w:rsid w:val="00896CDA"/>
    <w:rsid w:val="00896F11"/>
    <w:rsid w:val="008970B2"/>
    <w:rsid w:val="008974B7"/>
    <w:rsid w:val="00897780"/>
    <w:rsid w:val="0089797D"/>
    <w:rsid w:val="008979BB"/>
    <w:rsid w:val="00897C29"/>
    <w:rsid w:val="00897D07"/>
    <w:rsid w:val="00897F53"/>
    <w:rsid w:val="008A0022"/>
    <w:rsid w:val="008A0033"/>
    <w:rsid w:val="008A0320"/>
    <w:rsid w:val="008A059B"/>
    <w:rsid w:val="008A05D1"/>
    <w:rsid w:val="008A0719"/>
    <w:rsid w:val="008A09A0"/>
    <w:rsid w:val="008A0A02"/>
    <w:rsid w:val="008A0B57"/>
    <w:rsid w:val="008A0CBD"/>
    <w:rsid w:val="008A0E89"/>
    <w:rsid w:val="008A1456"/>
    <w:rsid w:val="008A1774"/>
    <w:rsid w:val="008A19C7"/>
    <w:rsid w:val="008A19F8"/>
    <w:rsid w:val="008A1D40"/>
    <w:rsid w:val="008A1DD8"/>
    <w:rsid w:val="008A2049"/>
    <w:rsid w:val="008A20C3"/>
    <w:rsid w:val="008A21DB"/>
    <w:rsid w:val="008A231D"/>
    <w:rsid w:val="008A254E"/>
    <w:rsid w:val="008A2550"/>
    <w:rsid w:val="008A26F7"/>
    <w:rsid w:val="008A2790"/>
    <w:rsid w:val="008A2DAB"/>
    <w:rsid w:val="008A2E81"/>
    <w:rsid w:val="008A2F94"/>
    <w:rsid w:val="008A2F9C"/>
    <w:rsid w:val="008A302B"/>
    <w:rsid w:val="008A3241"/>
    <w:rsid w:val="008A3255"/>
    <w:rsid w:val="008A32CE"/>
    <w:rsid w:val="008A3440"/>
    <w:rsid w:val="008A37E2"/>
    <w:rsid w:val="008A383A"/>
    <w:rsid w:val="008A3885"/>
    <w:rsid w:val="008A3C7B"/>
    <w:rsid w:val="008A3F3F"/>
    <w:rsid w:val="008A4200"/>
    <w:rsid w:val="008A4372"/>
    <w:rsid w:val="008A4870"/>
    <w:rsid w:val="008A48C1"/>
    <w:rsid w:val="008A49AB"/>
    <w:rsid w:val="008A4A80"/>
    <w:rsid w:val="008A4B8C"/>
    <w:rsid w:val="008A5045"/>
    <w:rsid w:val="008A50D3"/>
    <w:rsid w:val="008A51FE"/>
    <w:rsid w:val="008A5231"/>
    <w:rsid w:val="008A52B9"/>
    <w:rsid w:val="008A54D6"/>
    <w:rsid w:val="008A5516"/>
    <w:rsid w:val="008A5632"/>
    <w:rsid w:val="008A575C"/>
    <w:rsid w:val="008A5860"/>
    <w:rsid w:val="008A593B"/>
    <w:rsid w:val="008A5A2F"/>
    <w:rsid w:val="008A5DC4"/>
    <w:rsid w:val="008A5FC7"/>
    <w:rsid w:val="008A5FED"/>
    <w:rsid w:val="008A6153"/>
    <w:rsid w:val="008A61DF"/>
    <w:rsid w:val="008A6213"/>
    <w:rsid w:val="008A62C0"/>
    <w:rsid w:val="008A6494"/>
    <w:rsid w:val="008A6567"/>
    <w:rsid w:val="008A67CE"/>
    <w:rsid w:val="008A6989"/>
    <w:rsid w:val="008A6BB1"/>
    <w:rsid w:val="008A6EE7"/>
    <w:rsid w:val="008A70B2"/>
    <w:rsid w:val="008A7123"/>
    <w:rsid w:val="008A7303"/>
    <w:rsid w:val="008A73C2"/>
    <w:rsid w:val="008A74D4"/>
    <w:rsid w:val="008A75A2"/>
    <w:rsid w:val="008A765C"/>
    <w:rsid w:val="008A7824"/>
    <w:rsid w:val="008A7D73"/>
    <w:rsid w:val="008B002B"/>
    <w:rsid w:val="008B0290"/>
    <w:rsid w:val="008B02D4"/>
    <w:rsid w:val="008B0456"/>
    <w:rsid w:val="008B0537"/>
    <w:rsid w:val="008B060E"/>
    <w:rsid w:val="008B06B3"/>
    <w:rsid w:val="008B0785"/>
    <w:rsid w:val="008B07FA"/>
    <w:rsid w:val="008B081C"/>
    <w:rsid w:val="008B08B7"/>
    <w:rsid w:val="008B0CDB"/>
    <w:rsid w:val="008B0D42"/>
    <w:rsid w:val="008B0F28"/>
    <w:rsid w:val="008B10D9"/>
    <w:rsid w:val="008B12D2"/>
    <w:rsid w:val="008B1326"/>
    <w:rsid w:val="008B13EE"/>
    <w:rsid w:val="008B164B"/>
    <w:rsid w:val="008B17AF"/>
    <w:rsid w:val="008B17D2"/>
    <w:rsid w:val="008B196E"/>
    <w:rsid w:val="008B1A6D"/>
    <w:rsid w:val="008B1C9D"/>
    <w:rsid w:val="008B1D62"/>
    <w:rsid w:val="008B1DAE"/>
    <w:rsid w:val="008B1F1F"/>
    <w:rsid w:val="008B2040"/>
    <w:rsid w:val="008B2043"/>
    <w:rsid w:val="008B21F1"/>
    <w:rsid w:val="008B24A4"/>
    <w:rsid w:val="008B26A7"/>
    <w:rsid w:val="008B278A"/>
    <w:rsid w:val="008B27AB"/>
    <w:rsid w:val="008B28FE"/>
    <w:rsid w:val="008B2B96"/>
    <w:rsid w:val="008B2BAA"/>
    <w:rsid w:val="008B2C9E"/>
    <w:rsid w:val="008B2E29"/>
    <w:rsid w:val="008B3419"/>
    <w:rsid w:val="008B358A"/>
    <w:rsid w:val="008B3605"/>
    <w:rsid w:val="008B362B"/>
    <w:rsid w:val="008B3826"/>
    <w:rsid w:val="008B38B6"/>
    <w:rsid w:val="008B3B26"/>
    <w:rsid w:val="008B3EEA"/>
    <w:rsid w:val="008B3F1F"/>
    <w:rsid w:val="008B4188"/>
    <w:rsid w:val="008B4459"/>
    <w:rsid w:val="008B446D"/>
    <w:rsid w:val="008B450C"/>
    <w:rsid w:val="008B4650"/>
    <w:rsid w:val="008B4949"/>
    <w:rsid w:val="008B4A3D"/>
    <w:rsid w:val="008B4BF6"/>
    <w:rsid w:val="008B4C65"/>
    <w:rsid w:val="008B4DE0"/>
    <w:rsid w:val="008B4E36"/>
    <w:rsid w:val="008B4E8E"/>
    <w:rsid w:val="008B5412"/>
    <w:rsid w:val="008B5753"/>
    <w:rsid w:val="008B59F8"/>
    <w:rsid w:val="008B5CA5"/>
    <w:rsid w:val="008B5F63"/>
    <w:rsid w:val="008B60D5"/>
    <w:rsid w:val="008B6220"/>
    <w:rsid w:val="008B633A"/>
    <w:rsid w:val="008B637A"/>
    <w:rsid w:val="008B6479"/>
    <w:rsid w:val="008B65D3"/>
    <w:rsid w:val="008B661C"/>
    <w:rsid w:val="008B68E9"/>
    <w:rsid w:val="008B693B"/>
    <w:rsid w:val="008B697A"/>
    <w:rsid w:val="008B6AC4"/>
    <w:rsid w:val="008B6B4E"/>
    <w:rsid w:val="008B6F39"/>
    <w:rsid w:val="008B70AA"/>
    <w:rsid w:val="008B7186"/>
    <w:rsid w:val="008B728A"/>
    <w:rsid w:val="008B731D"/>
    <w:rsid w:val="008B73B6"/>
    <w:rsid w:val="008B751F"/>
    <w:rsid w:val="008B75FB"/>
    <w:rsid w:val="008B7661"/>
    <w:rsid w:val="008B77D4"/>
    <w:rsid w:val="008B7897"/>
    <w:rsid w:val="008B78EA"/>
    <w:rsid w:val="008B799A"/>
    <w:rsid w:val="008B7BC2"/>
    <w:rsid w:val="008B7C3C"/>
    <w:rsid w:val="008B7CAD"/>
    <w:rsid w:val="008B7CB6"/>
    <w:rsid w:val="008B7D2F"/>
    <w:rsid w:val="008C0029"/>
    <w:rsid w:val="008C023D"/>
    <w:rsid w:val="008C034A"/>
    <w:rsid w:val="008C0366"/>
    <w:rsid w:val="008C057A"/>
    <w:rsid w:val="008C0601"/>
    <w:rsid w:val="008C066B"/>
    <w:rsid w:val="008C073D"/>
    <w:rsid w:val="008C0933"/>
    <w:rsid w:val="008C0AB7"/>
    <w:rsid w:val="008C0B0C"/>
    <w:rsid w:val="008C0F24"/>
    <w:rsid w:val="008C0F4C"/>
    <w:rsid w:val="008C0FFD"/>
    <w:rsid w:val="008C14E0"/>
    <w:rsid w:val="008C177C"/>
    <w:rsid w:val="008C1EFC"/>
    <w:rsid w:val="008C1F06"/>
    <w:rsid w:val="008C21C7"/>
    <w:rsid w:val="008C2274"/>
    <w:rsid w:val="008C22DF"/>
    <w:rsid w:val="008C25D5"/>
    <w:rsid w:val="008C2726"/>
    <w:rsid w:val="008C27FB"/>
    <w:rsid w:val="008C2883"/>
    <w:rsid w:val="008C2891"/>
    <w:rsid w:val="008C2DA8"/>
    <w:rsid w:val="008C2E4D"/>
    <w:rsid w:val="008C2EC6"/>
    <w:rsid w:val="008C3440"/>
    <w:rsid w:val="008C34A6"/>
    <w:rsid w:val="008C377C"/>
    <w:rsid w:val="008C384B"/>
    <w:rsid w:val="008C3A52"/>
    <w:rsid w:val="008C40A5"/>
    <w:rsid w:val="008C412C"/>
    <w:rsid w:val="008C4611"/>
    <w:rsid w:val="008C4700"/>
    <w:rsid w:val="008C472F"/>
    <w:rsid w:val="008C48BF"/>
    <w:rsid w:val="008C4C49"/>
    <w:rsid w:val="008C4CA9"/>
    <w:rsid w:val="008C4E61"/>
    <w:rsid w:val="008C52D7"/>
    <w:rsid w:val="008C52DC"/>
    <w:rsid w:val="008C53A9"/>
    <w:rsid w:val="008C557A"/>
    <w:rsid w:val="008C56FB"/>
    <w:rsid w:val="008C5A98"/>
    <w:rsid w:val="008C5AD8"/>
    <w:rsid w:val="008C5BCF"/>
    <w:rsid w:val="008C5E7C"/>
    <w:rsid w:val="008C5E85"/>
    <w:rsid w:val="008C5ECA"/>
    <w:rsid w:val="008C5FE4"/>
    <w:rsid w:val="008C6013"/>
    <w:rsid w:val="008C6141"/>
    <w:rsid w:val="008C619F"/>
    <w:rsid w:val="008C64A3"/>
    <w:rsid w:val="008C668E"/>
    <w:rsid w:val="008C66E0"/>
    <w:rsid w:val="008C677D"/>
    <w:rsid w:val="008C67F1"/>
    <w:rsid w:val="008C689B"/>
    <w:rsid w:val="008C6A0E"/>
    <w:rsid w:val="008C6E71"/>
    <w:rsid w:val="008C6F6C"/>
    <w:rsid w:val="008C711B"/>
    <w:rsid w:val="008C718A"/>
    <w:rsid w:val="008C79B3"/>
    <w:rsid w:val="008C7B04"/>
    <w:rsid w:val="008C7DC0"/>
    <w:rsid w:val="008D0115"/>
    <w:rsid w:val="008D0117"/>
    <w:rsid w:val="008D01CA"/>
    <w:rsid w:val="008D0533"/>
    <w:rsid w:val="008D0676"/>
    <w:rsid w:val="008D072B"/>
    <w:rsid w:val="008D0B5F"/>
    <w:rsid w:val="008D0EB3"/>
    <w:rsid w:val="008D111F"/>
    <w:rsid w:val="008D1177"/>
    <w:rsid w:val="008D1201"/>
    <w:rsid w:val="008D128A"/>
    <w:rsid w:val="008D1309"/>
    <w:rsid w:val="008D1399"/>
    <w:rsid w:val="008D1581"/>
    <w:rsid w:val="008D1A75"/>
    <w:rsid w:val="008D1AC9"/>
    <w:rsid w:val="008D1AE6"/>
    <w:rsid w:val="008D1B1D"/>
    <w:rsid w:val="008D1B27"/>
    <w:rsid w:val="008D1B64"/>
    <w:rsid w:val="008D1CA9"/>
    <w:rsid w:val="008D1E29"/>
    <w:rsid w:val="008D2075"/>
    <w:rsid w:val="008D2096"/>
    <w:rsid w:val="008D240D"/>
    <w:rsid w:val="008D264F"/>
    <w:rsid w:val="008D2674"/>
    <w:rsid w:val="008D2BD0"/>
    <w:rsid w:val="008D2ECC"/>
    <w:rsid w:val="008D307F"/>
    <w:rsid w:val="008D3110"/>
    <w:rsid w:val="008D3570"/>
    <w:rsid w:val="008D3572"/>
    <w:rsid w:val="008D3857"/>
    <w:rsid w:val="008D3901"/>
    <w:rsid w:val="008D3996"/>
    <w:rsid w:val="008D3E6F"/>
    <w:rsid w:val="008D3F45"/>
    <w:rsid w:val="008D4164"/>
    <w:rsid w:val="008D44CE"/>
    <w:rsid w:val="008D47E8"/>
    <w:rsid w:val="008D4B0D"/>
    <w:rsid w:val="008D4CBA"/>
    <w:rsid w:val="008D4D34"/>
    <w:rsid w:val="008D4D59"/>
    <w:rsid w:val="008D4D68"/>
    <w:rsid w:val="008D4D95"/>
    <w:rsid w:val="008D4E0D"/>
    <w:rsid w:val="008D5113"/>
    <w:rsid w:val="008D5375"/>
    <w:rsid w:val="008D569B"/>
    <w:rsid w:val="008D571A"/>
    <w:rsid w:val="008D5ACA"/>
    <w:rsid w:val="008D5DE8"/>
    <w:rsid w:val="008D5E77"/>
    <w:rsid w:val="008D5F9A"/>
    <w:rsid w:val="008D625A"/>
    <w:rsid w:val="008D627C"/>
    <w:rsid w:val="008D64D9"/>
    <w:rsid w:val="008D6781"/>
    <w:rsid w:val="008D6872"/>
    <w:rsid w:val="008D69DB"/>
    <w:rsid w:val="008D6B32"/>
    <w:rsid w:val="008D6C07"/>
    <w:rsid w:val="008D6C30"/>
    <w:rsid w:val="008D6D6D"/>
    <w:rsid w:val="008D6D94"/>
    <w:rsid w:val="008D6D9D"/>
    <w:rsid w:val="008D6E5C"/>
    <w:rsid w:val="008D6ED2"/>
    <w:rsid w:val="008D6F82"/>
    <w:rsid w:val="008D6FF6"/>
    <w:rsid w:val="008D715A"/>
    <w:rsid w:val="008D72AA"/>
    <w:rsid w:val="008D733B"/>
    <w:rsid w:val="008D735D"/>
    <w:rsid w:val="008D7372"/>
    <w:rsid w:val="008D78A5"/>
    <w:rsid w:val="008D7A8C"/>
    <w:rsid w:val="008D7BF8"/>
    <w:rsid w:val="008D7C3B"/>
    <w:rsid w:val="008D7C90"/>
    <w:rsid w:val="008D7D5B"/>
    <w:rsid w:val="008E00EA"/>
    <w:rsid w:val="008E0196"/>
    <w:rsid w:val="008E01E2"/>
    <w:rsid w:val="008E0207"/>
    <w:rsid w:val="008E02CB"/>
    <w:rsid w:val="008E0347"/>
    <w:rsid w:val="008E0452"/>
    <w:rsid w:val="008E0495"/>
    <w:rsid w:val="008E0558"/>
    <w:rsid w:val="008E05DA"/>
    <w:rsid w:val="008E074F"/>
    <w:rsid w:val="008E0AE4"/>
    <w:rsid w:val="008E0B05"/>
    <w:rsid w:val="008E0BAD"/>
    <w:rsid w:val="008E0E11"/>
    <w:rsid w:val="008E1060"/>
    <w:rsid w:val="008E1114"/>
    <w:rsid w:val="008E1318"/>
    <w:rsid w:val="008E132E"/>
    <w:rsid w:val="008E174F"/>
    <w:rsid w:val="008E1B6D"/>
    <w:rsid w:val="008E1CF2"/>
    <w:rsid w:val="008E1F58"/>
    <w:rsid w:val="008E20A6"/>
    <w:rsid w:val="008E2171"/>
    <w:rsid w:val="008E279C"/>
    <w:rsid w:val="008E28A3"/>
    <w:rsid w:val="008E2916"/>
    <w:rsid w:val="008E2A0C"/>
    <w:rsid w:val="008E2C80"/>
    <w:rsid w:val="008E2CB7"/>
    <w:rsid w:val="008E2D37"/>
    <w:rsid w:val="008E2DE2"/>
    <w:rsid w:val="008E2F5E"/>
    <w:rsid w:val="008E345A"/>
    <w:rsid w:val="008E3673"/>
    <w:rsid w:val="008E384E"/>
    <w:rsid w:val="008E38B4"/>
    <w:rsid w:val="008E3A12"/>
    <w:rsid w:val="008E3AAF"/>
    <w:rsid w:val="008E3B0A"/>
    <w:rsid w:val="008E3B5C"/>
    <w:rsid w:val="008E3CB1"/>
    <w:rsid w:val="008E3DD0"/>
    <w:rsid w:val="008E3DDF"/>
    <w:rsid w:val="008E4091"/>
    <w:rsid w:val="008E4094"/>
    <w:rsid w:val="008E4271"/>
    <w:rsid w:val="008E4869"/>
    <w:rsid w:val="008E488B"/>
    <w:rsid w:val="008E4B9E"/>
    <w:rsid w:val="008E4CD6"/>
    <w:rsid w:val="008E4DFC"/>
    <w:rsid w:val="008E4E6B"/>
    <w:rsid w:val="008E4F87"/>
    <w:rsid w:val="008E5041"/>
    <w:rsid w:val="008E5839"/>
    <w:rsid w:val="008E587D"/>
    <w:rsid w:val="008E58EE"/>
    <w:rsid w:val="008E59E0"/>
    <w:rsid w:val="008E5C1D"/>
    <w:rsid w:val="008E5DAE"/>
    <w:rsid w:val="008E5DFA"/>
    <w:rsid w:val="008E5EA4"/>
    <w:rsid w:val="008E5EAE"/>
    <w:rsid w:val="008E6160"/>
    <w:rsid w:val="008E62F3"/>
    <w:rsid w:val="008E6410"/>
    <w:rsid w:val="008E6491"/>
    <w:rsid w:val="008E6535"/>
    <w:rsid w:val="008E6CB6"/>
    <w:rsid w:val="008E6E07"/>
    <w:rsid w:val="008E6E33"/>
    <w:rsid w:val="008E6FAE"/>
    <w:rsid w:val="008E70A8"/>
    <w:rsid w:val="008E70E9"/>
    <w:rsid w:val="008E71F9"/>
    <w:rsid w:val="008E722D"/>
    <w:rsid w:val="008E7255"/>
    <w:rsid w:val="008E72EC"/>
    <w:rsid w:val="008E7364"/>
    <w:rsid w:val="008E7398"/>
    <w:rsid w:val="008E748D"/>
    <w:rsid w:val="008E7596"/>
    <w:rsid w:val="008E768A"/>
    <w:rsid w:val="008E77E7"/>
    <w:rsid w:val="008E7CEF"/>
    <w:rsid w:val="008E7DF2"/>
    <w:rsid w:val="008E7E14"/>
    <w:rsid w:val="008E7E84"/>
    <w:rsid w:val="008E7F0B"/>
    <w:rsid w:val="008E7FE8"/>
    <w:rsid w:val="008F00F2"/>
    <w:rsid w:val="008F0157"/>
    <w:rsid w:val="008F0351"/>
    <w:rsid w:val="008F0682"/>
    <w:rsid w:val="008F0794"/>
    <w:rsid w:val="008F07B2"/>
    <w:rsid w:val="008F0BB6"/>
    <w:rsid w:val="008F0C6E"/>
    <w:rsid w:val="008F0CF9"/>
    <w:rsid w:val="008F0E46"/>
    <w:rsid w:val="008F0F19"/>
    <w:rsid w:val="008F10B0"/>
    <w:rsid w:val="008F10DE"/>
    <w:rsid w:val="008F125D"/>
    <w:rsid w:val="008F12B5"/>
    <w:rsid w:val="008F134D"/>
    <w:rsid w:val="008F138C"/>
    <w:rsid w:val="008F13A9"/>
    <w:rsid w:val="008F155F"/>
    <w:rsid w:val="008F1755"/>
    <w:rsid w:val="008F19D9"/>
    <w:rsid w:val="008F1BCE"/>
    <w:rsid w:val="008F1CA5"/>
    <w:rsid w:val="008F1F5D"/>
    <w:rsid w:val="008F20D3"/>
    <w:rsid w:val="008F227C"/>
    <w:rsid w:val="008F22F4"/>
    <w:rsid w:val="008F234D"/>
    <w:rsid w:val="008F2868"/>
    <w:rsid w:val="008F28AC"/>
    <w:rsid w:val="008F2A4E"/>
    <w:rsid w:val="008F2B33"/>
    <w:rsid w:val="008F2C6B"/>
    <w:rsid w:val="008F2DC5"/>
    <w:rsid w:val="008F2E45"/>
    <w:rsid w:val="008F2F51"/>
    <w:rsid w:val="008F316F"/>
    <w:rsid w:val="008F3241"/>
    <w:rsid w:val="008F3418"/>
    <w:rsid w:val="008F34BD"/>
    <w:rsid w:val="008F34F5"/>
    <w:rsid w:val="008F359C"/>
    <w:rsid w:val="008F35C7"/>
    <w:rsid w:val="008F35DC"/>
    <w:rsid w:val="008F37F6"/>
    <w:rsid w:val="008F399F"/>
    <w:rsid w:val="008F3A56"/>
    <w:rsid w:val="008F3B78"/>
    <w:rsid w:val="008F3BBF"/>
    <w:rsid w:val="008F3C17"/>
    <w:rsid w:val="008F3C95"/>
    <w:rsid w:val="008F3D34"/>
    <w:rsid w:val="008F411B"/>
    <w:rsid w:val="008F427C"/>
    <w:rsid w:val="008F4475"/>
    <w:rsid w:val="008F45A3"/>
    <w:rsid w:val="008F477A"/>
    <w:rsid w:val="008F48F7"/>
    <w:rsid w:val="008F4915"/>
    <w:rsid w:val="008F5229"/>
    <w:rsid w:val="008F52CC"/>
    <w:rsid w:val="008F5636"/>
    <w:rsid w:val="008F56BA"/>
    <w:rsid w:val="008F5CB9"/>
    <w:rsid w:val="008F6195"/>
    <w:rsid w:val="008F683F"/>
    <w:rsid w:val="008F6898"/>
    <w:rsid w:val="008F6A45"/>
    <w:rsid w:val="008F6A9E"/>
    <w:rsid w:val="008F6ABB"/>
    <w:rsid w:val="008F6B5F"/>
    <w:rsid w:val="008F6BAC"/>
    <w:rsid w:val="008F6EB9"/>
    <w:rsid w:val="008F6FDB"/>
    <w:rsid w:val="008F71B4"/>
    <w:rsid w:val="008F7307"/>
    <w:rsid w:val="008F7401"/>
    <w:rsid w:val="008F7463"/>
    <w:rsid w:val="008F74A5"/>
    <w:rsid w:val="008F762C"/>
    <w:rsid w:val="008F7A3E"/>
    <w:rsid w:val="008F7AE0"/>
    <w:rsid w:val="008F7F31"/>
    <w:rsid w:val="008F7F52"/>
    <w:rsid w:val="00900071"/>
    <w:rsid w:val="00900121"/>
    <w:rsid w:val="0090020D"/>
    <w:rsid w:val="0090029B"/>
    <w:rsid w:val="00900721"/>
    <w:rsid w:val="009008ED"/>
    <w:rsid w:val="00900AF4"/>
    <w:rsid w:val="0090105E"/>
    <w:rsid w:val="00901085"/>
    <w:rsid w:val="009010FA"/>
    <w:rsid w:val="00901408"/>
    <w:rsid w:val="0090164C"/>
    <w:rsid w:val="00901673"/>
    <w:rsid w:val="009016A8"/>
    <w:rsid w:val="00901733"/>
    <w:rsid w:val="009017D4"/>
    <w:rsid w:val="009018FF"/>
    <w:rsid w:val="009019E7"/>
    <w:rsid w:val="009019F0"/>
    <w:rsid w:val="00901B4B"/>
    <w:rsid w:val="00901B64"/>
    <w:rsid w:val="00901C44"/>
    <w:rsid w:val="009022C2"/>
    <w:rsid w:val="00902386"/>
    <w:rsid w:val="009024BB"/>
    <w:rsid w:val="00902613"/>
    <w:rsid w:val="00902AF9"/>
    <w:rsid w:val="00902C51"/>
    <w:rsid w:val="00902DFC"/>
    <w:rsid w:val="00902F36"/>
    <w:rsid w:val="00903055"/>
    <w:rsid w:val="0090309B"/>
    <w:rsid w:val="0090320E"/>
    <w:rsid w:val="009033DF"/>
    <w:rsid w:val="009036DC"/>
    <w:rsid w:val="009044C0"/>
    <w:rsid w:val="009044FA"/>
    <w:rsid w:val="00904675"/>
    <w:rsid w:val="00904BA7"/>
    <w:rsid w:val="00904CBE"/>
    <w:rsid w:val="00904E05"/>
    <w:rsid w:val="00904EDA"/>
    <w:rsid w:val="00904F7F"/>
    <w:rsid w:val="00904FF5"/>
    <w:rsid w:val="009050C9"/>
    <w:rsid w:val="00905127"/>
    <w:rsid w:val="009055D2"/>
    <w:rsid w:val="00905604"/>
    <w:rsid w:val="00905615"/>
    <w:rsid w:val="009056FB"/>
    <w:rsid w:val="00905809"/>
    <w:rsid w:val="00905EED"/>
    <w:rsid w:val="0090613C"/>
    <w:rsid w:val="00906159"/>
    <w:rsid w:val="009061F9"/>
    <w:rsid w:val="0090624D"/>
    <w:rsid w:val="009064A6"/>
    <w:rsid w:val="009065FA"/>
    <w:rsid w:val="00906857"/>
    <w:rsid w:val="00906AD7"/>
    <w:rsid w:val="00906B4A"/>
    <w:rsid w:val="00906F0A"/>
    <w:rsid w:val="009070AC"/>
    <w:rsid w:val="009073ED"/>
    <w:rsid w:val="0090748F"/>
    <w:rsid w:val="009074C7"/>
    <w:rsid w:val="00907602"/>
    <w:rsid w:val="00907721"/>
    <w:rsid w:val="009078F5"/>
    <w:rsid w:val="00907C37"/>
    <w:rsid w:val="00907EF9"/>
    <w:rsid w:val="009102FF"/>
    <w:rsid w:val="0091049F"/>
    <w:rsid w:val="009106FD"/>
    <w:rsid w:val="00910B75"/>
    <w:rsid w:val="00910D24"/>
    <w:rsid w:val="00910F63"/>
    <w:rsid w:val="00911094"/>
    <w:rsid w:val="00911539"/>
    <w:rsid w:val="0091178D"/>
    <w:rsid w:val="0091178E"/>
    <w:rsid w:val="00911B14"/>
    <w:rsid w:val="00911B70"/>
    <w:rsid w:val="00911F72"/>
    <w:rsid w:val="00912321"/>
    <w:rsid w:val="009123CE"/>
    <w:rsid w:val="00912614"/>
    <w:rsid w:val="009126C4"/>
    <w:rsid w:val="0091280D"/>
    <w:rsid w:val="009128AD"/>
    <w:rsid w:val="00912A00"/>
    <w:rsid w:val="00912A5C"/>
    <w:rsid w:val="00912A63"/>
    <w:rsid w:val="00912B71"/>
    <w:rsid w:val="00912BB0"/>
    <w:rsid w:val="00912C9F"/>
    <w:rsid w:val="00912DC5"/>
    <w:rsid w:val="00912E79"/>
    <w:rsid w:val="00912EF8"/>
    <w:rsid w:val="00912F47"/>
    <w:rsid w:val="0091302E"/>
    <w:rsid w:val="00913043"/>
    <w:rsid w:val="009131A8"/>
    <w:rsid w:val="009132E4"/>
    <w:rsid w:val="0091333F"/>
    <w:rsid w:val="00913436"/>
    <w:rsid w:val="009134F5"/>
    <w:rsid w:val="00913B22"/>
    <w:rsid w:val="00913BD0"/>
    <w:rsid w:val="00913F16"/>
    <w:rsid w:val="00914387"/>
    <w:rsid w:val="0091470C"/>
    <w:rsid w:val="00914C66"/>
    <w:rsid w:val="00914E25"/>
    <w:rsid w:val="0091505A"/>
    <w:rsid w:val="009152C5"/>
    <w:rsid w:val="0091535A"/>
    <w:rsid w:val="009154D2"/>
    <w:rsid w:val="00915542"/>
    <w:rsid w:val="0091556B"/>
    <w:rsid w:val="009155A2"/>
    <w:rsid w:val="009158FA"/>
    <w:rsid w:val="00915E74"/>
    <w:rsid w:val="009161FA"/>
    <w:rsid w:val="00916657"/>
    <w:rsid w:val="00916BE3"/>
    <w:rsid w:val="00916C6C"/>
    <w:rsid w:val="00916E31"/>
    <w:rsid w:val="00916F0B"/>
    <w:rsid w:val="00916F1D"/>
    <w:rsid w:val="00917353"/>
    <w:rsid w:val="00917418"/>
    <w:rsid w:val="00917494"/>
    <w:rsid w:val="009174E3"/>
    <w:rsid w:val="00917564"/>
    <w:rsid w:val="00917787"/>
    <w:rsid w:val="00917996"/>
    <w:rsid w:val="00917AD8"/>
    <w:rsid w:val="00917B05"/>
    <w:rsid w:val="00917B94"/>
    <w:rsid w:val="0092002D"/>
    <w:rsid w:val="0092015D"/>
    <w:rsid w:val="009201D3"/>
    <w:rsid w:val="00920276"/>
    <w:rsid w:val="0092039B"/>
    <w:rsid w:val="00920448"/>
    <w:rsid w:val="00920822"/>
    <w:rsid w:val="009208C3"/>
    <w:rsid w:val="0092095B"/>
    <w:rsid w:val="00920A73"/>
    <w:rsid w:val="00920B27"/>
    <w:rsid w:val="00920F9F"/>
    <w:rsid w:val="009210EC"/>
    <w:rsid w:val="00921110"/>
    <w:rsid w:val="0092139C"/>
    <w:rsid w:val="0092141D"/>
    <w:rsid w:val="009215A0"/>
    <w:rsid w:val="0092163A"/>
    <w:rsid w:val="0092165A"/>
    <w:rsid w:val="0092168C"/>
    <w:rsid w:val="009217DA"/>
    <w:rsid w:val="009217EE"/>
    <w:rsid w:val="00921807"/>
    <w:rsid w:val="009219B1"/>
    <w:rsid w:val="00921B25"/>
    <w:rsid w:val="00921C63"/>
    <w:rsid w:val="00921D6F"/>
    <w:rsid w:val="00922089"/>
    <w:rsid w:val="0092254B"/>
    <w:rsid w:val="0092261C"/>
    <w:rsid w:val="009226F3"/>
    <w:rsid w:val="009229C6"/>
    <w:rsid w:val="00922CFA"/>
    <w:rsid w:val="00922D1E"/>
    <w:rsid w:val="00922D6D"/>
    <w:rsid w:val="00922F52"/>
    <w:rsid w:val="009231CA"/>
    <w:rsid w:val="0092346F"/>
    <w:rsid w:val="0092356F"/>
    <w:rsid w:val="0092380F"/>
    <w:rsid w:val="00923DB9"/>
    <w:rsid w:val="00923FDE"/>
    <w:rsid w:val="009243F9"/>
    <w:rsid w:val="00924A4E"/>
    <w:rsid w:val="00924BB0"/>
    <w:rsid w:val="00924C22"/>
    <w:rsid w:val="00924C43"/>
    <w:rsid w:val="00924E15"/>
    <w:rsid w:val="00924FB4"/>
    <w:rsid w:val="00924FE5"/>
    <w:rsid w:val="009255CA"/>
    <w:rsid w:val="00925627"/>
    <w:rsid w:val="00925783"/>
    <w:rsid w:val="00925888"/>
    <w:rsid w:val="00925D49"/>
    <w:rsid w:val="00925DDA"/>
    <w:rsid w:val="00925F0F"/>
    <w:rsid w:val="00925F39"/>
    <w:rsid w:val="00925F69"/>
    <w:rsid w:val="0092614D"/>
    <w:rsid w:val="009267B7"/>
    <w:rsid w:val="00926C87"/>
    <w:rsid w:val="00926F8E"/>
    <w:rsid w:val="00927459"/>
    <w:rsid w:val="0092754A"/>
    <w:rsid w:val="0092759B"/>
    <w:rsid w:val="00927987"/>
    <w:rsid w:val="00927C20"/>
    <w:rsid w:val="00927DF6"/>
    <w:rsid w:val="00927EE9"/>
    <w:rsid w:val="0093036C"/>
    <w:rsid w:val="0093055E"/>
    <w:rsid w:val="00930650"/>
    <w:rsid w:val="00930A8A"/>
    <w:rsid w:val="00930B7F"/>
    <w:rsid w:val="00930C4D"/>
    <w:rsid w:val="00930E67"/>
    <w:rsid w:val="00930F2E"/>
    <w:rsid w:val="00931339"/>
    <w:rsid w:val="00931355"/>
    <w:rsid w:val="009314A3"/>
    <w:rsid w:val="009315E2"/>
    <w:rsid w:val="009317E5"/>
    <w:rsid w:val="00931B73"/>
    <w:rsid w:val="00931E99"/>
    <w:rsid w:val="00931EEA"/>
    <w:rsid w:val="009321FC"/>
    <w:rsid w:val="00932430"/>
    <w:rsid w:val="009324E2"/>
    <w:rsid w:val="0093252A"/>
    <w:rsid w:val="00932581"/>
    <w:rsid w:val="009325B2"/>
    <w:rsid w:val="00932668"/>
    <w:rsid w:val="00932721"/>
    <w:rsid w:val="00932750"/>
    <w:rsid w:val="0093298A"/>
    <w:rsid w:val="00932A40"/>
    <w:rsid w:val="00932AB3"/>
    <w:rsid w:val="00932AC2"/>
    <w:rsid w:val="00932ACC"/>
    <w:rsid w:val="00932B00"/>
    <w:rsid w:val="00932C06"/>
    <w:rsid w:val="00932D36"/>
    <w:rsid w:val="00932FC3"/>
    <w:rsid w:val="0093332C"/>
    <w:rsid w:val="009336E3"/>
    <w:rsid w:val="009337F2"/>
    <w:rsid w:val="00933A66"/>
    <w:rsid w:val="00933B55"/>
    <w:rsid w:val="00934178"/>
    <w:rsid w:val="009344F0"/>
    <w:rsid w:val="009344F1"/>
    <w:rsid w:val="009347BB"/>
    <w:rsid w:val="00934C85"/>
    <w:rsid w:val="00934D5B"/>
    <w:rsid w:val="00934FD5"/>
    <w:rsid w:val="009351A7"/>
    <w:rsid w:val="009351BC"/>
    <w:rsid w:val="009351C9"/>
    <w:rsid w:val="009352C0"/>
    <w:rsid w:val="009352C4"/>
    <w:rsid w:val="0093545D"/>
    <w:rsid w:val="0093565C"/>
    <w:rsid w:val="009357A8"/>
    <w:rsid w:val="009358F9"/>
    <w:rsid w:val="009359A4"/>
    <w:rsid w:val="00935B5B"/>
    <w:rsid w:val="00935B8E"/>
    <w:rsid w:val="00935CE7"/>
    <w:rsid w:val="00935ECB"/>
    <w:rsid w:val="00935EFA"/>
    <w:rsid w:val="009360A0"/>
    <w:rsid w:val="00936210"/>
    <w:rsid w:val="009363F0"/>
    <w:rsid w:val="009365DA"/>
    <w:rsid w:val="009367FE"/>
    <w:rsid w:val="00936A19"/>
    <w:rsid w:val="00936BA1"/>
    <w:rsid w:val="00936C0D"/>
    <w:rsid w:val="00936C13"/>
    <w:rsid w:val="00936CCE"/>
    <w:rsid w:val="00936FB5"/>
    <w:rsid w:val="00937033"/>
    <w:rsid w:val="0093724D"/>
    <w:rsid w:val="009373A3"/>
    <w:rsid w:val="00937457"/>
    <w:rsid w:val="00937760"/>
    <w:rsid w:val="00937F76"/>
    <w:rsid w:val="00937FCA"/>
    <w:rsid w:val="009402EC"/>
    <w:rsid w:val="009403DB"/>
    <w:rsid w:val="009403E0"/>
    <w:rsid w:val="00940431"/>
    <w:rsid w:val="0094048E"/>
    <w:rsid w:val="009404FF"/>
    <w:rsid w:val="0094067A"/>
    <w:rsid w:val="0094079E"/>
    <w:rsid w:val="0094087A"/>
    <w:rsid w:val="0094087B"/>
    <w:rsid w:val="00940ADB"/>
    <w:rsid w:val="00940C97"/>
    <w:rsid w:val="00940D11"/>
    <w:rsid w:val="00940ECB"/>
    <w:rsid w:val="00940EF0"/>
    <w:rsid w:val="00941187"/>
    <w:rsid w:val="00941622"/>
    <w:rsid w:val="00941B2C"/>
    <w:rsid w:val="00941D78"/>
    <w:rsid w:val="00941DB1"/>
    <w:rsid w:val="00942140"/>
    <w:rsid w:val="00942259"/>
    <w:rsid w:val="0094277E"/>
    <w:rsid w:val="00942915"/>
    <w:rsid w:val="00942A3D"/>
    <w:rsid w:val="00942B54"/>
    <w:rsid w:val="00942EA9"/>
    <w:rsid w:val="00942EF2"/>
    <w:rsid w:val="00942FB9"/>
    <w:rsid w:val="0094302B"/>
    <w:rsid w:val="0094306F"/>
    <w:rsid w:val="00943185"/>
    <w:rsid w:val="0094332D"/>
    <w:rsid w:val="00943349"/>
    <w:rsid w:val="009435F9"/>
    <w:rsid w:val="00943644"/>
    <w:rsid w:val="00943692"/>
    <w:rsid w:val="009436DD"/>
    <w:rsid w:val="00943968"/>
    <w:rsid w:val="0094399E"/>
    <w:rsid w:val="00943EFE"/>
    <w:rsid w:val="00943F27"/>
    <w:rsid w:val="00943F86"/>
    <w:rsid w:val="00944166"/>
    <w:rsid w:val="009442A9"/>
    <w:rsid w:val="0094457E"/>
    <w:rsid w:val="00944653"/>
    <w:rsid w:val="00944D16"/>
    <w:rsid w:val="0094500F"/>
    <w:rsid w:val="009451FD"/>
    <w:rsid w:val="0094547F"/>
    <w:rsid w:val="009458B7"/>
    <w:rsid w:val="00945AE2"/>
    <w:rsid w:val="00945AE3"/>
    <w:rsid w:val="00945B14"/>
    <w:rsid w:val="00945D0E"/>
    <w:rsid w:val="00945D32"/>
    <w:rsid w:val="00945FAA"/>
    <w:rsid w:val="00946479"/>
    <w:rsid w:val="009467B5"/>
    <w:rsid w:val="00946D14"/>
    <w:rsid w:val="00946E01"/>
    <w:rsid w:val="0094705B"/>
    <w:rsid w:val="0094766E"/>
    <w:rsid w:val="00947A21"/>
    <w:rsid w:val="00947BA0"/>
    <w:rsid w:val="00947BB2"/>
    <w:rsid w:val="00947D4D"/>
    <w:rsid w:val="00947FD8"/>
    <w:rsid w:val="009503D3"/>
    <w:rsid w:val="00950535"/>
    <w:rsid w:val="009506F5"/>
    <w:rsid w:val="009508C3"/>
    <w:rsid w:val="009508E5"/>
    <w:rsid w:val="00950C06"/>
    <w:rsid w:val="00950CF0"/>
    <w:rsid w:val="00950E71"/>
    <w:rsid w:val="00950F81"/>
    <w:rsid w:val="009512DA"/>
    <w:rsid w:val="00951358"/>
    <w:rsid w:val="00951392"/>
    <w:rsid w:val="0095140D"/>
    <w:rsid w:val="00951446"/>
    <w:rsid w:val="00951691"/>
    <w:rsid w:val="009516BE"/>
    <w:rsid w:val="00951771"/>
    <w:rsid w:val="009518CD"/>
    <w:rsid w:val="009518DC"/>
    <w:rsid w:val="009519C0"/>
    <w:rsid w:val="00951A57"/>
    <w:rsid w:val="00951A5D"/>
    <w:rsid w:val="0095200E"/>
    <w:rsid w:val="009520DC"/>
    <w:rsid w:val="0095250E"/>
    <w:rsid w:val="009528A4"/>
    <w:rsid w:val="009529E6"/>
    <w:rsid w:val="00952A0B"/>
    <w:rsid w:val="00952C52"/>
    <w:rsid w:val="00952D56"/>
    <w:rsid w:val="00952D74"/>
    <w:rsid w:val="00952D82"/>
    <w:rsid w:val="00952EA6"/>
    <w:rsid w:val="009530E4"/>
    <w:rsid w:val="009532C7"/>
    <w:rsid w:val="0095348C"/>
    <w:rsid w:val="00953621"/>
    <w:rsid w:val="00953654"/>
    <w:rsid w:val="00953749"/>
    <w:rsid w:val="009537B9"/>
    <w:rsid w:val="00953850"/>
    <w:rsid w:val="00953A26"/>
    <w:rsid w:val="00953A3C"/>
    <w:rsid w:val="00953C6C"/>
    <w:rsid w:val="00953E55"/>
    <w:rsid w:val="00953ECF"/>
    <w:rsid w:val="00953F60"/>
    <w:rsid w:val="00953F9E"/>
    <w:rsid w:val="0095421B"/>
    <w:rsid w:val="0095442E"/>
    <w:rsid w:val="00954795"/>
    <w:rsid w:val="00954871"/>
    <w:rsid w:val="00954C39"/>
    <w:rsid w:val="00954D00"/>
    <w:rsid w:val="00954F2D"/>
    <w:rsid w:val="00955061"/>
    <w:rsid w:val="0095518B"/>
    <w:rsid w:val="009552C9"/>
    <w:rsid w:val="0095541B"/>
    <w:rsid w:val="00955443"/>
    <w:rsid w:val="00955757"/>
    <w:rsid w:val="00955887"/>
    <w:rsid w:val="00955929"/>
    <w:rsid w:val="00955A90"/>
    <w:rsid w:val="00955CF3"/>
    <w:rsid w:val="0095633A"/>
    <w:rsid w:val="0095655E"/>
    <w:rsid w:val="0095697B"/>
    <w:rsid w:val="00956A07"/>
    <w:rsid w:val="00956B4B"/>
    <w:rsid w:val="00956BEA"/>
    <w:rsid w:val="00956F0D"/>
    <w:rsid w:val="00956FAF"/>
    <w:rsid w:val="009570BE"/>
    <w:rsid w:val="00957123"/>
    <w:rsid w:val="009571E4"/>
    <w:rsid w:val="00957308"/>
    <w:rsid w:val="0095740B"/>
    <w:rsid w:val="00957545"/>
    <w:rsid w:val="0095781C"/>
    <w:rsid w:val="00957A8B"/>
    <w:rsid w:val="00957AC8"/>
    <w:rsid w:val="00957C49"/>
    <w:rsid w:val="00957D49"/>
    <w:rsid w:val="00957EE5"/>
    <w:rsid w:val="00957FA6"/>
    <w:rsid w:val="009603C2"/>
    <w:rsid w:val="009603DB"/>
    <w:rsid w:val="0096048B"/>
    <w:rsid w:val="00960788"/>
    <w:rsid w:val="009607E6"/>
    <w:rsid w:val="0096096F"/>
    <w:rsid w:val="00960BB6"/>
    <w:rsid w:val="00961069"/>
    <w:rsid w:val="00961190"/>
    <w:rsid w:val="009611F1"/>
    <w:rsid w:val="00961318"/>
    <w:rsid w:val="0096144C"/>
    <w:rsid w:val="009616DC"/>
    <w:rsid w:val="009616FE"/>
    <w:rsid w:val="0096178D"/>
    <w:rsid w:val="00961884"/>
    <w:rsid w:val="00961B1D"/>
    <w:rsid w:val="00961C14"/>
    <w:rsid w:val="00961CE8"/>
    <w:rsid w:val="00961D08"/>
    <w:rsid w:val="00962001"/>
    <w:rsid w:val="0096240E"/>
    <w:rsid w:val="00962629"/>
    <w:rsid w:val="00962931"/>
    <w:rsid w:val="00962EB2"/>
    <w:rsid w:val="00962F26"/>
    <w:rsid w:val="00962F3E"/>
    <w:rsid w:val="00962FE8"/>
    <w:rsid w:val="009632B1"/>
    <w:rsid w:val="009633E8"/>
    <w:rsid w:val="009634AC"/>
    <w:rsid w:val="00963564"/>
    <w:rsid w:val="0096369B"/>
    <w:rsid w:val="00963F14"/>
    <w:rsid w:val="00964000"/>
    <w:rsid w:val="0096413A"/>
    <w:rsid w:val="009641F2"/>
    <w:rsid w:val="00964314"/>
    <w:rsid w:val="0096441D"/>
    <w:rsid w:val="009646F0"/>
    <w:rsid w:val="00964B6D"/>
    <w:rsid w:val="00964B9F"/>
    <w:rsid w:val="00964E52"/>
    <w:rsid w:val="0096540A"/>
    <w:rsid w:val="00965676"/>
    <w:rsid w:val="00965812"/>
    <w:rsid w:val="0096586C"/>
    <w:rsid w:val="009658F4"/>
    <w:rsid w:val="00965FDD"/>
    <w:rsid w:val="00966102"/>
    <w:rsid w:val="0096630E"/>
    <w:rsid w:val="0096658D"/>
    <w:rsid w:val="0096661F"/>
    <w:rsid w:val="00966693"/>
    <w:rsid w:val="00966847"/>
    <w:rsid w:val="00966A37"/>
    <w:rsid w:val="00966A4C"/>
    <w:rsid w:val="00966C02"/>
    <w:rsid w:val="00966F70"/>
    <w:rsid w:val="0096715D"/>
    <w:rsid w:val="00967270"/>
    <w:rsid w:val="009674FF"/>
    <w:rsid w:val="0096752C"/>
    <w:rsid w:val="00967704"/>
    <w:rsid w:val="009677E3"/>
    <w:rsid w:val="0096787D"/>
    <w:rsid w:val="009679AC"/>
    <w:rsid w:val="00967D24"/>
    <w:rsid w:val="00967DDE"/>
    <w:rsid w:val="00967F42"/>
    <w:rsid w:val="009705E1"/>
    <w:rsid w:val="0097097E"/>
    <w:rsid w:val="00970C84"/>
    <w:rsid w:val="00971228"/>
    <w:rsid w:val="009712F6"/>
    <w:rsid w:val="00971471"/>
    <w:rsid w:val="009714D6"/>
    <w:rsid w:val="00971597"/>
    <w:rsid w:val="00971964"/>
    <w:rsid w:val="00971AE0"/>
    <w:rsid w:val="00971E51"/>
    <w:rsid w:val="00972197"/>
    <w:rsid w:val="00972283"/>
    <w:rsid w:val="009722A1"/>
    <w:rsid w:val="009722AB"/>
    <w:rsid w:val="009725CF"/>
    <w:rsid w:val="0097268A"/>
    <w:rsid w:val="009727DC"/>
    <w:rsid w:val="00972908"/>
    <w:rsid w:val="00972949"/>
    <w:rsid w:val="00972B18"/>
    <w:rsid w:val="00972D76"/>
    <w:rsid w:val="00972DA8"/>
    <w:rsid w:val="00972F5D"/>
    <w:rsid w:val="0097364D"/>
    <w:rsid w:val="009736B4"/>
    <w:rsid w:val="0097374F"/>
    <w:rsid w:val="009738E8"/>
    <w:rsid w:val="00973955"/>
    <w:rsid w:val="00973B07"/>
    <w:rsid w:val="00973B47"/>
    <w:rsid w:val="00973D1A"/>
    <w:rsid w:val="00973F75"/>
    <w:rsid w:val="009740CC"/>
    <w:rsid w:val="009740EE"/>
    <w:rsid w:val="00974134"/>
    <w:rsid w:val="009741E1"/>
    <w:rsid w:val="009743E7"/>
    <w:rsid w:val="00974682"/>
    <w:rsid w:val="009748C5"/>
    <w:rsid w:val="0097497A"/>
    <w:rsid w:val="009749F7"/>
    <w:rsid w:val="00974AFC"/>
    <w:rsid w:val="00974C12"/>
    <w:rsid w:val="00974CCB"/>
    <w:rsid w:val="00974D46"/>
    <w:rsid w:val="00974D8F"/>
    <w:rsid w:val="00974D9E"/>
    <w:rsid w:val="00974DCA"/>
    <w:rsid w:val="00974FFB"/>
    <w:rsid w:val="00975199"/>
    <w:rsid w:val="00975463"/>
    <w:rsid w:val="009754E5"/>
    <w:rsid w:val="00975640"/>
    <w:rsid w:val="00975AFB"/>
    <w:rsid w:val="00975D00"/>
    <w:rsid w:val="00975F66"/>
    <w:rsid w:val="00976536"/>
    <w:rsid w:val="0097672A"/>
    <w:rsid w:val="00976D8A"/>
    <w:rsid w:val="00977027"/>
    <w:rsid w:val="00977137"/>
    <w:rsid w:val="00977361"/>
    <w:rsid w:val="009773D2"/>
    <w:rsid w:val="009774E5"/>
    <w:rsid w:val="0097761C"/>
    <w:rsid w:val="00977628"/>
    <w:rsid w:val="00977723"/>
    <w:rsid w:val="00977877"/>
    <w:rsid w:val="0097798D"/>
    <w:rsid w:val="00977A60"/>
    <w:rsid w:val="00977ED2"/>
    <w:rsid w:val="00980282"/>
    <w:rsid w:val="009806A4"/>
    <w:rsid w:val="009807FB"/>
    <w:rsid w:val="00980942"/>
    <w:rsid w:val="00980AF5"/>
    <w:rsid w:val="00980CC6"/>
    <w:rsid w:val="00980E65"/>
    <w:rsid w:val="009811D3"/>
    <w:rsid w:val="0098147E"/>
    <w:rsid w:val="0098177F"/>
    <w:rsid w:val="009817D9"/>
    <w:rsid w:val="0098196D"/>
    <w:rsid w:val="00981AE6"/>
    <w:rsid w:val="00981BBE"/>
    <w:rsid w:val="009820D4"/>
    <w:rsid w:val="0098223E"/>
    <w:rsid w:val="00982339"/>
    <w:rsid w:val="00982444"/>
    <w:rsid w:val="009824DE"/>
    <w:rsid w:val="009829EE"/>
    <w:rsid w:val="00982A4E"/>
    <w:rsid w:val="00982AC0"/>
    <w:rsid w:val="00982C35"/>
    <w:rsid w:val="00982DC1"/>
    <w:rsid w:val="00983177"/>
    <w:rsid w:val="009832B9"/>
    <w:rsid w:val="00983493"/>
    <w:rsid w:val="009835E2"/>
    <w:rsid w:val="009835E3"/>
    <w:rsid w:val="00983730"/>
    <w:rsid w:val="00983771"/>
    <w:rsid w:val="0098382B"/>
    <w:rsid w:val="00983B0C"/>
    <w:rsid w:val="00983D10"/>
    <w:rsid w:val="00983D57"/>
    <w:rsid w:val="00983D66"/>
    <w:rsid w:val="00983DB3"/>
    <w:rsid w:val="009841EC"/>
    <w:rsid w:val="0098435B"/>
    <w:rsid w:val="00984633"/>
    <w:rsid w:val="009847ED"/>
    <w:rsid w:val="009847F3"/>
    <w:rsid w:val="009849CF"/>
    <w:rsid w:val="00984D11"/>
    <w:rsid w:val="00984E69"/>
    <w:rsid w:val="00984E72"/>
    <w:rsid w:val="009850E9"/>
    <w:rsid w:val="0098557C"/>
    <w:rsid w:val="00985623"/>
    <w:rsid w:val="009859CC"/>
    <w:rsid w:val="00985A17"/>
    <w:rsid w:val="00985AED"/>
    <w:rsid w:val="00985FC4"/>
    <w:rsid w:val="009863F5"/>
    <w:rsid w:val="0098640A"/>
    <w:rsid w:val="009866A2"/>
    <w:rsid w:val="0098690D"/>
    <w:rsid w:val="0098693C"/>
    <w:rsid w:val="00986B67"/>
    <w:rsid w:val="00986DAF"/>
    <w:rsid w:val="00986E0C"/>
    <w:rsid w:val="00986EDA"/>
    <w:rsid w:val="009870AF"/>
    <w:rsid w:val="0098725C"/>
    <w:rsid w:val="009872A2"/>
    <w:rsid w:val="0098740E"/>
    <w:rsid w:val="00987497"/>
    <w:rsid w:val="0098750C"/>
    <w:rsid w:val="0098783E"/>
    <w:rsid w:val="00987A73"/>
    <w:rsid w:val="00987F10"/>
    <w:rsid w:val="0099039C"/>
    <w:rsid w:val="0099050B"/>
    <w:rsid w:val="00990541"/>
    <w:rsid w:val="009905BA"/>
    <w:rsid w:val="00990728"/>
    <w:rsid w:val="009907FE"/>
    <w:rsid w:val="00990AEE"/>
    <w:rsid w:val="00990DDF"/>
    <w:rsid w:val="00990EA0"/>
    <w:rsid w:val="0099164A"/>
    <w:rsid w:val="009917AB"/>
    <w:rsid w:val="00991988"/>
    <w:rsid w:val="009919D5"/>
    <w:rsid w:val="00991DA2"/>
    <w:rsid w:val="00992325"/>
    <w:rsid w:val="009923E9"/>
    <w:rsid w:val="00992882"/>
    <w:rsid w:val="00992B7D"/>
    <w:rsid w:val="00992D42"/>
    <w:rsid w:val="00992D47"/>
    <w:rsid w:val="00992DCD"/>
    <w:rsid w:val="00992E8A"/>
    <w:rsid w:val="0099307E"/>
    <w:rsid w:val="0099318D"/>
    <w:rsid w:val="00993567"/>
    <w:rsid w:val="00993928"/>
    <w:rsid w:val="0099398C"/>
    <w:rsid w:val="00993BB6"/>
    <w:rsid w:val="00993C69"/>
    <w:rsid w:val="00993C9D"/>
    <w:rsid w:val="00993CD6"/>
    <w:rsid w:val="00993FE8"/>
    <w:rsid w:val="009942BC"/>
    <w:rsid w:val="009944A8"/>
    <w:rsid w:val="00994577"/>
    <w:rsid w:val="009945E2"/>
    <w:rsid w:val="00994A55"/>
    <w:rsid w:val="00994F36"/>
    <w:rsid w:val="00994FBB"/>
    <w:rsid w:val="0099526C"/>
    <w:rsid w:val="00995345"/>
    <w:rsid w:val="009953E3"/>
    <w:rsid w:val="00995784"/>
    <w:rsid w:val="009957F4"/>
    <w:rsid w:val="009958C9"/>
    <w:rsid w:val="00995939"/>
    <w:rsid w:val="00995ABE"/>
    <w:rsid w:val="00995C3C"/>
    <w:rsid w:val="00995D38"/>
    <w:rsid w:val="00995D52"/>
    <w:rsid w:val="00995D7E"/>
    <w:rsid w:val="00995E54"/>
    <w:rsid w:val="00995E97"/>
    <w:rsid w:val="009969EB"/>
    <w:rsid w:val="00996B29"/>
    <w:rsid w:val="00996EED"/>
    <w:rsid w:val="00997089"/>
    <w:rsid w:val="0099739A"/>
    <w:rsid w:val="009974C0"/>
    <w:rsid w:val="0099768B"/>
    <w:rsid w:val="00997B1A"/>
    <w:rsid w:val="00997B83"/>
    <w:rsid w:val="00997C99"/>
    <w:rsid w:val="00997D53"/>
    <w:rsid w:val="00997DF0"/>
    <w:rsid w:val="009A0484"/>
    <w:rsid w:val="009A04CB"/>
    <w:rsid w:val="009A04D6"/>
    <w:rsid w:val="009A05E4"/>
    <w:rsid w:val="009A082D"/>
    <w:rsid w:val="009A0E55"/>
    <w:rsid w:val="009A0EA3"/>
    <w:rsid w:val="009A10B4"/>
    <w:rsid w:val="009A10CB"/>
    <w:rsid w:val="009A1208"/>
    <w:rsid w:val="009A12CC"/>
    <w:rsid w:val="009A13E2"/>
    <w:rsid w:val="009A16B9"/>
    <w:rsid w:val="009A1DEB"/>
    <w:rsid w:val="009A2099"/>
    <w:rsid w:val="009A212D"/>
    <w:rsid w:val="009A245E"/>
    <w:rsid w:val="009A2481"/>
    <w:rsid w:val="009A2488"/>
    <w:rsid w:val="009A29E9"/>
    <w:rsid w:val="009A2B89"/>
    <w:rsid w:val="009A2C56"/>
    <w:rsid w:val="009A2E02"/>
    <w:rsid w:val="009A2F3A"/>
    <w:rsid w:val="009A2F8C"/>
    <w:rsid w:val="009A3077"/>
    <w:rsid w:val="009A30AD"/>
    <w:rsid w:val="009A3156"/>
    <w:rsid w:val="009A337A"/>
    <w:rsid w:val="009A3389"/>
    <w:rsid w:val="009A34B2"/>
    <w:rsid w:val="009A3816"/>
    <w:rsid w:val="009A38A4"/>
    <w:rsid w:val="009A3EE3"/>
    <w:rsid w:val="009A40CA"/>
    <w:rsid w:val="009A420B"/>
    <w:rsid w:val="009A43DE"/>
    <w:rsid w:val="009A4431"/>
    <w:rsid w:val="009A44B6"/>
    <w:rsid w:val="009A4AC6"/>
    <w:rsid w:val="009A4ADB"/>
    <w:rsid w:val="009A4E7A"/>
    <w:rsid w:val="009A5023"/>
    <w:rsid w:val="009A527D"/>
    <w:rsid w:val="009A5381"/>
    <w:rsid w:val="009A556C"/>
    <w:rsid w:val="009A556D"/>
    <w:rsid w:val="009A5885"/>
    <w:rsid w:val="009A5A81"/>
    <w:rsid w:val="009A5CA0"/>
    <w:rsid w:val="009A5DDF"/>
    <w:rsid w:val="009A65FA"/>
    <w:rsid w:val="009A6682"/>
    <w:rsid w:val="009A685A"/>
    <w:rsid w:val="009A6AA5"/>
    <w:rsid w:val="009A6CD3"/>
    <w:rsid w:val="009A70E6"/>
    <w:rsid w:val="009A7183"/>
    <w:rsid w:val="009A7366"/>
    <w:rsid w:val="009A73A9"/>
    <w:rsid w:val="009A754E"/>
    <w:rsid w:val="009A763E"/>
    <w:rsid w:val="009A7920"/>
    <w:rsid w:val="009A7983"/>
    <w:rsid w:val="009A7A07"/>
    <w:rsid w:val="009A7BA5"/>
    <w:rsid w:val="009A7E05"/>
    <w:rsid w:val="009A7E49"/>
    <w:rsid w:val="009B0061"/>
    <w:rsid w:val="009B0146"/>
    <w:rsid w:val="009B03CE"/>
    <w:rsid w:val="009B047C"/>
    <w:rsid w:val="009B0578"/>
    <w:rsid w:val="009B0604"/>
    <w:rsid w:val="009B06FF"/>
    <w:rsid w:val="009B07A0"/>
    <w:rsid w:val="009B084D"/>
    <w:rsid w:val="009B0B42"/>
    <w:rsid w:val="009B0C72"/>
    <w:rsid w:val="009B0DF1"/>
    <w:rsid w:val="009B0EF3"/>
    <w:rsid w:val="009B0FC1"/>
    <w:rsid w:val="009B1220"/>
    <w:rsid w:val="009B130C"/>
    <w:rsid w:val="009B1491"/>
    <w:rsid w:val="009B19F1"/>
    <w:rsid w:val="009B1C02"/>
    <w:rsid w:val="009B2086"/>
    <w:rsid w:val="009B22E5"/>
    <w:rsid w:val="009B23B2"/>
    <w:rsid w:val="009B246D"/>
    <w:rsid w:val="009B25C8"/>
    <w:rsid w:val="009B2892"/>
    <w:rsid w:val="009B28EF"/>
    <w:rsid w:val="009B2985"/>
    <w:rsid w:val="009B2BCD"/>
    <w:rsid w:val="009B2BD7"/>
    <w:rsid w:val="009B2E7E"/>
    <w:rsid w:val="009B31C7"/>
    <w:rsid w:val="009B3259"/>
    <w:rsid w:val="009B36AB"/>
    <w:rsid w:val="009B381F"/>
    <w:rsid w:val="009B3E4E"/>
    <w:rsid w:val="009B4268"/>
    <w:rsid w:val="009B4584"/>
    <w:rsid w:val="009B45E6"/>
    <w:rsid w:val="009B4786"/>
    <w:rsid w:val="009B49C6"/>
    <w:rsid w:val="009B4D77"/>
    <w:rsid w:val="009B4D7E"/>
    <w:rsid w:val="009B4DE6"/>
    <w:rsid w:val="009B4E0C"/>
    <w:rsid w:val="009B5097"/>
    <w:rsid w:val="009B515D"/>
    <w:rsid w:val="009B51E6"/>
    <w:rsid w:val="009B5285"/>
    <w:rsid w:val="009B56BF"/>
    <w:rsid w:val="009B5BFD"/>
    <w:rsid w:val="009B5D45"/>
    <w:rsid w:val="009B5E3C"/>
    <w:rsid w:val="009B600A"/>
    <w:rsid w:val="009B600D"/>
    <w:rsid w:val="009B60FC"/>
    <w:rsid w:val="009B6265"/>
    <w:rsid w:val="009B6371"/>
    <w:rsid w:val="009B640F"/>
    <w:rsid w:val="009B6495"/>
    <w:rsid w:val="009B64BF"/>
    <w:rsid w:val="009B655A"/>
    <w:rsid w:val="009B665B"/>
    <w:rsid w:val="009B66E3"/>
    <w:rsid w:val="009B6991"/>
    <w:rsid w:val="009B6C65"/>
    <w:rsid w:val="009B6D66"/>
    <w:rsid w:val="009B6F72"/>
    <w:rsid w:val="009B703F"/>
    <w:rsid w:val="009B7054"/>
    <w:rsid w:val="009B706A"/>
    <w:rsid w:val="009B70AE"/>
    <w:rsid w:val="009B7142"/>
    <w:rsid w:val="009B72CC"/>
    <w:rsid w:val="009B7327"/>
    <w:rsid w:val="009B794E"/>
    <w:rsid w:val="009B7F83"/>
    <w:rsid w:val="009B7FC5"/>
    <w:rsid w:val="009B7FEB"/>
    <w:rsid w:val="009C01BB"/>
    <w:rsid w:val="009C02DC"/>
    <w:rsid w:val="009C0321"/>
    <w:rsid w:val="009C045C"/>
    <w:rsid w:val="009C05E2"/>
    <w:rsid w:val="009C0746"/>
    <w:rsid w:val="009C0978"/>
    <w:rsid w:val="009C09CF"/>
    <w:rsid w:val="009C0C44"/>
    <w:rsid w:val="009C0C48"/>
    <w:rsid w:val="009C0F39"/>
    <w:rsid w:val="009C0F6E"/>
    <w:rsid w:val="009C11B2"/>
    <w:rsid w:val="009C13DD"/>
    <w:rsid w:val="009C193C"/>
    <w:rsid w:val="009C1958"/>
    <w:rsid w:val="009C1A04"/>
    <w:rsid w:val="009C1AE8"/>
    <w:rsid w:val="009C1BAC"/>
    <w:rsid w:val="009C1D87"/>
    <w:rsid w:val="009C1F7D"/>
    <w:rsid w:val="009C2597"/>
    <w:rsid w:val="009C26AD"/>
    <w:rsid w:val="009C270F"/>
    <w:rsid w:val="009C274C"/>
    <w:rsid w:val="009C280A"/>
    <w:rsid w:val="009C28A4"/>
    <w:rsid w:val="009C2969"/>
    <w:rsid w:val="009C2B9A"/>
    <w:rsid w:val="009C2BDB"/>
    <w:rsid w:val="009C2E92"/>
    <w:rsid w:val="009C2EFE"/>
    <w:rsid w:val="009C3249"/>
    <w:rsid w:val="009C33C2"/>
    <w:rsid w:val="009C365B"/>
    <w:rsid w:val="009C39F4"/>
    <w:rsid w:val="009C3B9C"/>
    <w:rsid w:val="009C4041"/>
    <w:rsid w:val="009C4197"/>
    <w:rsid w:val="009C4595"/>
    <w:rsid w:val="009C4808"/>
    <w:rsid w:val="009C48C8"/>
    <w:rsid w:val="009C4A84"/>
    <w:rsid w:val="009C4A9A"/>
    <w:rsid w:val="009C4E2E"/>
    <w:rsid w:val="009C4E46"/>
    <w:rsid w:val="009C516D"/>
    <w:rsid w:val="009C51E6"/>
    <w:rsid w:val="009C5371"/>
    <w:rsid w:val="009C55FE"/>
    <w:rsid w:val="009C576E"/>
    <w:rsid w:val="009C5B14"/>
    <w:rsid w:val="009C5DED"/>
    <w:rsid w:val="009C5E2B"/>
    <w:rsid w:val="009C6232"/>
    <w:rsid w:val="009C63C9"/>
    <w:rsid w:val="009C64BD"/>
    <w:rsid w:val="009C65F6"/>
    <w:rsid w:val="009C6642"/>
    <w:rsid w:val="009C6849"/>
    <w:rsid w:val="009C691E"/>
    <w:rsid w:val="009C6A69"/>
    <w:rsid w:val="009C6D04"/>
    <w:rsid w:val="009C6F6F"/>
    <w:rsid w:val="009C7518"/>
    <w:rsid w:val="009C7658"/>
    <w:rsid w:val="009C76EC"/>
    <w:rsid w:val="009C7B26"/>
    <w:rsid w:val="009C7C1A"/>
    <w:rsid w:val="009C7C2C"/>
    <w:rsid w:val="009C7C80"/>
    <w:rsid w:val="009C7C9E"/>
    <w:rsid w:val="009C7D15"/>
    <w:rsid w:val="009C7D91"/>
    <w:rsid w:val="009D0058"/>
    <w:rsid w:val="009D0545"/>
    <w:rsid w:val="009D0826"/>
    <w:rsid w:val="009D0ABE"/>
    <w:rsid w:val="009D109B"/>
    <w:rsid w:val="009D10F4"/>
    <w:rsid w:val="009D1173"/>
    <w:rsid w:val="009D1403"/>
    <w:rsid w:val="009D14D2"/>
    <w:rsid w:val="009D14E5"/>
    <w:rsid w:val="009D1661"/>
    <w:rsid w:val="009D1BC7"/>
    <w:rsid w:val="009D1CB7"/>
    <w:rsid w:val="009D1F35"/>
    <w:rsid w:val="009D20C7"/>
    <w:rsid w:val="009D21B9"/>
    <w:rsid w:val="009D2275"/>
    <w:rsid w:val="009D22D5"/>
    <w:rsid w:val="009D25F8"/>
    <w:rsid w:val="009D25FD"/>
    <w:rsid w:val="009D2691"/>
    <w:rsid w:val="009D2728"/>
    <w:rsid w:val="009D29F6"/>
    <w:rsid w:val="009D2B08"/>
    <w:rsid w:val="009D2C42"/>
    <w:rsid w:val="009D2FAD"/>
    <w:rsid w:val="009D309A"/>
    <w:rsid w:val="009D3278"/>
    <w:rsid w:val="009D33F1"/>
    <w:rsid w:val="009D385C"/>
    <w:rsid w:val="009D38EA"/>
    <w:rsid w:val="009D3A64"/>
    <w:rsid w:val="009D3BE0"/>
    <w:rsid w:val="009D3BF5"/>
    <w:rsid w:val="009D44D6"/>
    <w:rsid w:val="009D4705"/>
    <w:rsid w:val="009D47EE"/>
    <w:rsid w:val="009D4A3C"/>
    <w:rsid w:val="009D4D92"/>
    <w:rsid w:val="009D4F6D"/>
    <w:rsid w:val="009D5034"/>
    <w:rsid w:val="009D5078"/>
    <w:rsid w:val="009D5414"/>
    <w:rsid w:val="009D54D1"/>
    <w:rsid w:val="009D577A"/>
    <w:rsid w:val="009D5893"/>
    <w:rsid w:val="009D5973"/>
    <w:rsid w:val="009D5B72"/>
    <w:rsid w:val="009D5DEB"/>
    <w:rsid w:val="009D60FB"/>
    <w:rsid w:val="009D63CB"/>
    <w:rsid w:val="009D6813"/>
    <w:rsid w:val="009D683A"/>
    <w:rsid w:val="009D69FB"/>
    <w:rsid w:val="009D6C8D"/>
    <w:rsid w:val="009D706E"/>
    <w:rsid w:val="009D723E"/>
    <w:rsid w:val="009D7557"/>
    <w:rsid w:val="009D75FA"/>
    <w:rsid w:val="009D7629"/>
    <w:rsid w:val="009D764D"/>
    <w:rsid w:val="009D7726"/>
    <w:rsid w:val="009D7882"/>
    <w:rsid w:val="009D78E1"/>
    <w:rsid w:val="009D794B"/>
    <w:rsid w:val="009D7B1A"/>
    <w:rsid w:val="009D7E03"/>
    <w:rsid w:val="009E00C9"/>
    <w:rsid w:val="009E0723"/>
    <w:rsid w:val="009E07F6"/>
    <w:rsid w:val="009E08FB"/>
    <w:rsid w:val="009E0938"/>
    <w:rsid w:val="009E09D5"/>
    <w:rsid w:val="009E0A38"/>
    <w:rsid w:val="009E0B69"/>
    <w:rsid w:val="009E0D7D"/>
    <w:rsid w:val="009E0DBD"/>
    <w:rsid w:val="009E0DD3"/>
    <w:rsid w:val="009E0E25"/>
    <w:rsid w:val="009E0ED7"/>
    <w:rsid w:val="009E130E"/>
    <w:rsid w:val="009E1406"/>
    <w:rsid w:val="009E15E0"/>
    <w:rsid w:val="009E1924"/>
    <w:rsid w:val="009E192B"/>
    <w:rsid w:val="009E19F9"/>
    <w:rsid w:val="009E1AAB"/>
    <w:rsid w:val="009E1B02"/>
    <w:rsid w:val="009E1E8D"/>
    <w:rsid w:val="009E1EB5"/>
    <w:rsid w:val="009E1F69"/>
    <w:rsid w:val="009E2124"/>
    <w:rsid w:val="009E21DA"/>
    <w:rsid w:val="009E2886"/>
    <w:rsid w:val="009E2BFC"/>
    <w:rsid w:val="009E2C8D"/>
    <w:rsid w:val="009E2E8B"/>
    <w:rsid w:val="009E2F2C"/>
    <w:rsid w:val="009E3105"/>
    <w:rsid w:val="009E34E9"/>
    <w:rsid w:val="009E3513"/>
    <w:rsid w:val="009E3625"/>
    <w:rsid w:val="009E3906"/>
    <w:rsid w:val="009E3B6A"/>
    <w:rsid w:val="009E40B6"/>
    <w:rsid w:val="009E41AF"/>
    <w:rsid w:val="009E43E4"/>
    <w:rsid w:val="009E43F6"/>
    <w:rsid w:val="009E45FD"/>
    <w:rsid w:val="009E472E"/>
    <w:rsid w:val="009E48B4"/>
    <w:rsid w:val="009E4B6A"/>
    <w:rsid w:val="009E4CAF"/>
    <w:rsid w:val="009E4E97"/>
    <w:rsid w:val="009E4EBA"/>
    <w:rsid w:val="009E525F"/>
    <w:rsid w:val="009E5265"/>
    <w:rsid w:val="009E52D5"/>
    <w:rsid w:val="009E54A6"/>
    <w:rsid w:val="009E54E8"/>
    <w:rsid w:val="009E56D8"/>
    <w:rsid w:val="009E5736"/>
    <w:rsid w:val="009E580C"/>
    <w:rsid w:val="009E5842"/>
    <w:rsid w:val="009E5995"/>
    <w:rsid w:val="009E5AB0"/>
    <w:rsid w:val="009E5DD9"/>
    <w:rsid w:val="009E5F56"/>
    <w:rsid w:val="009E5F92"/>
    <w:rsid w:val="009E61F6"/>
    <w:rsid w:val="009E629F"/>
    <w:rsid w:val="009E63D7"/>
    <w:rsid w:val="009E67BE"/>
    <w:rsid w:val="009E69AA"/>
    <w:rsid w:val="009E6BF6"/>
    <w:rsid w:val="009E6D3C"/>
    <w:rsid w:val="009E7047"/>
    <w:rsid w:val="009E70A2"/>
    <w:rsid w:val="009E7469"/>
    <w:rsid w:val="009E788C"/>
    <w:rsid w:val="009E79D2"/>
    <w:rsid w:val="009E79FE"/>
    <w:rsid w:val="009E7C7D"/>
    <w:rsid w:val="009E7D9F"/>
    <w:rsid w:val="009E7E3C"/>
    <w:rsid w:val="009E7E56"/>
    <w:rsid w:val="009F0044"/>
    <w:rsid w:val="009F0051"/>
    <w:rsid w:val="009F00C1"/>
    <w:rsid w:val="009F02AD"/>
    <w:rsid w:val="009F039D"/>
    <w:rsid w:val="009F058C"/>
    <w:rsid w:val="009F06F8"/>
    <w:rsid w:val="009F0875"/>
    <w:rsid w:val="009F0906"/>
    <w:rsid w:val="009F0AD8"/>
    <w:rsid w:val="009F0D61"/>
    <w:rsid w:val="009F0E24"/>
    <w:rsid w:val="009F0E62"/>
    <w:rsid w:val="009F121B"/>
    <w:rsid w:val="009F15CF"/>
    <w:rsid w:val="009F18DB"/>
    <w:rsid w:val="009F191A"/>
    <w:rsid w:val="009F1A88"/>
    <w:rsid w:val="009F1BD8"/>
    <w:rsid w:val="009F1E12"/>
    <w:rsid w:val="009F1FED"/>
    <w:rsid w:val="009F223D"/>
    <w:rsid w:val="009F231B"/>
    <w:rsid w:val="009F23BE"/>
    <w:rsid w:val="009F2416"/>
    <w:rsid w:val="009F26E5"/>
    <w:rsid w:val="009F2957"/>
    <w:rsid w:val="009F29F9"/>
    <w:rsid w:val="009F2A29"/>
    <w:rsid w:val="009F2AB8"/>
    <w:rsid w:val="009F2BD2"/>
    <w:rsid w:val="009F2BFA"/>
    <w:rsid w:val="009F3039"/>
    <w:rsid w:val="009F30BB"/>
    <w:rsid w:val="009F3116"/>
    <w:rsid w:val="009F313C"/>
    <w:rsid w:val="009F33F0"/>
    <w:rsid w:val="009F3530"/>
    <w:rsid w:val="009F3D25"/>
    <w:rsid w:val="009F3D61"/>
    <w:rsid w:val="009F40A0"/>
    <w:rsid w:val="009F40BA"/>
    <w:rsid w:val="009F4160"/>
    <w:rsid w:val="009F419C"/>
    <w:rsid w:val="009F41E9"/>
    <w:rsid w:val="009F44D8"/>
    <w:rsid w:val="009F452E"/>
    <w:rsid w:val="009F466C"/>
    <w:rsid w:val="009F482C"/>
    <w:rsid w:val="009F4D26"/>
    <w:rsid w:val="009F4E4C"/>
    <w:rsid w:val="009F4E76"/>
    <w:rsid w:val="009F514B"/>
    <w:rsid w:val="009F527A"/>
    <w:rsid w:val="009F52AB"/>
    <w:rsid w:val="009F5360"/>
    <w:rsid w:val="009F5567"/>
    <w:rsid w:val="009F573D"/>
    <w:rsid w:val="009F574D"/>
    <w:rsid w:val="009F5798"/>
    <w:rsid w:val="009F5BF2"/>
    <w:rsid w:val="009F5C63"/>
    <w:rsid w:val="009F5CD6"/>
    <w:rsid w:val="009F5D05"/>
    <w:rsid w:val="009F5D44"/>
    <w:rsid w:val="009F5D6B"/>
    <w:rsid w:val="009F62F7"/>
    <w:rsid w:val="009F6417"/>
    <w:rsid w:val="009F64F4"/>
    <w:rsid w:val="009F6792"/>
    <w:rsid w:val="009F6B58"/>
    <w:rsid w:val="009F6B5F"/>
    <w:rsid w:val="009F6CE3"/>
    <w:rsid w:val="009F6DFA"/>
    <w:rsid w:val="009F7090"/>
    <w:rsid w:val="009F70F3"/>
    <w:rsid w:val="009F781E"/>
    <w:rsid w:val="009F7856"/>
    <w:rsid w:val="009F7AD2"/>
    <w:rsid w:val="009F7B02"/>
    <w:rsid w:val="009F7B79"/>
    <w:rsid w:val="009F7BAB"/>
    <w:rsid w:val="009F7BDF"/>
    <w:rsid w:val="009F7D33"/>
    <w:rsid w:val="009F7D9D"/>
    <w:rsid w:val="009F7F86"/>
    <w:rsid w:val="009F7FC3"/>
    <w:rsid w:val="00A000A8"/>
    <w:rsid w:val="00A00420"/>
    <w:rsid w:val="00A0062E"/>
    <w:rsid w:val="00A00634"/>
    <w:rsid w:val="00A00717"/>
    <w:rsid w:val="00A00BA2"/>
    <w:rsid w:val="00A00D4C"/>
    <w:rsid w:val="00A012E3"/>
    <w:rsid w:val="00A0157B"/>
    <w:rsid w:val="00A015C1"/>
    <w:rsid w:val="00A018DB"/>
    <w:rsid w:val="00A01DD0"/>
    <w:rsid w:val="00A01F0A"/>
    <w:rsid w:val="00A021F6"/>
    <w:rsid w:val="00A025E3"/>
    <w:rsid w:val="00A02915"/>
    <w:rsid w:val="00A02B8F"/>
    <w:rsid w:val="00A02BD5"/>
    <w:rsid w:val="00A02C4F"/>
    <w:rsid w:val="00A030E3"/>
    <w:rsid w:val="00A03149"/>
    <w:rsid w:val="00A03271"/>
    <w:rsid w:val="00A033DD"/>
    <w:rsid w:val="00A03423"/>
    <w:rsid w:val="00A03448"/>
    <w:rsid w:val="00A03519"/>
    <w:rsid w:val="00A038EC"/>
    <w:rsid w:val="00A03A19"/>
    <w:rsid w:val="00A03A9E"/>
    <w:rsid w:val="00A03C18"/>
    <w:rsid w:val="00A040F9"/>
    <w:rsid w:val="00A04121"/>
    <w:rsid w:val="00A04153"/>
    <w:rsid w:val="00A04318"/>
    <w:rsid w:val="00A0467B"/>
    <w:rsid w:val="00A04910"/>
    <w:rsid w:val="00A0495E"/>
    <w:rsid w:val="00A04B8C"/>
    <w:rsid w:val="00A04CF6"/>
    <w:rsid w:val="00A04F7D"/>
    <w:rsid w:val="00A05140"/>
    <w:rsid w:val="00A052E5"/>
    <w:rsid w:val="00A053D5"/>
    <w:rsid w:val="00A057E2"/>
    <w:rsid w:val="00A058A0"/>
    <w:rsid w:val="00A060AE"/>
    <w:rsid w:val="00A06230"/>
    <w:rsid w:val="00A06751"/>
    <w:rsid w:val="00A067A3"/>
    <w:rsid w:val="00A06B25"/>
    <w:rsid w:val="00A06BAA"/>
    <w:rsid w:val="00A06DCD"/>
    <w:rsid w:val="00A06F15"/>
    <w:rsid w:val="00A06FFC"/>
    <w:rsid w:val="00A07249"/>
    <w:rsid w:val="00A0766B"/>
    <w:rsid w:val="00A07681"/>
    <w:rsid w:val="00A076E9"/>
    <w:rsid w:val="00A07721"/>
    <w:rsid w:val="00A07DDE"/>
    <w:rsid w:val="00A101BB"/>
    <w:rsid w:val="00A102FD"/>
    <w:rsid w:val="00A10FF1"/>
    <w:rsid w:val="00A11028"/>
    <w:rsid w:val="00A113D5"/>
    <w:rsid w:val="00A1141C"/>
    <w:rsid w:val="00A114D3"/>
    <w:rsid w:val="00A1164F"/>
    <w:rsid w:val="00A11843"/>
    <w:rsid w:val="00A11BF6"/>
    <w:rsid w:val="00A11C15"/>
    <w:rsid w:val="00A11E44"/>
    <w:rsid w:val="00A11E50"/>
    <w:rsid w:val="00A12248"/>
    <w:rsid w:val="00A12402"/>
    <w:rsid w:val="00A12771"/>
    <w:rsid w:val="00A12861"/>
    <w:rsid w:val="00A12936"/>
    <w:rsid w:val="00A12CBA"/>
    <w:rsid w:val="00A12DDC"/>
    <w:rsid w:val="00A12DEF"/>
    <w:rsid w:val="00A12EED"/>
    <w:rsid w:val="00A12F39"/>
    <w:rsid w:val="00A12F9A"/>
    <w:rsid w:val="00A1345B"/>
    <w:rsid w:val="00A13460"/>
    <w:rsid w:val="00A13A23"/>
    <w:rsid w:val="00A13ACC"/>
    <w:rsid w:val="00A13C96"/>
    <w:rsid w:val="00A13CB2"/>
    <w:rsid w:val="00A13F3A"/>
    <w:rsid w:val="00A1438E"/>
    <w:rsid w:val="00A1487B"/>
    <w:rsid w:val="00A148D1"/>
    <w:rsid w:val="00A14BBD"/>
    <w:rsid w:val="00A15163"/>
    <w:rsid w:val="00A151B5"/>
    <w:rsid w:val="00A153EF"/>
    <w:rsid w:val="00A15604"/>
    <w:rsid w:val="00A15645"/>
    <w:rsid w:val="00A1589C"/>
    <w:rsid w:val="00A158F5"/>
    <w:rsid w:val="00A15A9E"/>
    <w:rsid w:val="00A15FAF"/>
    <w:rsid w:val="00A16080"/>
    <w:rsid w:val="00A167C3"/>
    <w:rsid w:val="00A16958"/>
    <w:rsid w:val="00A16A87"/>
    <w:rsid w:val="00A16B13"/>
    <w:rsid w:val="00A16E8C"/>
    <w:rsid w:val="00A16EB4"/>
    <w:rsid w:val="00A16EDF"/>
    <w:rsid w:val="00A1777E"/>
    <w:rsid w:val="00A17830"/>
    <w:rsid w:val="00A17889"/>
    <w:rsid w:val="00A17970"/>
    <w:rsid w:val="00A179D0"/>
    <w:rsid w:val="00A17A52"/>
    <w:rsid w:val="00A17E04"/>
    <w:rsid w:val="00A17F28"/>
    <w:rsid w:val="00A17F53"/>
    <w:rsid w:val="00A17FEA"/>
    <w:rsid w:val="00A2002B"/>
    <w:rsid w:val="00A2045B"/>
    <w:rsid w:val="00A204A8"/>
    <w:rsid w:val="00A20C0A"/>
    <w:rsid w:val="00A20EC3"/>
    <w:rsid w:val="00A20F1B"/>
    <w:rsid w:val="00A21178"/>
    <w:rsid w:val="00A211CF"/>
    <w:rsid w:val="00A21240"/>
    <w:rsid w:val="00A21845"/>
    <w:rsid w:val="00A21953"/>
    <w:rsid w:val="00A2196C"/>
    <w:rsid w:val="00A21B3C"/>
    <w:rsid w:val="00A2207E"/>
    <w:rsid w:val="00A22163"/>
    <w:rsid w:val="00A2228B"/>
    <w:rsid w:val="00A22732"/>
    <w:rsid w:val="00A227EA"/>
    <w:rsid w:val="00A228CC"/>
    <w:rsid w:val="00A22957"/>
    <w:rsid w:val="00A22968"/>
    <w:rsid w:val="00A22BE6"/>
    <w:rsid w:val="00A22DC4"/>
    <w:rsid w:val="00A22E8D"/>
    <w:rsid w:val="00A23262"/>
    <w:rsid w:val="00A23335"/>
    <w:rsid w:val="00A23492"/>
    <w:rsid w:val="00A235AC"/>
    <w:rsid w:val="00A23646"/>
    <w:rsid w:val="00A23661"/>
    <w:rsid w:val="00A2393B"/>
    <w:rsid w:val="00A23AD5"/>
    <w:rsid w:val="00A23BBC"/>
    <w:rsid w:val="00A23EAF"/>
    <w:rsid w:val="00A23F7C"/>
    <w:rsid w:val="00A240B1"/>
    <w:rsid w:val="00A2416F"/>
    <w:rsid w:val="00A241C7"/>
    <w:rsid w:val="00A243DA"/>
    <w:rsid w:val="00A24790"/>
    <w:rsid w:val="00A2491D"/>
    <w:rsid w:val="00A24B0C"/>
    <w:rsid w:val="00A24C61"/>
    <w:rsid w:val="00A24FF5"/>
    <w:rsid w:val="00A25098"/>
    <w:rsid w:val="00A25234"/>
    <w:rsid w:val="00A2530D"/>
    <w:rsid w:val="00A257B4"/>
    <w:rsid w:val="00A258EC"/>
    <w:rsid w:val="00A258FA"/>
    <w:rsid w:val="00A25B0A"/>
    <w:rsid w:val="00A25B15"/>
    <w:rsid w:val="00A25BE3"/>
    <w:rsid w:val="00A25E58"/>
    <w:rsid w:val="00A2620A"/>
    <w:rsid w:val="00A26230"/>
    <w:rsid w:val="00A26AC5"/>
    <w:rsid w:val="00A26AC8"/>
    <w:rsid w:val="00A26E48"/>
    <w:rsid w:val="00A26E92"/>
    <w:rsid w:val="00A26EDB"/>
    <w:rsid w:val="00A26F85"/>
    <w:rsid w:val="00A27009"/>
    <w:rsid w:val="00A271E6"/>
    <w:rsid w:val="00A2762B"/>
    <w:rsid w:val="00A277C8"/>
    <w:rsid w:val="00A27C81"/>
    <w:rsid w:val="00A27D73"/>
    <w:rsid w:val="00A27E66"/>
    <w:rsid w:val="00A27EE6"/>
    <w:rsid w:val="00A3026C"/>
    <w:rsid w:val="00A302B1"/>
    <w:rsid w:val="00A302B3"/>
    <w:rsid w:val="00A30436"/>
    <w:rsid w:val="00A30558"/>
    <w:rsid w:val="00A305AE"/>
    <w:rsid w:val="00A30626"/>
    <w:rsid w:val="00A306B1"/>
    <w:rsid w:val="00A30724"/>
    <w:rsid w:val="00A30826"/>
    <w:rsid w:val="00A30E44"/>
    <w:rsid w:val="00A31054"/>
    <w:rsid w:val="00A3179E"/>
    <w:rsid w:val="00A317D0"/>
    <w:rsid w:val="00A31BF5"/>
    <w:rsid w:val="00A31DA4"/>
    <w:rsid w:val="00A31DC7"/>
    <w:rsid w:val="00A31FB8"/>
    <w:rsid w:val="00A3204D"/>
    <w:rsid w:val="00A321E4"/>
    <w:rsid w:val="00A32436"/>
    <w:rsid w:val="00A32575"/>
    <w:rsid w:val="00A326BD"/>
    <w:rsid w:val="00A32845"/>
    <w:rsid w:val="00A329A2"/>
    <w:rsid w:val="00A32B23"/>
    <w:rsid w:val="00A32D1E"/>
    <w:rsid w:val="00A32DDA"/>
    <w:rsid w:val="00A32F87"/>
    <w:rsid w:val="00A33401"/>
    <w:rsid w:val="00A33601"/>
    <w:rsid w:val="00A338BC"/>
    <w:rsid w:val="00A33A68"/>
    <w:rsid w:val="00A33B7B"/>
    <w:rsid w:val="00A33C95"/>
    <w:rsid w:val="00A33F81"/>
    <w:rsid w:val="00A33FEE"/>
    <w:rsid w:val="00A34018"/>
    <w:rsid w:val="00A340DD"/>
    <w:rsid w:val="00A34189"/>
    <w:rsid w:val="00A342D9"/>
    <w:rsid w:val="00A34586"/>
    <w:rsid w:val="00A3461D"/>
    <w:rsid w:val="00A34A7F"/>
    <w:rsid w:val="00A34AE0"/>
    <w:rsid w:val="00A34B29"/>
    <w:rsid w:val="00A34C82"/>
    <w:rsid w:val="00A34E8E"/>
    <w:rsid w:val="00A355E3"/>
    <w:rsid w:val="00A35639"/>
    <w:rsid w:val="00A35658"/>
    <w:rsid w:val="00A359B1"/>
    <w:rsid w:val="00A35DA8"/>
    <w:rsid w:val="00A35E14"/>
    <w:rsid w:val="00A35E44"/>
    <w:rsid w:val="00A35F8F"/>
    <w:rsid w:val="00A3608A"/>
    <w:rsid w:val="00A36640"/>
    <w:rsid w:val="00A3688D"/>
    <w:rsid w:val="00A36925"/>
    <w:rsid w:val="00A36CFB"/>
    <w:rsid w:val="00A36E46"/>
    <w:rsid w:val="00A36E5A"/>
    <w:rsid w:val="00A37064"/>
    <w:rsid w:val="00A3715F"/>
    <w:rsid w:val="00A372F7"/>
    <w:rsid w:val="00A3737A"/>
    <w:rsid w:val="00A3753A"/>
    <w:rsid w:val="00A376CF"/>
    <w:rsid w:val="00A37868"/>
    <w:rsid w:val="00A37A0B"/>
    <w:rsid w:val="00A37A92"/>
    <w:rsid w:val="00A37AF8"/>
    <w:rsid w:val="00A37EB1"/>
    <w:rsid w:val="00A40556"/>
    <w:rsid w:val="00A40DD0"/>
    <w:rsid w:val="00A40EC6"/>
    <w:rsid w:val="00A41A21"/>
    <w:rsid w:val="00A41A5A"/>
    <w:rsid w:val="00A41B6A"/>
    <w:rsid w:val="00A41D4A"/>
    <w:rsid w:val="00A41E36"/>
    <w:rsid w:val="00A41FD7"/>
    <w:rsid w:val="00A42231"/>
    <w:rsid w:val="00A422CD"/>
    <w:rsid w:val="00A42640"/>
    <w:rsid w:val="00A42C2E"/>
    <w:rsid w:val="00A42D7F"/>
    <w:rsid w:val="00A42D91"/>
    <w:rsid w:val="00A42DBE"/>
    <w:rsid w:val="00A42EE2"/>
    <w:rsid w:val="00A430F6"/>
    <w:rsid w:val="00A432D6"/>
    <w:rsid w:val="00A4350B"/>
    <w:rsid w:val="00A43896"/>
    <w:rsid w:val="00A43A42"/>
    <w:rsid w:val="00A43B3B"/>
    <w:rsid w:val="00A43BC5"/>
    <w:rsid w:val="00A43C57"/>
    <w:rsid w:val="00A440CA"/>
    <w:rsid w:val="00A440E7"/>
    <w:rsid w:val="00A4412F"/>
    <w:rsid w:val="00A44149"/>
    <w:rsid w:val="00A44796"/>
    <w:rsid w:val="00A448C2"/>
    <w:rsid w:val="00A44A95"/>
    <w:rsid w:val="00A44EAB"/>
    <w:rsid w:val="00A44FCF"/>
    <w:rsid w:val="00A45105"/>
    <w:rsid w:val="00A451D9"/>
    <w:rsid w:val="00A4522C"/>
    <w:rsid w:val="00A4549C"/>
    <w:rsid w:val="00A457B0"/>
    <w:rsid w:val="00A45849"/>
    <w:rsid w:val="00A45A97"/>
    <w:rsid w:val="00A45CFB"/>
    <w:rsid w:val="00A46098"/>
    <w:rsid w:val="00A46655"/>
    <w:rsid w:val="00A466B5"/>
    <w:rsid w:val="00A467CD"/>
    <w:rsid w:val="00A46B4A"/>
    <w:rsid w:val="00A46BE2"/>
    <w:rsid w:val="00A46D86"/>
    <w:rsid w:val="00A46E8F"/>
    <w:rsid w:val="00A46FBA"/>
    <w:rsid w:val="00A47112"/>
    <w:rsid w:val="00A4757C"/>
    <w:rsid w:val="00A475C2"/>
    <w:rsid w:val="00A4764F"/>
    <w:rsid w:val="00A4766C"/>
    <w:rsid w:val="00A47744"/>
    <w:rsid w:val="00A477E4"/>
    <w:rsid w:val="00A47873"/>
    <w:rsid w:val="00A47977"/>
    <w:rsid w:val="00A47985"/>
    <w:rsid w:val="00A47C15"/>
    <w:rsid w:val="00A47D59"/>
    <w:rsid w:val="00A47DE1"/>
    <w:rsid w:val="00A47DF3"/>
    <w:rsid w:val="00A47E6F"/>
    <w:rsid w:val="00A47EEA"/>
    <w:rsid w:val="00A50177"/>
    <w:rsid w:val="00A501F2"/>
    <w:rsid w:val="00A50567"/>
    <w:rsid w:val="00A506F3"/>
    <w:rsid w:val="00A50789"/>
    <w:rsid w:val="00A50B37"/>
    <w:rsid w:val="00A50BD7"/>
    <w:rsid w:val="00A50C2D"/>
    <w:rsid w:val="00A50E7B"/>
    <w:rsid w:val="00A50E96"/>
    <w:rsid w:val="00A5141E"/>
    <w:rsid w:val="00A51547"/>
    <w:rsid w:val="00A51DFA"/>
    <w:rsid w:val="00A51EF3"/>
    <w:rsid w:val="00A5228A"/>
    <w:rsid w:val="00A522BD"/>
    <w:rsid w:val="00A52311"/>
    <w:rsid w:val="00A523F6"/>
    <w:rsid w:val="00A52404"/>
    <w:rsid w:val="00A52424"/>
    <w:rsid w:val="00A5242E"/>
    <w:rsid w:val="00A52454"/>
    <w:rsid w:val="00A525AF"/>
    <w:rsid w:val="00A5275F"/>
    <w:rsid w:val="00A52CC6"/>
    <w:rsid w:val="00A52DA8"/>
    <w:rsid w:val="00A52DE7"/>
    <w:rsid w:val="00A5369F"/>
    <w:rsid w:val="00A537CD"/>
    <w:rsid w:val="00A538D0"/>
    <w:rsid w:val="00A538E4"/>
    <w:rsid w:val="00A53A27"/>
    <w:rsid w:val="00A53DAB"/>
    <w:rsid w:val="00A53FFC"/>
    <w:rsid w:val="00A540DF"/>
    <w:rsid w:val="00A5441E"/>
    <w:rsid w:val="00A54631"/>
    <w:rsid w:val="00A5463C"/>
    <w:rsid w:val="00A548CA"/>
    <w:rsid w:val="00A5495C"/>
    <w:rsid w:val="00A54A0A"/>
    <w:rsid w:val="00A54F13"/>
    <w:rsid w:val="00A54F84"/>
    <w:rsid w:val="00A551CF"/>
    <w:rsid w:val="00A5528F"/>
    <w:rsid w:val="00A55363"/>
    <w:rsid w:val="00A555B1"/>
    <w:rsid w:val="00A555FB"/>
    <w:rsid w:val="00A55943"/>
    <w:rsid w:val="00A55C5F"/>
    <w:rsid w:val="00A55CB3"/>
    <w:rsid w:val="00A55CD5"/>
    <w:rsid w:val="00A55F99"/>
    <w:rsid w:val="00A56038"/>
    <w:rsid w:val="00A560FA"/>
    <w:rsid w:val="00A5635A"/>
    <w:rsid w:val="00A564A9"/>
    <w:rsid w:val="00A5674F"/>
    <w:rsid w:val="00A567C5"/>
    <w:rsid w:val="00A56F88"/>
    <w:rsid w:val="00A57813"/>
    <w:rsid w:val="00A579A9"/>
    <w:rsid w:val="00A579EE"/>
    <w:rsid w:val="00A57C6B"/>
    <w:rsid w:val="00A57DCF"/>
    <w:rsid w:val="00A57FBC"/>
    <w:rsid w:val="00A60141"/>
    <w:rsid w:val="00A60237"/>
    <w:rsid w:val="00A602F3"/>
    <w:rsid w:val="00A603D5"/>
    <w:rsid w:val="00A60911"/>
    <w:rsid w:val="00A60E0D"/>
    <w:rsid w:val="00A60F89"/>
    <w:rsid w:val="00A6121C"/>
    <w:rsid w:val="00A61277"/>
    <w:rsid w:val="00A612B1"/>
    <w:rsid w:val="00A616B5"/>
    <w:rsid w:val="00A6172D"/>
    <w:rsid w:val="00A618D1"/>
    <w:rsid w:val="00A61A6D"/>
    <w:rsid w:val="00A61B19"/>
    <w:rsid w:val="00A61BA8"/>
    <w:rsid w:val="00A61D4F"/>
    <w:rsid w:val="00A61E7D"/>
    <w:rsid w:val="00A62045"/>
    <w:rsid w:val="00A6267B"/>
    <w:rsid w:val="00A627FD"/>
    <w:rsid w:val="00A62C3C"/>
    <w:rsid w:val="00A62CA3"/>
    <w:rsid w:val="00A62CD5"/>
    <w:rsid w:val="00A62DBC"/>
    <w:rsid w:val="00A62E7F"/>
    <w:rsid w:val="00A62F6C"/>
    <w:rsid w:val="00A62FE8"/>
    <w:rsid w:val="00A63534"/>
    <w:rsid w:val="00A635FB"/>
    <w:rsid w:val="00A6371D"/>
    <w:rsid w:val="00A637C1"/>
    <w:rsid w:val="00A639DE"/>
    <w:rsid w:val="00A63A97"/>
    <w:rsid w:val="00A63B69"/>
    <w:rsid w:val="00A63E2D"/>
    <w:rsid w:val="00A63E4C"/>
    <w:rsid w:val="00A6419E"/>
    <w:rsid w:val="00A6426F"/>
    <w:rsid w:val="00A643E9"/>
    <w:rsid w:val="00A646FF"/>
    <w:rsid w:val="00A648DF"/>
    <w:rsid w:val="00A64A22"/>
    <w:rsid w:val="00A64DE1"/>
    <w:rsid w:val="00A64F34"/>
    <w:rsid w:val="00A6525D"/>
    <w:rsid w:val="00A65D80"/>
    <w:rsid w:val="00A65DDF"/>
    <w:rsid w:val="00A65E5F"/>
    <w:rsid w:val="00A6600B"/>
    <w:rsid w:val="00A66404"/>
    <w:rsid w:val="00A665BC"/>
    <w:rsid w:val="00A66611"/>
    <w:rsid w:val="00A6688C"/>
    <w:rsid w:val="00A66AB1"/>
    <w:rsid w:val="00A66AF6"/>
    <w:rsid w:val="00A66D91"/>
    <w:rsid w:val="00A672A0"/>
    <w:rsid w:val="00A67335"/>
    <w:rsid w:val="00A675E9"/>
    <w:rsid w:val="00A677EA"/>
    <w:rsid w:val="00A67801"/>
    <w:rsid w:val="00A678D8"/>
    <w:rsid w:val="00A67BB0"/>
    <w:rsid w:val="00A67C7D"/>
    <w:rsid w:val="00A67EA1"/>
    <w:rsid w:val="00A7010C"/>
    <w:rsid w:val="00A70213"/>
    <w:rsid w:val="00A70385"/>
    <w:rsid w:val="00A703FC"/>
    <w:rsid w:val="00A70470"/>
    <w:rsid w:val="00A704AB"/>
    <w:rsid w:val="00A70AF4"/>
    <w:rsid w:val="00A7129F"/>
    <w:rsid w:val="00A71348"/>
    <w:rsid w:val="00A713B5"/>
    <w:rsid w:val="00A715C0"/>
    <w:rsid w:val="00A71A7C"/>
    <w:rsid w:val="00A71ABA"/>
    <w:rsid w:val="00A71B02"/>
    <w:rsid w:val="00A71C6A"/>
    <w:rsid w:val="00A71EE7"/>
    <w:rsid w:val="00A72084"/>
    <w:rsid w:val="00A721D1"/>
    <w:rsid w:val="00A72665"/>
    <w:rsid w:val="00A72A00"/>
    <w:rsid w:val="00A72AF8"/>
    <w:rsid w:val="00A72C49"/>
    <w:rsid w:val="00A72C8D"/>
    <w:rsid w:val="00A730B6"/>
    <w:rsid w:val="00A73413"/>
    <w:rsid w:val="00A734EB"/>
    <w:rsid w:val="00A735A0"/>
    <w:rsid w:val="00A7361B"/>
    <w:rsid w:val="00A73989"/>
    <w:rsid w:val="00A73AA9"/>
    <w:rsid w:val="00A73CC6"/>
    <w:rsid w:val="00A73CE0"/>
    <w:rsid w:val="00A73F0A"/>
    <w:rsid w:val="00A7415D"/>
    <w:rsid w:val="00A74161"/>
    <w:rsid w:val="00A74258"/>
    <w:rsid w:val="00A743DD"/>
    <w:rsid w:val="00A743F9"/>
    <w:rsid w:val="00A74513"/>
    <w:rsid w:val="00A745A5"/>
    <w:rsid w:val="00A745D2"/>
    <w:rsid w:val="00A7465B"/>
    <w:rsid w:val="00A746E2"/>
    <w:rsid w:val="00A7483F"/>
    <w:rsid w:val="00A74CA9"/>
    <w:rsid w:val="00A74FA3"/>
    <w:rsid w:val="00A750D6"/>
    <w:rsid w:val="00A75766"/>
    <w:rsid w:val="00A75B27"/>
    <w:rsid w:val="00A75CE1"/>
    <w:rsid w:val="00A75DD8"/>
    <w:rsid w:val="00A762D2"/>
    <w:rsid w:val="00A762DA"/>
    <w:rsid w:val="00A763A7"/>
    <w:rsid w:val="00A7687F"/>
    <w:rsid w:val="00A768B7"/>
    <w:rsid w:val="00A768C5"/>
    <w:rsid w:val="00A76DFD"/>
    <w:rsid w:val="00A771A0"/>
    <w:rsid w:val="00A772CA"/>
    <w:rsid w:val="00A77323"/>
    <w:rsid w:val="00A77950"/>
    <w:rsid w:val="00A77C5E"/>
    <w:rsid w:val="00A77D59"/>
    <w:rsid w:val="00A77DBC"/>
    <w:rsid w:val="00A77E64"/>
    <w:rsid w:val="00A77F50"/>
    <w:rsid w:val="00A77FF8"/>
    <w:rsid w:val="00A80074"/>
    <w:rsid w:val="00A803BA"/>
    <w:rsid w:val="00A8052D"/>
    <w:rsid w:val="00A805CB"/>
    <w:rsid w:val="00A80731"/>
    <w:rsid w:val="00A80939"/>
    <w:rsid w:val="00A80CA0"/>
    <w:rsid w:val="00A80D7E"/>
    <w:rsid w:val="00A80DB7"/>
    <w:rsid w:val="00A80E47"/>
    <w:rsid w:val="00A80E4F"/>
    <w:rsid w:val="00A80E78"/>
    <w:rsid w:val="00A80F25"/>
    <w:rsid w:val="00A813C4"/>
    <w:rsid w:val="00A8149B"/>
    <w:rsid w:val="00A814B4"/>
    <w:rsid w:val="00A81502"/>
    <w:rsid w:val="00A818A2"/>
    <w:rsid w:val="00A818C9"/>
    <w:rsid w:val="00A81DBF"/>
    <w:rsid w:val="00A81E1E"/>
    <w:rsid w:val="00A81E82"/>
    <w:rsid w:val="00A81F63"/>
    <w:rsid w:val="00A81F72"/>
    <w:rsid w:val="00A82177"/>
    <w:rsid w:val="00A8232F"/>
    <w:rsid w:val="00A8254E"/>
    <w:rsid w:val="00A82754"/>
    <w:rsid w:val="00A82DDB"/>
    <w:rsid w:val="00A831CB"/>
    <w:rsid w:val="00A832A0"/>
    <w:rsid w:val="00A83512"/>
    <w:rsid w:val="00A839F5"/>
    <w:rsid w:val="00A83B8E"/>
    <w:rsid w:val="00A83DBC"/>
    <w:rsid w:val="00A83DBD"/>
    <w:rsid w:val="00A84090"/>
    <w:rsid w:val="00A84263"/>
    <w:rsid w:val="00A8439D"/>
    <w:rsid w:val="00A848B0"/>
    <w:rsid w:val="00A849BA"/>
    <w:rsid w:val="00A84B5D"/>
    <w:rsid w:val="00A84B82"/>
    <w:rsid w:val="00A84CBE"/>
    <w:rsid w:val="00A84D37"/>
    <w:rsid w:val="00A84E1B"/>
    <w:rsid w:val="00A84E36"/>
    <w:rsid w:val="00A8528A"/>
    <w:rsid w:val="00A85300"/>
    <w:rsid w:val="00A853CE"/>
    <w:rsid w:val="00A85484"/>
    <w:rsid w:val="00A85C30"/>
    <w:rsid w:val="00A85C61"/>
    <w:rsid w:val="00A85E51"/>
    <w:rsid w:val="00A866EA"/>
    <w:rsid w:val="00A86738"/>
    <w:rsid w:val="00A8678C"/>
    <w:rsid w:val="00A86987"/>
    <w:rsid w:val="00A86B9F"/>
    <w:rsid w:val="00A86BC6"/>
    <w:rsid w:val="00A86C24"/>
    <w:rsid w:val="00A87289"/>
    <w:rsid w:val="00A87613"/>
    <w:rsid w:val="00A87726"/>
    <w:rsid w:val="00A8785A"/>
    <w:rsid w:val="00A8794C"/>
    <w:rsid w:val="00A87CBB"/>
    <w:rsid w:val="00A87D8F"/>
    <w:rsid w:val="00A901D3"/>
    <w:rsid w:val="00A90556"/>
    <w:rsid w:val="00A905DC"/>
    <w:rsid w:val="00A90653"/>
    <w:rsid w:val="00A906B2"/>
    <w:rsid w:val="00A906D6"/>
    <w:rsid w:val="00A906E8"/>
    <w:rsid w:val="00A90712"/>
    <w:rsid w:val="00A9088B"/>
    <w:rsid w:val="00A908AC"/>
    <w:rsid w:val="00A908AD"/>
    <w:rsid w:val="00A9099E"/>
    <w:rsid w:val="00A90B58"/>
    <w:rsid w:val="00A90D3E"/>
    <w:rsid w:val="00A90DDC"/>
    <w:rsid w:val="00A90E9F"/>
    <w:rsid w:val="00A911BD"/>
    <w:rsid w:val="00A912BE"/>
    <w:rsid w:val="00A91498"/>
    <w:rsid w:val="00A914B6"/>
    <w:rsid w:val="00A914D9"/>
    <w:rsid w:val="00A9167B"/>
    <w:rsid w:val="00A91732"/>
    <w:rsid w:val="00A9182B"/>
    <w:rsid w:val="00A9185A"/>
    <w:rsid w:val="00A918D0"/>
    <w:rsid w:val="00A919AE"/>
    <w:rsid w:val="00A91AAA"/>
    <w:rsid w:val="00A91F2A"/>
    <w:rsid w:val="00A91F31"/>
    <w:rsid w:val="00A91F6D"/>
    <w:rsid w:val="00A92105"/>
    <w:rsid w:val="00A9212A"/>
    <w:rsid w:val="00A9214A"/>
    <w:rsid w:val="00A921D5"/>
    <w:rsid w:val="00A92232"/>
    <w:rsid w:val="00A922CA"/>
    <w:rsid w:val="00A92335"/>
    <w:rsid w:val="00A924D3"/>
    <w:rsid w:val="00A92A33"/>
    <w:rsid w:val="00A92BC4"/>
    <w:rsid w:val="00A92C9F"/>
    <w:rsid w:val="00A92CE6"/>
    <w:rsid w:val="00A92F07"/>
    <w:rsid w:val="00A93317"/>
    <w:rsid w:val="00A934B4"/>
    <w:rsid w:val="00A93EB9"/>
    <w:rsid w:val="00A93EF8"/>
    <w:rsid w:val="00A93EFD"/>
    <w:rsid w:val="00A940A1"/>
    <w:rsid w:val="00A9413D"/>
    <w:rsid w:val="00A9433E"/>
    <w:rsid w:val="00A943C9"/>
    <w:rsid w:val="00A9444E"/>
    <w:rsid w:val="00A94452"/>
    <w:rsid w:val="00A94527"/>
    <w:rsid w:val="00A9493E"/>
    <w:rsid w:val="00A94962"/>
    <w:rsid w:val="00A9499E"/>
    <w:rsid w:val="00A94A8F"/>
    <w:rsid w:val="00A94C2F"/>
    <w:rsid w:val="00A94D29"/>
    <w:rsid w:val="00A94D65"/>
    <w:rsid w:val="00A94F70"/>
    <w:rsid w:val="00A94FA6"/>
    <w:rsid w:val="00A95E63"/>
    <w:rsid w:val="00A96254"/>
    <w:rsid w:val="00A96718"/>
    <w:rsid w:val="00A96896"/>
    <w:rsid w:val="00A96A57"/>
    <w:rsid w:val="00A96C3E"/>
    <w:rsid w:val="00A96DA9"/>
    <w:rsid w:val="00A96E35"/>
    <w:rsid w:val="00A96F7F"/>
    <w:rsid w:val="00A9701E"/>
    <w:rsid w:val="00A97444"/>
    <w:rsid w:val="00A97536"/>
    <w:rsid w:val="00A97991"/>
    <w:rsid w:val="00A979AD"/>
    <w:rsid w:val="00A97ADF"/>
    <w:rsid w:val="00A97B0A"/>
    <w:rsid w:val="00A97DCF"/>
    <w:rsid w:val="00A97FC2"/>
    <w:rsid w:val="00AA006D"/>
    <w:rsid w:val="00AA0200"/>
    <w:rsid w:val="00AA040B"/>
    <w:rsid w:val="00AA04B3"/>
    <w:rsid w:val="00AA0A0E"/>
    <w:rsid w:val="00AA0C3B"/>
    <w:rsid w:val="00AA0CA1"/>
    <w:rsid w:val="00AA0DB0"/>
    <w:rsid w:val="00AA0F28"/>
    <w:rsid w:val="00AA10B7"/>
    <w:rsid w:val="00AA11D8"/>
    <w:rsid w:val="00AA1212"/>
    <w:rsid w:val="00AA1543"/>
    <w:rsid w:val="00AA1699"/>
    <w:rsid w:val="00AA17FD"/>
    <w:rsid w:val="00AA1A34"/>
    <w:rsid w:val="00AA1A92"/>
    <w:rsid w:val="00AA206B"/>
    <w:rsid w:val="00AA20C8"/>
    <w:rsid w:val="00AA2140"/>
    <w:rsid w:val="00AA21D2"/>
    <w:rsid w:val="00AA26E7"/>
    <w:rsid w:val="00AA27A3"/>
    <w:rsid w:val="00AA27CB"/>
    <w:rsid w:val="00AA28A0"/>
    <w:rsid w:val="00AA2B88"/>
    <w:rsid w:val="00AA2B90"/>
    <w:rsid w:val="00AA2E81"/>
    <w:rsid w:val="00AA309F"/>
    <w:rsid w:val="00AA31BF"/>
    <w:rsid w:val="00AA348A"/>
    <w:rsid w:val="00AA394E"/>
    <w:rsid w:val="00AA3991"/>
    <w:rsid w:val="00AA39E4"/>
    <w:rsid w:val="00AA3A6F"/>
    <w:rsid w:val="00AA3CA2"/>
    <w:rsid w:val="00AA3D37"/>
    <w:rsid w:val="00AA3EE3"/>
    <w:rsid w:val="00AA4113"/>
    <w:rsid w:val="00AA41D1"/>
    <w:rsid w:val="00AA42F4"/>
    <w:rsid w:val="00AA47CC"/>
    <w:rsid w:val="00AA4892"/>
    <w:rsid w:val="00AA4976"/>
    <w:rsid w:val="00AA4B02"/>
    <w:rsid w:val="00AA4B81"/>
    <w:rsid w:val="00AA4CEC"/>
    <w:rsid w:val="00AA4D49"/>
    <w:rsid w:val="00AA4F76"/>
    <w:rsid w:val="00AA50B1"/>
    <w:rsid w:val="00AA54EE"/>
    <w:rsid w:val="00AA550E"/>
    <w:rsid w:val="00AA5A4F"/>
    <w:rsid w:val="00AA5E8B"/>
    <w:rsid w:val="00AA604E"/>
    <w:rsid w:val="00AA60ED"/>
    <w:rsid w:val="00AA6113"/>
    <w:rsid w:val="00AA61E6"/>
    <w:rsid w:val="00AA6774"/>
    <w:rsid w:val="00AA69D2"/>
    <w:rsid w:val="00AA6A59"/>
    <w:rsid w:val="00AA6B5A"/>
    <w:rsid w:val="00AA6F91"/>
    <w:rsid w:val="00AA70B2"/>
    <w:rsid w:val="00AA719B"/>
    <w:rsid w:val="00AA72D9"/>
    <w:rsid w:val="00AA74C9"/>
    <w:rsid w:val="00AA7803"/>
    <w:rsid w:val="00AA7955"/>
    <w:rsid w:val="00AA7AD3"/>
    <w:rsid w:val="00AA7D45"/>
    <w:rsid w:val="00AB0547"/>
    <w:rsid w:val="00AB0953"/>
    <w:rsid w:val="00AB09AA"/>
    <w:rsid w:val="00AB0CA5"/>
    <w:rsid w:val="00AB0E68"/>
    <w:rsid w:val="00AB0F85"/>
    <w:rsid w:val="00AB0F92"/>
    <w:rsid w:val="00AB10DF"/>
    <w:rsid w:val="00AB1361"/>
    <w:rsid w:val="00AB1492"/>
    <w:rsid w:val="00AB14AF"/>
    <w:rsid w:val="00AB1535"/>
    <w:rsid w:val="00AB1729"/>
    <w:rsid w:val="00AB18E1"/>
    <w:rsid w:val="00AB1B27"/>
    <w:rsid w:val="00AB1C22"/>
    <w:rsid w:val="00AB1F1D"/>
    <w:rsid w:val="00AB1F78"/>
    <w:rsid w:val="00AB2130"/>
    <w:rsid w:val="00AB2249"/>
    <w:rsid w:val="00AB22E8"/>
    <w:rsid w:val="00AB28D4"/>
    <w:rsid w:val="00AB2D37"/>
    <w:rsid w:val="00AB2E12"/>
    <w:rsid w:val="00AB2EE3"/>
    <w:rsid w:val="00AB2FC7"/>
    <w:rsid w:val="00AB3019"/>
    <w:rsid w:val="00AB3048"/>
    <w:rsid w:val="00AB3402"/>
    <w:rsid w:val="00AB3906"/>
    <w:rsid w:val="00AB3AF5"/>
    <w:rsid w:val="00AB3B38"/>
    <w:rsid w:val="00AB3B90"/>
    <w:rsid w:val="00AB3E24"/>
    <w:rsid w:val="00AB4209"/>
    <w:rsid w:val="00AB469F"/>
    <w:rsid w:val="00AB4877"/>
    <w:rsid w:val="00AB4BDD"/>
    <w:rsid w:val="00AB4EAA"/>
    <w:rsid w:val="00AB5108"/>
    <w:rsid w:val="00AB51C1"/>
    <w:rsid w:val="00AB51DA"/>
    <w:rsid w:val="00AB52D2"/>
    <w:rsid w:val="00AB53A3"/>
    <w:rsid w:val="00AB53A8"/>
    <w:rsid w:val="00AB5948"/>
    <w:rsid w:val="00AB594D"/>
    <w:rsid w:val="00AB59C6"/>
    <w:rsid w:val="00AB5BA0"/>
    <w:rsid w:val="00AB5D86"/>
    <w:rsid w:val="00AB60B2"/>
    <w:rsid w:val="00AB60C3"/>
    <w:rsid w:val="00AB6108"/>
    <w:rsid w:val="00AB6265"/>
    <w:rsid w:val="00AB6367"/>
    <w:rsid w:val="00AB66D1"/>
    <w:rsid w:val="00AB67A7"/>
    <w:rsid w:val="00AB68F1"/>
    <w:rsid w:val="00AB746C"/>
    <w:rsid w:val="00AB75AC"/>
    <w:rsid w:val="00AB7718"/>
    <w:rsid w:val="00AB7797"/>
    <w:rsid w:val="00AB78F4"/>
    <w:rsid w:val="00AB7C5B"/>
    <w:rsid w:val="00AB7DBA"/>
    <w:rsid w:val="00AB7FA6"/>
    <w:rsid w:val="00AB7FB1"/>
    <w:rsid w:val="00AC003D"/>
    <w:rsid w:val="00AC008C"/>
    <w:rsid w:val="00AC0165"/>
    <w:rsid w:val="00AC0325"/>
    <w:rsid w:val="00AC033E"/>
    <w:rsid w:val="00AC0547"/>
    <w:rsid w:val="00AC05DB"/>
    <w:rsid w:val="00AC0773"/>
    <w:rsid w:val="00AC0860"/>
    <w:rsid w:val="00AC0A2F"/>
    <w:rsid w:val="00AC0AA9"/>
    <w:rsid w:val="00AC0B13"/>
    <w:rsid w:val="00AC0B85"/>
    <w:rsid w:val="00AC0BD0"/>
    <w:rsid w:val="00AC113E"/>
    <w:rsid w:val="00AC1142"/>
    <w:rsid w:val="00AC1160"/>
    <w:rsid w:val="00AC1360"/>
    <w:rsid w:val="00AC17E3"/>
    <w:rsid w:val="00AC1D44"/>
    <w:rsid w:val="00AC1E6B"/>
    <w:rsid w:val="00AC219E"/>
    <w:rsid w:val="00AC23D4"/>
    <w:rsid w:val="00AC23D6"/>
    <w:rsid w:val="00AC26A1"/>
    <w:rsid w:val="00AC2742"/>
    <w:rsid w:val="00AC27CD"/>
    <w:rsid w:val="00AC2C18"/>
    <w:rsid w:val="00AC2F2D"/>
    <w:rsid w:val="00AC2FE7"/>
    <w:rsid w:val="00AC3106"/>
    <w:rsid w:val="00AC36E0"/>
    <w:rsid w:val="00AC3B48"/>
    <w:rsid w:val="00AC3B5F"/>
    <w:rsid w:val="00AC40FC"/>
    <w:rsid w:val="00AC412E"/>
    <w:rsid w:val="00AC4343"/>
    <w:rsid w:val="00AC48BC"/>
    <w:rsid w:val="00AC49A7"/>
    <w:rsid w:val="00AC4AA8"/>
    <w:rsid w:val="00AC4C28"/>
    <w:rsid w:val="00AC4C49"/>
    <w:rsid w:val="00AC51B6"/>
    <w:rsid w:val="00AC52C7"/>
    <w:rsid w:val="00AC5349"/>
    <w:rsid w:val="00AC5363"/>
    <w:rsid w:val="00AC541A"/>
    <w:rsid w:val="00AC5483"/>
    <w:rsid w:val="00AC556C"/>
    <w:rsid w:val="00AC5588"/>
    <w:rsid w:val="00AC57F3"/>
    <w:rsid w:val="00AC58BA"/>
    <w:rsid w:val="00AC5C49"/>
    <w:rsid w:val="00AC5C4F"/>
    <w:rsid w:val="00AC5E9F"/>
    <w:rsid w:val="00AC5F37"/>
    <w:rsid w:val="00AC6077"/>
    <w:rsid w:val="00AC6486"/>
    <w:rsid w:val="00AC6726"/>
    <w:rsid w:val="00AC6F40"/>
    <w:rsid w:val="00AC7140"/>
    <w:rsid w:val="00AC7227"/>
    <w:rsid w:val="00AC7261"/>
    <w:rsid w:val="00AC726B"/>
    <w:rsid w:val="00AC7323"/>
    <w:rsid w:val="00AC74C2"/>
    <w:rsid w:val="00AC75B2"/>
    <w:rsid w:val="00AC75F0"/>
    <w:rsid w:val="00AC793A"/>
    <w:rsid w:val="00AC7D96"/>
    <w:rsid w:val="00AC7E57"/>
    <w:rsid w:val="00AD0030"/>
    <w:rsid w:val="00AD0273"/>
    <w:rsid w:val="00AD0442"/>
    <w:rsid w:val="00AD06BA"/>
    <w:rsid w:val="00AD08A9"/>
    <w:rsid w:val="00AD09FE"/>
    <w:rsid w:val="00AD0AAB"/>
    <w:rsid w:val="00AD0C74"/>
    <w:rsid w:val="00AD0CC6"/>
    <w:rsid w:val="00AD0E9A"/>
    <w:rsid w:val="00AD0F94"/>
    <w:rsid w:val="00AD1073"/>
    <w:rsid w:val="00AD1110"/>
    <w:rsid w:val="00AD1117"/>
    <w:rsid w:val="00AD1282"/>
    <w:rsid w:val="00AD1722"/>
    <w:rsid w:val="00AD1947"/>
    <w:rsid w:val="00AD1A9E"/>
    <w:rsid w:val="00AD1AD2"/>
    <w:rsid w:val="00AD1FEF"/>
    <w:rsid w:val="00AD25F4"/>
    <w:rsid w:val="00AD262A"/>
    <w:rsid w:val="00AD28C2"/>
    <w:rsid w:val="00AD2920"/>
    <w:rsid w:val="00AD2CB7"/>
    <w:rsid w:val="00AD2DA6"/>
    <w:rsid w:val="00AD2E3C"/>
    <w:rsid w:val="00AD3312"/>
    <w:rsid w:val="00AD348F"/>
    <w:rsid w:val="00AD3900"/>
    <w:rsid w:val="00AD3A77"/>
    <w:rsid w:val="00AD3AA9"/>
    <w:rsid w:val="00AD3C23"/>
    <w:rsid w:val="00AD3C78"/>
    <w:rsid w:val="00AD3D47"/>
    <w:rsid w:val="00AD3DF3"/>
    <w:rsid w:val="00AD3EFC"/>
    <w:rsid w:val="00AD4111"/>
    <w:rsid w:val="00AD4130"/>
    <w:rsid w:val="00AD418F"/>
    <w:rsid w:val="00AD4422"/>
    <w:rsid w:val="00AD4675"/>
    <w:rsid w:val="00AD4678"/>
    <w:rsid w:val="00AD4766"/>
    <w:rsid w:val="00AD479C"/>
    <w:rsid w:val="00AD4840"/>
    <w:rsid w:val="00AD4CA6"/>
    <w:rsid w:val="00AD4CF2"/>
    <w:rsid w:val="00AD4CFE"/>
    <w:rsid w:val="00AD4E67"/>
    <w:rsid w:val="00AD50D5"/>
    <w:rsid w:val="00AD516F"/>
    <w:rsid w:val="00AD517C"/>
    <w:rsid w:val="00AD5473"/>
    <w:rsid w:val="00AD5608"/>
    <w:rsid w:val="00AD5667"/>
    <w:rsid w:val="00AD570A"/>
    <w:rsid w:val="00AD59E4"/>
    <w:rsid w:val="00AD5F8C"/>
    <w:rsid w:val="00AD6035"/>
    <w:rsid w:val="00AD61C0"/>
    <w:rsid w:val="00AD641F"/>
    <w:rsid w:val="00AD642D"/>
    <w:rsid w:val="00AD6656"/>
    <w:rsid w:val="00AD66AA"/>
    <w:rsid w:val="00AD66C3"/>
    <w:rsid w:val="00AD6750"/>
    <w:rsid w:val="00AD68F6"/>
    <w:rsid w:val="00AD696F"/>
    <w:rsid w:val="00AD6BF0"/>
    <w:rsid w:val="00AD6C51"/>
    <w:rsid w:val="00AD6CDE"/>
    <w:rsid w:val="00AD6CED"/>
    <w:rsid w:val="00AD6D47"/>
    <w:rsid w:val="00AD6E0D"/>
    <w:rsid w:val="00AD71D8"/>
    <w:rsid w:val="00AD7298"/>
    <w:rsid w:val="00AD72C8"/>
    <w:rsid w:val="00AD74C2"/>
    <w:rsid w:val="00AD78FC"/>
    <w:rsid w:val="00AD7968"/>
    <w:rsid w:val="00AD7AA7"/>
    <w:rsid w:val="00AD7AC0"/>
    <w:rsid w:val="00AD7C15"/>
    <w:rsid w:val="00AD7D52"/>
    <w:rsid w:val="00AD7DA0"/>
    <w:rsid w:val="00AD7F45"/>
    <w:rsid w:val="00AD7F94"/>
    <w:rsid w:val="00AD7F99"/>
    <w:rsid w:val="00AE021B"/>
    <w:rsid w:val="00AE0311"/>
    <w:rsid w:val="00AE03B8"/>
    <w:rsid w:val="00AE05DA"/>
    <w:rsid w:val="00AE0683"/>
    <w:rsid w:val="00AE0745"/>
    <w:rsid w:val="00AE0891"/>
    <w:rsid w:val="00AE08C7"/>
    <w:rsid w:val="00AE08F7"/>
    <w:rsid w:val="00AE09FA"/>
    <w:rsid w:val="00AE0D85"/>
    <w:rsid w:val="00AE0D92"/>
    <w:rsid w:val="00AE0DB2"/>
    <w:rsid w:val="00AE0FA0"/>
    <w:rsid w:val="00AE123E"/>
    <w:rsid w:val="00AE1306"/>
    <w:rsid w:val="00AE1331"/>
    <w:rsid w:val="00AE13DD"/>
    <w:rsid w:val="00AE1402"/>
    <w:rsid w:val="00AE1450"/>
    <w:rsid w:val="00AE164F"/>
    <w:rsid w:val="00AE1A9F"/>
    <w:rsid w:val="00AE1B1C"/>
    <w:rsid w:val="00AE1B90"/>
    <w:rsid w:val="00AE1B91"/>
    <w:rsid w:val="00AE1F5B"/>
    <w:rsid w:val="00AE1F85"/>
    <w:rsid w:val="00AE23AC"/>
    <w:rsid w:val="00AE23D1"/>
    <w:rsid w:val="00AE2423"/>
    <w:rsid w:val="00AE25CF"/>
    <w:rsid w:val="00AE26B7"/>
    <w:rsid w:val="00AE275A"/>
    <w:rsid w:val="00AE29BE"/>
    <w:rsid w:val="00AE2CDA"/>
    <w:rsid w:val="00AE2FF6"/>
    <w:rsid w:val="00AE35FF"/>
    <w:rsid w:val="00AE3A22"/>
    <w:rsid w:val="00AE3A40"/>
    <w:rsid w:val="00AE3BE7"/>
    <w:rsid w:val="00AE3C81"/>
    <w:rsid w:val="00AE3C91"/>
    <w:rsid w:val="00AE3CC4"/>
    <w:rsid w:val="00AE3E10"/>
    <w:rsid w:val="00AE3EDB"/>
    <w:rsid w:val="00AE4083"/>
    <w:rsid w:val="00AE422B"/>
    <w:rsid w:val="00AE44F6"/>
    <w:rsid w:val="00AE4A9A"/>
    <w:rsid w:val="00AE4BFD"/>
    <w:rsid w:val="00AE567F"/>
    <w:rsid w:val="00AE5687"/>
    <w:rsid w:val="00AE56E6"/>
    <w:rsid w:val="00AE5B79"/>
    <w:rsid w:val="00AE6147"/>
    <w:rsid w:val="00AE66ED"/>
    <w:rsid w:val="00AE68B4"/>
    <w:rsid w:val="00AE68E5"/>
    <w:rsid w:val="00AE6A2A"/>
    <w:rsid w:val="00AE6B20"/>
    <w:rsid w:val="00AE6B3C"/>
    <w:rsid w:val="00AE6C04"/>
    <w:rsid w:val="00AE6CB3"/>
    <w:rsid w:val="00AE7114"/>
    <w:rsid w:val="00AE73ED"/>
    <w:rsid w:val="00AE75B7"/>
    <w:rsid w:val="00AE75EB"/>
    <w:rsid w:val="00AE75F1"/>
    <w:rsid w:val="00AE78DC"/>
    <w:rsid w:val="00AE7D13"/>
    <w:rsid w:val="00AE7E3C"/>
    <w:rsid w:val="00AE7E4B"/>
    <w:rsid w:val="00AE7ECD"/>
    <w:rsid w:val="00AE7EDE"/>
    <w:rsid w:val="00AE7EE8"/>
    <w:rsid w:val="00AF0184"/>
    <w:rsid w:val="00AF024A"/>
    <w:rsid w:val="00AF028B"/>
    <w:rsid w:val="00AF05CA"/>
    <w:rsid w:val="00AF06CC"/>
    <w:rsid w:val="00AF09EC"/>
    <w:rsid w:val="00AF0B1A"/>
    <w:rsid w:val="00AF101A"/>
    <w:rsid w:val="00AF137F"/>
    <w:rsid w:val="00AF16E1"/>
    <w:rsid w:val="00AF16E8"/>
    <w:rsid w:val="00AF174A"/>
    <w:rsid w:val="00AF174F"/>
    <w:rsid w:val="00AF17AC"/>
    <w:rsid w:val="00AF1A60"/>
    <w:rsid w:val="00AF1A61"/>
    <w:rsid w:val="00AF1B87"/>
    <w:rsid w:val="00AF1B93"/>
    <w:rsid w:val="00AF1CF4"/>
    <w:rsid w:val="00AF205F"/>
    <w:rsid w:val="00AF2182"/>
    <w:rsid w:val="00AF23BE"/>
    <w:rsid w:val="00AF2450"/>
    <w:rsid w:val="00AF2667"/>
    <w:rsid w:val="00AF287F"/>
    <w:rsid w:val="00AF28AC"/>
    <w:rsid w:val="00AF29BB"/>
    <w:rsid w:val="00AF2A91"/>
    <w:rsid w:val="00AF2ABD"/>
    <w:rsid w:val="00AF2B41"/>
    <w:rsid w:val="00AF2BD4"/>
    <w:rsid w:val="00AF2D4F"/>
    <w:rsid w:val="00AF2E53"/>
    <w:rsid w:val="00AF307E"/>
    <w:rsid w:val="00AF30A5"/>
    <w:rsid w:val="00AF3165"/>
    <w:rsid w:val="00AF3291"/>
    <w:rsid w:val="00AF33CD"/>
    <w:rsid w:val="00AF3457"/>
    <w:rsid w:val="00AF3686"/>
    <w:rsid w:val="00AF3AC8"/>
    <w:rsid w:val="00AF3BF4"/>
    <w:rsid w:val="00AF3E9F"/>
    <w:rsid w:val="00AF3EE6"/>
    <w:rsid w:val="00AF3F79"/>
    <w:rsid w:val="00AF3FD5"/>
    <w:rsid w:val="00AF4016"/>
    <w:rsid w:val="00AF41D4"/>
    <w:rsid w:val="00AF429C"/>
    <w:rsid w:val="00AF4414"/>
    <w:rsid w:val="00AF4615"/>
    <w:rsid w:val="00AF4672"/>
    <w:rsid w:val="00AF4879"/>
    <w:rsid w:val="00AF4910"/>
    <w:rsid w:val="00AF4938"/>
    <w:rsid w:val="00AF4A4F"/>
    <w:rsid w:val="00AF4A97"/>
    <w:rsid w:val="00AF4AB3"/>
    <w:rsid w:val="00AF4B76"/>
    <w:rsid w:val="00AF4BA0"/>
    <w:rsid w:val="00AF4DE3"/>
    <w:rsid w:val="00AF51D5"/>
    <w:rsid w:val="00AF51ED"/>
    <w:rsid w:val="00AF521B"/>
    <w:rsid w:val="00AF5586"/>
    <w:rsid w:val="00AF5664"/>
    <w:rsid w:val="00AF56CA"/>
    <w:rsid w:val="00AF57BE"/>
    <w:rsid w:val="00AF5A00"/>
    <w:rsid w:val="00AF5A77"/>
    <w:rsid w:val="00AF5A79"/>
    <w:rsid w:val="00AF5AEA"/>
    <w:rsid w:val="00AF5B36"/>
    <w:rsid w:val="00AF5BCE"/>
    <w:rsid w:val="00AF5C66"/>
    <w:rsid w:val="00AF5F15"/>
    <w:rsid w:val="00AF5F1F"/>
    <w:rsid w:val="00AF6035"/>
    <w:rsid w:val="00AF63E0"/>
    <w:rsid w:val="00AF64F6"/>
    <w:rsid w:val="00AF6A61"/>
    <w:rsid w:val="00AF6D00"/>
    <w:rsid w:val="00AF6D25"/>
    <w:rsid w:val="00AF6DC3"/>
    <w:rsid w:val="00AF6DE8"/>
    <w:rsid w:val="00AF73D2"/>
    <w:rsid w:val="00AF77A0"/>
    <w:rsid w:val="00AF7AB6"/>
    <w:rsid w:val="00AF7E30"/>
    <w:rsid w:val="00AF7E67"/>
    <w:rsid w:val="00B001F5"/>
    <w:rsid w:val="00B00222"/>
    <w:rsid w:val="00B00384"/>
    <w:rsid w:val="00B00404"/>
    <w:rsid w:val="00B00416"/>
    <w:rsid w:val="00B0062E"/>
    <w:rsid w:val="00B00641"/>
    <w:rsid w:val="00B0089C"/>
    <w:rsid w:val="00B00CD4"/>
    <w:rsid w:val="00B00CD7"/>
    <w:rsid w:val="00B00D9C"/>
    <w:rsid w:val="00B00E9D"/>
    <w:rsid w:val="00B015AF"/>
    <w:rsid w:val="00B01717"/>
    <w:rsid w:val="00B0187E"/>
    <w:rsid w:val="00B018C9"/>
    <w:rsid w:val="00B01C48"/>
    <w:rsid w:val="00B022B6"/>
    <w:rsid w:val="00B022DB"/>
    <w:rsid w:val="00B027F1"/>
    <w:rsid w:val="00B02A73"/>
    <w:rsid w:val="00B02D7F"/>
    <w:rsid w:val="00B02DB5"/>
    <w:rsid w:val="00B02E3A"/>
    <w:rsid w:val="00B02E54"/>
    <w:rsid w:val="00B031F5"/>
    <w:rsid w:val="00B032AE"/>
    <w:rsid w:val="00B03398"/>
    <w:rsid w:val="00B0343D"/>
    <w:rsid w:val="00B03678"/>
    <w:rsid w:val="00B036E7"/>
    <w:rsid w:val="00B03792"/>
    <w:rsid w:val="00B0397D"/>
    <w:rsid w:val="00B03983"/>
    <w:rsid w:val="00B039DE"/>
    <w:rsid w:val="00B03B4A"/>
    <w:rsid w:val="00B03C69"/>
    <w:rsid w:val="00B03CB9"/>
    <w:rsid w:val="00B03CEA"/>
    <w:rsid w:val="00B041D5"/>
    <w:rsid w:val="00B041FB"/>
    <w:rsid w:val="00B04329"/>
    <w:rsid w:val="00B04382"/>
    <w:rsid w:val="00B044E1"/>
    <w:rsid w:val="00B044F1"/>
    <w:rsid w:val="00B046BE"/>
    <w:rsid w:val="00B04857"/>
    <w:rsid w:val="00B048C3"/>
    <w:rsid w:val="00B04B87"/>
    <w:rsid w:val="00B04FB3"/>
    <w:rsid w:val="00B0505B"/>
    <w:rsid w:val="00B05100"/>
    <w:rsid w:val="00B051DD"/>
    <w:rsid w:val="00B051E3"/>
    <w:rsid w:val="00B0522B"/>
    <w:rsid w:val="00B05646"/>
    <w:rsid w:val="00B05680"/>
    <w:rsid w:val="00B05888"/>
    <w:rsid w:val="00B05A6E"/>
    <w:rsid w:val="00B05BA0"/>
    <w:rsid w:val="00B05CF3"/>
    <w:rsid w:val="00B05D7F"/>
    <w:rsid w:val="00B0607A"/>
    <w:rsid w:val="00B06202"/>
    <w:rsid w:val="00B065A6"/>
    <w:rsid w:val="00B06626"/>
    <w:rsid w:val="00B067BB"/>
    <w:rsid w:val="00B069F4"/>
    <w:rsid w:val="00B06B76"/>
    <w:rsid w:val="00B06DEE"/>
    <w:rsid w:val="00B06E0E"/>
    <w:rsid w:val="00B06F98"/>
    <w:rsid w:val="00B07413"/>
    <w:rsid w:val="00B07738"/>
    <w:rsid w:val="00B07937"/>
    <w:rsid w:val="00B07A6A"/>
    <w:rsid w:val="00B07B3C"/>
    <w:rsid w:val="00B07CC2"/>
    <w:rsid w:val="00B07DA2"/>
    <w:rsid w:val="00B10446"/>
    <w:rsid w:val="00B10480"/>
    <w:rsid w:val="00B1066C"/>
    <w:rsid w:val="00B10809"/>
    <w:rsid w:val="00B10AAE"/>
    <w:rsid w:val="00B10C58"/>
    <w:rsid w:val="00B10CDC"/>
    <w:rsid w:val="00B11032"/>
    <w:rsid w:val="00B11039"/>
    <w:rsid w:val="00B110A2"/>
    <w:rsid w:val="00B111A0"/>
    <w:rsid w:val="00B111DB"/>
    <w:rsid w:val="00B1132C"/>
    <w:rsid w:val="00B11339"/>
    <w:rsid w:val="00B11489"/>
    <w:rsid w:val="00B11723"/>
    <w:rsid w:val="00B1188F"/>
    <w:rsid w:val="00B118F3"/>
    <w:rsid w:val="00B11AB0"/>
    <w:rsid w:val="00B11BE8"/>
    <w:rsid w:val="00B11E95"/>
    <w:rsid w:val="00B11F56"/>
    <w:rsid w:val="00B11FE8"/>
    <w:rsid w:val="00B12136"/>
    <w:rsid w:val="00B1213F"/>
    <w:rsid w:val="00B1221E"/>
    <w:rsid w:val="00B1237B"/>
    <w:rsid w:val="00B123D7"/>
    <w:rsid w:val="00B12404"/>
    <w:rsid w:val="00B1261A"/>
    <w:rsid w:val="00B129C8"/>
    <w:rsid w:val="00B12A38"/>
    <w:rsid w:val="00B12A54"/>
    <w:rsid w:val="00B12B23"/>
    <w:rsid w:val="00B12C72"/>
    <w:rsid w:val="00B12D38"/>
    <w:rsid w:val="00B13203"/>
    <w:rsid w:val="00B13B55"/>
    <w:rsid w:val="00B13B98"/>
    <w:rsid w:val="00B13BB7"/>
    <w:rsid w:val="00B13D07"/>
    <w:rsid w:val="00B1414B"/>
    <w:rsid w:val="00B14171"/>
    <w:rsid w:val="00B14A67"/>
    <w:rsid w:val="00B14A70"/>
    <w:rsid w:val="00B14BBF"/>
    <w:rsid w:val="00B14D7E"/>
    <w:rsid w:val="00B152D5"/>
    <w:rsid w:val="00B15310"/>
    <w:rsid w:val="00B1547A"/>
    <w:rsid w:val="00B155F8"/>
    <w:rsid w:val="00B1574D"/>
    <w:rsid w:val="00B159EF"/>
    <w:rsid w:val="00B15AFA"/>
    <w:rsid w:val="00B15C66"/>
    <w:rsid w:val="00B15E6C"/>
    <w:rsid w:val="00B15E89"/>
    <w:rsid w:val="00B1616E"/>
    <w:rsid w:val="00B1633F"/>
    <w:rsid w:val="00B1660C"/>
    <w:rsid w:val="00B167C3"/>
    <w:rsid w:val="00B16991"/>
    <w:rsid w:val="00B16C27"/>
    <w:rsid w:val="00B16E04"/>
    <w:rsid w:val="00B16E4E"/>
    <w:rsid w:val="00B16EA4"/>
    <w:rsid w:val="00B16FD2"/>
    <w:rsid w:val="00B17324"/>
    <w:rsid w:val="00B176B1"/>
    <w:rsid w:val="00B176EC"/>
    <w:rsid w:val="00B1777A"/>
    <w:rsid w:val="00B177F0"/>
    <w:rsid w:val="00B17A14"/>
    <w:rsid w:val="00B17A7A"/>
    <w:rsid w:val="00B17FCE"/>
    <w:rsid w:val="00B2035C"/>
    <w:rsid w:val="00B20628"/>
    <w:rsid w:val="00B20C53"/>
    <w:rsid w:val="00B20FA7"/>
    <w:rsid w:val="00B21224"/>
    <w:rsid w:val="00B217C3"/>
    <w:rsid w:val="00B21991"/>
    <w:rsid w:val="00B219C6"/>
    <w:rsid w:val="00B21DDF"/>
    <w:rsid w:val="00B22025"/>
    <w:rsid w:val="00B22060"/>
    <w:rsid w:val="00B2235A"/>
    <w:rsid w:val="00B22457"/>
    <w:rsid w:val="00B226A8"/>
    <w:rsid w:val="00B226B5"/>
    <w:rsid w:val="00B227ED"/>
    <w:rsid w:val="00B22845"/>
    <w:rsid w:val="00B22C4A"/>
    <w:rsid w:val="00B22D06"/>
    <w:rsid w:val="00B22FF3"/>
    <w:rsid w:val="00B23028"/>
    <w:rsid w:val="00B233FE"/>
    <w:rsid w:val="00B23957"/>
    <w:rsid w:val="00B23BAE"/>
    <w:rsid w:val="00B23CF8"/>
    <w:rsid w:val="00B23D7B"/>
    <w:rsid w:val="00B23DA9"/>
    <w:rsid w:val="00B23EBE"/>
    <w:rsid w:val="00B24036"/>
    <w:rsid w:val="00B24046"/>
    <w:rsid w:val="00B24173"/>
    <w:rsid w:val="00B24690"/>
    <w:rsid w:val="00B24795"/>
    <w:rsid w:val="00B24CEF"/>
    <w:rsid w:val="00B24D7B"/>
    <w:rsid w:val="00B258F1"/>
    <w:rsid w:val="00B25F35"/>
    <w:rsid w:val="00B267A8"/>
    <w:rsid w:val="00B2684F"/>
    <w:rsid w:val="00B268E0"/>
    <w:rsid w:val="00B2730D"/>
    <w:rsid w:val="00B2737C"/>
    <w:rsid w:val="00B2742D"/>
    <w:rsid w:val="00B2743F"/>
    <w:rsid w:val="00B27481"/>
    <w:rsid w:val="00B274EB"/>
    <w:rsid w:val="00B2768B"/>
    <w:rsid w:val="00B2787E"/>
    <w:rsid w:val="00B27A5E"/>
    <w:rsid w:val="00B30028"/>
    <w:rsid w:val="00B30106"/>
    <w:rsid w:val="00B30274"/>
    <w:rsid w:val="00B303B7"/>
    <w:rsid w:val="00B3040D"/>
    <w:rsid w:val="00B305CF"/>
    <w:rsid w:val="00B30656"/>
    <w:rsid w:val="00B30721"/>
    <w:rsid w:val="00B30A1C"/>
    <w:rsid w:val="00B30AB8"/>
    <w:rsid w:val="00B30B08"/>
    <w:rsid w:val="00B30CDB"/>
    <w:rsid w:val="00B30F2D"/>
    <w:rsid w:val="00B310FE"/>
    <w:rsid w:val="00B3111D"/>
    <w:rsid w:val="00B311EB"/>
    <w:rsid w:val="00B31292"/>
    <w:rsid w:val="00B31765"/>
    <w:rsid w:val="00B317BF"/>
    <w:rsid w:val="00B31B84"/>
    <w:rsid w:val="00B31D79"/>
    <w:rsid w:val="00B3221D"/>
    <w:rsid w:val="00B32327"/>
    <w:rsid w:val="00B32628"/>
    <w:rsid w:val="00B3277F"/>
    <w:rsid w:val="00B32937"/>
    <w:rsid w:val="00B32964"/>
    <w:rsid w:val="00B32AF0"/>
    <w:rsid w:val="00B32EAA"/>
    <w:rsid w:val="00B331F6"/>
    <w:rsid w:val="00B33349"/>
    <w:rsid w:val="00B334C3"/>
    <w:rsid w:val="00B335CF"/>
    <w:rsid w:val="00B335DC"/>
    <w:rsid w:val="00B33649"/>
    <w:rsid w:val="00B33792"/>
    <w:rsid w:val="00B337D0"/>
    <w:rsid w:val="00B339A0"/>
    <w:rsid w:val="00B33A81"/>
    <w:rsid w:val="00B33ABD"/>
    <w:rsid w:val="00B33E18"/>
    <w:rsid w:val="00B34047"/>
    <w:rsid w:val="00B341DF"/>
    <w:rsid w:val="00B34638"/>
    <w:rsid w:val="00B3495C"/>
    <w:rsid w:val="00B34A86"/>
    <w:rsid w:val="00B34AFE"/>
    <w:rsid w:val="00B34BA3"/>
    <w:rsid w:val="00B34D73"/>
    <w:rsid w:val="00B34DD2"/>
    <w:rsid w:val="00B34E54"/>
    <w:rsid w:val="00B35056"/>
    <w:rsid w:val="00B352A3"/>
    <w:rsid w:val="00B352B7"/>
    <w:rsid w:val="00B35766"/>
    <w:rsid w:val="00B357C7"/>
    <w:rsid w:val="00B35803"/>
    <w:rsid w:val="00B3593B"/>
    <w:rsid w:val="00B35A28"/>
    <w:rsid w:val="00B35BA6"/>
    <w:rsid w:val="00B35BF8"/>
    <w:rsid w:val="00B35D4E"/>
    <w:rsid w:val="00B3611D"/>
    <w:rsid w:val="00B363E8"/>
    <w:rsid w:val="00B36622"/>
    <w:rsid w:val="00B36BE6"/>
    <w:rsid w:val="00B36DBB"/>
    <w:rsid w:val="00B3721A"/>
    <w:rsid w:val="00B37333"/>
    <w:rsid w:val="00B375C6"/>
    <w:rsid w:val="00B37BE1"/>
    <w:rsid w:val="00B37F15"/>
    <w:rsid w:val="00B40239"/>
    <w:rsid w:val="00B404FA"/>
    <w:rsid w:val="00B407DA"/>
    <w:rsid w:val="00B40A0B"/>
    <w:rsid w:val="00B40B8A"/>
    <w:rsid w:val="00B40B8D"/>
    <w:rsid w:val="00B40B90"/>
    <w:rsid w:val="00B4105C"/>
    <w:rsid w:val="00B411DD"/>
    <w:rsid w:val="00B4123E"/>
    <w:rsid w:val="00B412C2"/>
    <w:rsid w:val="00B41627"/>
    <w:rsid w:val="00B4177F"/>
    <w:rsid w:val="00B41AE8"/>
    <w:rsid w:val="00B41EFC"/>
    <w:rsid w:val="00B41F53"/>
    <w:rsid w:val="00B42269"/>
    <w:rsid w:val="00B422A1"/>
    <w:rsid w:val="00B42314"/>
    <w:rsid w:val="00B42430"/>
    <w:rsid w:val="00B424D5"/>
    <w:rsid w:val="00B42558"/>
    <w:rsid w:val="00B428CD"/>
    <w:rsid w:val="00B428FA"/>
    <w:rsid w:val="00B42959"/>
    <w:rsid w:val="00B42BE1"/>
    <w:rsid w:val="00B42D8E"/>
    <w:rsid w:val="00B42E1F"/>
    <w:rsid w:val="00B42EBA"/>
    <w:rsid w:val="00B42FEF"/>
    <w:rsid w:val="00B4301B"/>
    <w:rsid w:val="00B430E5"/>
    <w:rsid w:val="00B43406"/>
    <w:rsid w:val="00B43483"/>
    <w:rsid w:val="00B43520"/>
    <w:rsid w:val="00B43968"/>
    <w:rsid w:val="00B43A0D"/>
    <w:rsid w:val="00B43B11"/>
    <w:rsid w:val="00B43D55"/>
    <w:rsid w:val="00B43F10"/>
    <w:rsid w:val="00B44068"/>
    <w:rsid w:val="00B44127"/>
    <w:rsid w:val="00B4423F"/>
    <w:rsid w:val="00B44329"/>
    <w:rsid w:val="00B443B7"/>
    <w:rsid w:val="00B446AA"/>
    <w:rsid w:val="00B446FA"/>
    <w:rsid w:val="00B44866"/>
    <w:rsid w:val="00B448D9"/>
    <w:rsid w:val="00B449D6"/>
    <w:rsid w:val="00B44ABF"/>
    <w:rsid w:val="00B44DA5"/>
    <w:rsid w:val="00B451F5"/>
    <w:rsid w:val="00B45234"/>
    <w:rsid w:val="00B456F2"/>
    <w:rsid w:val="00B456F9"/>
    <w:rsid w:val="00B45783"/>
    <w:rsid w:val="00B45D6A"/>
    <w:rsid w:val="00B45DC1"/>
    <w:rsid w:val="00B45F84"/>
    <w:rsid w:val="00B46394"/>
    <w:rsid w:val="00B464AA"/>
    <w:rsid w:val="00B468B6"/>
    <w:rsid w:val="00B4691F"/>
    <w:rsid w:val="00B46BF5"/>
    <w:rsid w:val="00B471D9"/>
    <w:rsid w:val="00B474F9"/>
    <w:rsid w:val="00B475C9"/>
    <w:rsid w:val="00B47954"/>
    <w:rsid w:val="00B47B09"/>
    <w:rsid w:val="00B47C20"/>
    <w:rsid w:val="00B47E40"/>
    <w:rsid w:val="00B50052"/>
    <w:rsid w:val="00B500B3"/>
    <w:rsid w:val="00B5025B"/>
    <w:rsid w:val="00B50B42"/>
    <w:rsid w:val="00B50D0A"/>
    <w:rsid w:val="00B5103E"/>
    <w:rsid w:val="00B510BE"/>
    <w:rsid w:val="00B510CA"/>
    <w:rsid w:val="00B51223"/>
    <w:rsid w:val="00B512D3"/>
    <w:rsid w:val="00B5138E"/>
    <w:rsid w:val="00B514EB"/>
    <w:rsid w:val="00B51552"/>
    <w:rsid w:val="00B518AB"/>
    <w:rsid w:val="00B519FA"/>
    <w:rsid w:val="00B51A82"/>
    <w:rsid w:val="00B51E8A"/>
    <w:rsid w:val="00B51F86"/>
    <w:rsid w:val="00B52054"/>
    <w:rsid w:val="00B52272"/>
    <w:rsid w:val="00B52853"/>
    <w:rsid w:val="00B5290A"/>
    <w:rsid w:val="00B52928"/>
    <w:rsid w:val="00B52B49"/>
    <w:rsid w:val="00B52F50"/>
    <w:rsid w:val="00B53354"/>
    <w:rsid w:val="00B53732"/>
    <w:rsid w:val="00B539D7"/>
    <w:rsid w:val="00B53DF9"/>
    <w:rsid w:val="00B53ECE"/>
    <w:rsid w:val="00B540B4"/>
    <w:rsid w:val="00B54140"/>
    <w:rsid w:val="00B542C7"/>
    <w:rsid w:val="00B5460E"/>
    <w:rsid w:val="00B54796"/>
    <w:rsid w:val="00B54846"/>
    <w:rsid w:val="00B54A28"/>
    <w:rsid w:val="00B54AD6"/>
    <w:rsid w:val="00B54D2A"/>
    <w:rsid w:val="00B54DF6"/>
    <w:rsid w:val="00B552EC"/>
    <w:rsid w:val="00B5538E"/>
    <w:rsid w:val="00B55462"/>
    <w:rsid w:val="00B554D6"/>
    <w:rsid w:val="00B556BC"/>
    <w:rsid w:val="00B5578B"/>
    <w:rsid w:val="00B55A3B"/>
    <w:rsid w:val="00B55BAA"/>
    <w:rsid w:val="00B55D17"/>
    <w:rsid w:val="00B561EA"/>
    <w:rsid w:val="00B5622E"/>
    <w:rsid w:val="00B5630B"/>
    <w:rsid w:val="00B564AF"/>
    <w:rsid w:val="00B566D6"/>
    <w:rsid w:val="00B5685F"/>
    <w:rsid w:val="00B5696C"/>
    <w:rsid w:val="00B56972"/>
    <w:rsid w:val="00B569B0"/>
    <w:rsid w:val="00B56B1B"/>
    <w:rsid w:val="00B56B6D"/>
    <w:rsid w:val="00B56C7D"/>
    <w:rsid w:val="00B56E10"/>
    <w:rsid w:val="00B56E6B"/>
    <w:rsid w:val="00B578DB"/>
    <w:rsid w:val="00B57BB2"/>
    <w:rsid w:val="00B57C19"/>
    <w:rsid w:val="00B57F6F"/>
    <w:rsid w:val="00B6014E"/>
    <w:rsid w:val="00B60336"/>
    <w:rsid w:val="00B60648"/>
    <w:rsid w:val="00B60758"/>
    <w:rsid w:val="00B60768"/>
    <w:rsid w:val="00B609E5"/>
    <w:rsid w:val="00B60D55"/>
    <w:rsid w:val="00B60EA4"/>
    <w:rsid w:val="00B60F13"/>
    <w:rsid w:val="00B60F25"/>
    <w:rsid w:val="00B61115"/>
    <w:rsid w:val="00B612CE"/>
    <w:rsid w:val="00B615F7"/>
    <w:rsid w:val="00B6169F"/>
    <w:rsid w:val="00B6174B"/>
    <w:rsid w:val="00B61873"/>
    <w:rsid w:val="00B62124"/>
    <w:rsid w:val="00B6236A"/>
    <w:rsid w:val="00B625E6"/>
    <w:rsid w:val="00B62635"/>
    <w:rsid w:val="00B627E8"/>
    <w:rsid w:val="00B62844"/>
    <w:rsid w:val="00B62C3C"/>
    <w:rsid w:val="00B62CFD"/>
    <w:rsid w:val="00B62FFC"/>
    <w:rsid w:val="00B6302F"/>
    <w:rsid w:val="00B63059"/>
    <w:rsid w:val="00B63063"/>
    <w:rsid w:val="00B630B6"/>
    <w:rsid w:val="00B63267"/>
    <w:rsid w:val="00B632BB"/>
    <w:rsid w:val="00B633A9"/>
    <w:rsid w:val="00B6390E"/>
    <w:rsid w:val="00B63A4D"/>
    <w:rsid w:val="00B63B99"/>
    <w:rsid w:val="00B63BB9"/>
    <w:rsid w:val="00B63BD5"/>
    <w:rsid w:val="00B63FF6"/>
    <w:rsid w:val="00B64039"/>
    <w:rsid w:val="00B640AF"/>
    <w:rsid w:val="00B64188"/>
    <w:rsid w:val="00B64252"/>
    <w:rsid w:val="00B64333"/>
    <w:rsid w:val="00B644A4"/>
    <w:rsid w:val="00B6481A"/>
    <w:rsid w:val="00B6489A"/>
    <w:rsid w:val="00B64A60"/>
    <w:rsid w:val="00B64ABF"/>
    <w:rsid w:val="00B64C7F"/>
    <w:rsid w:val="00B64D27"/>
    <w:rsid w:val="00B64DB9"/>
    <w:rsid w:val="00B64F3F"/>
    <w:rsid w:val="00B650A8"/>
    <w:rsid w:val="00B6529D"/>
    <w:rsid w:val="00B652A0"/>
    <w:rsid w:val="00B656A0"/>
    <w:rsid w:val="00B656D0"/>
    <w:rsid w:val="00B658B9"/>
    <w:rsid w:val="00B659E2"/>
    <w:rsid w:val="00B65A01"/>
    <w:rsid w:val="00B65A47"/>
    <w:rsid w:val="00B65B3A"/>
    <w:rsid w:val="00B65D0E"/>
    <w:rsid w:val="00B65D48"/>
    <w:rsid w:val="00B65EB6"/>
    <w:rsid w:val="00B65FFB"/>
    <w:rsid w:val="00B66107"/>
    <w:rsid w:val="00B661E4"/>
    <w:rsid w:val="00B6651A"/>
    <w:rsid w:val="00B665D8"/>
    <w:rsid w:val="00B6663B"/>
    <w:rsid w:val="00B66E12"/>
    <w:rsid w:val="00B66EA7"/>
    <w:rsid w:val="00B6704A"/>
    <w:rsid w:val="00B67465"/>
    <w:rsid w:val="00B6748E"/>
    <w:rsid w:val="00B67726"/>
    <w:rsid w:val="00B67A5D"/>
    <w:rsid w:val="00B67EA2"/>
    <w:rsid w:val="00B67F31"/>
    <w:rsid w:val="00B70090"/>
    <w:rsid w:val="00B7033C"/>
    <w:rsid w:val="00B703BA"/>
    <w:rsid w:val="00B7072D"/>
    <w:rsid w:val="00B70BB4"/>
    <w:rsid w:val="00B70BE7"/>
    <w:rsid w:val="00B70D7D"/>
    <w:rsid w:val="00B70F5E"/>
    <w:rsid w:val="00B70F86"/>
    <w:rsid w:val="00B70FDD"/>
    <w:rsid w:val="00B71015"/>
    <w:rsid w:val="00B71038"/>
    <w:rsid w:val="00B714A2"/>
    <w:rsid w:val="00B71603"/>
    <w:rsid w:val="00B71802"/>
    <w:rsid w:val="00B718C8"/>
    <w:rsid w:val="00B71DE7"/>
    <w:rsid w:val="00B72191"/>
    <w:rsid w:val="00B72230"/>
    <w:rsid w:val="00B723FD"/>
    <w:rsid w:val="00B7263D"/>
    <w:rsid w:val="00B72751"/>
    <w:rsid w:val="00B7277B"/>
    <w:rsid w:val="00B72920"/>
    <w:rsid w:val="00B7299D"/>
    <w:rsid w:val="00B72C72"/>
    <w:rsid w:val="00B72C9C"/>
    <w:rsid w:val="00B73123"/>
    <w:rsid w:val="00B732D7"/>
    <w:rsid w:val="00B73305"/>
    <w:rsid w:val="00B73496"/>
    <w:rsid w:val="00B73669"/>
    <w:rsid w:val="00B739AE"/>
    <w:rsid w:val="00B73A40"/>
    <w:rsid w:val="00B73D56"/>
    <w:rsid w:val="00B7406D"/>
    <w:rsid w:val="00B74268"/>
    <w:rsid w:val="00B74282"/>
    <w:rsid w:val="00B74333"/>
    <w:rsid w:val="00B744C0"/>
    <w:rsid w:val="00B74995"/>
    <w:rsid w:val="00B74F27"/>
    <w:rsid w:val="00B75062"/>
    <w:rsid w:val="00B75484"/>
    <w:rsid w:val="00B7549B"/>
    <w:rsid w:val="00B75597"/>
    <w:rsid w:val="00B7561F"/>
    <w:rsid w:val="00B75640"/>
    <w:rsid w:val="00B756D8"/>
    <w:rsid w:val="00B75ECF"/>
    <w:rsid w:val="00B760D3"/>
    <w:rsid w:val="00B76315"/>
    <w:rsid w:val="00B7645E"/>
    <w:rsid w:val="00B766A5"/>
    <w:rsid w:val="00B76C5C"/>
    <w:rsid w:val="00B76E9E"/>
    <w:rsid w:val="00B77049"/>
    <w:rsid w:val="00B773A0"/>
    <w:rsid w:val="00B77469"/>
    <w:rsid w:val="00B774A8"/>
    <w:rsid w:val="00B774B6"/>
    <w:rsid w:val="00B774FF"/>
    <w:rsid w:val="00B77B65"/>
    <w:rsid w:val="00B77BDD"/>
    <w:rsid w:val="00B77D67"/>
    <w:rsid w:val="00B77DFB"/>
    <w:rsid w:val="00B804FE"/>
    <w:rsid w:val="00B80606"/>
    <w:rsid w:val="00B8081B"/>
    <w:rsid w:val="00B80ADE"/>
    <w:rsid w:val="00B80C4C"/>
    <w:rsid w:val="00B80D3D"/>
    <w:rsid w:val="00B80F8D"/>
    <w:rsid w:val="00B81036"/>
    <w:rsid w:val="00B815F2"/>
    <w:rsid w:val="00B81761"/>
    <w:rsid w:val="00B817FB"/>
    <w:rsid w:val="00B8181B"/>
    <w:rsid w:val="00B81914"/>
    <w:rsid w:val="00B81AC6"/>
    <w:rsid w:val="00B81E74"/>
    <w:rsid w:val="00B81F7D"/>
    <w:rsid w:val="00B81FD7"/>
    <w:rsid w:val="00B82864"/>
    <w:rsid w:val="00B82BBE"/>
    <w:rsid w:val="00B82CE0"/>
    <w:rsid w:val="00B83490"/>
    <w:rsid w:val="00B83782"/>
    <w:rsid w:val="00B837B9"/>
    <w:rsid w:val="00B838CD"/>
    <w:rsid w:val="00B83A0C"/>
    <w:rsid w:val="00B83A39"/>
    <w:rsid w:val="00B83B00"/>
    <w:rsid w:val="00B83C1A"/>
    <w:rsid w:val="00B83C6A"/>
    <w:rsid w:val="00B83E18"/>
    <w:rsid w:val="00B83E71"/>
    <w:rsid w:val="00B83EA3"/>
    <w:rsid w:val="00B83F1D"/>
    <w:rsid w:val="00B840AA"/>
    <w:rsid w:val="00B8422C"/>
    <w:rsid w:val="00B843B7"/>
    <w:rsid w:val="00B8454E"/>
    <w:rsid w:val="00B84684"/>
    <w:rsid w:val="00B846C6"/>
    <w:rsid w:val="00B84958"/>
    <w:rsid w:val="00B84CE9"/>
    <w:rsid w:val="00B84D22"/>
    <w:rsid w:val="00B84D73"/>
    <w:rsid w:val="00B84D74"/>
    <w:rsid w:val="00B84E14"/>
    <w:rsid w:val="00B84E1C"/>
    <w:rsid w:val="00B84E76"/>
    <w:rsid w:val="00B84F79"/>
    <w:rsid w:val="00B850AA"/>
    <w:rsid w:val="00B856DB"/>
    <w:rsid w:val="00B85722"/>
    <w:rsid w:val="00B8575F"/>
    <w:rsid w:val="00B85C9B"/>
    <w:rsid w:val="00B85D0C"/>
    <w:rsid w:val="00B85D80"/>
    <w:rsid w:val="00B86065"/>
    <w:rsid w:val="00B860A8"/>
    <w:rsid w:val="00B86353"/>
    <w:rsid w:val="00B86656"/>
    <w:rsid w:val="00B86730"/>
    <w:rsid w:val="00B86A02"/>
    <w:rsid w:val="00B86B00"/>
    <w:rsid w:val="00B86C9B"/>
    <w:rsid w:val="00B86D96"/>
    <w:rsid w:val="00B86E76"/>
    <w:rsid w:val="00B870C5"/>
    <w:rsid w:val="00B873B1"/>
    <w:rsid w:val="00B873FD"/>
    <w:rsid w:val="00B87556"/>
    <w:rsid w:val="00B875CB"/>
    <w:rsid w:val="00B875E3"/>
    <w:rsid w:val="00B87630"/>
    <w:rsid w:val="00B877FD"/>
    <w:rsid w:val="00B87E72"/>
    <w:rsid w:val="00B87EBD"/>
    <w:rsid w:val="00B87EE3"/>
    <w:rsid w:val="00B87F58"/>
    <w:rsid w:val="00B90095"/>
    <w:rsid w:val="00B9021C"/>
    <w:rsid w:val="00B9027D"/>
    <w:rsid w:val="00B904ED"/>
    <w:rsid w:val="00B90509"/>
    <w:rsid w:val="00B906FD"/>
    <w:rsid w:val="00B90768"/>
    <w:rsid w:val="00B9088B"/>
    <w:rsid w:val="00B909D1"/>
    <w:rsid w:val="00B90C8E"/>
    <w:rsid w:val="00B90CBA"/>
    <w:rsid w:val="00B90E54"/>
    <w:rsid w:val="00B90E6F"/>
    <w:rsid w:val="00B91092"/>
    <w:rsid w:val="00B911D7"/>
    <w:rsid w:val="00B91569"/>
    <w:rsid w:val="00B917D8"/>
    <w:rsid w:val="00B91E57"/>
    <w:rsid w:val="00B91E82"/>
    <w:rsid w:val="00B91F2B"/>
    <w:rsid w:val="00B91F41"/>
    <w:rsid w:val="00B92065"/>
    <w:rsid w:val="00B9218E"/>
    <w:rsid w:val="00B923A6"/>
    <w:rsid w:val="00B923F9"/>
    <w:rsid w:val="00B9249A"/>
    <w:rsid w:val="00B926B2"/>
    <w:rsid w:val="00B92A13"/>
    <w:rsid w:val="00B92AEB"/>
    <w:rsid w:val="00B92B9B"/>
    <w:rsid w:val="00B92E50"/>
    <w:rsid w:val="00B92F73"/>
    <w:rsid w:val="00B930D3"/>
    <w:rsid w:val="00B931EF"/>
    <w:rsid w:val="00B9320A"/>
    <w:rsid w:val="00B9320B"/>
    <w:rsid w:val="00B93245"/>
    <w:rsid w:val="00B9335D"/>
    <w:rsid w:val="00B9369D"/>
    <w:rsid w:val="00B93864"/>
    <w:rsid w:val="00B938A3"/>
    <w:rsid w:val="00B93A95"/>
    <w:rsid w:val="00B93B6C"/>
    <w:rsid w:val="00B93CA2"/>
    <w:rsid w:val="00B94088"/>
    <w:rsid w:val="00B94104"/>
    <w:rsid w:val="00B9427A"/>
    <w:rsid w:val="00B942A1"/>
    <w:rsid w:val="00B94761"/>
    <w:rsid w:val="00B94854"/>
    <w:rsid w:val="00B94B1A"/>
    <w:rsid w:val="00B94BF2"/>
    <w:rsid w:val="00B94D90"/>
    <w:rsid w:val="00B94E25"/>
    <w:rsid w:val="00B94F52"/>
    <w:rsid w:val="00B95054"/>
    <w:rsid w:val="00B95088"/>
    <w:rsid w:val="00B95424"/>
    <w:rsid w:val="00B9547C"/>
    <w:rsid w:val="00B959C1"/>
    <w:rsid w:val="00B95A23"/>
    <w:rsid w:val="00B95BBC"/>
    <w:rsid w:val="00B9603E"/>
    <w:rsid w:val="00B963B9"/>
    <w:rsid w:val="00B965E7"/>
    <w:rsid w:val="00B9661C"/>
    <w:rsid w:val="00B96790"/>
    <w:rsid w:val="00B969D3"/>
    <w:rsid w:val="00B96C55"/>
    <w:rsid w:val="00B96D46"/>
    <w:rsid w:val="00B96E55"/>
    <w:rsid w:val="00B96F33"/>
    <w:rsid w:val="00B96FE0"/>
    <w:rsid w:val="00B97015"/>
    <w:rsid w:val="00B9701C"/>
    <w:rsid w:val="00B975A3"/>
    <w:rsid w:val="00B976C0"/>
    <w:rsid w:val="00B978AF"/>
    <w:rsid w:val="00B97A94"/>
    <w:rsid w:val="00B97D68"/>
    <w:rsid w:val="00B97F60"/>
    <w:rsid w:val="00BA009D"/>
    <w:rsid w:val="00BA00E1"/>
    <w:rsid w:val="00BA0D2F"/>
    <w:rsid w:val="00BA0DBB"/>
    <w:rsid w:val="00BA1129"/>
    <w:rsid w:val="00BA12B0"/>
    <w:rsid w:val="00BA1523"/>
    <w:rsid w:val="00BA16C6"/>
    <w:rsid w:val="00BA17D7"/>
    <w:rsid w:val="00BA186B"/>
    <w:rsid w:val="00BA1CBC"/>
    <w:rsid w:val="00BA1D1C"/>
    <w:rsid w:val="00BA1FB0"/>
    <w:rsid w:val="00BA253B"/>
    <w:rsid w:val="00BA2595"/>
    <w:rsid w:val="00BA2842"/>
    <w:rsid w:val="00BA2B0A"/>
    <w:rsid w:val="00BA2B9C"/>
    <w:rsid w:val="00BA2F56"/>
    <w:rsid w:val="00BA33F9"/>
    <w:rsid w:val="00BA386F"/>
    <w:rsid w:val="00BA38CB"/>
    <w:rsid w:val="00BA3A35"/>
    <w:rsid w:val="00BA3A46"/>
    <w:rsid w:val="00BA3AE7"/>
    <w:rsid w:val="00BA3BB5"/>
    <w:rsid w:val="00BA3F6B"/>
    <w:rsid w:val="00BA4144"/>
    <w:rsid w:val="00BA4213"/>
    <w:rsid w:val="00BA428C"/>
    <w:rsid w:val="00BA4343"/>
    <w:rsid w:val="00BA4644"/>
    <w:rsid w:val="00BA48F4"/>
    <w:rsid w:val="00BA49D3"/>
    <w:rsid w:val="00BA4E54"/>
    <w:rsid w:val="00BA4ED9"/>
    <w:rsid w:val="00BA5004"/>
    <w:rsid w:val="00BA503C"/>
    <w:rsid w:val="00BA50B5"/>
    <w:rsid w:val="00BA515F"/>
    <w:rsid w:val="00BA53AD"/>
    <w:rsid w:val="00BA5493"/>
    <w:rsid w:val="00BA54F9"/>
    <w:rsid w:val="00BA5538"/>
    <w:rsid w:val="00BA5611"/>
    <w:rsid w:val="00BA5B72"/>
    <w:rsid w:val="00BA61F5"/>
    <w:rsid w:val="00BA62F7"/>
    <w:rsid w:val="00BA66D1"/>
    <w:rsid w:val="00BA6701"/>
    <w:rsid w:val="00BA68E4"/>
    <w:rsid w:val="00BA6C32"/>
    <w:rsid w:val="00BA6CB6"/>
    <w:rsid w:val="00BA6D22"/>
    <w:rsid w:val="00BA6E77"/>
    <w:rsid w:val="00BA75C7"/>
    <w:rsid w:val="00BA7730"/>
    <w:rsid w:val="00BA78E8"/>
    <w:rsid w:val="00BA78EA"/>
    <w:rsid w:val="00BA7E28"/>
    <w:rsid w:val="00BA7EAC"/>
    <w:rsid w:val="00BB0176"/>
    <w:rsid w:val="00BB0301"/>
    <w:rsid w:val="00BB06E5"/>
    <w:rsid w:val="00BB0774"/>
    <w:rsid w:val="00BB0C13"/>
    <w:rsid w:val="00BB10C7"/>
    <w:rsid w:val="00BB175B"/>
    <w:rsid w:val="00BB17C9"/>
    <w:rsid w:val="00BB1C97"/>
    <w:rsid w:val="00BB1D0F"/>
    <w:rsid w:val="00BB1D77"/>
    <w:rsid w:val="00BB1E87"/>
    <w:rsid w:val="00BB1FD2"/>
    <w:rsid w:val="00BB2195"/>
    <w:rsid w:val="00BB23E5"/>
    <w:rsid w:val="00BB24AC"/>
    <w:rsid w:val="00BB2681"/>
    <w:rsid w:val="00BB28CC"/>
    <w:rsid w:val="00BB2D8E"/>
    <w:rsid w:val="00BB30AE"/>
    <w:rsid w:val="00BB32AA"/>
    <w:rsid w:val="00BB33C4"/>
    <w:rsid w:val="00BB361A"/>
    <w:rsid w:val="00BB374E"/>
    <w:rsid w:val="00BB37F8"/>
    <w:rsid w:val="00BB3859"/>
    <w:rsid w:val="00BB3894"/>
    <w:rsid w:val="00BB3A47"/>
    <w:rsid w:val="00BB3BA9"/>
    <w:rsid w:val="00BB3C64"/>
    <w:rsid w:val="00BB3CD6"/>
    <w:rsid w:val="00BB4323"/>
    <w:rsid w:val="00BB46FD"/>
    <w:rsid w:val="00BB4754"/>
    <w:rsid w:val="00BB47E5"/>
    <w:rsid w:val="00BB4912"/>
    <w:rsid w:val="00BB49B3"/>
    <w:rsid w:val="00BB4A13"/>
    <w:rsid w:val="00BB4A43"/>
    <w:rsid w:val="00BB4E51"/>
    <w:rsid w:val="00BB512F"/>
    <w:rsid w:val="00BB5266"/>
    <w:rsid w:val="00BB555E"/>
    <w:rsid w:val="00BB58AE"/>
    <w:rsid w:val="00BB5CAB"/>
    <w:rsid w:val="00BB5DBA"/>
    <w:rsid w:val="00BB5E53"/>
    <w:rsid w:val="00BB5EDE"/>
    <w:rsid w:val="00BB6118"/>
    <w:rsid w:val="00BB61AA"/>
    <w:rsid w:val="00BB644F"/>
    <w:rsid w:val="00BB655B"/>
    <w:rsid w:val="00BB656B"/>
    <w:rsid w:val="00BB66EE"/>
    <w:rsid w:val="00BB68E1"/>
    <w:rsid w:val="00BB6C26"/>
    <w:rsid w:val="00BB6DDD"/>
    <w:rsid w:val="00BB73B4"/>
    <w:rsid w:val="00BB7411"/>
    <w:rsid w:val="00BB7AAC"/>
    <w:rsid w:val="00BC0616"/>
    <w:rsid w:val="00BC0630"/>
    <w:rsid w:val="00BC066B"/>
    <w:rsid w:val="00BC0A3F"/>
    <w:rsid w:val="00BC0A90"/>
    <w:rsid w:val="00BC0AC2"/>
    <w:rsid w:val="00BC0B2C"/>
    <w:rsid w:val="00BC0BB7"/>
    <w:rsid w:val="00BC0C4F"/>
    <w:rsid w:val="00BC0DAE"/>
    <w:rsid w:val="00BC0FF5"/>
    <w:rsid w:val="00BC1578"/>
    <w:rsid w:val="00BC15B7"/>
    <w:rsid w:val="00BC16B0"/>
    <w:rsid w:val="00BC1847"/>
    <w:rsid w:val="00BC19E3"/>
    <w:rsid w:val="00BC1D6E"/>
    <w:rsid w:val="00BC2019"/>
    <w:rsid w:val="00BC2278"/>
    <w:rsid w:val="00BC2372"/>
    <w:rsid w:val="00BC24EE"/>
    <w:rsid w:val="00BC25E1"/>
    <w:rsid w:val="00BC26FE"/>
    <w:rsid w:val="00BC2813"/>
    <w:rsid w:val="00BC2880"/>
    <w:rsid w:val="00BC2B77"/>
    <w:rsid w:val="00BC2DDD"/>
    <w:rsid w:val="00BC2ED0"/>
    <w:rsid w:val="00BC3128"/>
    <w:rsid w:val="00BC31A9"/>
    <w:rsid w:val="00BC3574"/>
    <w:rsid w:val="00BC4159"/>
    <w:rsid w:val="00BC43F2"/>
    <w:rsid w:val="00BC44E6"/>
    <w:rsid w:val="00BC46EE"/>
    <w:rsid w:val="00BC47B4"/>
    <w:rsid w:val="00BC4829"/>
    <w:rsid w:val="00BC49F2"/>
    <w:rsid w:val="00BC4B16"/>
    <w:rsid w:val="00BC4B19"/>
    <w:rsid w:val="00BC4D97"/>
    <w:rsid w:val="00BC4E08"/>
    <w:rsid w:val="00BC5022"/>
    <w:rsid w:val="00BC5147"/>
    <w:rsid w:val="00BC5494"/>
    <w:rsid w:val="00BC56B5"/>
    <w:rsid w:val="00BC56B7"/>
    <w:rsid w:val="00BC577C"/>
    <w:rsid w:val="00BC58AD"/>
    <w:rsid w:val="00BC58D9"/>
    <w:rsid w:val="00BC5BB6"/>
    <w:rsid w:val="00BC5D75"/>
    <w:rsid w:val="00BC5F14"/>
    <w:rsid w:val="00BC5F59"/>
    <w:rsid w:val="00BC611C"/>
    <w:rsid w:val="00BC61C4"/>
    <w:rsid w:val="00BC6288"/>
    <w:rsid w:val="00BC6720"/>
    <w:rsid w:val="00BC6747"/>
    <w:rsid w:val="00BC68B6"/>
    <w:rsid w:val="00BC68D2"/>
    <w:rsid w:val="00BC6C3A"/>
    <w:rsid w:val="00BC6D08"/>
    <w:rsid w:val="00BC6D61"/>
    <w:rsid w:val="00BC6DBC"/>
    <w:rsid w:val="00BC7211"/>
    <w:rsid w:val="00BC743C"/>
    <w:rsid w:val="00BC792C"/>
    <w:rsid w:val="00BC7930"/>
    <w:rsid w:val="00BC7A98"/>
    <w:rsid w:val="00BC7BB6"/>
    <w:rsid w:val="00BC7E1B"/>
    <w:rsid w:val="00BC7F8F"/>
    <w:rsid w:val="00BC7FA9"/>
    <w:rsid w:val="00BC7FCB"/>
    <w:rsid w:val="00BC7FE8"/>
    <w:rsid w:val="00BD0472"/>
    <w:rsid w:val="00BD057D"/>
    <w:rsid w:val="00BD05BC"/>
    <w:rsid w:val="00BD05DE"/>
    <w:rsid w:val="00BD07C6"/>
    <w:rsid w:val="00BD07E6"/>
    <w:rsid w:val="00BD09B2"/>
    <w:rsid w:val="00BD0AEB"/>
    <w:rsid w:val="00BD0CAD"/>
    <w:rsid w:val="00BD124D"/>
    <w:rsid w:val="00BD1379"/>
    <w:rsid w:val="00BD14CE"/>
    <w:rsid w:val="00BD16B2"/>
    <w:rsid w:val="00BD188C"/>
    <w:rsid w:val="00BD1C07"/>
    <w:rsid w:val="00BD1EFF"/>
    <w:rsid w:val="00BD1F16"/>
    <w:rsid w:val="00BD1F3B"/>
    <w:rsid w:val="00BD1F6B"/>
    <w:rsid w:val="00BD252E"/>
    <w:rsid w:val="00BD2659"/>
    <w:rsid w:val="00BD27FC"/>
    <w:rsid w:val="00BD2953"/>
    <w:rsid w:val="00BD2B3C"/>
    <w:rsid w:val="00BD2F68"/>
    <w:rsid w:val="00BD310B"/>
    <w:rsid w:val="00BD3114"/>
    <w:rsid w:val="00BD31BC"/>
    <w:rsid w:val="00BD3423"/>
    <w:rsid w:val="00BD3654"/>
    <w:rsid w:val="00BD37CC"/>
    <w:rsid w:val="00BD3C1A"/>
    <w:rsid w:val="00BD3E0D"/>
    <w:rsid w:val="00BD3FCC"/>
    <w:rsid w:val="00BD4045"/>
    <w:rsid w:val="00BD4080"/>
    <w:rsid w:val="00BD41EC"/>
    <w:rsid w:val="00BD46C7"/>
    <w:rsid w:val="00BD4A6B"/>
    <w:rsid w:val="00BD4C75"/>
    <w:rsid w:val="00BD4FD1"/>
    <w:rsid w:val="00BD515A"/>
    <w:rsid w:val="00BD564C"/>
    <w:rsid w:val="00BD5931"/>
    <w:rsid w:val="00BD5A78"/>
    <w:rsid w:val="00BD5AD2"/>
    <w:rsid w:val="00BD5D06"/>
    <w:rsid w:val="00BD5E2B"/>
    <w:rsid w:val="00BD600B"/>
    <w:rsid w:val="00BD60B9"/>
    <w:rsid w:val="00BD64C9"/>
    <w:rsid w:val="00BD64E7"/>
    <w:rsid w:val="00BD650C"/>
    <w:rsid w:val="00BD655F"/>
    <w:rsid w:val="00BD65C7"/>
    <w:rsid w:val="00BD6638"/>
    <w:rsid w:val="00BD6B6D"/>
    <w:rsid w:val="00BD728D"/>
    <w:rsid w:val="00BD75BE"/>
    <w:rsid w:val="00BD7B8A"/>
    <w:rsid w:val="00BD7BB4"/>
    <w:rsid w:val="00BD7D1C"/>
    <w:rsid w:val="00BD7E5F"/>
    <w:rsid w:val="00BD7E85"/>
    <w:rsid w:val="00BD7F99"/>
    <w:rsid w:val="00BE0A85"/>
    <w:rsid w:val="00BE0B0A"/>
    <w:rsid w:val="00BE0C0B"/>
    <w:rsid w:val="00BE1050"/>
    <w:rsid w:val="00BE1433"/>
    <w:rsid w:val="00BE1616"/>
    <w:rsid w:val="00BE16EF"/>
    <w:rsid w:val="00BE1763"/>
    <w:rsid w:val="00BE1765"/>
    <w:rsid w:val="00BE17CB"/>
    <w:rsid w:val="00BE1BF7"/>
    <w:rsid w:val="00BE1C52"/>
    <w:rsid w:val="00BE1C8D"/>
    <w:rsid w:val="00BE1F6F"/>
    <w:rsid w:val="00BE2112"/>
    <w:rsid w:val="00BE2293"/>
    <w:rsid w:val="00BE2553"/>
    <w:rsid w:val="00BE298B"/>
    <w:rsid w:val="00BE2AB2"/>
    <w:rsid w:val="00BE2E06"/>
    <w:rsid w:val="00BE2EED"/>
    <w:rsid w:val="00BE3001"/>
    <w:rsid w:val="00BE3139"/>
    <w:rsid w:val="00BE36E1"/>
    <w:rsid w:val="00BE3977"/>
    <w:rsid w:val="00BE3EDA"/>
    <w:rsid w:val="00BE4104"/>
    <w:rsid w:val="00BE4146"/>
    <w:rsid w:val="00BE438A"/>
    <w:rsid w:val="00BE4930"/>
    <w:rsid w:val="00BE493F"/>
    <w:rsid w:val="00BE4B8A"/>
    <w:rsid w:val="00BE4E8C"/>
    <w:rsid w:val="00BE52DC"/>
    <w:rsid w:val="00BE5329"/>
    <w:rsid w:val="00BE55EB"/>
    <w:rsid w:val="00BE5668"/>
    <w:rsid w:val="00BE5BB1"/>
    <w:rsid w:val="00BE5F3D"/>
    <w:rsid w:val="00BE5F7F"/>
    <w:rsid w:val="00BE63A9"/>
    <w:rsid w:val="00BE6462"/>
    <w:rsid w:val="00BE650D"/>
    <w:rsid w:val="00BE6684"/>
    <w:rsid w:val="00BE66BE"/>
    <w:rsid w:val="00BE6712"/>
    <w:rsid w:val="00BE6742"/>
    <w:rsid w:val="00BE675C"/>
    <w:rsid w:val="00BE6846"/>
    <w:rsid w:val="00BE6A59"/>
    <w:rsid w:val="00BE6B15"/>
    <w:rsid w:val="00BE6D2B"/>
    <w:rsid w:val="00BE6D5D"/>
    <w:rsid w:val="00BE6E6C"/>
    <w:rsid w:val="00BE6F96"/>
    <w:rsid w:val="00BE706C"/>
    <w:rsid w:val="00BE70E4"/>
    <w:rsid w:val="00BE71B3"/>
    <w:rsid w:val="00BE71D6"/>
    <w:rsid w:val="00BE71DD"/>
    <w:rsid w:val="00BE7233"/>
    <w:rsid w:val="00BE7296"/>
    <w:rsid w:val="00BE730B"/>
    <w:rsid w:val="00BE737E"/>
    <w:rsid w:val="00BE75B7"/>
    <w:rsid w:val="00BE75F5"/>
    <w:rsid w:val="00BE7639"/>
    <w:rsid w:val="00BE77C6"/>
    <w:rsid w:val="00BE77D2"/>
    <w:rsid w:val="00BE78D1"/>
    <w:rsid w:val="00BE7959"/>
    <w:rsid w:val="00BE795D"/>
    <w:rsid w:val="00BE7E22"/>
    <w:rsid w:val="00BF040E"/>
    <w:rsid w:val="00BF0B0D"/>
    <w:rsid w:val="00BF0DB9"/>
    <w:rsid w:val="00BF0FD3"/>
    <w:rsid w:val="00BF1267"/>
    <w:rsid w:val="00BF13BB"/>
    <w:rsid w:val="00BF17FB"/>
    <w:rsid w:val="00BF1891"/>
    <w:rsid w:val="00BF1ED5"/>
    <w:rsid w:val="00BF1F6E"/>
    <w:rsid w:val="00BF1F88"/>
    <w:rsid w:val="00BF20FF"/>
    <w:rsid w:val="00BF2449"/>
    <w:rsid w:val="00BF26DD"/>
    <w:rsid w:val="00BF2A64"/>
    <w:rsid w:val="00BF2B6B"/>
    <w:rsid w:val="00BF2C2E"/>
    <w:rsid w:val="00BF2E3F"/>
    <w:rsid w:val="00BF31B3"/>
    <w:rsid w:val="00BF31F5"/>
    <w:rsid w:val="00BF321D"/>
    <w:rsid w:val="00BF32CD"/>
    <w:rsid w:val="00BF3305"/>
    <w:rsid w:val="00BF339A"/>
    <w:rsid w:val="00BF3772"/>
    <w:rsid w:val="00BF3C66"/>
    <w:rsid w:val="00BF3DA6"/>
    <w:rsid w:val="00BF3FBC"/>
    <w:rsid w:val="00BF3FD5"/>
    <w:rsid w:val="00BF42E3"/>
    <w:rsid w:val="00BF4831"/>
    <w:rsid w:val="00BF49EE"/>
    <w:rsid w:val="00BF4A37"/>
    <w:rsid w:val="00BF4AC4"/>
    <w:rsid w:val="00BF4B1C"/>
    <w:rsid w:val="00BF51B6"/>
    <w:rsid w:val="00BF52BE"/>
    <w:rsid w:val="00BF5579"/>
    <w:rsid w:val="00BF5653"/>
    <w:rsid w:val="00BF5800"/>
    <w:rsid w:val="00BF59D8"/>
    <w:rsid w:val="00BF5A15"/>
    <w:rsid w:val="00BF5B57"/>
    <w:rsid w:val="00BF6145"/>
    <w:rsid w:val="00BF648A"/>
    <w:rsid w:val="00BF663E"/>
    <w:rsid w:val="00BF66D6"/>
    <w:rsid w:val="00BF68CB"/>
    <w:rsid w:val="00BF690F"/>
    <w:rsid w:val="00BF69F5"/>
    <w:rsid w:val="00BF6A2E"/>
    <w:rsid w:val="00BF6A34"/>
    <w:rsid w:val="00BF6A94"/>
    <w:rsid w:val="00BF6E01"/>
    <w:rsid w:val="00BF6E24"/>
    <w:rsid w:val="00BF70D8"/>
    <w:rsid w:val="00BF73FB"/>
    <w:rsid w:val="00BF7B2C"/>
    <w:rsid w:val="00BF7EE9"/>
    <w:rsid w:val="00C00014"/>
    <w:rsid w:val="00C000CB"/>
    <w:rsid w:val="00C00230"/>
    <w:rsid w:val="00C00361"/>
    <w:rsid w:val="00C0059A"/>
    <w:rsid w:val="00C00AD0"/>
    <w:rsid w:val="00C00AD6"/>
    <w:rsid w:val="00C00B01"/>
    <w:rsid w:val="00C00B10"/>
    <w:rsid w:val="00C00B26"/>
    <w:rsid w:val="00C00FE8"/>
    <w:rsid w:val="00C0129E"/>
    <w:rsid w:val="00C01572"/>
    <w:rsid w:val="00C01994"/>
    <w:rsid w:val="00C019AB"/>
    <w:rsid w:val="00C01C68"/>
    <w:rsid w:val="00C020AE"/>
    <w:rsid w:val="00C0255F"/>
    <w:rsid w:val="00C02565"/>
    <w:rsid w:val="00C0266A"/>
    <w:rsid w:val="00C0270C"/>
    <w:rsid w:val="00C0271B"/>
    <w:rsid w:val="00C02FAD"/>
    <w:rsid w:val="00C0323D"/>
    <w:rsid w:val="00C03484"/>
    <w:rsid w:val="00C0362A"/>
    <w:rsid w:val="00C03697"/>
    <w:rsid w:val="00C03841"/>
    <w:rsid w:val="00C03AF5"/>
    <w:rsid w:val="00C03B09"/>
    <w:rsid w:val="00C03DFC"/>
    <w:rsid w:val="00C04073"/>
    <w:rsid w:val="00C04155"/>
    <w:rsid w:val="00C048C3"/>
    <w:rsid w:val="00C0492D"/>
    <w:rsid w:val="00C04975"/>
    <w:rsid w:val="00C04E53"/>
    <w:rsid w:val="00C050CF"/>
    <w:rsid w:val="00C05123"/>
    <w:rsid w:val="00C051EE"/>
    <w:rsid w:val="00C054CA"/>
    <w:rsid w:val="00C055D3"/>
    <w:rsid w:val="00C0565E"/>
    <w:rsid w:val="00C05B41"/>
    <w:rsid w:val="00C05F4F"/>
    <w:rsid w:val="00C05FC4"/>
    <w:rsid w:val="00C06179"/>
    <w:rsid w:val="00C06536"/>
    <w:rsid w:val="00C06545"/>
    <w:rsid w:val="00C06BFB"/>
    <w:rsid w:val="00C06D0F"/>
    <w:rsid w:val="00C06E19"/>
    <w:rsid w:val="00C0726A"/>
    <w:rsid w:val="00C0759F"/>
    <w:rsid w:val="00C076EF"/>
    <w:rsid w:val="00C076FA"/>
    <w:rsid w:val="00C077E1"/>
    <w:rsid w:val="00C079D5"/>
    <w:rsid w:val="00C07F2C"/>
    <w:rsid w:val="00C07FBB"/>
    <w:rsid w:val="00C10228"/>
    <w:rsid w:val="00C10281"/>
    <w:rsid w:val="00C1029E"/>
    <w:rsid w:val="00C102F0"/>
    <w:rsid w:val="00C109E9"/>
    <w:rsid w:val="00C10B1E"/>
    <w:rsid w:val="00C10EC3"/>
    <w:rsid w:val="00C110AD"/>
    <w:rsid w:val="00C11224"/>
    <w:rsid w:val="00C1124E"/>
    <w:rsid w:val="00C113B3"/>
    <w:rsid w:val="00C11857"/>
    <w:rsid w:val="00C11BF4"/>
    <w:rsid w:val="00C11C5D"/>
    <w:rsid w:val="00C11C6A"/>
    <w:rsid w:val="00C12070"/>
    <w:rsid w:val="00C12158"/>
    <w:rsid w:val="00C12242"/>
    <w:rsid w:val="00C1240B"/>
    <w:rsid w:val="00C12419"/>
    <w:rsid w:val="00C12865"/>
    <w:rsid w:val="00C12A02"/>
    <w:rsid w:val="00C12B3B"/>
    <w:rsid w:val="00C12C19"/>
    <w:rsid w:val="00C12D5D"/>
    <w:rsid w:val="00C13317"/>
    <w:rsid w:val="00C1335F"/>
    <w:rsid w:val="00C13861"/>
    <w:rsid w:val="00C13AD5"/>
    <w:rsid w:val="00C13BCD"/>
    <w:rsid w:val="00C13D89"/>
    <w:rsid w:val="00C13EA4"/>
    <w:rsid w:val="00C13EB0"/>
    <w:rsid w:val="00C14250"/>
    <w:rsid w:val="00C14276"/>
    <w:rsid w:val="00C143CB"/>
    <w:rsid w:val="00C144F5"/>
    <w:rsid w:val="00C14545"/>
    <w:rsid w:val="00C145C2"/>
    <w:rsid w:val="00C145DC"/>
    <w:rsid w:val="00C14613"/>
    <w:rsid w:val="00C148AD"/>
    <w:rsid w:val="00C148DA"/>
    <w:rsid w:val="00C14C1F"/>
    <w:rsid w:val="00C14D37"/>
    <w:rsid w:val="00C14EB9"/>
    <w:rsid w:val="00C15068"/>
    <w:rsid w:val="00C1515A"/>
    <w:rsid w:val="00C15522"/>
    <w:rsid w:val="00C15916"/>
    <w:rsid w:val="00C15AB8"/>
    <w:rsid w:val="00C15B83"/>
    <w:rsid w:val="00C15C48"/>
    <w:rsid w:val="00C15D15"/>
    <w:rsid w:val="00C15D3A"/>
    <w:rsid w:val="00C15E81"/>
    <w:rsid w:val="00C15E9B"/>
    <w:rsid w:val="00C15FD6"/>
    <w:rsid w:val="00C1601F"/>
    <w:rsid w:val="00C160C7"/>
    <w:rsid w:val="00C160D2"/>
    <w:rsid w:val="00C167B1"/>
    <w:rsid w:val="00C167C5"/>
    <w:rsid w:val="00C16B56"/>
    <w:rsid w:val="00C16BA1"/>
    <w:rsid w:val="00C16C23"/>
    <w:rsid w:val="00C16CEC"/>
    <w:rsid w:val="00C16F0C"/>
    <w:rsid w:val="00C16F80"/>
    <w:rsid w:val="00C1731A"/>
    <w:rsid w:val="00C17385"/>
    <w:rsid w:val="00C176AB"/>
    <w:rsid w:val="00C17945"/>
    <w:rsid w:val="00C17A22"/>
    <w:rsid w:val="00C17A38"/>
    <w:rsid w:val="00C17B1C"/>
    <w:rsid w:val="00C17B82"/>
    <w:rsid w:val="00C17DD9"/>
    <w:rsid w:val="00C2029A"/>
    <w:rsid w:val="00C204AA"/>
    <w:rsid w:val="00C207E6"/>
    <w:rsid w:val="00C20B24"/>
    <w:rsid w:val="00C20D40"/>
    <w:rsid w:val="00C20D61"/>
    <w:rsid w:val="00C20E03"/>
    <w:rsid w:val="00C20EC9"/>
    <w:rsid w:val="00C20FA5"/>
    <w:rsid w:val="00C2128F"/>
    <w:rsid w:val="00C212CB"/>
    <w:rsid w:val="00C212F5"/>
    <w:rsid w:val="00C2132A"/>
    <w:rsid w:val="00C21625"/>
    <w:rsid w:val="00C21696"/>
    <w:rsid w:val="00C216DF"/>
    <w:rsid w:val="00C2182D"/>
    <w:rsid w:val="00C21861"/>
    <w:rsid w:val="00C21927"/>
    <w:rsid w:val="00C21AE8"/>
    <w:rsid w:val="00C21C67"/>
    <w:rsid w:val="00C21C7E"/>
    <w:rsid w:val="00C21E4A"/>
    <w:rsid w:val="00C21E7E"/>
    <w:rsid w:val="00C21E85"/>
    <w:rsid w:val="00C22002"/>
    <w:rsid w:val="00C22099"/>
    <w:rsid w:val="00C221E1"/>
    <w:rsid w:val="00C22367"/>
    <w:rsid w:val="00C22376"/>
    <w:rsid w:val="00C229F2"/>
    <w:rsid w:val="00C22BE0"/>
    <w:rsid w:val="00C23068"/>
    <w:rsid w:val="00C2310A"/>
    <w:rsid w:val="00C2327D"/>
    <w:rsid w:val="00C23716"/>
    <w:rsid w:val="00C2374E"/>
    <w:rsid w:val="00C2384C"/>
    <w:rsid w:val="00C238B0"/>
    <w:rsid w:val="00C23981"/>
    <w:rsid w:val="00C23D07"/>
    <w:rsid w:val="00C23D65"/>
    <w:rsid w:val="00C24040"/>
    <w:rsid w:val="00C242F5"/>
    <w:rsid w:val="00C2444F"/>
    <w:rsid w:val="00C24453"/>
    <w:rsid w:val="00C24785"/>
    <w:rsid w:val="00C2495F"/>
    <w:rsid w:val="00C2498A"/>
    <w:rsid w:val="00C24BE3"/>
    <w:rsid w:val="00C24C0E"/>
    <w:rsid w:val="00C24C5C"/>
    <w:rsid w:val="00C2519B"/>
    <w:rsid w:val="00C25359"/>
    <w:rsid w:val="00C2549B"/>
    <w:rsid w:val="00C2562E"/>
    <w:rsid w:val="00C25645"/>
    <w:rsid w:val="00C2599B"/>
    <w:rsid w:val="00C25BFE"/>
    <w:rsid w:val="00C25CC4"/>
    <w:rsid w:val="00C25EEE"/>
    <w:rsid w:val="00C2624F"/>
    <w:rsid w:val="00C269B3"/>
    <w:rsid w:val="00C26A88"/>
    <w:rsid w:val="00C26B2F"/>
    <w:rsid w:val="00C26BBA"/>
    <w:rsid w:val="00C270D3"/>
    <w:rsid w:val="00C27260"/>
    <w:rsid w:val="00C27305"/>
    <w:rsid w:val="00C276D0"/>
    <w:rsid w:val="00C27750"/>
    <w:rsid w:val="00C27914"/>
    <w:rsid w:val="00C27981"/>
    <w:rsid w:val="00C27AD0"/>
    <w:rsid w:val="00C27B49"/>
    <w:rsid w:val="00C27C20"/>
    <w:rsid w:val="00C27F27"/>
    <w:rsid w:val="00C30537"/>
    <w:rsid w:val="00C3059E"/>
    <w:rsid w:val="00C30790"/>
    <w:rsid w:val="00C30849"/>
    <w:rsid w:val="00C3086B"/>
    <w:rsid w:val="00C30A8A"/>
    <w:rsid w:val="00C30B85"/>
    <w:rsid w:val="00C30BA4"/>
    <w:rsid w:val="00C30CE8"/>
    <w:rsid w:val="00C30D0E"/>
    <w:rsid w:val="00C30DC8"/>
    <w:rsid w:val="00C30EBE"/>
    <w:rsid w:val="00C30FE5"/>
    <w:rsid w:val="00C3107C"/>
    <w:rsid w:val="00C312E2"/>
    <w:rsid w:val="00C31330"/>
    <w:rsid w:val="00C317AA"/>
    <w:rsid w:val="00C317C7"/>
    <w:rsid w:val="00C31854"/>
    <w:rsid w:val="00C31974"/>
    <w:rsid w:val="00C31FA0"/>
    <w:rsid w:val="00C320EF"/>
    <w:rsid w:val="00C32241"/>
    <w:rsid w:val="00C322E0"/>
    <w:rsid w:val="00C32514"/>
    <w:rsid w:val="00C3252A"/>
    <w:rsid w:val="00C32545"/>
    <w:rsid w:val="00C32A1B"/>
    <w:rsid w:val="00C32A26"/>
    <w:rsid w:val="00C32A4B"/>
    <w:rsid w:val="00C32A94"/>
    <w:rsid w:val="00C32BBA"/>
    <w:rsid w:val="00C32C36"/>
    <w:rsid w:val="00C32D6C"/>
    <w:rsid w:val="00C32E76"/>
    <w:rsid w:val="00C3304E"/>
    <w:rsid w:val="00C33077"/>
    <w:rsid w:val="00C335BF"/>
    <w:rsid w:val="00C33A65"/>
    <w:rsid w:val="00C33AE7"/>
    <w:rsid w:val="00C33CD8"/>
    <w:rsid w:val="00C33EA3"/>
    <w:rsid w:val="00C341D3"/>
    <w:rsid w:val="00C343F9"/>
    <w:rsid w:val="00C34501"/>
    <w:rsid w:val="00C3467D"/>
    <w:rsid w:val="00C34793"/>
    <w:rsid w:val="00C347F8"/>
    <w:rsid w:val="00C348A7"/>
    <w:rsid w:val="00C34A08"/>
    <w:rsid w:val="00C34B7E"/>
    <w:rsid w:val="00C34D16"/>
    <w:rsid w:val="00C350F8"/>
    <w:rsid w:val="00C35120"/>
    <w:rsid w:val="00C354DC"/>
    <w:rsid w:val="00C355E0"/>
    <w:rsid w:val="00C35A03"/>
    <w:rsid w:val="00C35A66"/>
    <w:rsid w:val="00C35C5F"/>
    <w:rsid w:val="00C35DF3"/>
    <w:rsid w:val="00C36018"/>
    <w:rsid w:val="00C362AC"/>
    <w:rsid w:val="00C36393"/>
    <w:rsid w:val="00C363E4"/>
    <w:rsid w:val="00C36470"/>
    <w:rsid w:val="00C3649B"/>
    <w:rsid w:val="00C3676F"/>
    <w:rsid w:val="00C3687C"/>
    <w:rsid w:val="00C36AF3"/>
    <w:rsid w:val="00C36CE4"/>
    <w:rsid w:val="00C37336"/>
    <w:rsid w:val="00C374A0"/>
    <w:rsid w:val="00C3768A"/>
    <w:rsid w:val="00C378E6"/>
    <w:rsid w:val="00C37C5B"/>
    <w:rsid w:val="00C37D23"/>
    <w:rsid w:val="00C37DBD"/>
    <w:rsid w:val="00C4005D"/>
    <w:rsid w:val="00C401DE"/>
    <w:rsid w:val="00C401F5"/>
    <w:rsid w:val="00C40427"/>
    <w:rsid w:val="00C408D4"/>
    <w:rsid w:val="00C40CF4"/>
    <w:rsid w:val="00C40E5F"/>
    <w:rsid w:val="00C41162"/>
    <w:rsid w:val="00C41287"/>
    <w:rsid w:val="00C41296"/>
    <w:rsid w:val="00C413D5"/>
    <w:rsid w:val="00C4141D"/>
    <w:rsid w:val="00C4144E"/>
    <w:rsid w:val="00C4193D"/>
    <w:rsid w:val="00C41980"/>
    <w:rsid w:val="00C419EC"/>
    <w:rsid w:val="00C41B0A"/>
    <w:rsid w:val="00C41BBD"/>
    <w:rsid w:val="00C41D4B"/>
    <w:rsid w:val="00C41EB5"/>
    <w:rsid w:val="00C41F58"/>
    <w:rsid w:val="00C41F92"/>
    <w:rsid w:val="00C4208B"/>
    <w:rsid w:val="00C420AD"/>
    <w:rsid w:val="00C429BB"/>
    <w:rsid w:val="00C42BFF"/>
    <w:rsid w:val="00C42E64"/>
    <w:rsid w:val="00C42F29"/>
    <w:rsid w:val="00C43270"/>
    <w:rsid w:val="00C432D9"/>
    <w:rsid w:val="00C43477"/>
    <w:rsid w:val="00C43499"/>
    <w:rsid w:val="00C4352B"/>
    <w:rsid w:val="00C436B8"/>
    <w:rsid w:val="00C436F5"/>
    <w:rsid w:val="00C4370F"/>
    <w:rsid w:val="00C43766"/>
    <w:rsid w:val="00C43856"/>
    <w:rsid w:val="00C43A4A"/>
    <w:rsid w:val="00C43AD1"/>
    <w:rsid w:val="00C43ADA"/>
    <w:rsid w:val="00C43C09"/>
    <w:rsid w:val="00C43D25"/>
    <w:rsid w:val="00C43FCA"/>
    <w:rsid w:val="00C440DB"/>
    <w:rsid w:val="00C4414D"/>
    <w:rsid w:val="00C4420F"/>
    <w:rsid w:val="00C4427D"/>
    <w:rsid w:val="00C442C0"/>
    <w:rsid w:val="00C442C8"/>
    <w:rsid w:val="00C447F5"/>
    <w:rsid w:val="00C44837"/>
    <w:rsid w:val="00C4485E"/>
    <w:rsid w:val="00C449B1"/>
    <w:rsid w:val="00C45020"/>
    <w:rsid w:val="00C452C7"/>
    <w:rsid w:val="00C453A0"/>
    <w:rsid w:val="00C45406"/>
    <w:rsid w:val="00C45510"/>
    <w:rsid w:val="00C4558C"/>
    <w:rsid w:val="00C4580F"/>
    <w:rsid w:val="00C45989"/>
    <w:rsid w:val="00C45B62"/>
    <w:rsid w:val="00C45DA8"/>
    <w:rsid w:val="00C46514"/>
    <w:rsid w:val="00C4666E"/>
    <w:rsid w:val="00C466F3"/>
    <w:rsid w:val="00C46862"/>
    <w:rsid w:val="00C46916"/>
    <w:rsid w:val="00C46D1F"/>
    <w:rsid w:val="00C46E0B"/>
    <w:rsid w:val="00C46F65"/>
    <w:rsid w:val="00C470D8"/>
    <w:rsid w:val="00C4718B"/>
    <w:rsid w:val="00C473D1"/>
    <w:rsid w:val="00C475B3"/>
    <w:rsid w:val="00C4771A"/>
    <w:rsid w:val="00C47C55"/>
    <w:rsid w:val="00C47D1F"/>
    <w:rsid w:val="00C47D6F"/>
    <w:rsid w:val="00C47F80"/>
    <w:rsid w:val="00C50174"/>
    <w:rsid w:val="00C501CA"/>
    <w:rsid w:val="00C50237"/>
    <w:rsid w:val="00C5030A"/>
    <w:rsid w:val="00C5051F"/>
    <w:rsid w:val="00C5055B"/>
    <w:rsid w:val="00C50663"/>
    <w:rsid w:val="00C50787"/>
    <w:rsid w:val="00C507C4"/>
    <w:rsid w:val="00C50ACA"/>
    <w:rsid w:val="00C50FA6"/>
    <w:rsid w:val="00C510C5"/>
    <w:rsid w:val="00C5111F"/>
    <w:rsid w:val="00C5116C"/>
    <w:rsid w:val="00C5119C"/>
    <w:rsid w:val="00C511DB"/>
    <w:rsid w:val="00C51A68"/>
    <w:rsid w:val="00C51D04"/>
    <w:rsid w:val="00C51D2E"/>
    <w:rsid w:val="00C51FC1"/>
    <w:rsid w:val="00C521EE"/>
    <w:rsid w:val="00C52219"/>
    <w:rsid w:val="00C52D7B"/>
    <w:rsid w:val="00C52D7C"/>
    <w:rsid w:val="00C52FF4"/>
    <w:rsid w:val="00C53078"/>
    <w:rsid w:val="00C532B6"/>
    <w:rsid w:val="00C532DD"/>
    <w:rsid w:val="00C53362"/>
    <w:rsid w:val="00C535EA"/>
    <w:rsid w:val="00C536FB"/>
    <w:rsid w:val="00C53928"/>
    <w:rsid w:val="00C539A4"/>
    <w:rsid w:val="00C53C33"/>
    <w:rsid w:val="00C53C8D"/>
    <w:rsid w:val="00C53D10"/>
    <w:rsid w:val="00C53FE5"/>
    <w:rsid w:val="00C54321"/>
    <w:rsid w:val="00C54425"/>
    <w:rsid w:val="00C5449E"/>
    <w:rsid w:val="00C54558"/>
    <w:rsid w:val="00C549F7"/>
    <w:rsid w:val="00C54AE9"/>
    <w:rsid w:val="00C54CD8"/>
    <w:rsid w:val="00C5566E"/>
    <w:rsid w:val="00C55E9B"/>
    <w:rsid w:val="00C5650B"/>
    <w:rsid w:val="00C56737"/>
    <w:rsid w:val="00C568D5"/>
    <w:rsid w:val="00C56A2B"/>
    <w:rsid w:val="00C56B74"/>
    <w:rsid w:val="00C56BA1"/>
    <w:rsid w:val="00C56C82"/>
    <w:rsid w:val="00C56E33"/>
    <w:rsid w:val="00C5706D"/>
    <w:rsid w:val="00C57080"/>
    <w:rsid w:val="00C57298"/>
    <w:rsid w:val="00C57530"/>
    <w:rsid w:val="00C5757E"/>
    <w:rsid w:val="00C57590"/>
    <w:rsid w:val="00C576CE"/>
    <w:rsid w:val="00C577B2"/>
    <w:rsid w:val="00C57841"/>
    <w:rsid w:val="00C57C90"/>
    <w:rsid w:val="00C601B6"/>
    <w:rsid w:val="00C602A0"/>
    <w:rsid w:val="00C60467"/>
    <w:rsid w:val="00C606AE"/>
    <w:rsid w:val="00C6092F"/>
    <w:rsid w:val="00C60EA8"/>
    <w:rsid w:val="00C61057"/>
    <w:rsid w:val="00C610E4"/>
    <w:rsid w:val="00C615C8"/>
    <w:rsid w:val="00C61605"/>
    <w:rsid w:val="00C617A0"/>
    <w:rsid w:val="00C61890"/>
    <w:rsid w:val="00C61949"/>
    <w:rsid w:val="00C619C6"/>
    <w:rsid w:val="00C61AE7"/>
    <w:rsid w:val="00C61B6B"/>
    <w:rsid w:val="00C61BEC"/>
    <w:rsid w:val="00C61C1B"/>
    <w:rsid w:val="00C61F7E"/>
    <w:rsid w:val="00C61FAE"/>
    <w:rsid w:val="00C6224D"/>
    <w:rsid w:val="00C6231F"/>
    <w:rsid w:val="00C62435"/>
    <w:rsid w:val="00C624D1"/>
    <w:rsid w:val="00C62A92"/>
    <w:rsid w:val="00C62AE5"/>
    <w:rsid w:val="00C62B2E"/>
    <w:rsid w:val="00C62FC1"/>
    <w:rsid w:val="00C630DF"/>
    <w:rsid w:val="00C634C4"/>
    <w:rsid w:val="00C638DB"/>
    <w:rsid w:val="00C639C0"/>
    <w:rsid w:val="00C63A09"/>
    <w:rsid w:val="00C63AB9"/>
    <w:rsid w:val="00C63C5D"/>
    <w:rsid w:val="00C63FAB"/>
    <w:rsid w:val="00C64017"/>
    <w:rsid w:val="00C6418C"/>
    <w:rsid w:val="00C64205"/>
    <w:rsid w:val="00C64244"/>
    <w:rsid w:val="00C6437D"/>
    <w:rsid w:val="00C6471A"/>
    <w:rsid w:val="00C6475E"/>
    <w:rsid w:val="00C64784"/>
    <w:rsid w:val="00C64812"/>
    <w:rsid w:val="00C64984"/>
    <w:rsid w:val="00C64999"/>
    <w:rsid w:val="00C64A13"/>
    <w:rsid w:val="00C6501A"/>
    <w:rsid w:val="00C650D9"/>
    <w:rsid w:val="00C6528E"/>
    <w:rsid w:val="00C65624"/>
    <w:rsid w:val="00C65637"/>
    <w:rsid w:val="00C65895"/>
    <w:rsid w:val="00C65B4E"/>
    <w:rsid w:val="00C65D59"/>
    <w:rsid w:val="00C65F93"/>
    <w:rsid w:val="00C65F99"/>
    <w:rsid w:val="00C65FB6"/>
    <w:rsid w:val="00C660CC"/>
    <w:rsid w:val="00C6623D"/>
    <w:rsid w:val="00C6627E"/>
    <w:rsid w:val="00C664FC"/>
    <w:rsid w:val="00C665C0"/>
    <w:rsid w:val="00C666F1"/>
    <w:rsid w:val="00C667B4"/>
    <w:rsid w:val="00C66BD3"/>
    <w:rsid w:val="00C673BF"/>
    <w:rsid w:val="00C676F0"/>
    <w:rsid w:val="00C67735"/>
    <w:rsid w:val="00C67827"/>
    <w:rsid w:val="00C67B98"/>
    <w:rsid w:val="00C67C45"/>
    <w:rsid w:val="00C67F6D"/>
    <w:rsid w:val="00C7011B"/>
    <w:rsid w:val="00C70182"/>
    <w:rsid w:val="00C701BB"/>
    <w:rsid w:val="00C70294"/>
    <w:rsid w:val="00C704C6"/>
    <w:rsid w:val="00C704D3"/>
    <w:rsid w:val="00C707E2"/>
    <w:rsid w:val="00C70BAC"/>
    <w:rsid w:val="00C70CDB"/>
    <w:rsid w:val="00C70E0A"/>
    <w:rsid w:val="00C710E3"/>
    <w:rsid w:val="00C71186"/>
    <w:rsid w:val="00C711B1"/>
    <w:rsid w:val="00C711D9"/>
    <w:rsid w:val="00C71342"/>
    <w:rsid w:val="00C71F23"/>
    <w:rsid w:val="00C720F4"/>
    <w:rsid w:val="00C721F8"/>
    <w:rsid w:val="00C723F2"/>
    <w:rsid w:val="00C72471"/>
    <w:rsid w:val="00C72520"/>
    <w:rsid w:val="00C7284F"/>
    <w:rsid w:val="00C72A5D"/>
    <w:rsid w:val="00C72DEC"/>
    <w:rsid w:val="00C72ED2"/>
    <w:rsid w:val="00C73107"/>
    <w:rsid w:val="00C731F7"/>
    <w:rsid w:val="00C73591"/>
    <w:rsid w:val="00C73695"/>
    <w:rsid w:val="00C73A61"/>
    <w:rsid w:val="00C73AC9"/>
    <w:rsid w:val="00C73E56"/>
    <w:rsid w:val="00C74075"/>
    <w:rsid w:val="00C741F6"/>
    <w:rsid w:val="00C74241"/>
    <w:rsid w:val="00C7427B"/>
    <w:rsid w:val="00C7436E"/>
    <w:rsid w:val="00C743FE"/>
    <w:rsid w:val="00C7458C"/>
    <w:rsid w:val="00C74615"/>
    <w:rsid w:val="00C74772"/>
    <w:rsid w:val="00C74BC9"/>
    <w:rsid w:val="00C74DE5"/>
    <w:rsid w:val="00C74FCB"/>
    <w:rsid w:val="00C7501A"/>
    <w:rsid w:val="00C750EE"/>
    <w:rsid w:val="00C7544C"/>
    <w:rsid w:val="00C7544D"/>
    <w:rsid w:val="00C75565"/>
    <w:rsid w:val="00C757BF"/>
    <w:rsid w:val="00C75AEA"/>
    <w:rsid w:val="00C75D0B"/>
    <w:rsid w:val="00C75F09"/>
    <w:rsid w:val="00C76100"/>
    <w:rsid w:val="00C76884"/>
    <w:rsid w:val="00C76AC7"/>
    <w:rsid w:val="00C76C7A"/>
    <w:rsid w:val="00C76F88"/>
    <w:rsid w:val="00C76F91"/>
    <w:rsid w:val="00C77431"/>
    <w:rsid w:val="00C7763C"/>
    <w:rsid w:val="00C776A7"/>
    <w:rsid w:val="00C777E6"/>
    <w:rsid w:val="00C778EB"/>
    <w:rsid w:val="00C77B15"/>
    <w:rsid w:val="00C77E25"/>
    <w:rsid w:val="00C77E68"/>
    <w:rsid w:val="00C80024"/>
    <w:rsid w:val="00C8009E"/>
    <w:rsid w:val="00C806F0"/>
    <w:rsid w:val="00C80A1D"/>
    <w:rsid w:val="00C80D0E"/>
    <w:rsid w:val="00C811B7"/>
    <w:rsid w:val="00C813B7"/>
    <w:rsid w:val="00C816A5"/>
    <w:rsid w:val="00C81882"/>
    <w:rsid w:val="00C81BCE"/>
    <w:rsid w:val="00C81C06"/>
    <w:rsid w:val="00C81C0B"/>
    <w:rsid w:val="00C81D3F"/>
    <w:rsid w:val="00C81DD2"/>
    <w:rsid w:val="00C8202E"/>
    <w:rsid w:val="00C82274"/>
    <w:rsid w:val="00C82310"/>
    <w:rsid w:val="00C82418"/>
    <w:rsid w:val="00C8293E"/>
    <w:rsid w:val="00C82C8F"/>
    <w:rsid w:val="00C82D37"/>
    <w:rsid w:val="00C83101"/>
    <w:rsid w:val="00C83147"/>
    <w:rsid w:val="00C832C6"/>
    <w:rsid w:val="00C832EF"/>
    <w:rsid w:val="00C83498"/>
    <w:rsid w:val="00C8367E"/>
    <w:rsid w:val="00C838C5"/>
    <w:rsid w:val="00C8396E"/>
    <w:rsid w:val="00C839F7"/>
    <w:rsid w:val="00C83EA9"/>
    <w:rsid w:val="00C83FC8"/>
    <w:rsid w:val="00C843B0"/>
    <w:rsid w:val="00C8447D"/>
    <w:rsid w:val="00C84692"/>
    <w:rsid w:val="00C846F7"/>
    <w:rsid w:val="00C848F5"/>
    <w:rsid w:val="00C84A53"/>
    <w:rsid w:val="00C85774"/>
    <w:rsid w:val="00C857B2"/>
    <w:rsid w:val="00C85835"/>
    <w:rsid w:val="00C85938"/>
    <w:rsid w:val="00C8599B"/>
    <w:rsid w:val="00C859A9"/>
    <w:rsid w:val="00C85F9D"/>
    <w:rsid w:val="00C8644F"/>
    <w:rsid w:val="00C8645C"/>
    <w:rsid w:val="00C866F5"/>
    <w:rsid w:val="00C86719"/>
    <w:rsid w:val="00C869B5"/>
    <w:rsid w:val="00C86BA7"/>
    <w:rsid w:val="00C86D45"/>
    <w:rsid w:val="00C86DC7"/>
    <w:rsid w:val="00C86E13"/>
    <w:rsid w:val="00C86E5E"/>
    <w:rsid w:val="00C86EEE"/>
    <w:rsid w:val="00C87435"/>
    <w:rsid w:val="00C87624"/>
    <w:rsid w:val="00C8789D"/>
    <w:rsid w:val="00C87BE2"/>
    <w:rsid w:val="00C87CE1"/>
    <w:rsid w:val="00C87EB0"/>
    <w:rsid w:val="00C900E0"/>
    <w:rsid w:val="00C901A6"/>
    <w:rsid w:val="00C90320"/>
    <w:rsid w:val="00C90359"/>
    <w:rsid w:val="00C906C0"/>
    <w:rsid w:val="00C908B8"/>
    <w:rsid w:val="00C909C7"/>
    <w:rsid w:val="00C90B4A"/>
    <w:rsid w:val="00C90B5C"/>
    <w:rsid w:val="00C90CA0"/>
    <w:rsid w:val="00C90CF0"/>
    <w:rsid w:val="00C90DBD"/>
    <w:rsid w:val="00C90FF1"/>
    <w:rsid w:val="00C9102B"/>
    <w:rsid w:val="00C912B6"/>
    <w:rsid w:val="00C912F9"/>
    <w:rsid w:val="00C91CD0"/>
    <w:rsid w:val="00C91F19"/>
    <w:rsid w:val="00C91F38"/>
    <w:rsid w:val="00C923F8"/>
    <w:rsid w:val="00C923FE"/>
    <w:rsid w:val="00C92429"/>
    <w:rsid w:val="00C926DF"/>
    <w:rsid w:val="00C9292A"/>
    <w:rsid w:val="00C929CE"/>
    <w:rsid w:val="00C92A92"/>
    <w:rsid w:val="00C92AE9"/>
    <w:rsid w:val="00C92BCE"/>
    <w:rsid w:val="00C92D99"/>
    <w:rsid w:val="00C9325A"/>
    <w:rsid w:val="00C9331A"/>
    <w:rsid w:val="00C933B4"/>
    <w:rsid w:val="00C936C9"/>
    <w:rsid w:val="00C93C38"/>
    <w:rsid w:val="00C93E6E"/>
    <w:rsid w:val="00C93F84"/>
    <w:rsid w:val="00C9402F"/>
    <w:rsid w:val="00C9414D"/>
    <w:rsid w:val="00C94447"/>
    <w:rsid w:val="00C944DA"/>
    <w:rsid w:val="00C94504"/>
    <w:rsid w:val="00C946C5"/>
    <w:rsid w:val="00C948C4"/>
    <w:rsid w:val="00C948F0"/>
    <w:rsid w:val="00C94ABA"/>
    <w:rsid w:val="00C94B00"/>
    <w:rsid w:val="00C94B2D"/>
    <w:rsid w:val="00C94C47"/>
    <w:rsid w:val="00C94C4F"/>
    <w:rsid w:val="00C94CD0"/>
    <w:rsid w:val="00C94DEE"/>
    <w:rsid w:val="00C94E4B"/>
    <w:rsid w:val="00C953F5"/>
    <w:rsid w:val="00C9542F"/>
    <w:rsid w:val="00C954FF"/>
    <w:rsid w:val="00C9571E"/>
    <w:rsid w:val="00C9595F"/>
    <w:rsid w:val="00C95983"/>
    <w:rsid w:val="00C959F0"/>
    <w:rsid w:val="00C95B35"/>
    <w:rsid w:val="00C95DC6"/>
    <w:rsid w:val="00C960B6"/>
    <w:rsid w:val="00C960C5"/>
    <w:rsid w:val="00C96293"/>
    <w:rsid w:val="00C96387"/>
    <w:rsid w:val="00C9647F"/>
    <w:rsid w:val="00C966C6"/>
    <w:rsid w:val="00C966EC"/>
    <w:rsid w:val="00C968BD"/>
    <w:rsid w:val="00C96D03"/>
    <w:rsid w:val="00C96D5C"/>
    <w:rsid w:val="00C96F1D"/>
    <w:rsid w:val="00C97190"/>
    <w:rsid w:val="00C9734E"/>
    <w:rsid w:val="00C97416"/>
    <w:rsid w:val="00C97452"/>
    <w:rsid w:val="00C974AA"/>
    <w:rsid w:val="00C974C0"/>
    <w:rsid w:val="00C97664"/>
    <w:rsid w:val="00C976E4"/>
    <w:rsid w:val="00C9775B"/>
    <w:rsid w:val="00C97AFD"/>
    <w:rsid w:val="00C97B60"/>
    <w:rsid w:val="00C97C69"/>
    <w:rsid w:val="00C97D53"/>
    <w:rsid w:val="00C97E11"/>
    <w:rsid w:val="00C97F4C"/>
    <w:rsid w:val="00CA00B0"/>
    <w:rsid w:val="00CA0197"/>
    <w:rsid w:val="00CA046F"/>
    <w:rsid w:val="00CA04E8"/>
    <w:rsid w:val="00CA05E8"/>
    <w:rsid w:val="00CA07CC"/>
    <w:rsid w:val="00CA08DA"/>
    <w:rsid w:val="00CA0948"/>
    <w:rsid w:val="00CA0B3A"/>
    <w:rsid w:val="00CA0C9E"/>
    <w:rsid w:val="00CA0DC8"/>
    <w:rsid w:val="00CA1079"/>
    <w:rsid w:val="00CA1723"/>
    <w:rsid w:val="00CA185A"/>
    <w:rsid w:val="00CA1995"/>
    <w:rsid w:val="00CA199A"/>
    <w:rsid w:val="00CA1A45"/>
    <w:rsid w:val="00CA1C28"/>
    <w:rsid w:val="00CA1CA2"/>
    <w:rsid w:val="00CA1CDE"/>
    <w:rsid w:val="00CA1E85"/>
    <w:rsid w:val="00CA1ECF"/>
    <w:rsid w:val="00CA1F9D"/>
    <w:rsid w:val="00CA2522"/>
    <w:rsid w:val="00CA27E9"/>
    <w:rsid w:val="00CA28AE"/>
    <w:rsid w:val="00CA2947"/>
    <w:rsid w:val="00CA2A8C"/>
    <w:rsid w:val="00CA2B40"/>
    <w:rsid w:val="00CA2B77"/>
    <w:rsid w:val="00CA2BD9"/>
    <w:rsid w:val="00CA2BFB"/>
    <w:rsid w:val="00CA2DCF"/>
    <w:rsid w:val="00CA2EF2"/>
    <w:rsid w:val="00CA2F96"/>
    <w:rsid w:val="00CA2FDA"/>
    <w:rsid w:val="00CA303F"/>
    <w:rsid w:val="00CA31E8"/>
    <w:rsid w:val="00CA321E"/>
    <w:rsid w:val="00CA373D"/>
    <w:rsid w:val="00CA3877"/>
    <w:rsid w:val="00CA38A0"/>
    <w:rsid w:val="00CA391A"/>
    <w:rsid w:val="00CA39DC"/>
    <w:rsid w:val="00CA3AC3"/>
    <w:rsid w:val="00CA3BAD"/>
    <w:rsid w:val="00CA3E6C"/>
    <w:rsid w:val="00CA4246"/>
    <w:rsid w:val="00CA4388"/>
    <w:rsid w:val="00CA452B"/>
    <w:rsid w:val="00CA48CE"/>
    <w:rsid w:val="00CA49D1"/>
    <w:rsid w:val="00CA4CAD"/>
    <w:rsid w:val="00CA4F03"/>
    <w:rsid w:val="00CA4F3D"/>
    <w:rsid w:val="00CA4F45"/>
    <w:rsid w:val="00CA5009"/>
    <w:rsid w:val="00CA52D8"/>
    <w:rsid w:val="00CA5403"/>
    <w:rsid w:val="00CA5653"/>
    <w:rsid w:val="00CA5878"/>
    <w:rsid w:val="00CA590D"/>
    <w:rsid w:val="00CA59E7"/>
    <w:rsid w:val="00CA5BCA"/>
    <w:rsid w:val="00CA5FBE"/>
    <w:rsid w:val="00CA6149"/>
    <w:rsid w:val="00CA617D"/>
    <w:rsid w:val="00CA642E"/>
    <w:rsid w:val="00CA66E7"/>
    <w:rsid w:val="00CA674B"/>
    <w:rsid w:val="00CA685D"/>
    <w:rsid w:val="00CA68E9"/>
    <w:rsid w:val="00CA690B"/>
    <w:rsid w:val="00CA6E4D"/>
    <w:rsid w:val="00CA749E"/>
    <w:rsid w:val="00CA7A44"/>
    <w:rsid w:val="00CA7C48"/>
    <w:rsid w:val="00CA7CC8"/>
    <w:rsid w:val="00CA7F95"/>
    <w:rsid w:val="00CB0217"/>
    <w:rsid w:val="00CB0524"/>
    <w:rsid w:val="00CB0668"/>
    <w:rsid w:val="00CB08AB"/>
    <w:rsid w:val="00CB08BD"/>
    <w:rsid w:val="00CB0F34"/>
    <w:rsid w:val="00CB1032"/>
    <w:rsid w:val="00CB1105"/>
    <w:rsid w:val="00CB12E3"/>
    <w:rsid w:val="00CB158B"/>
    <w:rsid w:val="00CB1AD1"/>
    <w:rsid w:val="00CB1DEC"/>
    <w:rsid w:val="00CB2020"/>
    <w:rsid w:val="00CB2141"/>
    <w:rsid w:val="00CB2278"/>
    <w:rsid w:val="00CB230F"/>
    <w:rsid w:val="00CB29C7"/>
    <w:rsid w:val="00CB2BD0"/>
    <w:rsid w:val="00CB2D01"/>
    <w:rsid w:val="00CB302B"/>
    <w:rsid w:val="00CB3055"/>
    <w:rsid w:val="00CB31C1"/>
    <w:rsid w:val="00CB31F8"/>
    <w:rsid w:val="00CB3301"/>
    <w:rsid w:val="00CB3401"/>
    <w:rsid w:val="00CB3567"/>
    <w:rsid w:val="00CB3626"/>
    <w:rsid w:val="00CB36B3"/>
    <w:rsid w:val="00CB372A"/>
    <w:rsid w:val="00CB379A"/>
    <w:rsid w:val="00CB3A2F"/>
    <w:rsid w:val="00CB3A9D"/>
    <w:rsid w:val="00CB404C"/>
    <w:rsid w:val="00CB465D"/>
    <w:rsid w:val="00CB469F"/>
    <w:rsid w:val="00CB46FA"/>
    <w:rsid w:val="00CB470F"/>
    <w:rsid w:val="00CB48D9"/>
    <w:rsid w:val="00CB4AD9"/>
    <w:rsid w:val="00CB4BDD"/>
    <w:rsid w:val="00CB4C0D"/>
    <w:rsid w:val="00CB4F76"/>
    <w:rsid w:val="00CB4FEC"/>
    <w:rsid w:val="00CB5344"/>
    <w:rsid w:val="00CB5407"/>
    <w:rsid w:val="00CB5981"/>
    <w:rsid w:val="00CB5C00"/>
    <w:rsid w:val="00CB5C7F"/>
    <w:rsid w:val="00CB612B"/>
    <w:rsid w:val="00CB620E"/>
    <w:rsid w:val="00CB625A"/>
    <w:rsid w:val="00CB66EA"/>
    <w:rsid w:val="00CB688C"/>
    <w:rsid w:val="00CB68E6"/>
    <w:rsid w:val="00CB6D76"/>
    <w:rsid w:val="00CB6EA0"/>
    <w:rsid w:val="00CB6F8B"/>
    <w:rsid w:val="00CB6F93"/>
    <w:rsid w:val="00CB730C"/>
    <w:rsid w:val="00CB73AB"/>
    <w:rsid w:val="00CB75B3"/>
    <w:rsid w:val="00CB76C2"/>
    <w:rsid w:val="00CB78D6"/>
    <w:rsid w:val="00CB78D9"/>
    <w:rsid w:val="00CB7B91"/>
    <w:rsid w:val="00CB7D00"/>
    <w:rsid w:val="00CB7D3F"/>
    <w:rsid w:val="00CC0002"/>
    <w:rsid w:val="00CC00E1"/>
    <w:rsid w:val="00CC00FA"/>
    <w:rsid w:val="00CC04E9"/>
    <w:rsid w:val="00CC06AD"/>
    <w:rsid w:val="00CC0842"/>
    <w:rsid w:val="00CC0924"/>
    <w:rsid w:val="00CC09A6"/>
    <w:rsid w:val="00CC0AFD"/>
    <w:rsid w:val="00CC0B73"/>
    <w:rsid w:val="00CC0DF3"/>
    <w:rsid w:val="00CC0EC9"/>
    <w:rsid w:val="00CC0FA0"/>
    <w:rsid w:val="00CC0FB4"/>
    <w:rsid w:val="00CC10B1"/>
    <w:rsid w:val="00CC1293"/>
    <w:rsid w:val="00CC13CA"/>
    <w:rsid w:val="00CC197A"/>
    <w:rsid w:val="00CC1D4D"/>
    <w:rsid w:val="00CC1F5B"/>
    <w:rsid w:val="00CC1FA7"/>
    <w:rsid w:val="00CC20B3"/>
    <w:rsid w:val="00CC25D6"/>
    <w:rsid w:val="00CC2875"/>
    <w:rsid w:val="00CC295B"/>
    <w:rsid w:val="00CC2ABC"/>
    <w:rsid w:val="00CC2B17"/>
    <w:rsid w:val="00CC2C93"/>
    <w:rsid w:val="00CC313E"/>
    <w:rsid w:val="00CC32CC"/>
    <w:rsid w:val="00CC336D"/>
    <w:rsid w:val="00CC3439"/>
    <w:rsid w:val="00CC3761"/>
    <w:rsid w:val="00CC3ABC"/>
    <w:rsid w:val="00CC3AE3"/>
    <w:rsid w:val="00CC3B56"/>
    <w:rsid w:val="00CC3C93"/>
    <w:rsid w:val="00CC3CAC"/>
    <w:rsid w:val="00CC3E4F"/>
    <w:rsid w:val="00CC3E8B"/>
    <w:rsid w:val="00CC41AC"/>
    <w:rsid w:val="00CC4480"/>
    <w:rsid w:val="00CC4610"/>
    <w:rsid w:val="00CC4660"/>
    <w:rsid w:val="00CC4BED"/>
    <w:rsid w:val="00CC4D3B"/>
    <w:rsid w:val="00CC4E61"/>
    <w:rsid w:val="00CC50B9"/>
    <w:rsid w:val="00CC5158"/>
    <w:rsid w:val="00CC51CD"/>
    <w:rsid w:val="00CC53B8"/>
    <w:rsid w:val="00CC5633"/>
    <w:rsid w:val="00CC56BA"/>
    <w:rsid w:val="00CC56DF"/>
    <w:rsid w:val="00CC5725"/>
    <w:rsid w:val="00CC58DA"/>
    <w:rsid w:val="00CC5BDF"/>
    <w:rsid w:val="00CC6109"/>
    <w:rsid w:val="00CC6249"/>
    <w:rsid w:val="00CC6320"/>
    <w:rsid w:val="00CC63F7"/>
    <w:rsid w:val="00CC655D"/>
    <w:rsid w:val="00CC6599"/>
    <w:rsid w:val="00CC66D8"/>
    <w:rsid w:val="00CC674C"/>
    <w:rsid w:val="00CC67DB"/>
    <w:rsid w:val="00CC694E"/>
    <w:rsid w:val="00CC6A8F"/>
    <w:rsid w:val="00CC6D46"/>
    <w:rsid w:val="00CC6E14"/>
    <w:rsid w:val="00CC6E6F"/>
    <w:rsid w:val="00CC7023"/>
    <w:rsid w:val="00CC7233"/>
    <w:rsid w:val="00CC7344"/>
    <w:rsid w:val="00CC735B"/>
    <w:rsid w:val="00CC73DC"/>
    <w:rsid w:val="00CC740C"/>
    <w:rsid w:val="00CC75B0"/>
    <w:rsid w:val="00CC7675"/>
    <w:rsid w:val="00CC7A42"/>
    <w:rsid w:val="00CC7B01"/>
    <w:rsid w:val="00CC7E7D"/>
    <w:rsid w:val="00CC7EEB"/>
    <w:rsid w:val="00CC7F74"/>
    <w:rsid w:val="00CD0010"/>
    <w:rsid w:val="00CD00C6"/>
    <w:rsid w:val="00CD03B3"/>
    <w:rsid w:val="00CD0A23"/>
    <w:rsid w:val="00CD0AE3"/>
    <w:rsid w:val="00CD0B88"/>
    <w:rsid w:val="00CD0BE6"/>
    <w:rsid w:val="00CD0DC3"/>
    <w:rsid w:val="00CD0EAE"/>
    <w:rsid w:val="00CD1846"/>
    <w:rsid w:val="00CD184C"/>
    <w:rsid w:val="00CD195F"/>
    <w:rsid w:val="00CD1C85"/>
    <w:rsid w:val="00CD1CBD"/>
    <w:rsid w:val="00CD1CDD"/>
    <w:rsid w:val="00CD1EA8"/>
    <w:rsid w:val="00CD208D"/>
    <w:rsid w:val="00CD21B7"/>
    <w:rsid w:val="00CD247A"/>
    <w:rsid w:val="00CD261E"/>
    <w:rsid w:val="00CD2A08"/>
    <w:rsid w:val="00CD2CC4"/>
    <w:rsid w:val="00CD2D18"/>
    <w:rsid w:val="00CD3232"/>
    <w:rsid w:val="00CD3357"/>
    <w:rsid w:val="00CD3368"/>
    <w:rsid w:val="00CD34C9"/>
    <w:rsid w:val="00CD34E2"/>
    <w:rsid w:val="00CD3897"/>
    <w:rsid w:val="00CD3B74"/>
    <w:rsid w:val="00CD3BDF"/>
    <w:rsid w:val="00CD3E39"/>
    <w:rsid w:val="00CD3F3E"/>
    <w:rsid w:val="00CD404E"/>
    <w:rsid w:val="00CD407F"/>
    <w:rsid w:val="00CD41B7"/>
    <w:rsid w:val="00CD4411"/>
    <w:rsid w:val="00CD4500"/>
    <w:rsid w:val="00CD4512"/>
    <w:rsid w:val="00CD46B9"/>
    <w:rsid w:val="00CD47D7"/>
    <w:rsid w:val="00CD47F1"/>
    <w:rsid w:val="00CD4880"/>
    <w:rsid w:val="00CD4AE9"/>
    <w:rsid w:val="00CD522D"/>
    <w:rsid w:val="00CD5463"/>
    <w:rsid w:val="00CD54A6"/>
    <w:rsid w:val="00CD5685"/>
    <w:rsid w:val="00CD58D0"/>
    <w:rsid w:val="00CD5F26"/>
    <w:rsid w:val="00CD60A5"/>
    <w:rsid w:val="00CD6286"/>
    <w:rsid w:val="00CD6287"/>
    <w:rsid w:val="00CD6308"/>
    <w:rsid w:val="00CD64FF"/>
    <w:rsid w:val="00CD6555"/>
    <w:rsid w:val="00CD69B7"/>
    <w:rsid w:val="00CD6BA1"/>
    <w:rsid w:val="00CD6DD6"/>
    <w:rsid w:val="00CD6ECE"/>
    <w:rsid w:val="00CD6F07"/>
    <w:rsid w:val="00CD7424"/>
    <w:rsid w:val="00CD7617"/>
    <w:rsid w:val="00CD7658"/>
    <w:rsid w:val="00CD768A"/>
    <w:rsid w:val="00CD76AD"/>
    <w:rsid w:val="00CD77A5"/>
    <w:rsid w:val="00CD7804"/>
    <w:rsid w:val="00CD7C77"/>
    <w:rsid w:val="00CD7ECA"/>
    <w:rsid w:val="00CD7EDD"/>
    <w:rsid w:val="00CD7EE3"/>
    <w:rsid w:val="00CE00BD"/>
    <w:rsid w:val="00CE02C8"/>
    <w:rsid w:val="00CE06E0"/>
    <w:rsid w:val="00CE07E4"/>
    <w:rsid w:val="00CE0C83"/>
    <w:rsid w:val="00CE0CB3"/>
    <w:rsid w:val="00CE0EB7"/>
    <w:rsid w:val="00CE1325"/>
    <w:rsid w:val="00CE13C2"/>
    <w:rsid w:val="00CE1537"/>
    <w:rsid w:val="00CE1A9D"/>
    <w:rsid w:val="00CE1CDE"/>
    <w:rsid w:val="00CE1E1D"/>
    <w:rsid w:val="00CE1E97"/>
    <w:rsid w:val="00CE1ECA"/>
    <w:rsid w:val="00CE1FF3"/>
    <w:rsid w:val="00CE20B9"/>
    <w:rsid w:val="00CE26D5"/>
    <w:rsid w:val="00CE2723"/>
    <w:rsid w:val="00CE2C23"/>
    <w:rsid w:val="00CE2DF9"/>
    <w:rsid w:val="00CE304F"/>
    <w:rsid w:val="00CE321D"/>
    <w:rsid w:val="00CE322F"/>
    <w:rsid w:val="00CE32BE"/>
    <w:rsid w:val="00CE3355"/>
    <w:rsid w:val="00CE370C"/>
    <w:rsid w:val="00CE3AC5"/>
    <w:rsid w:val="00CE3CB9"/>
    <w:rsid w:val="00CE3D05"/>
    <w:rsid w:val="00CE3E4F"/>
    <w:rsid w:val="00CE3EBE"/>
    <w:rsid w:val="00CE3EDC"/>
    <w:rsid w:val="00CE3EF7"/>
    <w:rsid w:val="00CE403A"/>
    <w:rsid w:val="00CE41D4"/>
    <w:rsid w:val="00CE43BF"/>
    <w:rsid w:val="00CE4524"/>
    <w:rsid w:val="00CE473A"/>
    <w:rsid w:val="00CE488B"/>
    <w:rsid w:val="00CE495C"/>
    <w:rsid w:val="00CE4BD0"/>
    <w:rsid w:val="00CE4F24"/>
    <w:rsid w:val="00CE4FDA"/>
    <w:rsid w:val="00CE50E0"/>
    <w:rsid w:val="00CE52EA"/>
    <w:rsid w:val="00CE5661"/>
    <w:rsid w:val="00CE573E"/>
    <w:rsid w:val="00CE5748"/>
    <w:rsid w:val="00CE57C5"/>
    <w:rsid w:val="00CE5947"/>
    <w:rsid w:val="00CE5AF3"/>
    <w:rsid w:val="00CE5B29"/>
    <w:rsid w:val="00CE5DB4"/>
    <w:rsid w:val="00CE6015"/>
    <w:rsid w:val="00CE606E"/>
    <w:rsid w:val="00CE60C5"/>
    <w:rsid w:val="00CE62A7"/>
    <w:rsid w:val="00CE62EC"/>
    <w:rsid w:val="00CE62F6"/>
    <w:rsid w:val="00CE631F"/>
    <w:rsid w:val="00CE667C"/>
    <w:rsid w:val="00CE66D0"/>
    <w:rsid w:val="00CE66D3"/>
    <w:rsid w:val="00CE676D"/>
    <w:rsid w:val="00CE6A26"/>
    <w:rsid w:val="00CE6E7C"/>
    <w:rsid w:val="00CE70AB"/>
    <w:rsid w:val="00CE72DC"/>
    <w:rsid w:val="00CE7670"/>
    <w:rsid w:val="00CE7707"/>
    <w:rsid w:val="00CE7824"/>
    <w:rsid w:val="00CE79CA"/>
    <w:rsid w:val="00CE7B3B"/>
    <w:rsid w:val="00CE7CB8"/>
    <w:rsid w:val="00CE7D55"/>
    <w:rsid w:val="00CE7E21"/>
    <w:rsid w:val="00CF0045"/>
    <w:rsid w:val="00CF0192"/>
    <w:rsid w:val="00CF0249"/>
    <w:rsid w:val="00CF02DB"/>
    <w:rsid w:val="00CF0463"/>
    <w:rsid w:val="00CF05CF"/>
    <w:rsid w:val="00CF0729"/>
    <w:rsid w:val="00CF07A5"/>
    <w:rsid w:val="00CF09D8"/>
    <w:rsid w:val="00CF1226"/>
    <w:rsid w:val="00CF12AB"/>
    <w:rsid w:val="00CF13BC"/>
    <w:rsid w:val="00CF17EA"/>
    <w:rsid w:val="00CF18ED"/>
    <w:rsid w:val="00CF196D"/>
    <w:rsid w:val="00CF206E"/>
    <w:rsid w:val="00CF2094"/>
    <w:rsid w:val="00CF2152"/>
    <w:rsid w:val="00CF216F"/>
    <w:rsid w:val="00CF21FF"/>
    <w:rsid w:val="00CF239A"/>
    <w:rsid w:val="00CF23EC"/>
    <w:rsid w:val="00CF27B8"/>
    <w:rsid w:val="00CF28FC"/>
    <w:rsid w:val="00CF2AC3"/>
    <w:rsid w:val="00CF2D89"/>
    <w:rsid w:val="00CF2DF7"/>
    <w:rsid w:val="00CF2F31"/>
    <w:rsid w:val="00CF33E4"/>
    <w:rsid w:val="00CF36D5"/>
    <w:rsid w:val="00CF370C"/>
    <w:rsid w:val="00CF396B"/>
    <w:rsid w:val="00CF3C75"/>
    <w:rsid w:val="00CF3E9C"/>
    <w:rsid w:val="00CF4086"/>
    <w:rsid w:val="00CF4187"/>
    <w:rsid w:val="00CF42E4"/>
    <w:rsid w:val="00CF435B"/>
    <w:rsid w:val="00CF450A"/>
    <w:rsid w:val="00CF475D"/>
    <w:rsid w:val="00CF4859"/>
    <w:rsid w:val="00CF4897"/>
    <w:rsid w:val="00CF49D9"/>
    <w:rsid w:val="00CF4B10"/>
    <w:rsid w:val="00CF4C54"/>
    <w:rsid w:val="00CF4E83"/>
    <w:rsid w:val="00CF4F96"/>
    <w:rsid w:val="00CF516C"/>
    <w:rsid w:val="00CF52CC"/>
    <w:rsid w:val="00CF542B"/>
    <w:rsid w:val="00CF54F5"/>
    <w:rsid w:val="00CF5744"/>
    <w:rsid w:val="00CF5AF8"/>
    <w:rsid w:val="00CF5CD3"/>
    <w:rsid w:val="00CF5D21"/>
    <w:rsid w:val="00CF5DFF"/>
    <w:rsid w:val="00CF607A"/>
    <w:rsid w:val="00CF640C"/>
    <w:rsid w:val="00CF6482"/>
    <w:rsid w:val="00CF6D75"/>
    <w:rsid w:val="00CF6E52"/>
    <w:rsid w:val="00CF7017"/>
    <w:rsid w:val="00CF7035"/>
    <w:rsid w:val="00CF71FE"/>
    <w:rsid w:val="00CF7273"/>
    <w:rsid w:val="00CF755B"/>
    <w:rsid w:val="00CF7694"/>
    <w:rsid w:val="00CF794F"/>
    <w:rsid w:val="00CF7CDE"/>
    <w:rsid w:val="00D00248"/>
    <w:rsid w:val="00D002F9"/>
    <w:rsid w:val="00D00472"/>
    <w:rsid w:val="00D004A1"/>
    <w:rsid w:val="00D006E9"/>
    <w:rsid w:val="00D00A1A"/>
    <w:rsid w:val="00D00A53"/>
    <w:rsid w:val="00D00DEA"/>
    <w:rsid w:val="00D00E40"/>
    <w:rsid w:val="00D0119E"/>
    <w:rsid w:val="00D0120B"/>
    <w:rsid w:val="00D01728"/>
    <w:rsid w:val="00D01823"/>
    <w:rsid w:val="00D01BC9"/>
    <w:rsid w:val="00D01E6E"/>
    <w:rsid w:val="00D01EDC"/>
    <w:rsid w:val="00D0218F"/>
    <w:rsid w:val="00D023E2"/>
    <w:rsid w:val="00D024C6"/>
    <w:rsid w:val="00D025A1"/>
    <w:rsid w:val="00D02787"/>
    <w:rsid w:val="00D02A52"/>
    <w:rsid w:val="00D02CA7"/>
    <w:rsid w:val="00D02DB2"/>
    <w:rsid w:val="00D02DF9"/>
    <w:rsid w:val="00D02EB8"/>
    <w:rsid w:val="00D0302E"/>
    <w:rsid w:val="00D0337E"/>
    <w:rsid w:val="00D033D0"/>
    <w:rsid w:val="00D03540"/>
    <w:rsid w:val="00D03614"/>
    <w:rsid w:val="00D0377B"/>
    <w:rsid w:val="00D03887"/>
    <w:rsid w:val="00D03938"/>
    <w:rsid w:val="00D03BB3"/>
    <w:rsid w:val="00D03F73"/>
    <w:rsid w:val="00D04104"/>
    <w:rsid w:val="00D048F9"/>
    <w:rsid w:val="00D050FC"/>
    <w:rsid w:val="00D0532C"/>
    <w:rsid w:val="00D0535C"/>
    <w:rsid w:val="00D055D5"/>
    <w:rsid w:val="00D05811"/>
    <w:rsid w:val="00D05844"/>
    <w:rsid w:val="00D058A0"/>
    <w:rsid w:val="00D05927"/>
    <w:rsid w:val="00D05934"/>
    <w:rsid w:val="00D05C3C"/>
    <w:rsid w:val="00D05E5B"/>
    <w:rsid w:val="00D05F56"/>
    <w:rsid w:val="00D05FAC"/>
    <w:rsid w:val="00D0602C"/>
    <w:rsid w:val="00D064E9"/>
    <w:rsid w:val="00D0671B"/>
    <w:rsid w:val="00D069BF"/>
    <w:rsid w:val="00D06B94"/>
    <w:rsid w:val="00D06D3E"/>
    <w:rsid w:val="00D070B0"/>
    <w:rsid w:val="00D070B7"/>
    <w:rsid w:val="00D07182"/>
    <w:rsid w:val="00D071C5"/>
    <w:rsid w:val="00D07319"/>
    <w:rsid w:val="00D07457"/>
    <w:rsid w:val="00D0770F"/>
    <w:rsid w:val="00D07B25"/>
    <w:rsid w:val="00D07DED"/>
    <w:rsid w:val="00D1008E"/>
    <w:rsid w:val="00D10271"/>
    <w:rsid w:val="00D10681"/>
    <w:rsid w:val="00D10799"/>
    <w:rsid w:val="00D109F3"/>
    <w:rsid w:val="00D10AC4"/>
    <w:rsid w:val="00D10BB8"/>
    <w:rsid w:val="00D10BE2"/>
    <w:rsid w:val="00D10C17"/>
    <w:rsid w:val="00D10F45"/>
    <w:rsid w:val="00D10F68"/>
    <w:rsid w:val="00D110CE"/>
    <w:rsid w:val="00D11228"/>
    <w:rsid w:val="00D11388"/>
    <w:rsid w:val="00D11398"/>
    <w:rsid w:val="00D113D8"/>
    <w:rsid w:val="00D115E7"/>
    <w:rsid w:val="00D11634"/>
    <w:rsid w:val="00D11648"/>
    <w:rsid w:val="00D11751"/>
    <w:rsid w:val="00D117EB"/>
    <w:rsid w:val="00D117F3"/>
    <w:rsid w:val="00D1185B"/>
    <w:rsid w:val="00D11A10"/>
    <w:rsid w:val="00D11A8C"/>
    <w:rsid w:val="00D11BD4"/>
    <w:rsid w:val="00D11CCA"/>
    <w:rsid w:val="00D11D79"/>
    <w:rsid w:val="00D11E92"/>
    <w:rsid w:val="00D11EF1"/>
    <w:rsid w:val="00D11FA5"/>
    <w:rsid w:val="00D1201C"/>
    <w:rsid w:val="00D121D1"/>
    <w:rsid w:val="00D1243C"/>
    <w:rsid w:val="00D1247A"/>
    <w:rsid w:val="00D1272F"/>
    <w:rsid w:val="00D12793"/>
    <w:rsid w:val="00D12810"/>
    <w:rsid w:val="00D1283D"/>
    <w:rsid w:val="00D128DF"/>
    <w:rsid w:val="00D12A8A"/>
    <w:rsid w:val="00D12B2F"/>
    <w:rsid w:val="00D12F29"/>
    <w:rsid w:val="00D1311A"/>
    <w:rsid w:val="00D1342E"/>
    <w:rsid w:val="00D13451"/>
    <w:rsid w:val="00D13558"/>
    <w:rsid w:val="00D135B4"/>
    <w:rsid w:val="00D13746"/>
    <w:rsid w:val="00D13774"/>
    <w:rsid w:val="00D13810"/>
    <w:rsid w:val="00D13817"/>
    <w:rsid w:val="00D13988"/>
    <w:rsid w:val="00D13BF7"/>
    <w:rsid w:val="00D13D1B"/>
    <w:rsid w:val="00D13ECC"/>
    <w:rsid w:val="00D13FAB"/>
    <w:rsid w:val="00D14076"/>
    <w:rsid w:val="00D1414E"/>
    <w:rsid w:val="00D1427E"/>
    <w:rsid w:val="00D14325"/>
    <w:rsid w:val="00D1439E"/>
    <w:rsid w:val="00D14692"/>
    <w:rsid w:val="00D146CC"/>
    <w:rsid w:val="00D14885"/>
    <w:rsid w:val="00D14D97"/>
    <w:rsid w:val="00D14F54"/>
    <w:rsid w:val="00D1501A"/>
    <w:rsid w:val="00D15567"/>
    <w:rsid w:val="00D15685"/>
    <w:rsid w:val="00D156C4"/>
    <w:rsid w:val="00D157EB"/>
    <w:rsid w:val="00D15849"/>
    <w:rsid w:val="00D159BA"/>
    <w:rsid w:val="00D15A8C"/>
    <w:rsid w:val="00D15B28"/>
    <w:rsid w:val="00D15BA2"/>
    <w:rsid w:val="00D163A8"/>
    <w:rsid w:val="00D163FF"/>
    <w:rsid w:val="00D16413"/>
    <w:rsid w:val="00D16AA0"/>
    <w:rsid w:val="00D16B5F"/>
    <w:rsid w:val="00D16B69"/>
    <w:rsid w:val="00D16D46"/>
    <w:rsid w:val="00D17015"/>
    <w:rsid w:val="00D17018"/>
    <w:rsid w:val="00D170E2"/>
    <w:rsid w:val="00D171F6"/>
    <w:rsid w:val="00D17329"/>
    <w:rsid w:val="00D173CE"/>
    <w:rsid w:val="00D17461"/>
    <w:rsid w:val="00D17647"/>
    <w:rsid w:val="00D17B48"/>
    <w:rsid w:val="00D17DA1"/>
    <w:rsid w:val="00D17FFB"/>
    <w:rsid w:val="00D2037B"/>
    <w:rsid w:val="00D20519"/>
    <w:rsid w:val="00D20575"/>
    <w:rsid w:val="00D2074D"/>
    <w:rsid w:val="00D20D31"/>
    <w:rsid w:val="00D20D4C"/>
    <w:rsid w:val="00D211B1"/>
    <w:rsid w:val="00D213D6"/>
    <w:rsid w:val="00D213F7"/>
    <w:rsid w:val="00D2143D"/>
    <w:rsid w:val="00D21499"/>
    <w:rsid w:val="00D219A8"/>
    <w:rsid w:val="00D21AD7"/>
    <w:rsid w:val="00D21BCA"/>
    <w:rsid w:val="00D21D88"/>
    <w:rsid w:val="00D22059"/>
    <w:rsid w:val="00D2226B"/>
    <w:rsid w:val="00D22363"/>
    <w:rsid w:val="00D22516"/>
    <w:rsid w:val="00D2254C"/>
    <w:rsid w:val="00D228B1"/>
    <w:rsid w:val="00D22955"/>
    <w:rsid w:val="00D22A17"/>
    <w:rsid w:val="00D22D2D"/>
    <w:rsid w:val="00D22D44"/>
    <w:rsid w:val="00D22DDD"/>
    <w:rsid w:val="00D2308B"/>
    <w:rsid w:val="00D2311D"/>
    <w:rsid w:val="00D231F3"/>
    <w:rsid w:val="00D23219"/>
    <w:rsid w:val="00D23546"/>
    <w:rsid w:val="00D23877"/>
    <w:rsid w:val="00D23947"/>
    <w:rsid w:val="00D239AB"/>
    <w:rsid w:val="00D23B97"/>
    <w:rsid w:val="00D23CC5"/>
    <w:rsid w:val="00D24011"/>
    <w:rsid w:val="00D2436E"/>
    <w:rsid w:val="00D24391"/>
    <w:rsid w:val="00D24656"/>
    <w:rsid w:val="00D246DD"/>
    <w:rsid w:val="00D24749"/>
    <w:rsid w:val="00D24EE3"/>
    <w:rsid w:val="00D24EF1"/>
    <w:rsid w:val="00D2523A"/>
    <w:rsid w:val="00D252BA"/>
    <w:rsid w:val="00D252BF"/>
    <w:rsid w:val="00D25531"/>
    <w:rsid w:val="00D256CF"/>
    <w:rsid w:val="00D257C4"/>
    <w:rsid w:val="00D25A96"/>
    <w:rsid w:val="00D25CEE"/>
    <w:rsid w:val="00D25DA0"/>
    <w:rsid w:val="00D25E5F"/>
    <w:rsid w:val="00D260AC"/>
    <w:rsid w:val="00D261F1"/>
    <w:rsid w:val="00D261F7"/>
    <w:rsid w:val="00D2637C"/>
    <w:rsid w:val="00D26548"/>
    <w:rsid w:val="00D265B8"/>
    <w:rsid w:val="00D26615"/>
    <w:rsid w:val="00D2663A"/>
    <w:rsid w:val="00D266E7"/>
    <w:rsid w:val="00D26741"/>
    <w:rsid w:val="00D26856"/>
    <w:rsid w:val="00D26859"/>
    <w:rsid w:val="00D26AE9"/>
    <w:rsid w:val="00D26D1B"/>
    <w:rsid w:val="00D2744E"/>
    <w:rsid w:val="00D2786B"/>
    <w:rsid w:val="00D2789D"/>
    <w:rsid w:val="00D278E1"/>
    <w:rsid w:val="00D27CF4"/>
    <w:rsid w:val="00D27F7D"/>
    <w:rsid w:val="00D3008E"/>
    <w:rsid w:val="00D301C8"/>
    <w:rsid w:val="00D306E2"/>
    <w:rsid w:val="00D3074A"/>
    <w:rsid w:val="00D307AE"/>
    <w:rsid w:val="00D308B8"/>
    <w:rsid w:val="00D30917"/>
    <w:rsid w:val="00D30A43"/>
    <w:rsid w:val="00D30B5B"/>
    <w:rsid w:val="00D30C58"/>
    <w:rsid w:val="00D30CE5"/>
    <w:rsid w:val="00D30FCE"/>
    <w:rsid w:val="00D31712"/>
    <w:rsid w:val="00D319C4"/>
    <w:rsid w:val="00D31ABF"/>
    <w:rsid w:val="00D31B28"/>
    <w:rsid w:val="00D31CAB"/>
    <w:rsid w:val="00D31CBF"/>
    <w:rsid w:val="00D31D3E"/>
    <w:rsid w:val="00D322AC"/>
    <w:rsid w:val="00D32494"/>
    <w:rsid w:val="00D324C4"/>
    <w:rsid w:val="00D326C3"/>
    <w:rsid w:val="00D329F6"/>
    <w:rsid w:val="00D32A32"/>
    <w:rsid w:val="00D32BEB"/>
    <w:rsid w:val="00D331ED"/>
    <w:rsid w:val="00D33356"/>
    <w:rsid w:val="00D333B1"/>
    <w:rsid w:val="00D3368C"/>
    <w:rsid w:val="00D33693"/>
    <w:rsid w:val="00D33782"/>
    <w:rsid w:val="00D337BB"/>
    <w:rsid w:val="00D33943"/>
    <w:rsid w:val="00D33A1B"/>
    <w:rsid w:val="00D33B08"/>
    <w:rsid w:val="00D33D4E"/>
    <w:rsid w:val="00D33D83"/>
    <w:rsid w:val="00D33DA0"/>
    <w:rsid w:val="00D33DFD"/>
    <w:rsid w:val="00D33E25"/>
    <w:rsid w:val="00D33F94"/>
    <w:rsid w:val="00D3406C"/>
    <w:rsid w:val="00D34290"/>
    <w:rsid w:val="00D344AE"/>
    <w:rsid w:val="00D3457F"/>
    <w:rsid w:val="00D34834"/>
    <w:rsid w:val="00D34928"/>
    <w:rsid w:val="00D34C66"/>
    <w:rsid w:val="00D35219"/>
    <w:rsid w:val="00D3546A"/>
    <w:rsid w:val="00D35556"/>
    <w:rsid w:val="00D35875"/>
    <w:rsid w:val="00D3588E"/>
    <w:rsid w:val="00D35A0D"/>
    <w:rsid w:val="00D35BC3"/>
    <w:rsid w:val="00D36080"/>
    <w:rsid w:val="00D360F6"/>
    <w:rsid w:val="00D36618"/>
    <w:rsid w:val="00D36A49"/>
    <w:rsid w:val="00D36ABD"/>
    <w:rsid w:val="00D36DD1"/>
    <w:rsid w:val="00D372E2"/>
    <w:rsid w:val="00D3733B"/>
    <w:rsid w:val="00D37372"/>
    <w:rsid w:val="00D378AF"/>
    <w:rsid w:val="00D37942"/>
    <w:rsid w:val="00D37992"/>
    <w:rsid w:val="00D37C84"/>
    <w:rsid w:val="00D37D94"/>
    <w:rsid w:val="00D404AC"/>
    <w:rsid w:val="00D4077B"/>
    <w:rsid w:val="00D40B4B"/>
    <w:rsid w:val="00D41133"/>
    <w:rsid w:val="00D411C8"/>
    <w:rsid w:val="00D41248"/>
    <w:rsid w:val="00D41423"/>
    <w:rsid w:val="00D41460"/>
    <w:rsid w:val="00D414D8"/>
    <w:rsid w:val="00D41653"/>
    <w:rsid w:val="00D41A29"/>
    <w:rsid w:val="00D41B2E"/>
    <w:rsid w:val="00D41E22"/>
    <w:rsid w:val="00D41E9E"/>
    <w:rsid w:val="00D41EDD"/>
    <w:rsid w:val="00D41F4A"/>
    <w:rsid w:val="00D41F96"/>
    <w:rsid w:val="00D424D8"/>
    <w:rsid w:val="00D426E8"/>
    <w:rsid w:val="00D42813"/>
    <w:rsid w:val="00D42A62"/>
    <w:rsid w:val="00D42B0E"/>
    <w:rsid w:val="00D42CD8"/>
    <w:rsid w:val="00D42DCA"/>
    <w:rsid w:val="00D42DFA"/>
    <w:rsid w:val="00D42F65"/>
    <w:rsid w:val="00D42F69"/>
    <w:rsid w:val="00D43064"/>
    <w:rsid w:val="00D430E6"/>
    <w:rsid w:val="00D432A6"/>
    <w:rsid w:val="00D43426"/>
    <w:rsid w:val="00D43560"/>
    <w:rsid w:val="00D4370E"/>
    <w:rsid w:val="00D4391F"/>
    <w:rsid w:val="00D43D76"/>
    <w:rsid w:val="00D44090"/>
    <w:rsid w:val="00D44152"/>
    <w:rsid w:val="00D4421D"/>
    <w:rsid w:val="00D4423C"/>
    <w:rsid w:val="00D44436"/>
    <w:rsid w:val="00D44490"/>
    <w:rsid w:val="00D4450B"/>
    <w:rsid w:val="00D44A29"/>
    <w:rsid w:val="00D44CBB"/>
    <w:rsid w:val="00D44DA3"/>
    <w:rsid w:val="00D44E33"/>
    <w:rsid w:val="00D44F8F"/>
    <w:rsid w:val="00D44FBA"/>
    <w:rsid w:val="00D450FB"/>
    <w:rsid w:val="00D45170"/>
    <w:rsid w:val="00D4547C"/>
    <w:rsid w:val="00D45501"/>
    <w:rsid w:val="00D4564B"/>
    <w:rsid w:val="00D4588F"/>
    <w:rsid w:val="00D45AE1"/>
    <w:rsid w:val="00D45B5D"/>
    <w:rsid w:val="00D45BA3"/>
    <w:rsid w:val="00D45E29"/>
    <w:rsid w:val="00D46274"/>
    <w:rsid w:val="00D463AC"/>
    <w:rsid w:val="00D463C7"/>
    <w:rsid w:val="00D46432"/>
    <w:rsid w:val="00D4672C"/>
    <w:rsid w:val="00D46755"/>
    <w:rsid w:val="00D46A27"/>
    <w:rsid w:val="00D46A59"/>
    <w:rsid w:val="00D46E68"/>
    <w:rsid w:val="00D46FE6"/>
    <w:rsid w:val="00D4728E"/>
    <w:rsid w:val="00D4738A"/>
    <w:rsid w:val="00D47602"/>
    <w:rsid w:val="00D47FB7"/>
    <w:rsid w:val="00D503B0"/>
    <w:rsid w:val="00D5069D"/>
    <w:rsid w:val="00D508DF"/>
    <w:rsid w:val="00D50901"/>
    <w:rsid w:val="00D509C9"/>
    <w:rsid w:val="00D50FC1"/>
    <w:rsid w:val="00D50FCC"/>
    <w:rsid w:val="00D51029"/>
    <w:rsid w:val="00D51043"/>
    <w:rsid w:val="00D51146"/>
    <w:rsid w:val="00D51188"/>
    <w:rsid w:val="00D511B5"/>
    <w:rsid w:val="00D514E3"/>
    <w:rsid w:val="00D51570"/>
    <w:rsid w:val="00D51754"/>
    <w:rsid w:val="00D51982"/>
    <w:rsid w:val="00D51B9B"/>
    <w:rsid w:val="00D51BA0"/>
    <w:rsid w:val="00D51EEB"/>
    <w:rsid w:val="00D5204F"/>
    <w:rsid w:val="00D520FB"/>
    <w:rsid w:val="00D5230B"/>
    <w:rsid w:val="00D5232D"/>
    <w:rsid w:val="00D52B5C"/>
    <w:rsid w:val="00D531EB"/>
    <w:rsid w:val="00D531F9"/>
    <w:rsid w:val="00D53386"/>
    <w:rsid w:val="00D53563"/>
    <w:rsid w:val="00D53690"/>
    <w:rsid w:val="00D537D5"/>
    <w:rsid w:val="00D538A5"/>
    <w:rsid w:val="00D54436"/>
    <w:rsid w:val="00D547E2"/>
    <w:rsid w:val="00D548E4"/>
    <w:rsid w:val="00D54990"/>
    <w:rsid w:val="00D54A88"/>
    <w:rsid w:val="00D54AC7"/>
    <w:rsid w:val="00D54CC9"/>
    <w:rsid w:val="00D5518D"/>
    <w:rsid w:val="00D5571C"/>
    <w:rsid w:val="00D5572F"/>
    <w:rsid w:val="00D55774"/>
    <w:rsid w:val="00D559E7"/>
    <w:rsid w:val="00D566DC"/>
    <w:rsid w:val="00D56A16"/>
    <w:rsid w:val="00D56CB9"/>
    <w:rsid w:val="00D56E91"/>
    <w:rsid w:val="00D56FBC"/>
    <w:rsid w:val="00D57502"/>
    <w:rsid w:val="00D575CD"/>
    <w:rsid w:val="00D57617"/>
    <w:rsid w:val="00D577D8"/>
    <w:rsid w:val="00D57B8A"/>
    <w:rsid w:val="00D57ECA"/>
    <w:rsid w:val="00D57EE8"/>
    <w:rsid w:val="00D57FEA"/>
    <w:rsid w:val="00D6007C"/>
    <w:rsid w:val="00D6060F"/>
    <w:rsid w:val="00D60611"/>
    <w:rsid w:val="00D6069F"/>
    <w:rsid w:val="00D608B9"/>
    <w:rsid w:val="00D60A00"/>
    <w:rsid w:val="00D60BD9"/>
    <w:rsid w:val="00D60C64"/>
    <w:rsid w:val="00D60DD8"/>
    <w:rsid w:val="00D60FFC"/>
    <w:rsid w:val="00D6100E"/>
    <w:rsid w:val="00D6107F"/>
    <w:rsid w:val="00D6113E"/>
    <w:rsid w:val="00D6153E"/>
    <w:rsid w:val="00D61562"/>
    <w:rsid w:val="00D615C6"/>
    <w:rsid w:val="00D61653"/>
    <w:rsid w:val="00D6176C"/>
    <w:rsid w:val="00D61844"/>
    <w:rsid w:val="00D618F1"/>
    <w:rsid w:val="00D61938"/>
    <w:rsid w:val="00D619B9"/>
    <w:rsid w:val="00D61ED6"/>
    <w:rsid w:val="00D6214C"/>
    <w:rsid w:val="00D6241C"/>
    <w:rsid w:val="00D62441"/>
    <w:rsid w:val="00D6260B"/>
    <w:rsid w:val="00D628DA"/>
    <w:rsid w:val="00D62BD3"/>
    <w:rsid w:val="00D62CB5"/>
    <w:rsid w:val="00D630E6"/>
    <w:rsid w:val="00D63191"/>
    <w:rsid w:val="00D63201"/>
    <w:rsid w:val="00D6348B"/>
    <w:rsid w:val="00D634C0"/>
    <w:rsid w:val="00D637DE"/>
    <w:rsid w:val="00D63832"/>
    <w:rsid w:val="00D63A75"/>
    <w:rsid w:val="00D63AA8"/>
    <w:rsid w:val="00D63EB2"/>
    <w:rsid w:val="00D63EBF"/>
    <w:rsid w:val="00D63FEA"/>
    <w:rsid w:val="00D6474D"/>
    <w:rsid w:val="00D647F7"/>
    <w:rsid w:val="00D64854"/>
    <w:rsid w:val="00D649C5"/>
    <w:rsid w:val="00D64AD2"/>
    <w:rsid w:val="00D64B6F"/>
    <w:rsid w:val="00D64CBB"/>
    <w:rsid w:val="00D65085"/>
    <w:rsid w:val="00D6516E"/>
    <w:rsid w:val="00D65247"/>
    <w:rsid w:val="00D6546D"/>
    <w:rsid w:val="00D655F9"/>
    <w:rsid w:val="00D65705"/>
    <w:rsid w:val="00D6576A"/>
    <w:rsid w:val="00D65A86"/>
    <w:rsid w:val="00D65B36"/>
    <w:rsid w:val="00D66001"/>
    <w:rsid w:val="00D66514"/>
    <w:rsid w:val="00D66543"/>
    <w:rsid w:val="00D665DF"/>
    <w:rsid w:val="00D66601"/>
    <w:rsid w:val="00D66899"/>
    <w:rsid w:val="00D66C60"/>
    <w:rsid w:val="00D66D75"/>
    <w:rsid w:val="00D66E01"/>
    <w:rsid w:val="00D6755B"/>
    <w:rsid w:val="00D67596"/>
    <w:rsid w:val="00D67737"/>
    <w:rsid w:val="00D6790B"/>
    <w:rsid w:val="00D67AD1"/>
    <w:rsid w:val="00D67DE9"/>
    <w:rsid w:val="00D67FF1"/>
    <w:rsid w:val="00D700A2"/>
    <w:rsid w:val="00D70298"/>
    <w:rsid w:val="00D70399"/>
    <w:rsid w:val="00D70467"/>
    <w:rsid w:val="00D707F5"/>
    <w:rsid w:val="00D7086A"/>
    <w:rsid w:val="00D70892"/>
    <w:rsid w:val="00D7097B"/>
    <w:rsid w:val="00D70A7A"/>
    <w:rsid w:val="00D70D51"/>
    <w:rsid w:val="00D70D63"/>
    <w:rsid w:val="00D70F54"/>
    <w:rsid w:val="00D71108"/>
    <w:rsid w:val="00D71187"/>
    <w:rsid w:val="00D713AF"/>
    <w:rsid w:val="00D718F8"/>
    <w:rsid w:val="00D71AB3"/>
    <w:rsid w:val="00D71BEA"/>
    <w:rsid w:val="00D71D52"/>
    <w:rsid w:val="00D71D60"/>
    <w:rsid w:val="00D71D7E"/>
    <w:rsid w:val="00D71EF0"/>
    <w:rsid w:val="00D72087"/>
    <w:rsid w:val="00D720B9"/>
    <w:rsid w:val="00D721B6"/>
    <w:rsid w:val="00D72949"/>
    <w:rsid w:val="00D72A2F"/>
    <w:rsid w:val="00D72D4F"/>
    <w:rsid w:val="00D73331"/>
    <w:rsid w:val="00D733FC"/>
    <w:rsid w:val="00D73528"/>
    <w:rsid w:val="00D7360C"/>
    <w:rsid w:val="00D73610"/>
    <w:rsid w:val="00D73665"/>
    <w:rsid w:val="00D73686"/>
    <w:rsid w:val="00D737D5"/>
    <w:rsid w:val="00D737EA"/>
    <w:rsid w:val="00D73A01"/>
    <w:rsid w:val="00D73BE1"/>
    <w:rsid w:val="00D73D7C"/>
    <w:rsid w:val="00D73E4A"/>
    <w:rsid w:val="00D73EB0"/>
    <w:rsid w:val="00D7442F"/>
    <w:rsid w:val="00D749C5"/>
    <w:rsid w:val="00D74B49"/>
    <w:rsid w:val="00D74DFA"/>
    <w:rsid w:val="00D74E5F"/>
    <w:rsid w:val="00D75383"/>
    <w:rsid w:val="00D75578"/>
    <w:rsid w:val="00D755CA"/>
    <w:rsid w:val="00D755D8"/>
    <w:rsid w:val="00D756D8"/>
    <w:rsid w:val="00D757E9"/>
    <w:rsid w:val="00D7595A"/>
    <w:rsid w:val="00D759D1"/>
    <w:rsid w:val="00D75BBB"/>
    <w:rsid w:val="00D75DC3"/>
    <w:rsid w:val="00D75FF0"/>
    <w:rsid w:val="00D76101"/>
    <w:rsid w:val="00D764B3"/>
    <w:rsid w:val="00D764B9"/>
    <w:rsid w:val="00D76CD5"/>
    <w:rsid w:val="00D76F32"/>
    <w:rsid w:val="00D7703E"/>
    <w:rsid w:val="00D7790C"/>
    <w:rsid w:val="00D7795A"/>
    <w:rsid w:val="00D77A19"/>
    <w:rsid w:val="00D77A1D"/>
    <w:rsid w:val="00D77A91"/>
    <w:rsid w:val="00D77CAB"/>
    <w:rsid w:val="00D77D7C"/>
    <w:rsid w:val="00D803E3"/>
    <w:rsid w:val="00D8060D"/>
    <w:rsid w:val="00D808BD"/>
    <w:rsid w:val="00D80A70"/>
    <w:rsid w:val="00D80AD7"/>
    <w:rsid w:val="00D80E7A"/>
    <w:rsid w:val="00D80F1F"/>
    <w:rsid w:val="00D810AF"/>
    <w:rsid w:val="00D81137"/>
    <w:rsid w:val="00D81219"/>
    <w:rsid w:val="00D8133F"/>
    <w:rsid w:val="00D8162F"/>
    <w:rsid w:val="00D816B3"/>
    <w:rsid w:val="00D81777"/>
    <w:rsid w:val="00D8183D"/>
    <w:rsid w:val="00D81B29"/>
    <w:rsid w:val="00D81EAF"/>
    <w:rsid w:val="00D81EC3"/>
    <w:rsid w:val="00D81ED9"/>
    <w:rsid w:val="00D8214E"/>
    <w:rsid w:val="00D821AA"/>
    <w:rsid w:val="00D821BE"/>
    <w:rsid w:val="00D82433"/>
    <w:rsid w:val="00D82466"/>
    <w:rsid w:val="00D8264C"/>
    <w:rsid w:val="00D8288C"/>
    <w:rsid w:val="00D82A66"/>
    <w:rsid w:val="00D82EE1"/>
    <w:rsid w:val="00D830E0"/>
    <w:rsid w:val="00D831FC"/>
    <w:rsid w:val="00D8369A"/>
    <w:rsid w:val="00D836CF"/>
    <w:rsid w:val="00D83A6E"/>
    <w:rsid w:val="00D83B38"/>
    <w:rsid w:val="00D83BFC"/>
    <w:rsid w:val="00D83D9C"/>
    <w:rsid w:val="00D83E38"/>
    <w:rsid w:val="00D84059"/>
    <w:rsid w:val="00D841DA"/>
    <w:rsid w:val="00D843E7"/>
    <w:rsid w:val="00D8454F"/>
    <w:rsid w:val="00D84616"/>
    <w:rsid w:val="00D84667"/>
    <w:rsid w:val="00D8478E"/>
    <w:rsid w:val="00D84832"/>
    <w:rsid w:val="00D84861"/>
    <w:rsid w:val="00D84A7C"/>
    <w:rsid w:val="00D84B87"/>
    <w:rsid w:val="00D84C05"/>
    <w:rsid w:val="00D84C56"/>
    <w:rsid w:val="00D84D7D"/>
    <w:rsid w:val="00D85182"/>
    <w:rsid w:val="00D8549B"/>
    <w:rsid w:val="00D8553F"/>
    <w:rsid w:val="00D85799"/>
    <w:rsid w:val="00D857D3"/>
    <w:rsid w:val="00D858FA"/>
    <w:rsid w:val="00D8590B"/>
    <w:rsid w:val="00D85A58"/>
    <w:rsid w:val="00D85AFA"/>
    <w:rsid w:val="00D85B91"/>
    <w:rsid w:val="00D85BDC"/>
    <w:rsid w:val="00D85C33"/>
    <w:rsid w:val="00D860B8"/>
    <w:rsid w:val="00D8614F"/>
    <w:rsid w:val="00D86314"/>
    <w:rsid w:val="00D86398"/>
    <w:rsid w:val="00D86457"/>
    <w:rsid w:val="00D865A9"/>
    <w:rsid w:val="00D86809"/>
    <w:rsid w:val="00D868D2"/>
    <w:rsid w:val="00D8690D"/>
    <w:rsid w:val="00D86989"/>
    <w:rsid w:val="00D86BD5"/>
    <w:rsid w:val="00D86CEC"/>
    <w:rsid w:val="00D86CF7"/>
    <w:rsid w:val="00D86F85"/>
    <w:rsid w:val="00D870EF"/>
    <w:rsid w:val="00D871A6"/>
    <w:rsid w:val="00D87708"/>
    <w:rsid w:val="00D879F5"/>
    <w:rsid w:val="00D87A65"/>
    <w:rsid w:val="00D87B41"/>
    <w:rsid w:val="00D87BB2"/>
    <w:rsid w:val="00D87C36"/>
    <w:rsid w:val="00D87CE4"/>
    <w:rsid w:val="00D87E46"/>
    <w:rsid w:val="00D902A5"/>
    <w:rsid w:val="00D90B5D"/>
    <w:rsid w:val="00D90C0C"/>
    <w:rsid w:val="00D90DC8"/>
    <w:rsid w:val="00D9125F"/>
    <w:rsid w:val="00D91708"/>
    <w:rsid w:val="00D91A90"/>
    <w:rsid w:val="00D91B45"/>
    <w:rsid w:val="00D91CBF"/>
    <w:rsid w:val="00D91CEE"/>
    <w:rsid w:val="00D9222B"/>
    <w:rsid w:val="00D92433"/>
    <w:rsid w:val="00D92598"/>
    <w:rsid w:val="00D92843"/>
    <w:rsid w:val="00D929C3"/>
    <w:rsid w:val="00D92C63"/>
    <w:rsid w:val="00D92D05"/>
    <w:rsid w:val="00D92E86"/>
    <w:rsid w:val="00D93222"/>
    <w:rsid w:val="00D93398"/>
    <w:rsid w:val="00D9356A"/>
    <w:rsid w:val="00D93722"/>
    <w:rsid w:val="00D93813"/>
    <w:rsid w:val="00D9391C"/>
    <w:rsid w:val="00D93996"/>
    <w:rsid w:val="00D93B94"/>
    <w:rsid w:val="00D93C05"/>
    <w:rsid w:val="00D93D29"/>
    <w:rsid w:val="00D93D50"/>
    <w:rsid w:val="00D94039"/>
    <w:rsid w:val="00D9410A"/>
    <w:rsid w:val="00D94DBB"/>
    <w:rsid w:val="00D95186"/>
    <w:rsid w:val="00D9530F"/>
    <w:rsid w:val="00D958B6"/>
    <w:rsid w:val="00D959A2"/>
    <w:rsid w:val="00D959F5"/>
    <w:rsid w:val="00D95DF4"/>
    <w:rsid w:val="00D95EB5"/>
    <w:rsid w:val="00D95F55"/>
    <w:rsid w:val="00D962CD"/>
    <w:rsid w:val="00D96505"/>
    <w:rsid w:val="00D96625"/>
    <w:rsid w:val="00D96A27"/>
    <w:rsid w:val="00D96B66"/>
    <w:rsid w:val="00D96D7E"/>
    <w:rsid w:val="00D96E1C"/>
    <w:rsid w:val="00D96EB4"/>
    <w:rsid w:val="00D97056"/>
    <w:rsid w:val="00D9723E"/>
    <w:rsid w:val="00D97367"/>
    <w:rsid w:val="00D9739E"/>
    <w:rsid w:val="00D977D9"/>
    <w:rsid w:val="00D97BD5"/>
    <w:rsid w:val="00D97C01"/>
    <w:rsid w:val="00D97C91"/>
    <w:rsid w:val="00DA00E7"/>
    <w:rsid w:val="00DA02F1"/>
    <w:rsid w:val="00DA03DD"/>
    <w:rsid w:val="00DA082B"/>
    <w:rsid w:val="00DA086F"/>
    <w:rsid w:val="00DA0CC0"/>
    <w:rsid w:val="00DA0E07"/>
    <w:rsid w:val="00DA1125"/>
    <w:rsid w:val="00DA13E5"/>
    <w:rsid w:val="00DA1465"/>
    <w:rsid w:val="00DA14C9"/>
    <w:rsid w:val="00DA161A"/>
    <w:rsid w:val="00DA178B"/>
    <w:rsid w:val="00DA1CE2"/>
    <w:rsid w:val="00DA1E84"/>
    <w:rsid w:val="00DA1EDE"/>
    <w:rsid w:val="00DA1F16"/>
    <w:rsid w:val="00DA1F51"/>
    <w:rsid w:val="00DA1FEF"/>
    <w:rsid w:val="00DA2271"/>
    <w:rsid w:val="00DA22FD"/>
    <w:rsid w:val="00DA246B"/>
    <w:rsid w:val="00DA2653"/>
    <w:rsid w:val="00DA28B8"/>
    <w:rsid w:val="00DA28CA"/>
    <w:rsid w:val="00DA2B08"/>
    <w:rsid w:val="00DA2B32"/>
    <w:rsid w:val="00DA2F5A"/>
    <w:rsid w:val="00DA3260"/>
    <w:rsid w:val="00DA37F1"/>
    <w:rsid w:val="00DA3958"/>
    <w:rsid w:val="00DA395D"/>
    <w:rsid w:val="00DA39BC"/>
    <w:rsid w:val="00DA3A5B"/>
    <w:rsid w:val="00DA3B56"/>
    <w:rsid w:val="00DA3B6E"/>
    <w:rsid w:val="00DA418A"/>
    <w:rsid w:val="00DA435C"/>
    <w:rsid w:val="00DA4385"/>
    <w:rsid w:val="00DA4459"/>
    <w:rsid w:val="00DA46D9"/>
    <w:rsid w:val="00DA47F7"/>
    <w:rsid w:val="00DA4895"/>
    <w:rsid w:val="00DA48E5"/>
    <w:rsid w:val="00DA493D"/>
    <w:rsid w:val="00DA4998"/>
    <w:rsid w:val="00DA4B01"/>
    <w:rsid w:val="00DA4C34"/>
    <w:rsid w:val="00DA4D6D"/>
    <w:rsid w:val="00DA4E5B"/>
    <w:rsid w:val="00DA5165"/>
    <w:rsid w:val="00DA56E1"/>
    <w:rsid w:val="00DA5716"/>
    <w:rsid w:val="00DA5CDE"/>
    <w:rsid w:val="00DA5DA8"/>
    <w:rsid w:val="00DA6107"/>
    <w:rsid w:val="00DA6228"/>
    <w:rsid w:val="00DA658D"/>
    <w:rsid w:val="00DA6758"/>
    <w:rsid w:val="00DA6773"/>
    <w:rsid w:val="00DA67C3"/>
    <w:rsid w:val="00DA6A98"/>
    <w:rsid w:val="00DA6ACA"/>
    <w:rsid w:val="00DA6BB1"/>
    <w:rsid w:val="00DA6D71"/>
    <w:rsid w:val="00DA6F66"/>
    <w:rsid w:val="00DA70EC"/>
    <w:rsid w:val="00DA71C9"/>
    <w:rsid w:val="00DA730D"/>
    <w:rsid w:val="00DA75BE"/>
    <w:rsid w:val="00DA75F9"/>
    <w:rsid w:val="00DA77D2"/>
    <w:rsid w:val="00DA78AD"/>
    <w:rsid w:val="00DA7A5D"/>
    <w:rsid w:val="00DA7BAA"/>
    <w:rsid w:val="00DA7FE0"/>
    <w:rsid w:val="00DB02ED"/>
    <w:rsid w:val="00DB063E"/>
    <w:rsid w:val="00DB069A"/>
    <w:rsid w:val="00DB0C35"/>
    <w:rsid w:val="00DB0FDA"/>
    <w:rsid w:val="00DB134D"/>
    <w:rsid w:val="00DB1735"/>
    <w:rsid w:val="00DB176D"/>
    <w:rsid w:val="00DB180D"/>
    <w:rsid w:val="00DB1995"/>
    <w:rsid w:val="00DB1BF1"/>
    <w:rsid w:val="00DB1C19"/>
    <w:rsid w:val="00DB1C24"/>
    <w:rsid w:val="00DB1D8F"/>
    <w:rsid w:val="00DB1FC9"/>
    <w:rsid w:val="00DB2702"/>
    <w:rsid w:val="00DB273A"/>
    <w:rsid w:val="00DB290A"/>
    <w:rsid w:val="00DB2AB2"/>
    <w:rsid w:val="00DB2C50"/>
    <w:rsid w:val="00DB2CB3"/>
    <w:rsid w:val="00DB2DAB"/>
    <w:rsid w:val="00DB2E3F"/>
    <w:rsid w:val="00DB312F"/>
    <w:rsid w:val="00DB38B3"/>
    <w:rsid w:val="00DB3D8B"/>
    <w:rsid w:val="00DB3EC3"/>
    <w:rsid w:val="00DB403D"/>
    <w:rsid w:val="00DB4190"/>
    <w:rsid w:val="00DB4295"/>
    <w:rsid w:val="00DB44DA"/>
    <w:rsid w:val="00DB4840"/>
    <w:rsid w:val="00DB4CBE"/>
    <w:rsid w:val="00DB4CE6"/>
    <w:rsid w:val="00DB4D6A"/>
    <w:rsid w:val="00DB4EB3"/>
    <w:rsid w:val="00DB519C"/>
    <w:rsid w:val="00DB524E"/>
    <w:rsid w:val="00DB5366"/>
    <w:rsid w:val="00DB53DD"/>
    <w:rsid w:val="00DB55F7"/>
    <w:rsid w:val="00DB57A6"/>
    <w:rsid w:val="00DB5954"/>
    <w:rsid w:val="00DB595A"/>
    <w:rsid w:val="00DB5978"/>
    <w:rsid w:val="00DB5A28"/>
    <w:rsid w:val="00DB5BFE"/>
    <w:rsid w:val="00DB5F26"/>
    <w:rsid w:val="00DB602F"/>
    <w:rsid w:val="00DB6448"/>
    <w:rsid w:val="00DB64B0"/>
    <w:rsid w:val="00DB6645"/>
    <w:rsid w:val="00DB6881"/>
    <w:rsid w:val="00DB6B2D"/>
    <w:rsid w:val="00DB6B97"/>
    <w:rsid w:val="00DB6C4A"/>
    <w:rsid w:val="00DB6D6A"/>
    <w:rsid w:val="00DB6DA3"/>
    <w:rsid w:val="00DB6E19"/>
    <w:rsid w:val="00DB710F"/>
    <w:rsid w:val="00DB72FA"/>
    <w:rsid w:val="00DB7661"/>
    <w:rsid w:val="00DB7739"/>
    <w:rsid w:val="00DB7BE2"/>
    <w:rsid w:val="00DB7FDF"/>
    <w:rsid w:val="00DC0047"/>
    <w:rsid w:val="00DC0166"/>
    <w:rsid w:val="00DC066C"/>
    <w:rsid w:val="00DC0698"/>
    <w:rsid w:val="00DC0708"/>
    <w:rsid w:val="00DC0997"/>
    <w:rsid w:val="00DC0AC9"/>
    <w:rsid w:val="00DC0BA7"/>
    <w:rsid w:val="00DC0BA9"/>
    <w:rsid w:val="00DC0CE2"/>
    <w:rsid w:val="00DC11D3"/>
    <w:rsid w:val="00DC1257"/>
    <w:rsid w:val="00DC127B"/>
    <w:rsid w:val="00DC12BA"/>
    <w:rsid w:val="00DC16A8"/>
    <w:rsid w:val="00DC1921"/>
    <w:rsid w:val="00DC19BD"/>
    <w:rsid w:val="00DC1CBD"/>
    <w:rsid w:val="00DC22AA"/>
    <w:rsid w:val="00DC2394"/>
    <w:rsid w:val="00DC24F6"/>
    <w:rsid w:val="00DC25B5"/>
    <w:rsid w:val="00DC263A"/>
    <w:rsid w:val="00DC2684"/>
    <w:rsid w:val="00DC2839"/>
    <w:rsid w:val="00DC285A"/>
    <w:rsid w:val="00DC2925"/>
    <w:rsid w:val="00DC29E1"/>
    <w:rsid w:val="00DC2A80"/>
    <w:rsid w:val="00DC2AAE"/>
    <w:rsid w:val="00DC2B59"/>
    <w:rsid w:val="00DC2C85"/>
    <w:rsid w:val="00DC2DD8"/>
    <w:rsid w:val="00DC2FD1"/>
    <w:rsid w:val="00DC31AC"/>
    <w:rsid w:val="00DC33B7"/>
    <w:rsid w:val="00DC3427"/>
    <w:rsid w:val="00DC359C"/>
    <w:rsid w:val="00DC35A9"/>
    <w:rsid w:val="00DC36A9"/>
    <w:rsid w:val="00DC36F6"/>
    <w:rsid w:val="00DC3A45"/>
    <w:rsid w:val="00DC3BD5"/>
    <w:rsid w:val="00DC404E"/>
    <w:rsid w:val="00DC40D5"/>
    <w:rsid w:val="00DC4489"/>
    <w:rsid w:val="00DC463E"/>
    <w:rsid w:val="00DC4828"/>
    <w:rsid w:val="00DC4DEF"/>
    <w:rsid w:val="00DC5075"/>
    <w:rsid w:val="00DC552F"/>
    <w:rsid w:val="00DC5B47"/>
    <w:rsid w:val="00DC5D9B"/>
    <w:rsid w:val="00DC5F2D"/>
    <w:rsid w:val="00DC6076"/>
    <w:rsid w:val="00DC67D4"/>
    <w:rsid w:val="00DC6898"/>
    <w:rsid w:val="00DC6CB9"/>
    <w:rsid w:val="00DC6DB0"/>
    <w:rsid w:val="00DC7001"/>
    <w:rsid w:val="00DC748A"/>
    <w:rsid w:val="00DC7659"/>
    <w:rsid w:val="00DC76AB"/>
    <w:rsid w:val="00DC7AB4"/>
    <w:rsid w:val="00DC7AE8"/>
    <w:rsid w:val="00DC7B8B"/>
    <w:rsid w:val="00DC7C54"/>
    <w:rsid w:val="00DC7F0D"/>
    <w:rsid w:val="00DD02CE"/>
    <w:rsid w:val="00DD0359"/>
    <w:rsid w:val="00DD08AC"/>
    <w:rsid w:val="00DD0C94"/>
    <w:rsid w:val="00DD0E3A"/>
    <w:rsid w:val="00DD0F00"/>
    <w:rsid w:val="00DD0F0B"/>
    <w:rsid w:val="00DD0F9F"/>
    <w:rsid w:val="00DD13A6"/>
    <w:rsid w:val="00DD1615"/>
    <w:rsid w:val="00DD1691"/>
    <w:rsid w:val="00DD1818"/>
    <w:rsid w:val="00DD21E1"/>
    <w:rsid w:val="00DD2655"/>
    <w:rsid w:val="00DD284F"/>
    <w:rsid w:val="00DD28E4"/>
    <w:rsid w:val="00DD2BB1"/>
    <w:rsid w:val="00DD2BF0"/>
    <w:rsid w:val="00DD2C08"/>
    <w:rsid w:val="00DD2C5D"/>
    <w:rsid w:val="00DD2C8C"/>
    <w:rsid w:val="00DD2F70"/>
    <w:rsid w:val="00DD321D"/>
    <w:rsid w:val="00DD3276"/>
    <w:rsid w:val="00DD327F"/>
    <w:rsid w:val="00DD3789"/>
    <w:rsid w:val="00DD39D8"/>
    <w:rsid w:val="00DD3B92"/>
    <w:rsid w:val="00DD3D7D"/>
    <w:rsid w:val="00DD3DA4"/>
    <w:rsid w:val="00DD406D"/>
    <w:rsid w:val="00DD40F7"/>
    <w:rsid w:val="00DD412A"/>
    <w:rsid w:val="00DD43F9"/>
    <w:rsid w:val="00DD4433"/>
    <w:rsid w:val="00DD4606"/>
    <w:rsid w:val="00DD4A03"/>
    <w:rsid w:val="00DD4A34"/>
    <w:rsid w:val="00DD4A9F"/>
    <w:rsid w:val="00DD4CC0"/>
    <w:rsid w:val="00DD4ED9"/>
    <w:rsid w:val="00DD533D"/>
    <w:rsid w:val="00DD535C"/>
    <w:rsid w:val="00DD5508"/>
    <w:rsid w:val="00DD56CB"/>
    <w:rsid w:val="00DD58B3"/>
    <w:rsid w:val="00DD59F5"/>
    <w:rsid w:val="00DD5A3A"/>
    <w:rsid w:val="00DD5CEB"/>
    <w:rsid w:val="00DD5D95"/>
    <w:rsid w:val="00DD66A2"/>
    <w:rsid w:val="00DD69CE"/>
    <w:rsid w:val="00DD6DBF"/>
    <w:rsid w:val="00DD7048"/>
    <w:rsid w:val="00DD7126"/>
    <w:rsid w:val="00DD72CC"/>
    <w:rsid w:val="00DD7635"/>
    <w:rsid w:val="00DD76D5"/>
    <w:rsid w:val="00DD7B3A"/>
    <w:rsid w:val="00DD7D86"/>
    <w:rsid w:val="00DD7F18"/>
    <w:rsid w:val="00DE0436"/>
    <w:rsid w:val="00DE0566"/>
    <w:rsid w:val="00DE0813"/>
    <w:rsid w:val="00DE0AE8"/>
    <w:rsid w:val="00DE0DFF"/>
    <w:rsid w:val="00DE1043"/>
    <w:rsid w:val="00DE1315"/>
    <w:rsid w:val="00DE14D0"/>
    <w:rsid w:val="00DE17F7"/>
    <w:rsid w:val="00DE182E"/>
    <w:rsid w:val="00DE1840"/>
    <w:rsid w:val="00DE18BD"/>
    <w:rsid w:val="00DE1946"/>
    <w:rsid w:val="00DE19BC"/>
    <w:rsid w:val="00DE1A73"/>
    <w:rsid w:val="00DE1C14"/>
    <w:rsid w:val="00DE1D30"/>
    <w:rsid w:val="00DE2235"/>
    <w:rsid w:val="00DE2454"/>
    <w:rsid w:val="00DE2656"/>
    <w:rsid w:val="00DE26B8"/>
    <w:rsid w:val="00DE275C"/>
    <w:rsid w:val="00DE2805"/>
    <w:rsid w:val="00DE29A4"/>
    <w:rsid w:val="00DE2B66"/>
    <w:rsid w:val="00DE2EB4"/>
    <w:rsid w:val="00DE3087"/>
    <w:rsid w:val="00DE31C0"/>
    <w:rsid w:val="00DE31C7"/>
    <w:rsid w:val="00DE32BB"/>
    <w:rsid w:val="00DE3815"/>
    <w:rsid w:val="00DE3A4C"/>
    <w:rsid w:val="00DE3BF1"/>
    <w:rsid w:val="00DE3CCD"/>
    <w:rsid w:val="00DE43CD"/>
    <w:rsid w:val="00DE459F"/>
    <w:rsid w:val="00DE47A0"/>
    <w:rsid w:val="00DE49AB"/>
    <w:rsid w:val="00DE4C87"/>
    <w:rsid w:val="00DE4E71"/>
    <w:rsid w:val="00DE4E78"/>
    <w:rsid w:val="00DE4FCA"/>
    <w:rsid w:val="00DE525E"/>
    <w:rsid w:val="00DE53D4"/>
    <w:rsid w:val="00DE54C4"/>
    <w:rsid w:val="00DE580F"/>
    <w:rsid w:val="00DE5A46"/>
    <w:rsid w:val="00DE5B9D"/>
    <w:rsid w:val="00DE5C7B"/>
    <w:rsid w:val="00DE5FD7"/>
    <w:rsid w:val="00DE612A"/>
    <w:rsid w:val="00DE6144"/>
    <w:rsid w:val="00DE61A2"/>
    <w:rsid w:val="00DE6463"/>
    <w:rsid w:val="00DE6569"/>
    <w:rsid w:val="00DE65D8"/>
    <w:rsid w:val="00DE67D0"/>
    <w:rsid w:val="00DE6AB6"/>
    <w:rsid w:val="00DE6FD4"/>
    <w:rsid w:val="00DE702C"/>
    <w:rsid w:val="00DE72A3"/>
    <w:rsid w:val="00DE7665"/>
    <w:rsid w:val="00DE776A"/>
    <w:rsid w:val="00DE7FF7"/>
    <w:rsid w:val="00DF0138"/>
    <w:rsid w:val="00DF0234"/>
    <w:rsid w:val="00DF028A"/>
    <w:rsid w:val="00DF02B6"/>
    <w:rsid w:val="00DF02FA"/>
    <w:rsid w:val="00DF0467"/>
    <w:rsid w:val="00DF07E5"/>
    <w:rsid w:val="00DF09C0"/>
    <w:rsid w:val="00DF0C31"/>
    <w:rsid w:val="00DF104A"/>
    <w:rsid w:val="00DF113C"/>
    <w:rsid w:val="00DF11FE"/>
    <w:rsid w:val="00DF122E"/>
    <w:rsid w:val="00DF1C90"/>
    <w:rsid w:val="00DF1CA9"/>
    <w:rsid w:val="00DF1E6E"/>
    <w:rsid w:val="00DF1F63"/>
    <w:rsid w:val="00DF23C5"/>
    <w:rsid w:val="00DF260D"/>
    <w:rsid w:val="00DF285C"/>
    <w:rsid w:val="00DF28DC"/>
    <w:rsid w:val="00DF29AD"/>
    <w:rsid w:val="00DF2FAE"/>
    <w:rsid w:val="00DF31C5"/>
    <w:rsid w:val="00DF3208"/>
    <w:rsid w:val="00DF3279"/>
    <w:rsid w:val="00DF349E"/>
    <w:rsid w:val="00DF34F4"/>
    <w:rsid w:val="00DF361F"/>
    <w:rsid w:val="00DF3956"/>
    <w:rsid w:val="00DF39DE"/>
    <w:rsid w:val="00DF3B6C"/>
    <w:rsid w:val="00DF3C23"/>
    <w:rsid w:val="00DF3D80"/>
    <w:rsid w:val="00DF3E8D"/>
    <w:rsid w:val="00DF40A1"/>
    <w:rsid w:val="00DF4144"/>
    <w:rsid w:val="00DF42C9"/>
    <w:rsid w:val="00DF4523"/>
    <w:rsid w:val="00DF45B9"/>
    <w:rsid w:val="00DF4696"/>
    <w:rsid w:val="00DF4A65"/>
    <w:rsid w:val="00DF4AA9"/>
    <w:rsid w:val="00DF4D0E"/>
    <w:rsid w:val="00DF5048"/>
    <w:rsid w:val="00DF505A"/>
    <w:rsid w:val="00DF5097"/>
    <w:rsid w:val="00DF51C1"/>
    <w:rsid w:val="00DF542F"/>
    <w:rsid w:val="00DF5A35"/>
    <w:rsid w:val="00DF5BE2"/>
    <w:rsid w:val="00DF5CA2"/>
    <w:rsid w:val="00DF5CE4"/>
    <w:rsid w:val="00DF5D59"/>
    <w:rsid w:val="00DF6003"/>
    <w:rsid w:val="00DF602E"/>
    <w:rsid w:val="00DF60E4"/>
    <w:rsid w:val="00DF6543"/>
    <w:rsid w:val="00DF65D3"/>
    <w:rsid w:val="00DF66E5"/>
    <w:rsid w:val="00DF6737"/>
    <w:rsid w:val="00DF6770"/>
    <w:rsid w:val="00DF689B"/>
    <w:rsid w:val="00DF69BA"/>
    <w:rsid w:val="00DF6A2A"/>
    <w:rsid w:val="00DF6B54"/>
    <w:rsid w:val="00DF6C78"/>
    <w:rsid w:val="00DF70CF"/>
    <w:rsid w:val="00DF70F4"/>
    <w:rsid w:val="00DF747C"/>
    <w:rsid w:val="00DF7533"/>
    <w:rsid w:val="00DF7E0F"/>
    <w:rsid w:val="00DF7EDA"/>
    <w:rsid w:val="00E00005"/>
    <w:rsid w:val="00E002AF"/>
    <w:rsid w:val="00E003B0"/>
    <w:rsid w:val="00E003E0"/>
    <w:rsid w:val="00E00471"/>
    <w:rsid w:val="00E00498"/>
    <w:rsid w:val="00E0088D"/>
    <w:rsid w:val="00E00B76"/>
    <w:rsid w:val="00E011A6"/>
    <w:rsid w:val="00E01606"/>
    <w:rsid w:val="00E0183C"/>
    <w:rsid w:val="00E018CA"/>
    <w:rsid w:val="00E01C95"/>
    <w:rsid w:val="00E01E24"/>
    <w:rsid w:val="00E01EE6"/>
    <w:rsid w:val="00E0230D"/>
    <w:rsid w:val="00E023EB"/>
    <w:rsid w:val="00E0268A"/>
    <w:rsid w:val="00E0283D"/>
    <w:rsid w:val="00E02C3E"/>
    <w:rsid w:val="00E02CFF"/>
    <w:rsid w:val="00E02D44"/>
    <w:rsid w:val="00E02D67"/>
    <w:rsid w:val="00E02E8D"/>
    <w:rsid w:val="00E02E95"/>
    <w:rsid w:val="00E031BD"/>
    <w:rsid w:val="00E032FD"/>
    <w:rsid w:val="00E033B9"/>
    <w:rsid w:val="00E0345C"/>
    <w:rsid w:val="00E03494"/>
    <w:rsid w:val="00E03693"/>
    <w:rsid w:val="00E0397D"/>
    <w:rsid w:val="00E039D3"/>
    <w:rsid w:val="00E03B7C"/>
    <w:rsid w:val="00E03C88"/>
    <w:rsid w:val="00E03E16"/>
    <w:rsid w:val="00E04005"/>
    <w:rsid w:val="00E0404E"/>
    <w:rsid w:val="00E0407D"/>
    <w:rsid w:val="00E0419C"/>
    <w:rsid w:val="00E0422C"/>
    <w:rsid w:val="00E0436B"/>
    <w:rsid w:val="00E04461"/>
    <w:rsid w:val="00E0453B"/>
    <w:rsid w:val="00E046C0"/>
    <w:rsid w:val="00E04B24"/>
    <w:rsid w:val="00E04BA5"/>
    <w:rsid w:val="00E04D99"/>
    <w:rsid w:val="00E04E12"/>
    <w:rsid w:val="00E04E2C"/>
    <w:rsid w:val="00E04FA7"/>
    <w:rsid w:val="00E050A2"/>
    <w:rsid w:val="00E050C3"/>
    <w:rsid w:val="00E0524A"/>
    <w:rsid w:val="00E053D8"/>
    <w:rsid w:val="00E056B3"/>
    <w:rsid w:val="00E05738"/>
    <w:rsid w:val="00E05961"/>
    <w:rsid w:val="00E05A09"/>
    <w:rsid w:val="00E06083"/>
    <w:rsid w:val="00E060B0"/>
    <w:rsid w:val="00E061E2"/>
    <w:rsid w:val="00E06707"/>
    <w:rsid w:val="00E0685E"/>
    <w:rsid w:val="00E06884"/>
    <w:rsid w:val="00E069A1"/>
    <w:rsid w:val="00E06A53"/>
    <w:rsid w:val="00E06C7B"/>
    <w:rsid w:val="00E06CB8"/>
    <w:rsid w:val="00E071CA"/>
    <w:rsid w:val="00E07211"/>
    <w:rsid w:val="00E072E4"/>
    <w:rsid w:val="00E073EB"/>
    <w:rsid w:val="00E07916"/>
    <w:rsid w:val="00E07A0C"/>
    <w:rsid w:val="00E07A94"/>
    <w:rsid w:val="00E07AC6"/>
    <w:rsid w:val="00E07C3A"/>
    <w:rsid w:val="00E07CD4"/>
    <w:rsid w:val="00E07CE7"/>
    <w:rsid w:val="00E07D74"/>
    <w:rsid w:val="00E1049F"/>
    <w:rsid w:val="00E10568"/>
    <w:rsid w:val="00E106A2"/>
    <w:rsid w:val="00E106C2"/>
    <w:rsid w:val="00E106C6"/>
    <w:rsid w:val="00E10774"/>
    <w:rsid w:val="00E107FA"/>
    <w:rsid w:val="00E108D9"/>
    <w:rsid w:val="00E110DF"/>
    <w:rsid w:val="00E111B6"/>
    <w:rsid w:val="00E111D6"/>
    <w:rsid w:val="00E111F9"/>
    <w:rsid w:val="00E1130A"/>
    <w:rsid w:val="00E11544"/>
    <w:rsid w:val="00E1171D"/>
    <w:rsid w:val="00E11B60"/>
    <w:rsid w:val="00E11B68"/>
    <w:rsid w:val="00E11CFC"/>
    <w:rsid w:val="00E11D98"/>
    <w:rsid w:val="00E12091"/>
    <w:rsid w:val="00E120F2"/>
    <w:rsid w:val="00E123C2"/>
    <w:rsid w:val="00E12438"/>
    <w:rsid w:val="00E1244C"/>
    <w:rsid w:val="00E126F2"/>
    <w:rsid w:val="00E12D98"/>
    <w:rsid w:val="00E1316E"/>
    <w:rsid w:val="00E1326A"/>
    <w:rsid w:val="00E133CA"/>
    <w:rsid w:val="00E1346D"/>
    <w:rsid w:val="00E1348C"/>
    <w:rsid w:val="00E13636"/>
    <w:rsid w:val="00E13678"/>
    <w:rsid w:val="00E137D4"/>
    <w:rsid w:val="00E138E2"/>
    <w:rsid w:val="00E13BA5"/>
    <w:rsid w:val="00E140A8"/>
    <w:rsid w:val="00E1436E"/>
    <w:rsid w:val="00E145C4"/>
    <w:rsid w:val="00E1493C"/>
    <w:rsid w:val="00E149BA"/>
    <w:rsid w:val="00E14A02"/>
    <w:rsid w:val="00E14BE3"/>
    <w:rsid w:val="00E14C57"/>
    <w:rsid w:val="00E14D40"/>
    <w:rsid w:val="00E14ECD"/>
    <w:rsid w:val="00E15553"/>
    <w:rsid w:val="00E15926"/>
    <w:rsid w:val="00E15A2E"/>
    <w:rsid w:val="00E15A89"/>
    <w:rsid w:val="00E15B0B"/>
    <w:rsid w:val="00E15C15"/>
    <w:rsid w:val="00E15F59"/>
    <w:rsid w:val="00E16190"/>
    <w:rsid w:val="00E16315"/>
    <w:rsid w:val="00E1635A"/>
    <w:rsid w:val="00E1673C"/>
    <w:rsid w:val="00E16744"/>
    <w:rsid w:val="00E16961"/>
    <w:rsid w:val="00E16ACB"/>
    <w:rsid w:val="00E16B40"/>
    <w:rsid w:val="00E16DD4"/>
    <w:rsid w:val="00E17240"/>
    <w:rsid w:val="00E1744C"/>
    <w:rsid w:val="00E1748F"/>
    <w:rsid w:val="00E1752B"/>
    <w:rsid w:val="00E176C9"/>
    <w:rsid w:val="00E17715"/>
    <w:rsid w:val="00E17990"/>
    <w:rsid w:val="00E17B50"/>
    <w:rsid w:val="00E17D10"/>
    <w:rsid w:val="00E17F9E"/>
    <w:rsid w:val="00E2074A"/>
    <w:rsid w:val="00E20787"/>
    <w:rsid w:val="00E20878"/>
    <w:rsid w:val="00E20C90"/>
    <w:rsid w:val="00E20CBF"/>
    <w:rsid w:val="00E21081"/>
    <w:rsid w:val="00E212F9"/>
    <w:rsid w:val="00E2187B"/>
    <w:rsid w:val="00E218EA"/>
    <w:rsid w:val="00E21B29"/>
    <w:rsid w:val="00E21BF4"/>
    <w:rsid w:val="00E21D6F"/>
    <w:rsid w:val="00E21F1D"/>
    <w:rsid w:val="00E21F9D"/>
    <w:rsid w:val="00E22397"/>
    <w:rsid w:val="00E2252A"/>
    <w:rsid w:val="00E2257D"/>
    <w:rsid w:val="00E227BF"/>
    <w:rsid w:val="00E22B1E"/>
    <w:rsid w:val="00E22C54"/>
    <w:rsid w:val="00E22E9C"/>
    <w:rsid w:val="00E230DD"/>
    <w:rsid w:val="00E23388"/>
    <w:rsid w:val="00E2353E"/>
    <w:rsid w:val="00E2388D"/>
    <w:rsid w:val="00E2395C"/>
    <w:rsid w:val="00E23D9D"/>
    <w:rsid w:val="00E23EE9"/>
    <w:rsid w:val="00E24117"/>
    <w:rsid w:val="00E244AE"/>
    <w:rsid w:val="00E247EE"/>
    <w:rsid w:val="00E248BB"/>
    <w:rsid w:val="00E24936"/>
    <w:rsid w:val="00E249EA"/>
    <w:rsid w:val="00E24ED9"/>
    <w:rsid w:val="00E24FB0"/>
    <w:rsid w:val="00E25420"/>
    <w:rsid w:val="00E255AC"/>
    <w:rsid w:val="00E25B2E"/>
    <w:rsid w:val="00E26352"/>
    <w:rsid w:val="00E26513"/>
    <w:rsid w:val="00E26533"/>
    <w:rsid w:val="00E26943"/>
    <w:rsid w:val="00E269EB"/>
    <w:rsid w:val="00E26BE6"/>
    <w:rsid w:val="00E26C26"/>
    <w:rsid w:val="00E26CAD"/>
    <w:rsid w:val="00E26CD7"/>
    <w:rsid w:val="00E274A8"/>
    <w:rsid w:val="00E2772B"/>
    <w:rsid w:val="00E27814"/>
    <w:rsid w:val="00E27876"/>
    <w:rsid w:val="00E27A3E"/>
    <w:rsid w:val="00E27B87"/>
    <w:rsid w:val="00E3002C"/>
    <w:rsid w:val="00E3021E"/>
    <w:rsid w:val="00E30469"/>
    <w:rsid w:val="00E3064F"/>
    <w:rsid w:val="00E306E3"/>
    <w:rsid w:val="00E3089D"/>
    <w:rsid w:val="00E3092A"/>
    <w:rsid w:val="00E30B50"/>
    <w:rsid w:val="00E30C69"/>
    <w:rsid w:val="00E30C93"/>
    <w:rsid w:val="00E30CEC"/>
    <w:rsid w:val="00E30EE4"/>
    <w:rsid w:val="00E312BB"/>
    <w:rsid w:val="00E313B8"/>
    <w:rsid w:val="00E31524"/>
    <w:rsid w:val="00E31674"/>
    <w:rsid w:val="00E31830"/>
    <w:rsid w:val="00E3195D"/>
    <w:rsid w:val="00E31A05"/>
    <w:rsid w:val="00E31AFC"/>
    <w:rsid w:val="00E31B37"/>
    <w:rsid w:val="00E3222D"/>
    <w:rsid w:val="00E32379"/>
    <w:rsid w:val="00E323C1"/>
    <w:rsid w:val="00E323C5"/>
    <w:rsid w:val="00E325D8"/>
    <w:rsid w:val="00E32A0B"/>
    <w:rsid w:val="00E32A79"/>
    <w:rsid w:val="00E32EB5"/>
    <w:rsid w:val="00E32EF7"/>
    <w:rsid w:val="00E3327F"/>
    <w:rsid w:val="00E333DD"/>
    <w:rsid w:val="00E335A2"/>
    <w:rsid w:val="00E3385A"/>
    <w:rsid w:val="00E338BC"/>
    <w:rsid w:val="00E33D88"/>
    <w:rsid w:val="00E33EF7"/>
    <w:rsid w:val="00E3401A"/>
    <w:rsid w:val="00E343C1"/>
    <w:rsid w:val="00E34508"/>
    <w:rsid w:val="00E3468F"/>
    <w:rsid w:val="00E3473E"/>
    <w:rsid w:val="00E3488C"/>
    <w:rsid w:val="00E348B5"/>
    <w:rsid w:val="00E34CB4"/>
    <w:rsid w:val="00E34E3A"/>
    <w:rsid w:val="00E352EC"/>
    <w:rsid w:val="00E35327"/>
    <w:rsid w:val="00E353C4"/>
    <w:rsid w:val="00E35515"/>
    <w:rsid w:val="00E355EF"/>
    <w:rsid w:val="00E357CB"/>
    <w:rsid w:val="00E357CE"/>
    <w:rsid w:val="00E359F5"/>
    <w:rsid w:val="00E35A60"/>
    <w:rsid w:val="00E35B98"/>
    <w:rsid w:val="00E35CC2"/>
    <w:rsid w:val="00E35E3E"/>
    <w:rsid w:val="00E35ED7"/>
    <w:rsid w:val="00E3665B"/>
    <w:rsid w:val="00E366AD"/>
    <w:rsid w:val="00E3670C"/>
    <w:rsid w:val="00E36992"/>
    <w:rsid w:val="00E36B01"/>
    <w:rsid w:val="00E37043"/>
    <w:rsid w:val="00E3713D"/>
    <w:rsid w:val="00E37363"/>
    <w:rsid w:val="00E37772"/>
    <w:rsid w:val="00E37882"/>
    <w:rsid w:val="00E379B5"/>
    <w:rsid w:val="00E37C16"/>
    <w:rsid w:val="00E37D82"/>
    <w:rsid w:val="00E37F36"/>
    <w:rsid w:val="00E4006E"/>
    <w:rsid w:val="00E40314"/>
    <w:rsid w:val="00E4047B"/>
    <w:rsid w:val="00E405C5"/>
    <w:rsid w:val="00E40690"/>
    <w:rsid w:val="00E4076C"/>
    <w:rsid w:val="00E40E5F"/>
    <w:rsid w:val="00E41130"/>
    <w:rsid w:val="00E4144F"/>
    <w:rsid w:val="00E4145F"/>
    <w:rsid w:val="00E41544"/>
    <w:rsid w:val="00E4171D"/>
    <w:rsid w:val="00E41799"/>
    <w:rsid w:val="00E41814"/>
    <w:rsid w:val="00E419B3"/>
    <w:rsid w:val="00E419CD"/>
    <w:rsid w:val="00E41AB0"/>
    <w:rsid w:val="00E41C92"/>
    <w:rsid w:val="00E41DE4"/>
    <w:rsid w:val="00E41EBD"/>
    <w:rsid w:val="00E41F05"/>
    <w:rsid w:val="00E4219A"/>
    <w:rsid w:val="00E4230D"/>
    <w:rsid w:val="00E423F6"/>
    <w:rsid w:val="00E424B1"/>
    <w:rsid w:val="00E4260A"/>
    <w:rsid w:val="00E42691"/>
    <w:rsid w:val="00E427A0"/>
    <w:rsid w:val="00E42806"/>
    <w:rsid w:val="00E42823"/>
    <w:rsid w:val="00E42846"/>
    <w:rsid w:val="00E428BD"/>
    <w:rsid w:val="00E42F76"/>
    <w:rsid w:val="00E430C4"/>
    <w:rsid w:val="00E43147"/>
    <w:rsid w:val="00E433A4"/>
    <w:rsid w:val="00E433FF"/>
    <w:rsid w:val="00E4340A"/>
    <w:rsid w:val="00E43456"/>
    <w:rsid w:val="00E4365E"/>
    <w:rsid w:val="00E437C0"/>
    <w:rsid w:val="00E438BA"/>
    <w:rsid w:val="00E43960"/>
    <w:rsid w:val="00E43967"/>
    <w:rsid w:val="00E43A91"/>
    <w:rsid w:val="00E43ADC"/>
    <w:rsid w:val="00E43BAF"/>
    <w:rsid w:val="00E43C6F"/>
    <w:rsid w:val="00E43DD0"/>
    <w:rsid w:val="00E4419D"/>
    <w:rsid w:val="00E44392"/>
    <w:rsid w:val="00E44504"/>
    <w:rsid w:val="00E44839"/>
    <w:rsid w:val="00E44A33"/>
    <w:rsid w:val="00E44ADD"/>
    <w:rsid w:val="00E44C47"/>
    <w:rsid w:val="00E44D8F"/>
    <w:rsid w:val="00E44DCF"/>
    <w:rsid w:val="00E44E91"/>
    <w:rsid w:val="00E44F00"/>
    <w:rsid w:val="00E44F95"/>
    <w:rsid w:val="00E45036"/>
    <w:rsid w:val="00E451F3"/>
    <w:rsid w:val="00E45205"/>
    <w:rsid w:val="00E452A8"/>
    <w:rsid w:val="00E4534E"/>
    <w:rsid w:val="00E45641"/>
    <w:rsid w:val="00E45860"/>
    <w:rsid w:val="00E45C14"/>
    <w:rsid w:val="00E45D08"/>
    <w:rsid w:val="00E46108"/>
    <w:rsid w:val="00E46558"/>
    <w:rsid w:val="00E465FA"/>
    <w:rsid w:val="00E46969"/>
    <w:rsid w:val="00E46A78"/>
    <w:rsid w:val="00E46ADB"/>
    <w:rsid w:val="00E46F73"/>
    <w:rsid w:val="00E47247"/>
    <w:rsid w:val="00E47269"/>
    <w:rsid w:val="00E476CF"/>
    <w:rsid w:val="00E47899"/>
    <w:rsid w:val="00E47D89"/>
    <w:rsid w:val="00E47ED1"/>
    <w:rsid w:val="00E47FFA"/>
    <w:rsid w:val="00E50169"/>
    <w:rsid w:val="00E50245"/>
    <w:rsid w:val="00E50412"/>
    <w:rsid w:val="00E5045D"/>
    <w:rsid w:val="00E50C31"/>
    <w:rsid w:val="00E51023"/>
    <w:rsid w:val="00E51126"/>
    <w:rsid w:val="00E51214"/>
    <w:rsid w:val="00E51279"/>
    <w:rsid w:val="00E5135F"/>
    <w:rsid w:val="00E51827"/>
    <w:rsid w:val="00E519AF"/>
    <w:rsid w:val="00E51C1F"/>
    <w:rsid w:val="00E51DDB"/>
    <w:rsid w:val="00E52154"/>
    <w:rsid w:val="00E523BE"/>
    <w:rsid w:val="00E526D0"/>
    <w:rsid w:val="00E52A6C"/>
    <w:rsid w:val="00E52B3A"/>
    <w:rsid w:val="00E52FDD"/>
    <w:rsid w:val="00E532CD"/>
    <w:rsid w:val="00E53370"/>
    <w:rsid w:val="00E535A6"/>
    <w:rsid w:val="00E536B0"/>
    <w:rsid w:val="00E536D1"/>
    <w:rsid w:val="00E537B2"/>
    <w:rsid w:val="00E53842"/>
    <w:rsid w:val="00E53905"/>
    <w:rsid w:val="00E53CB7"/>
    <w:rsid w:val="00E53D01"/>
    <w:rsid w:val="00E53F7F"/>
    <w:rsid w:val="00E54030"/>
    <w:rsid w:val="00E5408A"/>
    <w:rsid w:val="00E54140"/>
    <w:rsid w:val="00E54285"/>
    <w:rsid w:val="00E543EF"/>
    <w:rsid w:val="00E545CF"/>
    <w:rsid w:val="00E549A2"/>
    <w:rsid w:val="00E54C55"/>
    <w:rsid w:val="00E54EAA"/>
    <w:rsid w:val="00E54EC5"/>
    <w:rsid w:val="00E550DE"/>
    <w:rsid w:val="00E55213"/>
    <w:rsid w:val="00E55500"/>
    <w:rsid w:val="00E558C9"/>
    <w:rsid w:val="00E55ADB"/>
    <w:rsid w:val="00E55B41"/>
    <w:rsid w:val="00E55EE6"/>
    <w:rsid w:val="00E55FF1"/>
    <w:rsid w:val="00E563CF"/>
    <w:rsid w:val="00E56781"/>
    <w:rsid w:val="00E56795"/>
    <w:rsid w:val="00E568B0"/>
    <w:rsid w:val="00E568B7"/>
    <w:rsid w:val="00E56988"/>
    <w:rsid w:val="00E56A2C"/>
    <w:rsid w:val="00E56B01"/>
    <w:rsid w:val="00E56B41"/>
    <w:rsid w:val="00E573FD"/>
    <w:rsid w:val="00E57475"/>
    <w:rsid w:val="00E57747"/>
    <w:rsid w:val="00E57E34"/>
    <w:rsid w:val="00E57F2F"/>
    <w:rsid w:val="00E57FAA"/>
    <w:rsid w:val="00E60119"/>
    <w:rsid w:val="00E60188"/>
    <w:rsid w:val="00E601F0"/>
    <w:rsid w:val="00E6035C"/>
    <w:rsid w:val="00E60432"/>
    <w:rsid w:val="00E60534"/>
    <w:rsid w:val="00E606F4"/>
    <w:rsid w:val="00E60A3A"/>
    <w:rsid w:val="00E60E07"/>
    <w:rsid w:val="00E614C7"/>
    <w:rsid w:val="00E61545"/>
    <w:rsid w:val="00E6170B"/>
    <w:rsid w:val="00E61815"/>
    <w:rsid w:val="00E61AF4"/>
    <w:rsid w:val="00E61C08"/>
    <w:rsid w:val="00E61C3A"/>
    <w:rsid w:val="00E61CF1"/>
    <w:rsid w:val="00E61CF8"/>
    <w:rsid w:val="00E61EC1"/>
    <w:rsid w:val="00E62010"/>
    <w:rsid w:val="00E62248"/>
    <w:rsid w:val="00E62265"/>
    <w:rsid w:val="00E623F6"/>
    <w:rsid w:val="00E62502"/>
    <w:rsid w:val="00E6264F"/>
    <w:rsid w:val="00E62659"/>
    <w:rsid w:val="00E62713"/>
    <w:rsid w:val="00E62898"/>
    <w:rsid w:val="00E628AC"/>
    <w:rsid w:val="00E62B16"/>
    <w:rsid w:val="00E62B4D"/>
    <w:rsid w:val="00E62E11"/>
    <w:rsid w:val="00E636E3"/>
    <w:rsid w:val="00E63867"/>
    <w:rsid w:val="00E63965"/>
    <w:rsid w:val="00E639A4"/>
    <w:rsid w:val="00E64215"/>
    <w:rsid w:val="00E64430"/>
    <w:rsid w:val="00E644AF"/>
    <w:rsid w:val="00E645A0"/>
    <w:rsid w:val="00E646FA"/>
    <w:rsid w:val="00E64706"/>
    <w:rsid w:val="00E64A5E"/>
    <w:rsid w:val="00E64BC1"/>
    <w:rsid w:val="00E64D6B"/>
    <w:rsid w:val="00E64D8A"/>
    <w:rsid w:val="00E64F20"/>
    <w:rsid w:val="00E64F77"/>
    <w:rsid w:val="00E65AC9"/>
    <w:rsid w:val="00E65CE9"/>
    <w:rsid w:val="00E65CF2"/>
    <w:rsid w:val="00E65E1A"/>
    <w:rsid w:val="00E65ECB"/>
    <w:rsid w:val="00E65F92"/>
    <w:rsid w:val="00E65FC0"/>
    <w:rsid w:val="00E66056"/>
    <w:rsid w:val="00E665A3"/>
    <w:rsid w:val="00E669DE"/>
    <w:rsid w:val="00E66C21"/>
    <w:rsid w:val="00E66EA6"/>
    <w:rsid w:val="00E676AA"/>
    <w:rsid w:val="00E6784D"/>
    <w:rsid w:val="00E67B12"/>
    <w:rsid w:val="00E67F8B"/>
    <w:rsid w:val="00E70248"/>
    <w:rsid w:val="00E70634"/>
    <w:rsid w:val="00E706A3"/>
    <w:rsid w:val="00E70984"/>
    <w:rsid w:val="00E70A85"/>
    <w:rsid w:val="00E70BAD"/>
    <w:rsid w:val="00E70CE2"/>
    <w:rsid w:val="00E70D59"/>
    <w:rsid w:val="00E70DE2"/>
    <w:rsid w:val="00E70F55"/>
    <w:rsid w:val="00E711CB"/>
    <w:rsid w:val="00E71452"/>
    <w:rsid w:val="00E7150C"/>
    <w:rsid w:val="00E716F0"/>
    <w:rsid w:val="00E71941"/>
    <w:rsid w:val="00E71ECA"/>
    <w:rsid w:val="00E720C0"/>
    <w:rsid w:val="00E723E2"/>
    <w:rsid w:val="00E725D0"/>
    <w:rsid w:val="00E72A86"/>
    <w:rsid w:val="00E72AB3"/>
    <w:rsid w:val="00E72CE5"/>
    <w:rsid w:val="00E72D5A"/>
    <w:rsid w:val="00E72DFF"/>
    <w:rsid w:val="00E730D9"/>
    <w:rsid w:val="00E7312E"/>
    <w:rsid w:val="00E7313E"/>
    <w:rsid w:val="00E73208"/>
    <w:rsid w:val="00E7326C"/>
    <w:rsid w:val="00E732D4"/>
    <w:rsid w:val="00E73465"/>
    <w:rsid w:val="00E735CF"/>
    <w:rsid w:val="00E73708"/>
    <w:rsid w:val="00E739E0"/>
    <w:rsid w:val="00E73AF1"/>
    <w:rsid w:val="00E73B2A"/>
    <w:rsid w:val="00E73B9D"/>
    <w:rsid w:val="00E73C44"/>
    <w:rsid w:val="00E73CE7"/>
    <w:rsid w:val="00E73E57"/>
    <w:rsid w:val="00E7416F"/>
    <w:rsid w:val="00E7422B"/>
    <w:rsid w:val="00E74285"/>
    <w:rsid w:val="00E743C1"/>
    <w:rsid w:val="00E743C4"/>
    <w:rsid w:val="00E7452F"/>
    <w:rsid w:val="00E74735"/>
    <w:rsid w:val="00E748D4"/>
    <w:rsid w:val="00E74A59"/>
    <w:rsid w:val="00E74B30"/>
    <w:rsid w:val="00E74B46"/>
    <w:rsid w:val="00E74BE6"/>
    <w:rsid w:val="00E74D02"/>
    <w:rsid w:val="00E74E1C"/>
    <w:rsid w:val="00E74FA9"/>
    <w:rsid w:val="00E7501E"/>
    <w:rsid w:val="00E750AB"/>
    <w:rsid w:val="00E75342"/>
    <w:rsid w:val="00E753C7"/>
    <w:rsid w:val="00E754DF"/>
    <w:rsid w:val="00E757EC"/>
    <w:rsid w:val="00E758A6"/>
    <w:rsid w:val="00E758E8"/>
    <w:rsid w:val="00E75CCC"/>
    <w:rsid w:val="00E75DF1"/>
    <w:rsid w:val="00E76295"/>
    <w:rsid w:val="00E762EE"/>
    <w:rsid w:val="00E765FC"/>
    <w:rsid w:val="00E76ECC"/>
    <w:rsid w:val="00E7730F"/>
    <w:rsid w:val="00E77578"/>
    <w:rsid w:val="00E775CC"/>
    <w:rsid w:val="00E77766"/>
    <w:rsid w:val="00E777B8"/>
    <w:rsid w:val="00E77A38"/>
    <w:rsid w:val="00E77B54"/>
    <w:rsid w:val="00E77B5A"/>
    <w:rsid w:val="00E77C51"/>
    <w:rsid w:val="00E77C5B"/>
    <w:rsid w:val="00E80A23"/>
    <w:rsid w:val="00E80CE1"/>
    <w:rsid w:val="00E80D97"/>
    <w:rsid w:val="00E810DE"/>
    <w:rsid w:val="00E81382"/>
    <w:rsid w:val="00E81383"/>
    <w:rsid w:val="00E81676"/>
    <w:rsid w:val="00E817A2"/>
    <w:rsid w:val="00E81B48"/>
    <w:rsid w:val="00E81C70"/>
    <w:rsid w:val="00E81D4C"/>
    <w:rsid w:val="00E81F91"/>
    <w:rsid w:val="00E8209A"/>
    <w:rsid w:val="00E8210B"/>
    <w:rsid w:val="00E82612"/>
    <w:rsid w:val="00E82626"/>
    <w:rsid w:val="00E82660"/>
    <w:rsid w:val="00E82B71"/>
    <w:rsid w:val="00E830D5"/>
    <w:rsid w:val="00E83316"/>
    <w:rsid w:val="00E83523"/>
    <w:rsid w:val="00E8356C"/>
    <w:rsid w:val="00E83581"/>
    <w:rsid w:val="00E836CD"/>
    <w:rsid w:val="00E8387F"/>
    <w:rsid w:val="00E83C53"/>
    <w:rsid w:val="00E83CC3"/>
    <w:rsid w:val="00E83D1D"/>
    <w:rsid w:val="00E83D43"/>
    <w:rsid w:val="00E83D7C"/>
    <w:rsid w:val="00E83F3A"/>
    <w:rsid w:val="00E83F56"/>
    <w:rsid w:val="00E840BC"/>
    <w:rsid w:val="00E841A5"/>
    <w:rsid w:val="00E842FC"/>
    <w:rsid w:val="00E84452"/>
    <w:rsid w:val="00E84524"/>
    <w:rsid w:val="00E8488C"/>
    <w:rsid w:val="00E84CA3"/>
    <w:rsid w:val="00E84CA9"/>
    <w:rsid w:val="00E84D99"/>
    <w:rsid w:val="00E84DAF"/>
    <w:rsid w:val="00E84DCE"/>
    <w:rsid w:val="00E84E1C"/>
    <w:rsid w:val="00E84F16"/>
    <w:rsid w:val="00E850B0"/>
    <w:rsid w:val="00E8516B"/>
    <w:rsid w:val="00E85325"/>
    <w:rsid w:val="00E85328"/>
    <w:rsid w:val="00E8546E"/>
    <w:rsid w:val="00E8548B"/>
    <w:rsid w:val="00E854C4"/>
    <w:rsid w:val="00E8553B"/>
    <w:rsid w:val="00E85A04"/>
    <w:rsid w:val="00E85A94"/>
    <w:rsid w:val="00E85C59"/>
    <w:rsid w:val="00E85CA1"/>
    <w:rsid w:val="00E85DB3"/>
    <w:rsid w:val="00E861FE"/>
    <w:rsid w:val="00E86216"/>
    <w:rsid w:val="00E86254"/>
    <w:rsid w:val="00E86384"/>
    <w:rsid w:val="00E86571"/>
    <w:rsid w:val="00E869D2"/>
    <w:rsid w:val="00E869F7"/>
    <w:rsid w:val="00E86BBE"/>
    <w:rsid w:val="00E86C8B"/>
    <w:rsid w:val="00E86D7F"/>
    <w:rsid w:val="00E86FE2"/>
    <w:rsid w:val="00E87036"/>
    <w:rsid w:val="00E87806"/>
    <w:rsid w:val="00E878B9"/>
    <w:rsid w:val="00E8796C"/>
    <w:rsid w:val="00E879D5"/>
    <w:rsid w:val="00E87B0D"/>
    <w:rsid w:val="00E87CA7"/>
    <w:rsid w:val="00E87CAC"/>
    <w:rsid w:val="00E87DD9"/>
    <w:rsid w:val="00E9086B"/>
    <w:rsid w:val="00E90930"/>
    <w:rsid w:val="00E9098C"/>
    <w:rsid w:val="00E90B4E"/>
    <w:rsid w:val="00E90BB2"/>
    <w:rsid w:val="00E90D3D"/>
    <w:rsid w:val="00E90FD8"/>
    <w:rsid w:val="00E911CE"/>
    <w:rsid w:val="00E91200"/>
    <w:rsid w:val="00E91437"/>
    <w:rsid w:val="00E9166F"/>
    <w:rsid w:val="00E918B7"/>
    <w:rsid w:val="00E91AB7"/>
    <w:rsid w:val="00E91B6C"/>
    <w:rsid w:val="00E91D15"/>
    <w:rsid w:val="00E91DA5"/>
    <w:rsid w:val="00E91FAA"/>
    <w:rsid w:val="00E92057"/>
    <w:rsid w:val="00E92129"/>
    <w:rsid w:val="00E92251"/>
    <w:rsid w:val="00E92341"/>
    <w:rsid w:val="00E92404"/>
    <w:rsid w:val="00E9248F"/>
    <w:rsid w:val="00E925AF"/>
    <w:rsid w:val="00E92689"/>
    <w:rsid w:val="00E92692"/>
    <w:rsid w:val="00E92D73"/>
    <w:rsid w:val="00E92DAA"/>
    <w:rsid w:val="00E92E88"/>
    <w:rsid w:val="00E92F93"/>
    <w:rsid w:val="00E930B3"/>
    <w:rsid w:val="00E9337A"/>
    <w:rsid w:val="00E9346D"/>
    <w:rsid w:val="00E934AC"/>
    <w:rsid w:val="00E93546"/>
    <w:rsid w:val="00E93787"/>
    <w:rsid w:val="00E937C9"/>
    <w:rsid w:val="00E93BBD"/>
    <w:rsid w:val="00E93CF4"/>
    <w:rsid w:val="00E93D1A"/>
    <w:rsid w:val="00E93D5E"/>
    <w:rsid w:val="00E93ED7"/>
    <w:rsid w:val="00E93F24"/>
    <w:rsid w:val="00E940B3"/>
    <w:rsid w:val="00E94119"/>
    <w:rsid w:val="00E94280"/>
    <w:rsid w:val="00E9434A"/>
    <w:rsid w:val="00E94460"/>
    <w:rsid w:val="00E9479F"/>
    <w:rsid w:val="00E948E2"/>
    <w:rsid w:val="00E94DF2"/>
    <w:rsid w:val="00E94E11"/>
    <w:rsid w:val="00E94E24"/>
    <w:rsid w:val="00E94EBE"/>
    <w:rsid w:val="00E94EDE"/>
    <w:rsid w:val="00E9535A"/>
    <w:rsid w:val="00E95377"/>
    <w:rsid w:val="00E953AF"/>
    <w:rsid w:val="00E953BF"/>
    <w:rsid w:val="00E9543C"/>
    <w:rsid w:val="00E9548C"/>
    <w:rsid w:val="00E9552F"/>
    <w:rsid w:val="00E95757"/>
    <w:rsid w:val="00E95961"/>
    <w:rsid w:val="00E95A06"/>
    <w:rsid w:val="00E95BC9"/>
    <w:rsid w:val="00E95D4E"/>
    <w:rsid w:val="00E95D87"/>
    <w:rsid w:val="00E95E55"/>
    <w:rsid w:val="00E95E69"/>
    <w:rsid w:val="00E9609E"/>
    <w:rsid w:val="00E96103"/>
    <w:rsid w:val="00E96481"/>
    <w:rsid w:val="00E964FB"/>
    <w:rsid w:val="00E9672D"/>
    <w:rsid w:val="00E9673D"/>
    <w:rsid w:val="00E967FD"/>
    <w:rsid w:val="00E96B65"/>
    <w:rsid w:val="00E96C79"/>
    <w:rsid w:val="00E96D6C"/>
    <w:rsid w:val="00E96D74"/>
    <w:rsid w:val="00E9706F"/>
    <w:rsid w:val="00E970B2"/>
    <w:rsid w:val="00E9719C"/>
    <w:rsid w:val="00E973EE"/>
    <w:rsid w:val="00E9742A"/>
    <w:rsid w:val="00E976FC"/>
    <w:rsid w:val="00E97AE1"/>
    <w:rsid w:val="00EA0070"/>
    <w:rsid w:val="00EA02AF"/>
    <w:rsid w:val="00EA03CC"/>
    <w:rsid w:val="00EA042E"/>
    <w:rsid w:val="00EA0496"/>
    <w:rsid w:val="00EA0652"/>
    <w:rsid w:val="00EA06DB"/>
    <w:rsid w:val="00EA07BF"/>
    <w:rsid w:val="00EA0818"/>
    <w:rsid w:val="00EA09C2"/>
    <w:rsid w:val="00EA0A7B"/>
    <w:rsid w:val="00EA0BBC"/>
    <w:rsid w:val="00EA0C9A"/>
    <w:rsid w:val="00EA0D96"/>
    <w:rsid w:val="00EA1299"/>
    <w:rsid w:val="00EA12A4"/>
    <w:rsid w:val="00EA13B0"/>
    <w:rsid w:val="00EA143B"/>
    <w:rsid w:val="00EA1548"/>
    <w:rsid w:val="00EA18CC"/>
    <w:rsid w:val="00EA1C7B"/>
    <w:rsid w:val="00EA1D70"/>
    <w:rsid w:val="00EA1D78"/>
    <w:rsid w:val="00EA1F31"/>
    <w:rsid w:val="00EA1F4A"/>
    <w:rsid w:val="00EA2017"/>
    <w:rsid w:val="00EA2083"/>
    <w:rsid w:val="00EA2194"/>
    <w:rsid w:val="00EA245E"/>
    <w:rsid w:val="00EA2778"/>
    <w:rsid w:val="00EA2783"/>
    <w:rsid w:val="00EA28BA"/>
    <w:rsid w:val="00EA2A86"/>
    <w:rsid w:val="00EA2C97"/>
    <w:rsid w:val="00EA300B"/>
    <w:rsid w:val="00EA30CB"/>
    <w:rsid w:val="00EA3163"/>
    <w:rsid w:val="00EA317A"/>
    <w:rsid w:val="00EA31BE"/>
    <w:rsid w:val="00EA3240"/>
    <w:rsid w:val="00EA3317"/>
    <w:rsid w:val="00EA3376"/>
    <w:rsid w:val="00EA33CA"/>
    <w:rsid w:val="00EA35F6"/>
    <w:rsid w:val="00EA3678"/>
    <w:rsid w:val="00EA376F"/>
    <w:rsid w:val="00EA3A98"/>
    <w:rsid w:val="00EA3B7D"/>
    <w:rsid w:val="00EA4566"/>
    <w:rsid w:val="00EA46C9"/>
    <w:rsid w:val="00EA46F6"/>
    <w:rsid w:val="00EA48C3"/>
    <w:rsid w:val="00EA4C24"/>
    <w:rsid w:val="00EA5049"/>
    <w:rsid w:val="00EA5744"/>
    <w:rsid w:val="00EA581B"/>
    <w:rsid w:val="00EA594C"/>
    <w:rsid w:val="00EA59EE"/>
    <w:rsid w:val="00EA5B32"/>
    <w:rsid w:val="00EA602D"/>
    <w:rsid w:val="00EA60C8"/>
    <w:rsid w:val="00EA610E"/>
    <w:rsid w:val="00EA6171"/>
    <w:rsid w:val="00EA62EC"/>
    <w:rsid w:val="00EA6371"/>
    <w:rsid w:val="00EA6531"/>
    <w:rsid w:val="00EA6615"/>
    <w:rsid w:val="00EA6897"/>
    <w:rsid w:val="00EA6917"/>
    <w:rsid w:val="00EA695D"/>
    <w:rsid w:val="00EA6A6C"/>
    <w:rsid w:val="00EA6C85"/>
    <w:rsid w:val="00EA6EF9"/>
    <w:rsid w:val="00EA7415"/>
    <w:rsid w:val="00EA7430"/>
    <w:rsid w:val="00EA74C4"/>
    <w:rsid w:val="00EA761F"/>
    <w:rsid w:val="00EA7941"/>
    <w:rsid w:val="00EA7A73"/>
    <w:rsid w:val="00EA7A98"/>
    <w:rsid w:val="00EA7ABB"/>
    <w:rsid w:val="00EA7CCF"/>
    <w:rsid w:val="00EA7DFD"/>
    <w:rsid w:val="00EB035E"/>
    <w:rsid w:val="00EB056C"/>
    <w:rsid w:val="00EB08E3"/>
    <w:rsid w:val="00EB0938"/>
    <w:rsid w:val="00EB0AC4"/>
    <w:rsid w:val="00EB0BFE"/>
    <w:rsid w:val="00EB0CCA"/>
    <w:rsid w:val="00EB1922"/>
    <w:rsid w:val="00EB1B58"/>
    <w:rsid w:val="00EB1C21"/>
    <w:rsid w:val="00EB1C2A"/>
    <w:rsid w:val="00EB1FF9"/>
    <w:rsid w:val="00EB2553"/>
    <w:rsid w:val="00EB27DA"/>
    <w:rsid w:val="00EB2D12"/>
    <w:rsid w:val="00EB2E2F"/>
    <w:rsid w:val="00EB2EED"/>
    <w:rsid w:val="00EB3122"/>
    <w:rsid w:val="00EB3268"/>
    <w:rsid w:val="00EB32C8"/>
    <w:rsid w:val="00EB3481"/>
    <w:rsid w:val="00EB365C"/>
    <w:rsid w:val="00EB3938"/>
    <w:rsid w:val="00EB3A19"/>
    <w:rsid w:val="00EB3A6B"/>
    <w:rsid w:val="00EB409A"/>
    <w:rsid w:val="00EB43E7"/>
    <w:rsid w:val="00EB4455"/>
    <w:rsid w:val="00EB44AF"/>
    <w:rsid w:val="00EB475E"/>
    <w:rsid w:val="00EB4825"/>
    <w:rsid w:val="00EB48AD"/>
    <w:rsid w:val="00EB48C6"/>
    <w:rsid w:val="00EB48EA"/>
    <w:rsid w:val="00EB4938"/>
    <w:rsid w:val="00EB4A17"/>
    <w:rsid w:val="00EB4A98"/>
    <w:rsid w:val="00EB4BEF"/>
    <w:rsid w:val="00EB4E65"/>
    <w:rsid w:val="00EB5055"/>
    <w:rsid w:val="00EB5116"/>
    <w:rsid w:val="00EB51C4"/>
    <w:rsid w:val="00EB527E"/>
    <w:rsid w:val="00EB5535"/>
    <w:rsid w:val="00EB5A5E"/>
    <w:rsid w:val="00EB5B53"/>
    <w:rsid w:val="00EB5C99"/>
    <w:rsid w:val="00EB5D4C"/>
    <w:rsid w:val="00EB6143"/>
    <w:rsid w:val="00EB621C"/>
    <w:rsid w:val="00EB6708"/>
    <w:rsid w:val="00EB6BF3"/>
    <w:rsid w:val="00EB6D6E"/>
    <w:rsid w:val="00EB6E05"/>
    <w:rsid w:val="00EB70C1"/>
    <w:rsid w:val="00EB718C"/>
    <w:rsid w:val="00EB7907"/>
    <w:rsid w:val="00EB7B61"/>
    <w:rsid w:val="00EB7BD0"/>
    <w:rsid w:val="00EB7C17"/>
    <w:rsid w:val="00EB7EFB"/>
    <w:rsid w:val="00EC016A"/>
    <w:rsid w:val="00EC0196"/>
    <w:rsid w:val="00EC019F"/>
    <w:rsid w:val="00EC0205"/>
    <w:rsid w:val="00EC0421"/>
    <w:rsid w:val="00EC05C4"/>
    <w:rsid w:val="00EC0E1A"/>
    <w:rsid w:val="00EC111A"/>
    <w:rsid w:val="00EC12D7"/>
    <w:rsid w:val="00EC1571"/>
    <w:rsid w:val="00EC167C"/>
    <w:rsid w:val="00EC16B5"/>
    <w:rsid w:val="00EC186A"/>
    <w:rsid w:val="00EC188F"/>
    <w:rsid w:val="00EC1A48"/>
    <w:rsid w:val="00EC1BAC"/>
    <w:rsid w:val="00EC1C3C"/>
    <w:rsid w:val="00EC2327"/>
    <w:rsid w:val="00EC23AD"/>
    <w:rsid w:val="00EC2460"/>
    <w:rsid w:val="00EC247A"/>
    <w:rsid w:val="00EC247D"/>
    <w:rsid w:val="00EC2514"/>
    <w:rsid w:val="00EC25F5"/>
    <w:rsid w:val="00EC2618"/>
    <w:rsid w:val="00EC264D"/>
    <w:rsid w:val="00EC266C"/>
    <w:rsid w:val="00EC277D"/>
    <w:rsid w:val="00EC2991"/>
    <w:rsid w:val="00EC2A22"/>
    <w:rsid w:val="00EC2B80"/>
    <w:rsid w:val="00EC2BCC"/>
    <w:rsid w:val="00EC338E"/>
    <w:rsid w:val="00EC3414"/>
    <w:rsid w:val="00EC3A94"/>
    <w:rsid w:val="00EC3ED9"/>
    <w:rsid w:val="00EC4079"/>
    <w:rsid w:val="00EC4142"/>
    <w:rsid w:val="00EC4582"/>
    <w:rsid w:val="00EC48D9"/>
    <w:rsid w:val="00EC496F"/>
    <w:rsid w:val="00EC4F12"/>
    <w:rsid w:val="00EC4F29"/>
    <w:rsid w:val="00EC4FF6"/>
    <w:rsid w:val="00EC5281"/>
    <w:rsid w:val="00EC54B8"/>
    <w:rsid w:val="00EC5631"/>
    <w:rsid w:val="00EC5647"/>
    <w:rsid w:val="00EC56D5"/>
    <w:rsid w:val="00EC5A4B"/>
    <w:rsid w:val="00EC5E03"/>
    <w:rsid w:val="00EC5F5D"/>
    <w:rsid w:val="00EC5FD1"/>
    <w:rsid w:val="00EC60C3"/>
    <w:rsid w:val="00EC6304"/>
    <w:rsid w:val="00EC6563"/>
    <w:rsid w:val="00EC6734"/>
    <w:rsid w:val="00EC69D5"/>
    <w:rsid w:val="00EC6C42"/>
    <w:rsid w:val="00EC6C5F"/>
    <w:rsid w:val="00EC6CB4"/>
    <w:rsid w:val="00EC6D9A"/>
    <w:rsid w:val="00EC6E23"/>
    <w:rsid w:val="00EC6F39"/>
    <w:rsid w:val="00EC73D4"/>
    <w:rsid w:val="00EC743B"/>
    <w:rsid w:val="00EC7511"/>
    <w:rsid w:val="00EC76FC"/>
    <w:rsid w:val="00EC76FE"/>
    <w:rsid w:val="00EC7994"/>
    <w:rsid w:val="00EC7A00"/>
    <w:rsid w:val="00EC7A2D"/>
    <w:rsid w:val="00EC7AD7"/>
    <w:rsid w:val="00EC7BF1"/>
    <w:rsid w:val="00EC7D7A"/>
    <w:rsid w:val="00EC7DBC"/>
    <w:rsid w:val="00ED0348"/>
    <w:rsid w:val="00ED03E2"/>
    <w:rsid w:val="00ED05F4"/>
    <w:rsid w:val="00ED0806"/>
    <w:rsid w:val="00ED0906"/>
    <w:rsid w:val="00ED0C4B"/>
    <w:rsid w:val="00ED0C73"/>
    <w:rsid w:val="00ED103A"/>
    <w:rsid w:val="00ED10CA"/>
    <w:rsid w:val="00ED12D4"/>
    <w:rsid w:val="00ED14B1"/>
    <w:rsid w:val="00ED1755"/>
    <w:rsid w:val="00ED18AA"/>
    <w:rsid w:val="00ED1B52"/>
    <w:rsid w:val="00ED1C9C"/>
    <w:rsid w:val="00ED1E7C"/>
    <w:rsid w:val="00ED1FD3"/>
    <w:rsid w:val="00ED218E"/>
    <w:rsid w:val="00ED2412"/>
    <w:rsid w:val="00ED241F"/>
    <w:rsid w:val="00ED2919"/>
    <w:rsid w:val="00ED2B06"/>
    <w:rsid w:val="00ED2D94"/>
    <w:rsid w:val="00ED2F23"/>
    <w:rsid w:val="00ED3184"/>
    <w:rsid w:val="00ED351D"/>
    <w:rsid w:val="00ED389A"/>
    <w:rsid w:val="00ED38A5"/>
    <w:rsid w:val="00ED398E"/>
    <w:rsid w:val="00ED3B60"/>
    <w:rsid w:val="00ED3B6D"/>
    <w:rsid w:val="00ED3E9C"/>
    <w:rsid w:val="00ED4012"/>
    <w:rsid w:val="00ED43BC"/>
    <w:rsid w:val="00ED44A1"/>
    <w:rsid w:val="00ED451F"/>
    <w:rsid w:val="00ED496E"/>
    <w:rsid w:val="00ED49FC"/>
    <w:rsid w:val="00ED4A41"/>
    <w:rsid w:val="00ED4A4D"/>
    <w:rsid w:val="00ED4CDA"/>
    <w:rsid w:val="00ED4D9F"/>
    <w:rsid w:val="00ED4FB6"/>
    <w:rsid w:val="00ED50AD"/>
    <w:rsid w:val="00ED5137"/>
    <w:rsid w:val="00ED5259"/>
    <w:rsid w:val="00ED530D"/>
    <w:rsid w:val="00ED55DC"/>
    <w:rsid w:val="00ED5674"/>
    <w:rsid w:val="00ED57B1"/>
    <w:rsid w:val="00ED5970"/>
    <w:rsid w:val="00ED5993"/>
    <w:rsid w:val="00ED5BBB"/>
    <w:rsid w:val="00ED5F81"/>
    <w:rsid w:val="00ED6491"/>
    <w:rsid w:val="00ED65BC"/>
    <w:rsid w:val="00ED669B"/>
    <w:rsid w:val="00ED6719"/>
    <w:rsid w:val="00ED67C0"/>
    <w:rsid w:val="00ED67D5"/>
    <w:rsid w:val="00ED6A19"/>
    <w:rsid w:val="00ED6B99"/>
    <w:rsid w:val="00ED6CD8"/>
    <w:rsid w:val="00ED6E79"/>
    <w:rsid w:val="00ED6F6D"/>
    <w:rsid w:val="00ED6FB4"/>
    <w:rsid w:val="00ED73D0"/>
    <w:rsid w:val="00ED7436"/>
    <w:rsid w:val="00ED7455"/>
    <w:rsid w:val="00ED772F"/>
    <w:rsid w:val="00ED77A8"/>
    <w:rsid w:val="00ED7CDB"/>
    <w:rsid w:val="00ED7DEA"/>
    <w:rsid w:val="00ED7F9C"/>
    <w:rsid w:val="00ED7FB9"/>
    <w:rsid w:val="00EE02BB"/>
    <w:rsid w:val="00EE08C2"/>
    <w:rsid w:val="00EE09EC"/>
    <w:rsid w:val="00EE0ACF"/>
    <w:rsid w:val="00EE0BBC"/>
    <w:rsid w:val="00EE0DFF"/>
    <w:rsid w:val="00EE0E7E"/>
    <w:rsid w:val="00EE0FC5"/>
    <w:rsid w:val="00EE1170"/>
    <w:rsid w:val="00EE118C"/>
    <w:rsid w:val="00EE17C8"/>
    <w:rsid w:val="00EE1A3C"/>
    <w:rsid w:val="00EE1C80"/>
    <w:rsid w:val="00EE1CEF"/>
    <w:rsid w:val="00EE237B"/>
    <w:rsid w:val="00EE26A5"/>
    <w:rsid w:val="00EE29AB"/>
    <w:rsid w:val="00EE2B7A"/>
    <w:rsid w:val="00EE2E75"/>
    <w:rsid w:val="00EE3538"/>
    <w:rsid w:val="00EE35ED"/>
    <w:rsid w:val="00EE3720"/>
    <w:rsid w:val="00EE3970"/>
    <w:rsid w:val="00EE3A74"/>
    <w:rsid w:val="00EE3B11"/>
    <w:rsid w:val="00EE3B68"/>
    <w:rsid w:val="00EE3BCE"/>
    <w:rsid w:val="00EE3C7C"/>
    <w:rsid w:val="00EE3E7E"/>
    <w:rsid w:val="00EE4007"/>
    <w:rsid w:val="00EE4153"/>
    <w:rsid w:val="00EE4231"/>
    <w:rsid w:val="00EE4642"/>
    <w:rsid w:val="00EE4721"/>
    <w:rsid w:val="00EE50E0"/>
    <w:rsid w:val="00EE5667"/>
    <w:rsid w:val="00EE5722"/>
    <w:rsid w:val="00EE5770"/>
    <w:rsid w:val="00EE5F47"/>
    <w:rsid w:val="00EE5F87"/>
    <w:rsid w:val="00EE6182"/>
    <w:rsid w:val="00EE629B"/>
    <w:rsid w:val="00EE63C0"/>
    <w:rsid w:val="00EE64D4"/>
    <w:rsid w:val="00EE652F"/>
    <w:rsid w:val="00EE669B"/>
    <w:rsid w:val="00EE6C1C"/>
    <w:rsid w:val="00EE7072"/>
    <w:rsid w:val="00EE70CD"/>
    <w:rsid w:val="00EE727F"/>
    <w:rsid w:val="00EE7454"/>
    <w:rsid w:val="00EE747A"/>
    <w:rsid w:val="00EE7814"/>
    <w:rsid w:val="00EF00DC"/>
    <w:rsid w:val="00EF00DD"/>
    <w:rsid w:val="00EF01EB"/>
    <w:rsid w:val="00EF021F"/>
    <w:rsid w:val="00EF074C"/>
    <w:rsid w:val="00EF086F"/>
    <w:rsid w:val="00EF0871"/>
    <w:rsid w:val="00EF09A6"/>
    <w:rsid w:val="00EF0B20"/>
    <w:rsid w:val="00EF0B25"/>
    <w:rsid w:val="00EF0C69"/>
    <w:rsid w:val="00EF0C7E"/>
    <w:rsid w:val="00EF0D70"/>
    <w:rsid w:val="00EF0F12"/>
    <w:rsid w:val="00EF0FDE"/>
    <w:rsid w:val="00EF1063"/>
    <w:rsid w:val="00EF12F7"/>
    <w:rsid w:val="00EF141C"/>
    <w:rsid w:val="00EF1486"/>
    <w:rsid w:val="00EF179D"/>
    <w:rsid w:val="00EF1999"/>
    <w:rsid w:val="00EF1A9E"/>
    <w:rsid w:val="00EF1F58"/>
    <w:rsid w:val="00EF2029"/>
    <w:rsid w:val="00EF204B"/>
    <w:rsid w:val="00EF20D8"/>
    <w:rsid w:val="00EF2151"/>
    <w:rsid w:val="00EF240B"/>
    <w:rsid w:val="00EF2691"/>
    <w:rsid w:val="00EF2A17"/>
    <w:rsid w:val="00EF315D"/>
    <w:rsid w:val="00EF351B"/>
    <w:rsid w:val="00EF390E"/>
    <w:rsid w:val="00EF3C39"/>
    <w:rsid w:val="00EF3D2D"/>
    <w:rsid w:val="00EF3E4F"/>
    <w:rsid w:val="00EF3F67"/>
    <w:rsid w:val="00EF4008"/>
    <w:rsid w:val="00EF427A"/>
    <w:rsid w:val="00EF429A"/>
    <w:rsid w:val="00EF4479"/>
    <w:rsid w:val="00EF44AB"/>
    <w:rsid w:val="00EF4810"/>
    <w:rsid w:val="00EF4940"/>
    <w:rsid w:val="00EF4A29"/>
    <w:rsid w:val="00EF4CBA"/>
    <w:rsid w:val="00EF4CD5"/>
    <w:rsid w:val="00EF4D6D"/>
    <w:rsid w:val="00EF4F28"/>
    <w:rsid w:val="00EF5242"/>
    <w:rsid w:val="00EF5302"/>
    <w:rsid w:val="00EF56D9"/>
    <w:rsid w:val="00EF59D6"/>
    <w:rsid w:val="00EF5B81"/>
    <w:rsid w:val="00EF5E05"/>
    <w:rsid w:val="00EF6221"/>
    <w:rsid w:val="00EF632D"/>
    <w:rsid w:val="00EF64BD"/>
    <w:rsid w:val="00EF6546"/>
    <w:rsid w:val="00EF65DD"/>
    <w:rsid w:val="00EF66EA"/>
    <w:rsid w:val="00EF6C6B"/>
    <w:rsid w:val="00EF71C9"/>
    <w:rsid w:val="00EF71CE"/>
    <w:rsid w:val="00EF727B"/>
    <w:rsid w:val="00EF72CC"/>
    <w:rsid w:val="00EF769C"/>
    <w:rsid w:val="00EF7AA5"/>
    <w:rsid w:val="00EF7B19"/>
    <w:rsid w:val="00EF7B43"/>
    <w:rsid w:val="00EF7C78"/>
    <w:rsid w:val="00F00109"/>
    <w:rsid w:val="00F001FF"/>
    <w:rsid w:val="00F00349"/>
    <w:rsid w:val="00F0046F"/>
    <w:rsid w:val="00F0086E"/>
    <w:rsid w:val="00F009C3"/>
    <w:rsid w:val="00F00CA6"/>
    <w:rsid w:val="00F00D57"/>
    <w:rsid w:val="00F00E11"/>
    <w:rsid w:val="00F00E38"/>
    <w:rsid w:val="00F00EFF"/>
    <w:rsid w:val="00F00F69"/>
    <w:rsid w:val="00F010BF"/>
    <w:rsid w:val="00F0112D"/>
    <w:rsid w:val="00F0128E"/>
    <w:rsid w:val="00F01348"/>
    <w:rsid w:val="00F0153F"/>
    <w:rsid w:val="00F016B2"/>
    <w:rsid w:val="00F019B1"/>
    <w:rsid w:val="00F01C5C"/>
    <w:rsid w:val="00F01E68"/>
    <w:rsid w:val="00F01F95"/>
    <w:rsid w:val="00F01FE1"/>
    <w:rsid w:val="00F020B4"/>
    <w:rsid w:val="00F02229"/>
    <w:rsid w:val="00F0249A"/>
    <w:rsid w:val="00F02718"/>
    <w:rsid w:val="00F02ADA"/>
    <w:rsid w:val="00F02B38"/>
    <w:rsid w:val="00F02DEB"/>
    <w:rsid w:val="00F02E5D"/>
    <w:rsid w:val="00F032A0"/>
    <w:rsid w:val="00F033B1"/>
    <w:rsid w:val="00F03605"/>
    <w:rsid w:val="00F036D3"/>
    <w:rsid w:val="00F037C1"/>
    <w:rsid w:val="00F0389F"/>
    <w:rsid w:val="00F03905"/>
    <w:rsid w:val="00F03B4D"/>
    <w:rsid w:val="00F03D8E"/>
    <w:rsid w:val="00F03E13"/>
    <w:rsid w:val="00F04125"/>
    <w:rsid w:val="00F04222"/>
    <w:rsid w:val="00F04457"/>
    <w:rsid w:val="00F04582"/>
    <w:rsid w:val="00F04714"/>
    <w:rsid w:val="00F0490E"/>
    <w:rsid w:val="00F04A5C"/>
    <w:rsid w:val="00F04B0A"/>
    <w:rsid w:val="00F04B21"/>
    <w:rsid w:val="00F04D61"/>
    <w:rsid w:val="00F04DC0"/>
    <w:rsid w:val="00F04E3F"/>
    <w:rsid w:val="00F04E92"/>
    <w:rsid w:val="00F050E7"/>
    <w:rsid w:val="00F054CF"/>
    <w:rsid w:val="00F0558A"/>
    <w:rsid w:val="00F05621"/>
    <w:rsid w:val="00F0573B"/>
    <w:rsid w:val="00F057A8"/>
    <w:rsid w:val="00F057C8"/>
    <w:rsid w:val="00F0596A"/>
    <w:rsid w:val="00F05B36"/>
    <w:rsid w:val="00F05D7E"/>
    <w:rsid w:val="00F05DD2"/>
    <w:rsid w:val="00F05E67"/>
    <w:rsid w:val="00F05FE7"/>
    <w:rsid w:val="00F060FF"/>
    <w:rsid w:val="00F0681B"/>
    <w:rsid w:val="00F06AF7"/>
    <w:rsid w:val="00F06C12"/>
    <w:rsid w:val="00F06CDF"/>
    <w:rsid w:val="00F06FB5"/>
    <w:rsid w:val="00F06FFE"/>
    <w:rsid w:val="00F0717F"/>
    <w:rsid w:val="00F072F7"/>
    <w:rsid w:val="00F0781C"/>
    <w:rsid w:val="00F07B0A"/>
    <w:rsid w:val="00F07BF0"/>
    <w:rsid w:val="00F07C3A"/>
    <w:rsid w:val="00F07C80"/>
    <w:rsid w:val="00F07CA7"/>
    <w:rsid w:val="00F07E6F"/>
    <w:rsid w:val="00F07FE5"/>
    <w:rsid w:val="00F10059"/>
    <w:rsid w:val="00F10415"/>
    <w:rsid w:val="00F105D6"/>
    <w:rsid w:val="00F106D5"/>
    <w:rsid w:val="00F1070F"/>
    <w:rsid w:val="00F10E0A"/>
    <w:rsid w:val="00F10FDA"/>
    <w:rsid w:val="00F11297"/>
    <w:rsid w:val="00F11338"/>
    <w:rsid w:val="00F113B9"/>
    <w:rsid w:val="00F11614"/>
    <w:rsid w:val="00F118E5"/>
    <w:rsid w:val="00F11B65"/>
    <w:rsid w:val="00F11DC7"/>
    <w:rsid w:val="00F11FE8"/>
    <w:rsid w:val="00F12112"/>
    <w:rsid w:val="00F1236E"/>
    <w:rsid w:val="00F124C2"/>
    <w:rsid w:val="00F12890"/>
    <w:rsid w:val="00F12A3E"/>
    <w:rsid w:val="00F12D02"/>
    <w:rsid w:val="00F12D8E"/>
    <w:rsid w:val="00F12DD4"/>
    <w:rsid w:val="00F12DF1"/>
    <w:rsid w:val="00F133C6"/>
    <w:rsid w:val="00F1347A"/>
    <w:rsid w:val="00F1392F"/>
    <w:rsid w:val="00F13B5E"/>
    <w:rsid w:val="00F13BB2"/>
    <w:rsid w:val="00F13C37"/>
    <w:rsid w:val="00F13D64"/>
    <w:rsid w:val="00F13E10"/>
    <w:rsid w:val="00F13E88"/>
    <w:rsid w:val="00F144B5"/>
    <w:rsid w:val="00F145CD"/>
    <w:rsid w:val="00F146C2"/>
    <w:rsid w:val="00F14877"/>
    <w:rsid w:val="00F149B8"/>
    <w:rsid w:val="00F14D4B"/>
    <w:rsid w:val="00F14E5D"/>
    <w:rsid w:val="00F14E73"/>
    <w:rsid w:val="00F153A7"/>
    <w:rsid w:val="00F15455"/>
    <w:rsid w:val="00F15524"/>
    <w:rsid w:val="00F157B7"/>
    <w:rsid w:val="00F1588E"/>
    <w:rsid w:val="00F15D61"/>
    <w:rsid w:val="00F15F5A"/>
    <w:rsid w:val="00F161C7"/>
    <w:rsid w:val="00F163B5"/>
    <w:rsid w:val="00F16696"/>
    <w:rsid w:val="00F16759"/>
    <w:rsid w:val="00F1688B"/>
    <w:rsid w:val="00F16A3B"/>
    <w:rsid w:val="00F16AC7"/>
    <w:rsid w:val="00F16BF0"/>
    <w:rsid w:val="00F16E44"/>
    <w:rsid w:val="00F16EE2"/>
    <w:rsid w:val="00F16F71"/>
    <w:rsid w:val="00F170B1"/>
    <w:rsid w:val="00F172A5"/>
    <w:rsid w:val="00F172DC"/>
    <w:rsid w:val="00F17659"/>
    <w:rsid w:val="00F1795D"/>
    <w:rsid w:val="00F17962"/>
    <w:rsid w:val="00F1798D"/>
    <w:rsid w:val="00F17C21"/>
    <w:rsid w:val="00F17C61"/>
    <w:rsid w:val="00F17C67"/>
    <w:rsid w:val="00F17ED1"/>
    <w:rsid w:val="00F17F57"/>
    <w:rsid w:val="00F2041D"/>
    <w:rsid w:val="00F20452"/>
    <w:rsid w:val="00F2057D"/>
    <w:rsid w:val="00F205CB"/>
    <w:rsid w:val="00F206E3"/>
    <w:rsid w:val="00F20794"/>
    <w:rsid w:val="00F2085B"/>
    <w:rsid w:val="00F20D62"/>
    <w:rsid w:val="00F210D2"/>
    <w:rsid w:val="00F213CC"/>
    <w:rsid w:val="00F21422"/>
    <w:rsid w:val="00F2157C"/>
    <w:rsid w:val="00F21603"/>
    <w:rsid w:val="00F21673"/>
    <w:rsid w:val="00F217E0"/>
    <w:rsid w:val="00F21C69"/>
    <w:rsid w:val="00F21C91"/>
    <w:rsid w:val="00F21CC0"/>
    <w:rsid w:val="00F21DC3"/>
    <w:rsid w:val="00F21F00"/>
    <w:rsid w:val="00F2234F"/>
    <w:rsid w:val="00F2236A"/>
    <w:rsid w:val="00F227A6"/>
    <w:rsid w:val="00F228FB"/>
    <w:rsid w:val="00F22BA2"/>
    <w:rsid w:val="00F2302F"/>
    <w:rsid w:val="00F2306B"/>
    <w:rsid w:val="00F23203"/>
    <w:rsid w:val="00F23237"/>
    <w:rsid w:val="00F23347"/>
    <w:rsid w:val="00F23358"/>
    <w:rsid w:val="00F23679"/>
    <w:rsid w:val="00F239D6"/>
    <w:rsid w:val="00F239FA"/>
    <w:rsid w:val="00F23AF9"/>
    <w:rsid w:val="00F23C42"/>
    <w:rsid w:val="00F23D44"/>
    <w:rsid w:val="00F23EC4"/>
    <w:rsid w:val="00F23EE3"/>
    <w:rsid w:val="00F23F61"/>
    <w:rsid w:val="00F23FA2"/>
    <w:rsid w:val="00F241B6"/>
    <w:rsid w:val="00F24203"/>
    <w:rsid w:val="00F2432B"/>
    <w:rsid w:val="00F243D2"/>
    <w:rsid w:val="00F243F1"/>
    <w:rsid w:val="00F2448B"/>
    <w:rsid w:val="00F244FD"/>
    <w:rsid w:val="00F24695"/>
    <w:rsid w:val="00F2497C"/>
    <w:rsid w:val="00F24A11"/>
    <w:rsid w:val="00F24AF1"/>
    <w:rsid w:val="00F24B6A"/>
    <w:rsid w:val="00F24BFD"/>
    <w:rsid w:val="00F24E84"/>
    <w:rsid w:val="00F25131"/>
    <w:rsid w:val="00F25328"/>
    <w:rsid w:val="00F2560C"/>
    <w:rsid w:val="00F25AD4"/>
    <w:rsid w:val="00F25B33"/>
    <w:rsid w:val="00F2609D"/>
    <w:rsid w:val="00F2611D"/>
    <w:rsid w:val="00F2635E"/>
    <w:rsid w:val="00F263A6"/>
    <w:rsid w:val="00F264AB"/>
    <w:rsid w:val="00F264F0"/>
    <w:rsid w:val="00F2690C"/>
    <w:rsid w:val="00F26980"/>
    <w:rsid w:val="00F26A6A"/>
    <w:rsid w:val="00F26B27"/>
    <w:rsid w:val="00F26D4C"/>
    <w:rsid w:val="00F270B4"/>
    <w:rsid w:val="00F27126"/>
    <w:rsid w:val="00F27152"/>
    <w:rsid w:val="00F27259"/>
    <w:rsid w:val="00F2749B"/>
    <w:rsid w:val="00F27967"/>
    <w:rsid w:val="00F27BD4"/>
    <w:rsid w:val="00F27C54"/>
    <w:rsid w:val="00F27D08"/>
    <w:rsid w:val="00F27D81"/>
    <w:rsid w:val="00F27D8B"/>
    <w:rsid w:val="00F27F3B"/>
    <w:rsid w:val="00F3012B"/>
    <w:rsid w:val="00F30269"/>
    <w:rsid w:val="00F3028D"/>
    <w:rsid w:val="00F305DA"/>
    <w:rsid w:val="00F30769"/>
    <w:rsid w:val="00F3093D"/>
    <w:rsid w:val="00F309B5"/>
    <w:rsid w:val="00F30DAC"/>
    <w:rsid w:val="00F30E3D"/>
    <w:rsid w:val="00F30EE8"/>
    <w:rsid w:val="00F31A9A"/>
    <w:rsid w:val="00F31D85"/>
    <w:rsid w:val="00F31E66"/>
    <w:rsid w:val="00F31E68"/>
    <w:rsid w:val="00F31F54"/>
    <w:rsid w:val="00F31FF7"/>
    <w:rsid w:val="00F3245F"/>
    <w:rsid w:val="00F325FA"/>
    <w:rsid w:val="00F3269B"/>
    <w:rsid w:val="00F326B4"/>
    <w:rsid w:val="00F327D0"/>
    <w:rsid w:val="00F32820"/>
    <w:rsid w:val="00F329B9"/>
    <w:rsid w:val="00F32D86"/>
    <w:rsid w:val="00F32D9C"/>
    <w:rsid w:val="00F32FB2"/>
    <w:rsid w:val="00F3307C"/>
    <w:rsid w:val="00F3319F"/>
    <w:rsid w:val="00F3324E"/>
    <w:rsid w:val="00F332AD"/>
    <w:rsid w:val="00F33378"/>
    <w:rsid w:val="00F3342E"/>
    <w:rsid w:val="00F334E5"/>
    <w:rsid w:val="00F33920"/>
    <w:rsid w:val="00F33B67"/>
    <w:rsid w:val="00F33DDA"/>
    <w:rsid w:val="00F3400E"/>
    <w:rsid w:val="00F3421E"/>
    <w:rsid w:val="00F342FD"/>
    <w:rsid w:val="00F343DA"/>
    <w:rsid w:val="00F34474"/>
    <w:rsid w:val="00F3473F"/>
    <w:rsid w:val="00F3475F"/>
    <w:rsid w:val="00F3498A"/>
    <w:rsid w:val="00F34B41"/>
    <w:rsid w:val="00F34E8E"/>
    <w:rsid w:val="00F34E95"/>
    <w:rsid w:val="00F3525A"/>
    <w:rsid w:val="00F3554E"/>
    <w:rsid w:val="00F35D79"/>
    <w:rsid w:val="00F35DAE"/>
    <w:rsid w:val="00F35DB4"/>
    <w:rsid w:val="00F35E31"/>
    <w:rsid w:val="00F361E1"/>
    <w:rsid w:val="00F36291"/>
    <w:rsid w:val="00F364BC"/>
    <w:rsid w:val="00F36685"/>
    <w:rsid w:val="00F366B9"/>
    <w:rsid w:val="00F36BED"/>
    <w:rsid w:val="00F36DBD"/>
    <w:rsid w:val="00F36DFE"/>
    <w:rsid w:val="00F36F0F"/>
    <w:rsid w:val="00F3712A"/>
    <w:rsid w:val="00F37250"/>
    <w:rsid w:val="00F37336"/>
    <w:rsid w:val="00F3734C"/>
    <w:rsid w:val="00F374F5"/>
    <w:rsid w:val="00F375BA"/>
    <w:rsid w:val="00F375F6"/>
    <w:rsid w:val="00F37746"/>
    <w:rsid w:val="00F378E3"/>
    <w:rsid w:val="00F37D92"/>
    <w:rsid w:val="00F37F3C"/>
    <w:rsid w:val="00F37F7C"/>
    <w:rsid w:val="00F40048"/>
    <w:rsid w:val="00F40059"/>
    <w:rsid w:val="00F4007C"/>
    <w:rsid w:val="00F4026F"/>
    <w:rsid w:val="00F40BBE"/>
    <w:rsid w:val="00F40BF4"/>
    <w:rsid w:val="00F40DA8"/>
    <w:rsid w:val="00F40E86"/>
    <w:rsid w:val="00F40FEF"/>
    <w:rsid w:val="00F41739"/>
    <w:rsid w:val="00F41744"/>
    <w:rsid w:val="00F41973"/>
    <w:rsid w:val="00F41C8C"/>
    <w:rsid w:val="00F41D60"/>
    <w:rsid w:val="00F41D64"/>
    <w:rsid w:val="00F41FF5"/>
    <w:rsid w:val="00F421F6"/>
    <w:rsid w:val="00F42280"/>
    <w:rsid w:val="00F4239F"/>
    <w:rsid w:val="00F42473"/>
    <w:rsid w:val="00F425F2"/>
    <w:rsid w:val="00F42830"/>
    <w:rsid w:val="00F42D62"/>
    <w:rsid w:val="00F42EC5"/>
    <w:rsid w:val="00F43066"/>
    <w:rsid w:val="00F4311B"/>
    <w:rsid w:val="00F43191"/>
    <w:rsid w:val="00F43348"/>
    <w:rsid w:val="00F433A5"/>
    <w:rsid w:val="00F4341B"/>
    <w:rsid w:val="00F43474"/>
    <w:rsid w:val="00F437AD"/>
    <w:rsid w:val="00F43948"/>
    <w:rsid w:val="00F43A7E"/>
    <w:rsid w:val="00F43BC6"/>
    <w:rsid w:val="00F43CA9"/>
    <w:rsid w:val="00F43F01"/>
    <w:rsid w:val="00F44078"/>
    <w:rsid w:val="00F44166"/>
    <w:rsid w:val="00F442C1"/>
    <w:rsid w:val="00F443C3"/>
    <w:rsid w:val="00F445F5"/>
    <w:rsid w:val="00F44B60"/>
    <w:rsid w:val="00F44BD2"/>
    <w:rsid w:val="00F44F17"/>
    <w:rsid w:val="00F45167"/>
    <w:rsid w:val="00F453F8"/>
    <w:rsid w:val="00F4543E"/>
    <w:rsid w:val="00F456C8"/>
    <w:rsid w:val="00F458D0"/>
    <w:rsid w:val="00F4597A"/>
    <w:rsid w:val="00F459BA"/>
    <w:rsid w:val="00F45A63"/>
    <w:rsid w:val="00F45D26"/>
    <w:rsid w:val="00F4613B"/>
    <w:rsid w:val="00F4625E"/>
    <w:rsid w:val="00F462EE"/>
    <w:rsid w:val="00F46631"/>
    <w:rsid w:val="00F467B5"/>
    <w:rsid w:val="00F46ADC"/>
    <w:rsid w:val="00F46AE3"/>
    <w:rsid w:val="00F46C39"/>
    <w:rsid w:val="00F46F19"/>
    <w:rsid w:val="00F47094"/>
    <w:rsid w:val="00F47363"/>
    <w:rsid w:val="00F475AC"/>
    <w:rsid w:val="00F47669"/>
    <w:rsid w:val="00F477A7"/>
    <w:rsid w:val="00F478D4"/>
    <w:rsid w:val="00F47940"/>
    <w:rsid w:val="00F47BC6"/>
    <w:rsid w:val="00F47CEA"/>
    <w:rsid w:val="00F47EAE"/>
    <w:rsid w:val="00F50488"/>
    <w:rsid w:val="00F50527"/>
    <w:rsid w:val="00F5069D"/>
    <w:rsid w:val="00F5098B"/>
    <w:rsid w:val="00F50BE4"/>
    <w:rsid w:val="00F50C37"/>
    <w:rsid w:val="00F5109E"/>
    <w:rsid w:val="00F5114F"/>
    <w:rsid w:val="00F513EF"/>
    <w:rsid w:val="00F515FA"/>
    <w:rsid w:val="00F51683"/>
    <w:rsid w:val="00F5175E"/>
    <w:rsid w:val="00F5187F"/>
    <w:rsid w:val="00F51AA1"/>
    <w:rsid w:val="00F51B94"/>
    <w:rsid w:val="00F51BA8"/>
    <w:rsid w:val="00F51D54"/>
    <w:rsid w:val="00F51E6D"/>
    <w:rsid w:val="00F52884"/>
    <w:rsid w:val="00F52B30"/>
    <w:rsid w:val="00F52D86"/>
    <w:rsid w:val="00F53011"/>
    <w:rsid w:val="00F530B7"/>
    <w:rsid w:val="00F5337D"/>
    <w:rsid w:val="00F533A4"/>
    <w:rsid w:val="00F5345F"/>
    <w:rsid w:val="00F538B9"/>
    <w:rsid w:val="00F539E9"/>
    <w:rsid w:val="00F53C91"/>
    <w:rsid w:val="00F53CD2"/>
    <w:rsid w:val="00F53D93"/>
    <w:rsid w:val="00F53F7F"/>
    <w:rsid w:val="00F53FBE"/>
    <w:rsid w:val="00F53FDB"/>
    <w:rsid w:val="00F54002"/>
    <w:rsid w:val="00F541D1"/>
    <w:rsid w:val="00F5428D"/>
    <w:rsid w:val="00F542CD"/>
    <w:rsid w:val="00F54470"/>
    <w:rsid w:val="00F544E6"/>
    <w:rsid w:val="00F54557"/>
    <w:rsid w:val="00F54629"/>
    <w:rsid w:val="00F54912"/>
    <w:rsid w:val="00F549E7"/>
    <w:rsid w:val="00F54A24"/>
    <w:rsid w:val="00F54AA2"/>
    <w:rsid w:val="00F54ADA"/>
    <w:rsid w:val="00F54B7D"/>
    <w:rsid w:val="00F54BC1"/>
    <w:rsid w:val="00F54C1C"/>
    <w:rsid w:val="00F54D22"/>
    <w:rsid w:val="00F54EFF"/>
    <w:rsid w:val="00F54F98"/>
    <w:rsid w:val="00F551C4"/>
    <w:rsid w:val="00F552BF"/>
    <w:rsid w:val="00F55347"/>
    <w:rsid w:val="00F55871"/>
    <w:rsid w:val="00F55C97"/>
    <w:rsid w:val="00F56165"/>
    <w:rsid w:val="00F5627B"/>
    <w:rsid w:val="00F562C2"/>
    <w:rsid w:val="00F56654"/>
    <w:rsid w:val="00F5690A"/>
    <w:rsid w:val="00F56BB7"/>
    <w:rsid w:val="00F56BFA"/>
    <w:rsid w:val="00F56C1B"/>
    <w:rsid w:val="00F56EB3"/>
    <w:rsid w:val="00F57067"/>
    <w:rsid w:val="00F570B4"/>
    <w:rsid w:val="00F570CE"/>
    <w:rsid w:val="00F571E4"/>
    <w:rsid w:val="00F572E0"/>
    <w:rsid w:val="00F57362"/>
    <w:rsid w:val="00F5737A"/>
    <w:rsid w:val="00F57446"/>
    <w:rsid w:val="00F57486"/>
    <w:rsid w:val="00F57915"/>
    <w:rsid w:val="00F5798F"/>
    <w:rsid w:val="00F57A74"/>
    <w:rsid w:val="00F57B19"/>
    <w:rsid w:val="00F602DD"/>
    <w:rsid w:val="00F60570"/>
    <w:rsid w:val="00F60706"/>
    <w:rsid w:val="00F60921"/>
    <w:rsid w:val="00F60A5F"/>
    <w:rsid w:val="00F60B66"/>
    <w:rsid w:val="00F60C9C"/>
    <w:rsid w:val="00F611ED"/>
    <w:rsid w:val="00F6160D"/>
    <w:rsid w:val="00F6162A"/>
    <w:rsid w:val="00F61643"/>
    <w:rsid w:val="00F617FD"/>
    <w:rsid w:val="00F618B3"/>
    <w:rsid w:val="00F61BAD"/>
    <w:rsid w:val="00F61BEC"/>
    <w:rsid w:val="00F620B3"/>
    <w:rsid w:val="00F6211D"/>
    <w:rsid w:val="00F6233C"/>
    <w:rsid w:val="00F626B9"/>
    <w:rsid w:val="00F62764"/>
    <w:rsid w:val="00F62837"/>
    <w:rsid w:val="00F62921"/>
    <w:rsid w:val="00F62B51"/>
    <w:rsid w:val="00F630A5"/>
    <w:rsid w:val="00F6352C"/>
    <w:rsid w:val="00F63557"/>
    <w:rsid w:val="00F6369C"/>
    <w:rsid w:val="00F63D62"/>
    <w:rsid w:val="00F63DEE"/>
    <w:rsid w:val="00F63FC8"/>
    <w:rsid w:val="00F64183"/>
    <w:rsid w:val="00F64348"/>
    <w:rsid w:val="00F64381"/>
    <w:rsid w:val="00F645BB"/>
    <w:rsid w:val="00F64948"/>
    <w:rsid w:val="00F64B71"/>
    <w:rsid w:val="00F64C39"/>
    <w:rsid w:val="00F64EE9"/>
    <w:rsid w:val="00F64F28"/>
    <w:rsid w:val="00F65099"/>
    <w:rsid w:val="00F6514C"/>
    <w:rsid w:val="00F651FE"/>
    <w:rsid w:val="00F6524C"/>
    <w:rsid w:val="00F65256"/>
    <w:rsid w:val="00F6528B"/>
    <w:rsid w:val="00F65314"/>
    <w:rsid w:val="00F6533C"/>
    <w:rsid w:val="00F65AA4"/>
    <w:rsid w:val="00F65BF5"/>
    <w:rsid w:val="00F65C1F"/>
    <w:rsid w:val="00F66007"/>
    <w:rsid w:val="00F660C2"/>
    <w:rsid w:val="00F662D4"/>
    <w:rsid w:val="00F66662"/>
    <w:rsid w:val="00F66999"/>
    <w:rsid w:val="00F66C3F"/>
    <w:rsid w:val="00F66D7F"/>
    <w:rsid w:val="00F6711B"/>
    <w:rsid w:val="00F67186"/>
    <w:rsid w:val="00F67663"/>
    <w:rsid w:val="00F67D7A"/>
    <w:rsid w:val="00F67DD9"/>
    <w:rsid w:val="00F67E08"/>
    <w:rsid w:val="00F67E12"/>
    <w:rsid w:val="00F67EA5"/>
    <w:rsid w:val="00F70023"/>
    <w:rsid w:val="00F700E4"/>
    <w:rsid w:val="00F702F2"/>
    <w:rsid w:val="00F70606"/>
    <w:rsid w:val="00F7063F"/>
    <w:rsid w:val="00F70E2E"/>
    <w:rsid w:val="00F70F47"/>
    <w:rsid w:val="00F70FD4"/>
    <w:rsid w:val="00F70FE1"/>
    <w:rsid w:val="00F7122B"/>
    <w:rsid w:val="00F7122C"/>
    <w:rsid w:val="00F71355"/>
    <w:rsid w:val="00F718FF"/>
    <w:rsid w:val="00F719DC"/>
    <w:rsid w:val="00F71F41"/>
    <w:rsid w:val="00F7213A"/>
    <w:rsid w:val="00F7214D"/>
    <w:rsid w:val="00F7243D"/>
    <w:rsid w:val="00F725B1"/>
    <w:rsid w:val="00F72929"/>
    <w:rsid w:val="00F72B70"/>
    <w:rsid w:val="00F72C63"/>
    <w:rsid w:val="00F72DA8"/>
    <w:rsid w:val="00F72DFB"/>
    <w:rsid w:val="00F72EAA"/>
    <w:rsid w:val="00F72ED6"/>
    <w:rsid w:val="00F72F0B"/>
    <w:rsid w:val="00F72F1C"/>
    <w:rsid w:val="00F72F48"/>
    <w:rsid w:val="00F73274"/>
    <w:rsid w:val="00F73347"/>
    <w:rsid w:val="00F733EF"/>
    <w:rsid w:val="00F7356B"/>
    <w:rsid w:val="00F736DB"/>
    <w:rsid w:val="00F73EDB"/>
    <w:rsid w:val="00F73F35"/>
    <w:rsid w:val="00F741E3"/>
    <w:rsid w:val="00F74279"/>
    <w:rsid w:val="00F743BF"/>
    <w:rsid w:val="00F7474E"/>
    <w:rsid w:val="00F74A5C"/>
    <w:rsid w:val="00F74B47"/>
    <w:rsid w:val="00F74DBC"/>
    <w:rsid w:val="00F74F6A"/>
    <w:rsid w:val="00F755AE"/>
    <w:rsid w:val="00F755BA"/>
    <w:rsid w:val="00F75A54"/>
    <w:rsid w:val="00F75A68"/>
    <w:rsid w:val="00F75A72"/>
    <w:rsid w:val="00F75DE6"/>
    <w:rsid w:val="00F76276"/>
    <w:rsid w:val="00F763E8"/>
    <w:rsid w:val="00F765B7"/>
    <w:rsid w:val="00F765D5"/>
    <w:rsid w:val="00F765F1"/>
    <w:rsid w:val="00F76662"/>
    <w:rsid w:val="00F768B6"/>
    <w:rsid w:val="00F76AFF"/>
    <w:rsid w:val="00F76E79"/>
    <w:rsid w:val="00F76EFB"/>
    <w:rsid w:val="00F772EE"/>
    <w:rsid w:val="00F77809"/>
    <w:rsid w:val="00F77A25"/>
    <w:rsid w:val="00F77A4C"/>
    <w:rsid w:val="00F77DE6"/>
    <w:rsid w:val="00F800A7"/>
    <w:rsid w:val="00F80145"/>
    <w:rsid w:val="00F80157"/>
    <w:rsid w:val="00F8024E"/>
    <w:rsid w:val="00F8055B"/>
    <w:rsid w:val="00F806A7"/>
    <w:rsid w:val="00F8093C"/>
    <w:rsid w:val="00F80BDB"/>
    <w:rsid w:val="00F80EBA"/>
    <w:rsid w:val="00F80FC6"/>
    <w:rsid w:val="00F810BB"/>
    <w:rsid w:val="00F811DB"/>
    <w:rsid w:val="00F811E5"/>
    <w:rsid w:val="00F812C8"/>
    <w:rsid w:val="00F813A0"/>
    <w:rsid w:val="00F81931"/>
    <w:rsid w:val="00F81D65"/>
    <w:rsid w:val="00F81E20"/>
    <w:rsid w:val="00F81EDC"/>
    <w:rsid w:val="00F81FAF"/>
    <w:rsid w:val="00F82230"/>
    <w:rsid w:val="00F8231B"/>
    <w:rsid w:val="00F82436"/>
    <w:rsid w:val="00F82884"/>
    <w:rsid w:val="00F8289C"/>
    <w:rsid w:val="00F82970"/>
    <w:rsid w:val="00F82D01"/>
    <w:rsid w:val="00F82E7D"/>
    <w:rsid w:val="00F82EBD"/>
    <w:rsid w:val="00F82F74"/>
    <w:rsid w:val="00F83150"/>
    <w:rsid w:val="00F83711"/>
    <w:rsid w:val="00F83C51"/>
    <w:rsid w:val="00F83D68"/>
    <w:rsid w:val="00F83E65"/>
    <w:rsid w:val="00F83F27"/>
    <w:rsid w:val="00F840DE"/>
    <w:rsid w:val="00F840F5"/>
    <w:rsid w:val="00F841DC"/>
    <w:rsid w:val="00F841F5"/>
    <w:rsid w:val="00F841FD"/>
    <w:rsid w:val="00F84265"/>
    <w:rsid w:val="00F844FA"/>
    <w:rsid w:val="00F845CD"/>
    <w:rsid w:val="00F846BB"/>
    <w:rsid w:val="00F8471C"/>
    <w:rsid w:val="00F84956"/>
    <w:rsid w:val="00F84978"/>
    <w:rsid w:val="00F849FE"/>
    <w:rsid w:val="00F84A29"/>
    <w:rsid w:val="00F84BFC"/>
    <w:rsid w:val="00F84C10"/>
    <w:rsid w:val="00F84D16"/>
    <w:rsid w:val="00F85159"/>
    <w:rsid w:val="00F85340"/>
    <w:rsid w:val="00F8585D"/>
    <w:rsid w:val="00F8591F"/>
    <w:rsid w:val="00F85987"/>
    <w:rsid w:val="00F859E4"/>
    <w:rsid w:val="00F85A35"/>
    <w:rsid w:val="00F85B9D"/>
    <w:rsid w:val="00F85DD3"/>
    <w:rsid w:val="00F85E48"/>
    <w:rsid w:val="00F85FAA"/>
    <w:rsid w:val="00F86211"/>
    <w:rsid w:val="00F862C2"/>
    <w:rsid w:val="00F863B0"/>
    <w:rsid w:val="00F866C3"/>
    <w:rsid w:val="00F86790"/>
    <w:rsid w:val="00F86B94"/>
    <w:rsid w:val="00F86B9B"/>
    <w:rsid w:val="00F86E01"/>
    <w:rsid w:val="00F86ED2"/>
    <w:rsid w:val="00F86F6C"/>
    <w:rsid w:val="00F8714D"/>
    <w:rsid w:val="00F872A9"/>
    <w:rsid w:val="00F87573"/>
    <w:rsid w:val="00F876C9"/>
    <w:rsid w:val="00F87715"/>
    <w:rsid w:val="00F87729"/>
    <w:rsid w:val="00F87891"/>
    <w:rsid w:val="00F87AA7"/>
    <w:rsid w:val="00F87AE4"/>
    <w:rsid w:val="00F90292"/>
    <w:rsid w:val="00F90396"/>
    <w:rsid w:val="00F90418"/>
    <w:rsid w:val="00F9043E"/>
    <w:rsid w:val="00F90634"/>
    <w:rsid w:val="00F907B2"/>
    <w:rsid w:val="00F90A38"/>
    <w:rsid w:val="00F90BF3"/>
    <w:rsid w:val="00F90C46"/>
    <w:rsid w:val="00F90DF8"/>
    <w:rsid w:val="00F90F0A"/>
    <w:rsid w:val="00F90F83"/>
    <w:rsid w:val="00F91305"/>
    <w:rsid w:val="00F914FB"/>
    <w:rsid w:val="00F9170A"/>
    <w:rsid w:val="00F919DA"/>
    <w:rsid w:val="00F91A9E"/>
    <w:rsid w:val="00F91AB5"/>
    <w:rsid w:val="00F91EDD"/>
    <w:rsid w:val="00F91F0E"/>
    <w:rsid w:val="00F92160"/>
    <w:rsid w:val="00F92529"/>
    <w:rsid w:val="00F9259D"/>
    <w:rsid w:val="00F92682"/>
    <w:rsid w:val="00F9309A"/>
    <w:rsid w:val="00F930C8"/>
    <w:rsid w:val="00F93189"/>
    <w:rsid w:val="00F932FE"/>
    <w:rsid w:val="00F93432"/>
    <w:rsid w:val="00F934C0"/>
    <w:rsid w:val="00F93595"/>
    <w:rsid w:val="00F936C7"/>
    <w:rsid w:val="00F938D0"/>
    <w:rsid w:val="00F9390C"/>
    <w:rsid w:val="00F939F8"/>
    <w:rsid w:val="00F93BE4"/>
    <w:rsid w:val="00F93E89"/>
    <w:rsid w:val="00F940E3"/>
    <w:rsid w:val="00F94111"/>
    <w:rsid w:val="00F943D7"/>
    <w:rsid w:val="00F94656"/>
    <w:rsid w:val="00F94994"/>
    <w:rsid w:val="00F94CC0"/>
    <w:rsid w:val="00F94DC3"/>
    <w:rsid w:val="00F950DA"/>
    <w:rsid w:val="00F95266"/>
    <w:rsid w:val="00F95448"/>
    <w:rsid w:val="00F95498"/>
    <w:rsid w:val="00F95823"/>
    <w:rsid w:val="00F9592B"/>
    <w:rsid w:val="00F95CA1"/>
    <w:rsid w:val="00F95EE3"/>
    <w:rsid w:val="00F95F31"/>
    <w:rsid w:val="00F95FEB"/>
    <w:rsid w:val="00F95FF0"/>
    <w:rsid w:val="00F96161"/>
    <w:rsid w:val="00F962E2"/>
    <w:rsid w:val="00F966DB"/>
    <w:rsid w:val="00F968BA"/>
    <w:rsid w:val="00F968F4"/>
    <w:rsid w:val="00F96990"/>
    <w:rsid w:val="00F96997"/>
    <w:rsid w:val="00F96C05"/>
    <w:rsid w:val="00F9712F"/>
    <w:rsid w:val="00F97287"/>
    <w:rsid w:val="00F973EF"/>
    <w:rsid w:val="00F97443"/>
    <w:rsid w:val="00F9765A"/>
    <w:rsid w:val="00F97C49"/>
    <w:rsid w:val="00F97D7D"/>
    <w:rsid w:val="00F97F21"/>
    <w:rsid w:val="00FA000A"/>
    <w:rsid w:val="00FA0056"/>
    <w:rsid w:val="00FA0200"/>
    <w:rsid w:val="00FA03DD"/>
    <w:rsid w:val="00FA03F7"/>
    <w:rsid w:val="00FA048A"/>
    <w:rsid w:val="00FA04DC"/>
    <w:rsid w:val="00FA0763"/>
    <w:rsid w:val="00FA0801"/>
    <w:rsid w:val="00FA08B7"/>
    <w:rsid w:val="00FA09FC"/>
    <w:rsid w:val="00FA0A06"/>
    <w:rsid w:val="00FA0BC3"/>
    <w:rsid w:val="00FA0DCF"/>
    <w:rsid w:val="00FA0E4F"/>
    <w:rsid w:val="00FA12C4"/>
    <w:rsid w:val="00FA15E9"/>
    <w:rsid w:val="00FA1931"/>
    <w:rsid w:val="00FA1A6D"/>
    <w:rsid w:val="00FA1A90"/>
    <w:rsid w:val="00FA1B35"/>
    <w:rsid w:val="00FA1C56"/>
    <w:rsid w:val="00FA1C9E"/>
    <w:rsid w:val="00FA1EAA"/>
    <w:rsid w:val="00FA1FD3"/>
    <w:rsid w:val="00FA20D3"/>
    <w:rsid w:val="00FA24F9"/>
    <w:rsid w:val="00FA25A5"/>
    <w:rsid w:val="00FA2664"/>
    <w:rsid w:val="00FA27C7"/>
    <w:rsid w:val="00FA285C"/>
    <w:rsid w:val="00FA2990"/>
    <w:rsid w:val="00FA2BB0"/>
    <w:rsid w:val="00FA2D25"/>
    <w:rsid w:val="00FA35FF"/>
    <w:rsid w:val="00FA3908"/>
    <w:rsid w:val="00FA39EB"/>
    <w:rsid w:val="00FA3A61"/>
    <w:rsid w:val="00FA3D79"/>
    <w:rsid w:val="00FA41F7"/>
    <w:rsid w:val="00FA46CA"/>
    <w:rsid w:val="00FA4EDF"/>
    <w:rsid w:val="00FA4F57"/>
    <w:rsid w:val="00FA4F74"/>
    <w:rsid w:val="00FA546E"/>
    <w:rsid w:val="00FA5516"/>
    <w:rsid w:val="00FA5591"/>
    <w:rsid w:val="00FA5621"/>
    <w:rsid w:val="00FA5B6E"/>
    <w:rsid w:val="00FA5CA7"/>
    <w:rsid w:val="00FA5E13"/>
    <w:rsid w:val="00FA5E68"/>
    <w:rsid w:val="00FA5ECA"/>
    <w:rsid w:val="00FA60A0"/>
    <w:rsid w:val="00FA6367"/>
    <w:rsid w:val="00FA64B7"/>
    <w:rsid w:val="00FA6535"/>
    <w:rsid w:val="00FA6655"/>
    <w:rsid w:val="00FA66C1"/>
    <w:rsid w:val="00FA676E"/>
    <w:rsid w:val="00FA6986"/>
    <w:rsid w:val="00FA6D5C"/>
    <w:rsid w:val="00FA6DB8"/>
    <w:rsid w:val="00FA6ED4"/>
    <w:rsid w:val="00FA7085"/>
    <w:rsid w:val="00FA71C5"/>
    <w:rsid w:val="00FA725D"/>
    <w:rsid w:val="00FA727B"/>
    <w:rsid w:val="00FA734F"/>
    <w:rsid w:val="00FA74FE"/>
    <w:rsid w:val="00FA7B8C"/>
    <w:rsid w:val="00FA7CA4"/>
    <w:rsid w:val="00FA7DC4"/>
    <w:rsid w:val="00FA7EE1"/>
    <w:rsid w:val="00FB01A1"/>
    <w:rsid w:val="00FB01C5"/>
    <w:rsid w:val="00FB02B3"/>
    <w:rsid w:val="00FB02C3"/>
    <w:rsid w:val="00FB05C8"/>
    <w:rsid w:val="00FB0659"/>
    <w:rsid w:val="00FB0861"/>
    <w:rsid w:val="00FB0908"/>
    <w:rsid w:val="00FB0ABE"/>
    <w:rsid w:val="00FB0C43"/>
    <w:rsid w:val="00FB0C9F"/>
    <w:rsid w:val="00FB108D"/>
    <w:rsid w:val="00FB171E"/>
    <w:rsid w:val="00FB19EA"/>
    <w:rsid w:val="00FB1BD8"/>
    <w:rsid w:val="00FB1BF2"/>
    <w:rsid w:val="00FB1C5D"/>
    <w:rsid w:val="00FB1E48"/>
    <w:rsid w:val="00FB2232"/>
    <w:rsid w:val="00FB2234"/>
    <w:rsid w:val="00FB26F9"/>
    <w:rsid w:val="00FB284A"/>
    <w:rsid w:val="00FB2961"/>
    <w:rsid w:val="00FB29ED"/>
    <w:rsid w:val="00FB2A82"/>
    <w:rsid w:val="00FB2C8E"/>
    <w:rsid w:val="00FB2CC5"/>
    <w:rsid w:val="00FB2F65"/>
    <w:rsid w:val="00FB30F4"/>
    <w:rsid w:val="00FB318D"/>
    <w:rsid w:val="00FB324F"/>
    <w:rsid w:val="00FB3376"/>
    <w:rsid w:val="00FB34A0"/>
    <w:rsid w:val="00FB3754"/>
    <w:rsid w:val="00FB3809"/>
    <w:rsid w:val="00FB39E9"/>
    <w:rsid w:val="00FB3BF9"/>
    <w:rsid w:val="00FB3CDA"/>
    <w:rsid w:val="00FB3ED1"/>
    <w:rsid w:val="00FB3FDF"/>
    <w:rsid w:val="00FB4079"/>
    <w:rsid w:val="00FB412D"/>
    <w:rsid w:val="00FB43A7"/>
    <w:rsid w:val="00FB4838"/>
    <w:rsid w:val="00FB4915"/>
    <w:rsid w:val="00FB4C04"/>
    <w:rsid w:val="00FB5085"/>
    <w:rsid w:val="00FB50B5"/>
    <w:rsid w:val="00FB50E0"/>
    <w:rsid w:val="00FB55E1"/>
    <w:rsid w:val="00FB5626"/>
    <w:rsid w:val="00FB5AE2"/>
    <w:rsid w:val="00FB5BAA"/>
    <w:rsid w:val="00FB5DC5"/>
    <w:rsid w:val="00FB61C3"/>
    <w:rsid w:val="00FB63C5"/>
    <w:rsid w:val="00FB653A"/>
    <w:rsid w:val="00FB6574"/>
    <w:rsid w:val="00FB658F"/>
    <w:rsid w:val="00FB6D41"/>
    <w:rsid w:val="00FB6D99"/>
    <w:rsid w:val="00FB6F84"/>
    <w:rsid w:val="00FB6F91"/>
    <w:rsid w:val="00FB73E2"/>
    <w:rsid w:val="00FB7FFB"/>
    <w:rsid w:val="00FC014A"/>
    <w:rsid w:val="00FC035F"/>
    <w:rsid w:val="00FC0390"/>
    <w:rsid w:val="00FC072F"/>
    <w:rsid w:val="00FC07D4"/>
    <w:rsid w:val="00FC08CC"/>
    <w:rsid w:val="00FC0B93"/>
    <w:rsid w:val="00FC0DEC"/>
    <w:rsid w:val="00FC0F4E"/>
    <w:rsid w:val="00FC1085"/>
    <w:rsid w:val="00FC10F1"/>
    <w:rsid w:val="00FC180E"/>
    <w:rsid w:val="00FC1C44"/>
    <w:rsid w:val="00FC1D04"/>
    <w:rsid w:val="00FC217C"/>
    <w:rsid w:val="00FC2566"/>
    <w:rsid w:val="00FC2656"/>
    <w:rsid w:val="00FC2729"/>
    <w:rsid w:val="00FC2754"/>
    <w:rsid w:val="00FC29E0"/>
    <w:rsid w:val="00FC2A96"/>
    <w:rsid w:val="00FC2AE5"/>
    <w:rsid w:val="00FC2DA5"/>
    <w:rsid w:val="00FC2E16"/>
    <w:rsid w:val="00FC3222"/>
    <w:rsid w:val="00FC32EF"/>
    <w:rsid w:val="00FC33EF"/>
    <w:rsid w:val="00FC352A"/>
    <w:rsid w:val="00FC36D3"/>
    <w:rsid w:val="00FC3834"/>
    <w:rsid w:val="00FC3B2D"/>
    <w:rsid w:val="00FC3BA0"/>
    <w:rsid w:val="00FC3D45"/>
    <w:rsid w:val="00FC3E99"/>
    <w:rsid w:val="00FC3F70"/>
    <w:rsid w:val="00FC429A"/>
    <w:rsid w:val="00FC42F8"/>
    <w:rsid w:val="00FC4626"/>
    <w:rsid w:val="00FC4817"/>
    <w:rsid w:val="00FC4912"/>
    <w:rsid w:val="00FC4B77"/>
    <w:rsid w:val="00FC4D45"/>
    <w:rsid w:val="00FC4EBB"/>
    <w:rsid w:val="00FC4EE8"/>
    <w:rsid w:val="00FC531F"/>
    <w:rsid w:val="00FC533A"/>
    <w:rsid w:val="00FC5455"/>
    <w:rsid w:val="00FC55DF"/>
    <w:rsid w:val="00FC5837"/>
    <w:rsid w:val="00FC5887"/>
    <w:rsid w:val="00FC5AC4"/>
    <w:rsid w:val="00FC5C1F"/>
    <w:rsid w:val="00FC6341"/>
    <w:rsid w:val="00FC63D5"/>
    <w:rsid w:val="00FC65D8"/>
    <w:rsid w:val="00FC660E"/>
    <w:rsid w:val="00FC6860"/>
    <w:rsid w:val="00FC691D"/>
    <w:rsid w:val="00FC6B9B"/>
    <w:rsid w:val="00FC6D00"/>
    <w:rsid w:val="00FC6D70"/>
    <w:rsid w:val="00FC6E7A"/>
    <w:rsid w:val="00FC6E92"/>
    <w:rsid w:val="00FC6E99"/>
    <w:rsid w:val="00FC6F85"/>
    <w:rsid w:val="00FC6FB1"/>
    <w:rsid w:val="00FC737B"/>
    <w:rsid w:val="00FC740D"/>
    <w:rsid w:val="00FC7482"/>
    <w:rsid w:val="00FC7CF8"/>
    <w:rsid w:val="00FC7E1D"/>
    <w:rsid w:val="00FD0071"/>
    <w:rsid w:val="00FD0122"/>
    <w:rsid w:val="00FD014A"/>
    <w:rsid w:val="00FD0291"/>
    <w:rsid w:val="00FD0390"/>
    <w:rsid w:val="00FD0997"/>
    <w:rsid w:val="00FD0A12"/>
    <w:rsid w:val="00FD0A5F"/>
    <w:rsid w:val="00FD0D0C"/>
    <w:rsid w:val="00FD0D24"/>
    <w:rsid w:val="00FD0E6D"/>
    <w:rsid w:val="00FD0EB1"/>
    <w:rsid w:val="00FD0FE3"/>
    <w:rsid w:val="00FD1147"/>
    <w:rsid w:val="00FD1381"/>
    <w:rsid w:val="00FD142F"/>
    <w:rsid w:val="00FD14B8"/>
    <w:rsid w:val="00FD1CD7"/>
    <w:rsid w:val="00FD1D0A"/>
    <w:rsid w:val="00FD202B"/>
    <w:rsid w:val="00FD2124"/>
    <w:rsid w:val="00FD25AA"/>
    <w:rsid w:val="00FD2847"/>
    <w:rsid w:val="00FD29F2"/>
    <w:rsid w:val="00FD2B2F"/>
    <w:rsid w:val="00FD2BB9"/>
    <w:rsid w:val="00FD2C2D"/>
    <w:rsid w:val="00FD2D53"/>
    <w:rsid w:val="00FD2D64"/>
    <w:rsid w:val="00FD2E2E"/>
    <w:rsid w:val="00FD30B9"/>
    <w:rsid w:val="00FD30DA"/>
    <w:rsid w:val="00FD31FC"/>
    <w:rsid w:val="00FD3468"/>
    <w:rsid w:val="00FD34F6"/>
    <w:rsid w:val="00FD3826"/>
    <w:rsid w:val="00FD3870"/>
    <w:rsid w:val="00FD3EAB"/>
    <w:rsid w:val="00FD3F1D"/>
    <w:rsid w:val="00FD3FE0"/>
    <w:rsid w:val="00FD403A"/>
    <w:rsid w:val="00FD4080"/>
    <w:rsid w:val="00FD427B"/>
    <w:rsid w:val="00FD44B6"/>
    <w:rsid w:val="00FD4567"/>
    <w:rsid w:val="00FD48FB"/>
    <w:rsid w:val="00FD4B4B"/>
    <w:rsid w:val="00FD4CEE"/>
    <w:rsid w:val="00FD4D89"/>
    <w:rsid w:val="00FD4DE6"/>
    <w:rsid w:val="00FD4F52"/>
    <w:rsid w:val="00FD5368"/>
    <w:rsid w:val="00FD53A9"/>
    <w:rsid w:val="00FD53E2"/>
    <w:rsid w:val="00FD5416"/>
    <w:rsid w:val="00FD55E3"/>
    <w:rsid w:val="00FD5681"/>
    <w:rsid w:val="00FD5955"/>
    <w:rsid w:val="00FD5B28"/>
    <w:rsid w:val="00FD5CA2"/>
    <w:rsid w:val="00FD5EF1"/>
    <w:rsid w:val="00FD65AA"/>
    <w:rsid w:val="00FD65BE"/>
    <w:rsid w:val="00FD65D4"/>
    <w:rsid w:val="00FD686D"/>
    <w:rsid w:val="00FD69BC"/>
    <w:rsid w:val="00FD69CE"/>
    <w:rsid w:val="00FD6ABE"/>
    <w:rsid w:val="00FD6B1B"/>
    <w:rsid w:val="00FD6B50"/>
    <w:rsid w:val="00FD6D44"/>
    <w:rsid w:val="00FD708C"/>
    <w:rsid w:val="00FD70D0"/>
    <w:rsid w:val="00FD71DC"/>
    <w:rsid w:val="00FD72CE"/>
    <w:rsid w:val="00FD77F2"/>
    <w:rsid w:val="00FD7883"/>
    <w:rsid w:val="00FD7AA2"/>
    <w:rsid w:val="00FD7CC3"/>
    <w:rsid w:val="00FD7E86"/>
    <w:rsid w:val="00FD7FA1"/>
    <w:rsid w:val="00FD7FDC"/>
    <w:rsid w:val="00FE01F1"/>
    <w:rsid w:val="00FE0337"/>
    <w:rsid w:val="00FE038D"/>
    <w:rsid w:val="00FE0515"/>
    <w:rsid w:val="00FE05C0"/>
    <w:rsid w:val="00FE0738"/>
    <w:rsid w:val="00FE0787"/>
    <w:rsid w:val="00FE0963"/>
    <w:rsid w:val="00FE0BC3"/>
    <w:rsid w:val="00FE0D0C"/>
    <w:rsid w:val="00FE1068"/>
    <w:rsid w:val="00FE1322"/>
    <w:rsid w:val="00FE1511"/>
    <w:rsid w:val="00FE151B"/>
    <w:rsid w:val="00FE1649"/>
    <w:rsid w:val="00FE1955"/>
    <w:rsid w:val="00FE1962"/>
    <w:rsid w:val="00FE1D74"/>
    <w:rsid w:val="00FE28BE"/>
    <w:rsid w:val="00FE2990"/>
    <w:rsid w:val="00FE2A7C"/>
    <w:rsid w:val="00FE2D1E"/>
    <w:rsid w:val="00FE2E33"/>
    <w:rsid w:val="00FE2E52"/>
    <w:rsid w:val="00FE2EC0"/>
    <w:rsid w:val="00FE2EDC"/>
    <w:rsid w:val="00FE338B"/>
    <w:rsid w:val="00FE3439"/>
    <w:rsid w:val="00FE34E0"/>
    <w:rsid w:val="00FE3BC4"/>
    <w:rsid w:val="00FE3BD0"/>
    <w:rsid w:val="00FE3CC2"/>
    <w:rsid w:val="00FE4048"/>
    <w:rsid w:val="00FE40A6"/>
    <w:rsid w:val="00FE443F"/>
    <w:rsid w:val="00FE44DA"/>
    <w:rsid w:val="00FE47EB"/>
    <w:rsid w:val="00FE4864"/>
    <w:rsid w:val="00FE4A0D"/>
    <w:rsid w:val="00FE4AAE"/>
    <w:rsid w:val="00FE4DA4"/>
    <w:rsid w:val="00FE4E0E"/>
    <w:rsid w:val="00FE5001"/>
    <w:rsid w:val="00FE514D"/>
    <w:rsid w:val="00FE5155"/>
    <w:rsid w:val="00FE531C"/>
    <w:rsid w:val="00FE5424"/>
    <w:rsid w:val="00FE54C8"/>
    <w:rsid w:val="00FE54E0"/>
    <w:rsid w:val="00FE5802"/>
    <w:rsid w:val="00FE58EA"/>
    <w:rsid w:val="00FE5912"/>
    <w:rsid w:val="00FE59B5"/>
    <w:rsid w:val="00FE5B9B"/>
    <w:rsid w:val="00FE5C61"/>
    <w:rsid w:val="00FE630D"/>
    <w:rsid w:val="00FE644F"/>
    <w:rsid w:val="00FE6494"/>
    <w:rsid w:val="00FE67D1"/>
    <w:rsid w:val="00FE710A"/>
    <w:rsid w:val="00FE7275"/>
    <w:rsid w:val="00FE72AD"/>
    <w:rsid w:val="00FE75E8"/>
    <w:rsid w:val="00FE783D"/>
    <w:rsid w:val="00FE7A5A"/>
    <w:rsid w:val="00FE7A61"/>
    <w:rsid w:val="00FE7D33"/>
    <w:rsid w:val="00FE7D96"/>
    <w:rsid w:val="00FE7E83"/>
    <w:rsid w:val="00FE7EF7"/>
    <w:rsid w:val="00FE7F43"/>
    <w:rsid w:val="00FF03BC"/>
    <w:rsid w:val="00FF0463"/>
    <w:rsid w:val="00FF04C8"/>
    <w:rsid w:val="00FF0518"/>
    <w:rsid w:val="00FF05F1"/>
    <w:rsid w:val="00FF088E"/>
    <w:rsid w:val="00FF0F91"/>
    <w:rsid w:val="00FF1103"/>
    <w:rsid w:val="00FF1105"/>
    <w:rsid w:val="00FF1114"/>
    <w:rsid w:val="00FF119B"/>
    <w:rsid w:val="00FF1332"/>
    <w:rsid w:val="00FF1384"/>
    <w:rsid w:val="00FF1407"/>
    <w:rsid w:val="00FF1665"/>
    <w:rsid w:val="00FF17F4"/>
    <w:rsid w:val="00FF18D7"/>
    <w:rsid w:val="00FF19CA"/>
    <w:rsid w:val="00FF1BCF"/>
    <w:rsid w:val="00FF1CDD"/>
    <w:rsid w:val="00FF1F22"/>
    <w:rsid w:val="00FF1F33"/>
    <w:rsid w:val="00FF1FB6"/>
    <w:rsid w:val="00FF2252"/>
    <w:rsid w:val="00FF26F3"/>
    <w:rsid w:val="00FF2829"/>
    <w:rsid w:val="00FF29A2"/>
    <w:rsid w:val="00FF2F23"/>
    <w:rsid w:val="00FF2FA9"/>
    <w:rsid w:val="00FF301B"/>
    <w:rsid w:val="00FF32BC"/>
    <w:rsid w:val="00FF3345"/>
    <w:rsid w:val="00FF377A"/>
    <w:rsid w:val="00FF379C"/>
    <w:rsid w:val="00FF380A"/>
    <w:rsid w:val="00FF3812"/>
    <w:rsid w:val="00FF3852"/>
    <w:rsid w:val="00FF38B1"/>
    <w:rsid w:val="00FF3D39"/>
    <w:rsid w:val="00FF3F74"/>
    <w:rsid w:val="00FF41E6"/>
    <w:rsid w:val="00FF4203"/>
    <w:rsid w:val="00FF427A"/>
    <w:rsid w:val="00FF4558"/>
    <w:rsid w:val="00FF471C"/>
    <w:rsid w:val="00FF4887"/>
    <w:rsid w:val="00FF4BD2"/>
    <w:rsid w:val="00FF4E3D"/>
    <w:rsid w:val="00FF501C"/>
    <w:rsid w:val="00FF50EF"/>
    <w:rsid w:val="00FF556F"/>
    <w:rsid w:val="00FF5655"/>
    <w:rsid w:val="00FF56D5"/>
    <w:rsid w:val="00FF5827"/>
    <w:rsid w:val="00FF587F"/>
    <w:rsid w:val="00FF59B8"/>
    <w:rsid w:val="00FF5BD6"/>
    <w:rsid w:val="00FF5C47"/>
    <w:rsid w:val="00FF5D03"/>
    <w:rsid w:val="00FF60AA"/>
    <w:rsid w:val="00FF61DC"/>
    <w:rsid w:val="00FF62F1"/>
    <w:rsid w:val="00FF6647"/>
    <w:rsid w:val="00FF6669"/>
    <w:rsid w:val="00FF6681"/>
    <w:rsid w:val="00FF6D96"/>
    <w:rsid w:val="00FF6FE5"/>
    <w:rsid w:val="00FF7387"/>
    <w:rsid w:val="00FF754B"/>
    <w:rsid w:val="00FF76CA"/>
    <w:rsid w:val="00FF783C"/>
    <w:rsid w:val="00FF7917"/>
    <w:rsid w:val="00FF7BBA"/>
    <w:rsid w:val="00FF7E95"/>
    <w:rsid w:val="00FF7F09"/>
    <w:rsid w:val="00FF7F88"/>
    <w:rsid w:val="00FF7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69A3E611"/>
  <w15:chartTrackingRefBased/>
  <w15:docId w15:val="{BD86109A-C560-4BF1-9080-B706FE73C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5C1C"/>
    <w:rPr>
      <w:sz w:val="24"/>
      <w:szCs w:val="24"/>
      <w:lang w:eastAsia="en-US"/>
    </w:rPr>
  </w:style>
  <w:style w:type="paragraph" w:styleId="Heading1">
    <w:name w:val="heading 1"/>
    <w:basedOn w:val="Normal"/>
    <w:next w:val="Heading2"/>
    <w:link w:val="Heading1Char"/>
    <w:qFormat/>
    <w:rsid w:val="004F7275"/>
    <w:pPr>
      <w:numPr>
        <w:numId w:val="2"/>
      </w:numPr>
      <w:spacing w:before="200" w:after="240"/>
      <w:ind w:hanging="907"/>
      <w:outlineLvl w:val="0"/>
    </w:pPr>
    <w:rPr>
      <w:rFonts w:ascii="Arial" w:hAnsi="Arial"/>
      <w:b/>
      <w:kern w:val="28"/>
      <w:szCs w:val="20"/>
    </w:rPr>
  </w:style>
  <w:style w:type="paragraph" w:styleId="Heading2">
    <w:name w:val="heading 2"/>
    <w:basedOn w:val="Normal"/>
    <w:next w:val="Normal"/>
    <w:link w:val="Heading2Char"/>
    <w:semiHidden/>
    <w:unhideWhenUsed/>
    <w:qFormat/>
    <w:rsid w:val="004F7275"/>
    <w:pPr>
      <w:numPr>
        <w:ilvl w:val="1"/>
        <w:numId w:val="2"/>
      </w:numPr>
      <w:spacing w:after="200"/>
      <w:ind w:hanging="907"/>
      <w:outlineLvl w:val="1"/>
    </w:pPr>
    <w:rPr>
      <w:rFonts w:ascii="Arial" w:hAnsi="Arial"/>
      <w:szCs w:val="20"/>
    </w:rPr>
  </w:style>
  <w:style w:type="paragraph" w:styleId="Heading3">
    <w:name w:val="heading 3"/>
    <w:basedOn w:val="Normal"/>
    <w:link w:val="Heading3Char"/>
    <w:semiHidden/>
    <w:unhideWhenUsed/>
    <w:qFormat/>
    <w:rsid w:val="004F7275"/>
    <w:pPr>
      <w:numPr>
        <w:ilvl w:val="2"/>
        <w:numId w:val="2"/>
      </w:numPr>
      <w:spacing w:before="100" w:after="200"/>
      <w:ind w:hanging="720"/>
      <w:outlineLvl w:val="2"/>
    </w:pPr>
    <w:rPr>
      <w:rFonts w:ascii="Arial" w:hAnsi="Arial"/>
      <w:szCs w:val="20"/>
    </w:rPr>
  </w:style>
  <w:style w:type="paragraph" w:styleId="Heading4">
    <w:name w:val="heading 4"/>
    <w:basedOn w:val="Normal"/>
    <w:next w:val="Normal"/>
    <w:link w:val="Heading4Char"/>
    <w:semiHidden/>
    <w:unhideWhenUsed/>
    <w:qFormat/>
    <w:rsid w:val="004F7275"/>
    <w:pPr>
      <w:numPr>
        <w:ilvl w:val="3"/>
        <w:numId w:val="2"/>
      </w:numPr>
      <w:spacing w:after="200"/>
      <w:ind w:hanging="720"/>
      <w:outlineLvl w:val="3"/>
    </w:pPr>
    <w:rPr>
      <w:rFonts w:ascii="Arial" w:hAnsi="Arial"/>
      <w:szCs w:val="20"/>
    </w:rPr>
  </w:style>
  <w:style w:type="paragraph" w:styleId="Heading5">
    <w:name w:val="heading 5"/>
    <w:basedOn w:val="Normal"/>
    <w:link w:val="Heading5Char"/>
    <w:semiHidden/>
    <w:unhideWhenUsed/>
    <w:qFormat/>
    <w:rsid w:val="004F7275"/>
    <w:pPr>
      <w:numPr>
        <w:ilvl w:val="4"/>
        <w:numId w:val="2"/>
      </w:numPr>
      <w:spacing w:after="200"/>
      <w:outlineLvl w:val="4"/>
    </w:pPr>
    <w:rPr>
      <w:rFonts w:ascii="Arial" w:hAnsi="Arial"/>
      <w:szCs w:val="20"/>
    </w:rPr>
  </w:style>
  <w:style w:type="paragraph" w:styleId="Heading6">
    <w:name w:val="heading 6"/>
    <w:basedOn w:val="Normal"/>
    <w:next w:val="Normal"/>
    <w:link w:val="Heading6Char"/>
    <w:semiHidden/>
    <w:unhideWhenUsed/>
    <w:qFormat/>
    <w:rsid w:val="004F7275"/>
    <w:pPr>
      <w:numPr>
        <w:ilvl w:val="5"/>
        <w:numId w:val="2"/>
      </w:numPr>
      <w:spacing w:before="240" w:after="60"/>
      <w:outlineLvl w:val="5"/>
    </w:pPr>
    <w:rPr>
      <w:rFonts w:ascii="Arial" w:hAnsi="Arial"/>
      <w:i/>
      <w:sz w:val="22"/>
      <w:szCs w:val="20"/>
    </w:rPr>
  </w:style>
  <w:style w:type="paragraph" w:styleId="Heading7">
    <w:name w:val="heading 7"/>
    <w:basedOn w:val="Normal"/>
    <w:next w:val="Normal"/>
    <w:link w:val="Heading7Char"/>
    <w:semiHidden/>
    <w:unhideWhenUsed/>
    <w:qFormat/>
    <w:rsid w:val="004F7275"/>
    <w:pPr>
      <w:numPr>
        <w:ilvl w:val="6"/>
        <w:numId w:val="2"/>
      </w:numPr>
      <w:spacing w:before="240" w:after="60"/>
      <w:outlineLvl w:val="6"/>
    </w:pPr>
    <w:rPr>
      <w:rFonts w:ascii="Arial" w:hAnsi="Arial"/>
      <w:szCs w:val="20"/>
    </w:rPr>
  </w:style>
  <w:style w:type="paragraph" w:styleId="Heading8">
    <w:name w:val="heading 8"/>
    <w:basedOn w:val="Normal"/>
    <w:next w:val="Normal"/>
    <w:link w:val="Heading8Char"/>
    <w:semiHidden/>
    <w:unhideWhenUsed/>
    <w:qFormat/>
    <w:rsid w:val="004F7275"/>
    <w:pPr>
      <w:numPr>
        <w:ilvl w:val="7"/>
        <w:numId w:val="2"/>
      </w:numPr>
      <w:spacing w:before="240" w:after="60"/>
      <w:outlineLvl w:val="7"/>
    </w:pPr>
    <w:rPr>
      <w:rFonts w:ascii="Arial" w:hAnsi="Arial"/>
      <w:i/>
      <w:szCs w:val="20"/>
    </w:rPr>
  </w:style>
  <w:style w:type="paragraph" w:styleId="Heading9">
    <w:name w:val="heading 9"/>
    <w:basedOn w:val="Normal"/>
    <w:next w:val="Normal"/>
    <w:link w:val="Heading9Char"/>
    <w:semiHidden/>
    <w:unhideWhenUsed/>
    <w:qFormat/>
    <w:rsid w:val="004F7275"/>
    <w:pPr>
      <w:numPr>
        <w:ilvl w:val="8"/>
        <w:numId w:val="2"/>
      </w:numPr>
      <w:spacing w:before="240" w:after="60"/>
      <w:outlineLvl w:val="8"/>
    </w:pPr>
    <w:rPr>
      <w:rFonts w:ascii="Arial" w:hAnsi="Arial"/>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466772"/>
    <w:pPr>
      <w:tabs>
        <w:tab w:val="center" w:pos="4320"/>
        <w:tab w:val="right" w:pos="8640"/>
      </w:tabs>
    </w:pPr>
  </w:style>
  <w:style w:type="character" w:styleId="PageNumber">
    <w:name w:val="page number"/>
    <w:basedOn w:val="DefaultParagraphFont"/>
    <w:rsid w:val="00466772"/>
  </w:style>
  <w:style w:type="paragraph" w:styleId="Header">
    <w:name w:val="header"/>
    <w:basedOn w:val="Normal"/>
    <w:rsid w:val="00466772"/>
    <w:pPr>
      <w:tabs>
        <w:tab w:val="center" w:pos="4320"/>
        <w:tab w:val="right" w:pos="8640"/>
      </w:tabs>
    </w:pPr>
  </w:style>
  <w:style w:type="paragraph" w:styleId="BalloonText">
    <w:name w:val="Balloon Text"/>
    <w:basedOn w:val="Normal"/>
    <w:semiHidden/>
    <w:rsid w:val="00371C71"/>
    <w:rPr>
      <w:rFonts w:ascii="Tahoma" w:hAnsi="Tahoma" w:cs="Tahoma"/>
      <w:sz w:val="16"/>
      <w:szCs w:val="16"/>
    </w:rPr>
  </w:style>
  <w:style w:type="character" w:styleId="Hyperlink">
    <w:name w:val="Hyperlink"/>
    <w:rsid w:val="007C42F1"/>
    <w:rPr>
      <w:color w:val="0000FF"/>
      <w:u w:val="single"/>
    </w:rPr>
  </w:style>
  <w:style w:type="character" w:styleId="CommentReference">
    <w:name w:val="annotation reference"/>
    <w:semiHidden/>
    <w:rsid w:val="0057040D"/>
    <w:rPr>
      <w:sz w:val="16"/>
      <w:szCs w:val="16"/>
    </w:rPr>
  </w:style>
  <w:style w:type="paragraph" w:styleId="CommentText">
    <w:name w:val="annotation text"/>
    <w:basedOn w:val="Normal"/>
    <w:semiHidden/>
    <w:rsid w:val="0057040D"/>
    <w:rPr>
      <w:sz w:val="20"/>
      <w:szCs w:val="20"/>
    </w:rPr>
  </w:style>
  <w:style w:type="paragraph" w:styleId="CommentSubject">
    <w:name w:val="annotation subject"/>
    <w:basedOn w:val="CommentText"/>
    <w:next w:val="CommentText"/>
    <w:semiHidden/>
    <w:rsid w:val="0057040D"/>
    <w:rPr>
      <w:b/>
      <w:bCs/>
    </w:rPr>
  </w:style>
  <w:style w:type="character" w:customStyle="1" w:styleId="boldstyleitalicstyle">
    <w:name w:val="boldstyle italicstyle"/>
    <w:rsid w:val="0055267F"/>
    <w:rPr>
      <w:sz w:val="18"/>
      <w:szCs w:val="18"/>
      <w:shd w:val="clear" w:color="auto" w:fill="FFFFFF"/>
    </w:rPr>
  </w:style>
  <w:style w:type="paragraph" w:styleId="ListBullet">
    <w:name w:val="List Bullet"/>
    <w:basedOn w:val="Normal"/>
    <w:autoRedefine/>
    <w:rsid w:val="00532621"/>
    <w:pPr>
      <w:numPr>
        <w:numId w:val="1"/>
      </w:numPr>
    </w:pPr>
  </w:style>
  <w:style w:type="paragraph" w:customStyle="1" w:styleId="natnet">
    <w:name w:val="natnet"/>
    <w:basedOn w:val="Normal"/>
    <w:rsid w:val="00154262"/>
    <w:pPr>
      <w:spacing w:before="100" w:beforeAutospacing="1" w:after="100" w:afterAutospacing="1" w:line="283" w:lineRule="atLeast"/>
    </w:pPr>
    <w:rPr>
      <w:rFonts w:ascii="Arial" w:hAnsi="Arial" w:cs="Arial"/>
      <w:color w:val="333333"/>
      <w:sz w:val="15"/>
      <w:szCs w:val="15"/>
      <w:lang w:val="en-US"/>
    </w:rPr>
  </w:style>
  <w:style w:type="character" w:customStyle="1" w:styleId="Hyperlink11">
    <w:name w:val="Hyperlink11"/>
    <w:rsid w:val="00154262"/>
    <w:rPr>
      <w:rFonts w:ascii="Verdana" w:hAnsi="Verdana" w:hint="default"/>
      <w:b/>
      <w:bCs/>
      <w:strike w:val="0"/>
      <w:dstrike w:val="0"/>
      <w:color w:val="666666"/>
      <w:sz w:val="15"/>
      <w:szCs w:val="15"/>
      <w:u w:val="none"/>
      <w:effect w:val="none"/>
    </w:rPr>
  </w:style>
  <w:style w:type="character" w:customStyle="1" w:styleId="natnet1">
    <w:name w:val="natnet1"/>
    <w:rsid w:val="00154262"/>
    <w:rPr>
      <w:rFonts w:ascii="Arial" w:hAnsi="Arial" w:cs="Arial" w:hint="default"/>
      <w:color w:val="333333"/>
      <w:sz w:val="15"/>
      <w:szCs w:val="15"/>
    </w:rPr>
  </w:style>
  <w:style w:type="paragraph" w:styleId="NormalWeb">
    <w:name w:val="Normal (Web)"/>
    <w:basedOn w:val="Normal"/>
    <w:uiPriority w:val="99"/>
    <w:rsid w:val="00E11B60"/>
    <w:pPr>
      <w:spacing w:before="100" w:beforeAutospacing="1" w:after="100" w:afterAutospacing="1"/>
    </w:pPr>
    <w:rPr>
      <w:lang w:val="en-US"/>
    </w:rPr>
  </w:style>
  <w:style w:type="paragraph" w:customStyle="1" w:styleId="NormalWeb1">
    <w:name w:val="Normal (Web)1"/>
    <w:basedOn w:val="Normal"/>
    <w:rsid w:val="000306FF"/>
    <w:rPr>
      <w:lang w:val="en-US"/>
    </w:rPr>
  </w:style>
  <w:style w:type="character" w:customStyle="1" w:styleId="ITSupport">
    <w:name w:val="IT Support"/>
    <w:semiHidden/>
    <w:rsid w:val="00A61A6D"/>
    <w:rPr>
      <w:rFonts w:ascii="Arial" w:hAnsi="Arial" w:cs="Arial"/>
      <w:color w:val="auto"/>
      <w:sz w:val="20"/>
      <w:szCs w:val="20"/>
    </w:rPr>
  </w:style>
  <w:style w:type="character" w:styleId="Emphasis">
    <w:name w:val="Emphasis"/>
    <w:uiPriority w:val="20"/>
    <w:qFormat/>
    <w:rsid w:val="002D16A8"/>
    <w:rPr>
      <w:i/>
      <w:iCs/>
    </w:rPr>
  </w:style>
  <w:style w:type="character" w:styleId="Strong">
    <w:name w:val="Strong"/>
    <w:uiPriority w:val="22"/>
    <w:qFormat/>
    <w:rsid w:val="00682EBC"/>
    <w:rPr>
      <w:b/>
      <w:bCs/>
    </w:rPr>
  </w:style>
  <w:style w:type="character" w:customStyle="1" w:styleId="PlainTextChar1">
    <w:name w:val="Plain Text Char1"/>
    <w:link w:val="PlainText"/>
    <w:semiHidden/>
    <w:rsid w:val="000F390F"/>
    <w:rPr>
      <w:rFonts w:ascii="Trebuchet MS" w:eastAsia="Calibri" w:hAnsi="Trebuchet MS"/>
      <w:color w:val="333333"/>
      <w:sz w:val="24"/>
      <w:szCs w:val="24"/>
      <w:lang w:val="en-US" w:eastAsia="en-US" w:bidi="ar-SA"/>
    </w:rPr>
  </w:style>
  <w:style w:type="paragraph" w:styleId="PlainText">
    <w:name w:val="Plain Text"/>
    <w:basedOn w:val="Normal"/>
    <w:link w:val="PlainTextChar1"/>
    <w:uiPriority w:val="99"/>
    <w:rsid w:val="000F390F"/>
    <w:rPr>
      <w:rFonts w:ascii="Trebuchet MS" w:eastAsia="Calibri" w:hAnsi="Trebuchet MS"/>
      <w:color w:val="333333"/>
      <w:lang w:val="en-US"/>
    </w:rPr>
  </w:style>
  <w:style w:type="paragraph" w:styleId="ListParagraph">
    <w:name w:val="List Paragraph"/>
    <w:basedOn w:val="Normal"/>
    <w:uiPriority w:val="34"/>
    <w:qFormat/>
    <w:rsid w:val="00213011"/>
    <w:pPr>
      <w:spacing w:after="200" w:line="276" w:lineRule="auto"/>
      <w:ind w:left="720"/>
    </w:pPr>
    <w:rPr>
      <w:rFonts w:ascii="Calibri" w:hAnsi="Calibri" w:cs="Calibri"/>
      <w:sz w:val="22"/>
      <w:szCs w:val="22"/>
    </w:rPr>
  </w:style>
  <w:style w:type="paragraph" w:styleId="Title">
    <w:name w:val="Title"/>
    <w:basedOn w:val="Normal"/>
    <w:qFormat/>
    <w:rsid w:val="001101E0"/>
    <w:pPr>
      <w:jc w:val="center"/>
    </w:pPr>
    <w:rPr>
      <w:b/>
      <w:bCs/>
      <w:sz w:val="28"/>
      <w:u w:val="single"/>
    </w:rPr>
  </w:style>
  <w:style w:type="paragraph" w:customStyle="1" w:styleId="msolistparagraph0">
    <w:name w:val="msolistparagraph"/>
    <w:basedOn w:val="Normal"/>
    <w:rsid w:val="00F243D2"/>
    <w:pPr>
      <w:ind w:left="720"/>
    </w:pPr>
    <w:rPr>
      <w:rFonts w:ascii="Calibri" w:eastAsia="Calibri" w:hAnsi="Calibri"/>
      <w:sz w:val="22"/>
      <w:szCs w:val="22"/>
      <w:lang w:val="en-US"/>
    </w:rPr>
  </w:style>
  <w:style w:type="character" w:customStyle="1" w:styleId="ft">
    <w:name w:val="ft"/>
    <w:rsid w:val="00B45DC1"/>
    <w:rPr>
      <w:b w:val="0"/>
      <w:bCs w:val="0"/>
      <w:color w:val="222222"/>
      <w:sz w:val="27"/>
      <w:szCs w:val="27"/>
    </w:rPr>
  </w:style>
  <w:style w:type="character" w:customStyle="1" w:styleId="PlainTextChar">
    <w:name w:val="Plain Text Char"/>
    <w:uiPriority w:val="99"/>
    <w:semiHidden/>
    <w:rsid w:val="00F478D4"/>
    <w:rPr>
      <w:rFonts w:ascii="Calibri" w:eastAsia="Calibri" w:hAnsi="Calibri"/>
      <w:sz w:val="22"/>
      <w:lang w:val="en-US" w:eastAsia="en-US" w:bidi="ar-SA"/>
    </w:rPr>
  </w:style>
  <w:style w:type="character" w:customStyle="1" w:styleId="yiv1838754361mark">
    <w:name w:val="yiv1838754361mark"/>
    <w:basedOn w:val="DefaultParagraphFont"/>
    <w:rsid w:val="001661A5"/>
  </w:style>
  <w:style w:type="paragraph" w:customStyle="1" w:styleId="Standard">
    <w:name w:val="Standard"/>
    <w:rsid w:val="00CA6E4D"/>
    <w:pPr>
      <w:widowControl w:val="0"/>
      <w:suppressAutoHyphens/>
      <w:autoSpaceDN w:val="0"/>
      <w:textAlignment w:val="baseline"/>
    </w:pPr>
    <w:rPr>
      <w:rFonts w:eastAsia="Arial Unicode MS" w:cs="Arial Unicode MS"/>
      <w:kern w:val="3"/>
      <w:sz w:val="24"/>
      <w:szCs w:val="24"/>
      <w:lang w:eastAsia="zh-CN" w:bidi="hi-IN"/>
    </w:rPr>
  </w:style>
  <w:style w:type="paragraph" w:styleId="NoSpacing">
    <w:name w:val="No Spacing"/>
    <w:basedOn w:val="Normal"/>
    <w:uiPriority w:val="1"/>
    <w:qFormat/>
    <w:rsid w:val="007A7BD7"/>
    <w:rPr>
      <w:rFonts w:ascii="Calibri" w:hAnsi="Calibri"/>
      <w:szCs w:val="32"/>
    </w:rPr>
  </w:style>
  <w:style w:type="character" w:customStyle="1" w:styleId="st">
    <w:name w:val="st"/>
    <w:rsid w:val="007E5AFA"/>
  </w:style>
  <w:style w:type="paragraph" w:customStyle="1" w:styleId="Default">
    <w:name w:val="Default"/>
    <w:basedOn w:val="Normal"/>
    <w:rsid w:val="00995D38"/>
    <w:pPr>
      <w:autoSpaceDE w:val="0"/>
      <w:autoSpaceDN w:val="0"/>
    </w:pPr>
    <w:rPr>
      <w:rFonts w:ascii="Arial" w:eastAsia="Calibri" w:hAnsi="Arial" w:cs="Arial"/>
      <w:color w:val="000000"/>
    </w:rPr>
  </w:style>
  <w:style w:type="character" w:customStyle="1" w:styleId="st1">
    <w:name w:val="st1"/>
    <w:rsid w:val="00D128DF"/>
  </w:style>
  <w:style w:type="character" w:customStyle="1" w:styleId="Heading1Char">
    <w:name w:val="Heading 1 Char"/>
    <w:link w:val="Heading1"/>
    <w:rsid w:val="004F7275"/>
    <w:rPr>
      <w:rFonts w:ascii="Arial" w:hAnsi="Arial"/>
      <w:b/>
      <w:kern w:val="28"/>
      <w:sz w:val="24"/>
      <w:lang w:eastAsia="en-US"/>
    </w:rPr>
  </w:style>
  <w:style w:type="character" w:customStyle="1" w:styleId="Heading2Char">
    <w:name w:val="Heading 2 Char"/>
    <w:link w:val="Heading2"/>
    <w:semiHidden/>
    <w:rsid w:val="004F7275"/>
    <w:rPr>
      <w:rFonts w:ascii="Arial" w:hAnsi="Arial"/>
      <w:sz w:val="24"/>
      <w:lang w:eastAsia="en-US"/>
    </w:rPr>
  </w:style>
  <w:style w:type="character" w:customStyle="1" w:styleId="Heading3Char">
    <w:name w:val="Heading 3 Char"/>
    <w:link w:val="Heading3"/>
    <w:semiHidden/>
    <w:rsid w:val="004F7275"/>
    <w:rPr>
      <w:rFonts w:ascii="Arial" w:hAnsi="Arial"/>
      <w:sz w:val="24"/>
      <w:lang w:eastAsia="en-US"/>
    </w:rPr>
  </w:style>
  <w:style w:type="character" w:customStyle="1" w:styleId="Heading4Char">
    <w:name w:val="Heading 4 Char"/>
    <w:link w:val="Heading4"/>
    <w:semiHidden/>
    <w:rsid w:val="004F7275"/>
    <w:rPr>
      <w:rFonts w:ascii="Arial" w:hAnsi="Arial"/>
      <w:sz w:val="24"/>
      <w:lang w:eastAsia="en-US"/>
    </w:rPr>
  </w:style>
  <w:style w:type="character" w:customStyle="1" w:styleId="Heading5Char">
    <w:name w:val="Heading 5 Char"/>
    <w:link w:val="Heading5"/>
    <w:semiHidden/>
    <w:rsid w:val="004F7275"/>
    <w:rPr>
      <w:rFonts w:ascii="Arial" w:hAnsi="Arial"/>
      <w:sz w:val="24"/>
      <w:lang w:eastAsia="en-US"/>
    </w:rPr>
  </w:style>
  <w:style w:type="character" w:customStyle="1" w:styleId="Heading6Char">
    <w:name w:val="Heading 6 Char"/>
    <w:link w:val="Heading6"/>
    <w:semiHidden/>
    <w:rsid w:val="004F7275"/>
    <w:rPr>
      <w:rFonts w:ascii="Arial" w:hAnsi="Arial"/>
      <w:i/>
      <w:sz w:val="22"/>
      <w:lang w:eastAsia="en-US"/>
    </w:rPr>
  </w:style>
  <w:style w:type="character" w:customStyle="1" w:styleId="Heading7Char">
    <w:name w:val="Heading 7 Char"/>
    <w:link w:val="Heading7"/>
    <w:semiHidden/>
    <w:rsid w:val="004F7275"/>
    <w:rPr>
      <w:rFonts w:ascii="Arial" w:hAnsi="Arial"/>
      <w:sz w:val="24"/>
      <w:lang w:eastAsia="en-US"/>
    </w:rPr>
  </w:style>
  <w:style w:type="character" w:customStyle="1" w:styleId="Heading8Char">
    <w:name w:val="Heading 8 Char"/>
    <w:link w:val="Heading8"/>
    <w:semiHidden/>
    <w:rsid w:val="004F7275"/>
    <w:rPr>
      <w:rFonts w:ascii="Arial" w:hAnsi="Arial"/>
      <w:i/>
      <w:sz w:val="24"/>
      <w:lang w:eastAsia="en-US"/>
    </w:rPr>
  </w:style>
  <w:style w:type="character" w:customStyle="1" w:styleId="Heading9Char">
    <w:name w:val="Heading 9 Char"/>
    <w:link w:val="Heading9"/>
    <w:semiHidden/>
    <w:rsid w:val="004F7275"/>
    <w:rPr>
      <w:rFonts w:ascii="Arial" w:hAnsi="Arial"/>
      <w:b/>
      <w:i/>
      <w:sz w:val="18"/>
      <w:lang w:eastAsia="en-US"/>
    </w:rPr>
  </w:style>
  <w:style w:type="character" w:styleId="FollowedHyperlink">
    <w:name w:val="FollowedHyperlink"/>
    <w:basedOn w:val="DefaultParagraphFont"/>
    <w:uiPriority w:val="99"/>
    <w:semiHidden/>
    <w:unhideWhenUsed/>
    <w:rsid w:val="00AF3291"/>
    <w:rPr>
      <w:color w:val="954F72" w:themeColor="followedHyperlink"/>
      <w:u w:val="single"/>
    </w:rPr>
  </w:style>
  <w:style w:type="character" w:customStyle="1" w:styleId="description">
    <w:name w:val="description"/>
    <w:basedOn w:val="DefaultParagraphFont"/>
    <w:rsid w:val="00635DC2"/>
  </w:style>
  <w:style w:type="paragraph" w:styleId="BodyTextIndent2">
    <w:name w:val="Body Text Indent 2"/>
    <w:basedOn w:val="Normal"/>
    <w:link w:val="BodyTextIndent2Char"/>
    <w:uiPriority w:val="99"/>
    <w:semiHidden/>
    <w:unhideWhenUsed/>
    <w:rsid w:val="00FD0EB1"/>
    <w:pPr>
      <w:spacing w:after="200"/>
      <w:ind w:left="907"/>
      <w:jc w:val="both"/>
    </w:pPr>
    <w:rPr>
      <w:rFonts w:ascii="Arial" w:eastAsiaTheme="minorHAnsi" w:hAnsi="Arial" w:cs="Arial"/>
      <w:i/>
      <w:iCs/>
    </w:rPr>
  </w:style>
  <w:style w:type="character" w:customStyle="1" w:styleId="BodyTextIndent2Char">
    <w:name w:val="Body Text Indent 2 Char"/>
    <w:basedOn w:val="DefaultParagraphFont"/>
    <w:link w:val="BodyTextIndent2"/>
    <w:uiPriority w:val="99"/>
    <w:semiHidden/>
    <w:rsid w:val="00FD0EB1"/>
    <w:rPr>
      <w:rFonts w:ascii="Arial" w:eastAsiaTheme="minorHAnsi" w:hAnsi="Arial" w:cs="Arial"/>
      <w:i/>
      <w:iCs/>
      <w:sz w:val="24"/>
      <w:szCs w:val="24"/>
      <w:lang w:eastAsia="en-US"/>
    </w:rPr>
  </w:style>
  <w:style w:type="paragraph" w:customStyle="1" w:styleId="xmsonormal">
    <w:name w:val="x_msonormal"/>
    <w:basedOn w:val="Normal"/>
    <w:rsid w:val="00867449"/>
    <w:rPr>
      <w:rFonts w:eastAsiaTheme="minorHAnsi"/>
      <w:lang w:eastAsia="en-GB"/>
    </w:rPr>
  </w:style>
  <w:style w:type="paragraph" w:styleId="BodyText3">
    <w:name w:val="Body Text 3"/>
    <w:basedOn w:val="Normal"/>
    <w:link w:val="BodyText3Char"/>
    <w:uiPriority w:val="99"/>
    <w:semiHidden/>
    <w:unhideWhenUsed/>
    <w:rsid w:val="000622BF"/>
    <w:pPr>
      <w:spacing w:after="120"/>
    </w:pPr>
    <w:rPr>
      <w:sz w:val="16"/>
      <w:szCs w:val="16"/>
    </w:rPr>
  </w:style>
  <w:style w:type="character" w:customStyle="1" w:styleId="BodyText3Char">
    <w:name w:val="Body Text 3 Char"/>
    <w:basedOn w:val="DefaultParagraphFont"/>
    <w:link w:val="BodyText3"/>
    <w:uiPriority w:val="99"/>
    <w:semiHidden/>
    <w:rsid w:val="000622BF"/>
    <w:rPr>
      <w:sz w:val="16"/>
      <w:szCs w:val="16"/>
      <w:lang w:eastAsia="en-US"/>
    </w:rPr>
  </w:style>
  <w:style w:type="character" w:customStyle="1" w:styleId="legdslegrhslegp3text">
    <w:name w:val="legds legrhs legp3text"/>
    <w:basedOn w:val="DefaultParagraphFont"/>
    <w:rsid w:val="000622BF"/>
  </w:style>
  <w:style w:type="paragraph" w:customStyle="1" w:styleId="gmail-m-6210697165975387321msoplaintext">
    <w:name w:val="gmail-m_-6210697165975387321msoplaintext"/>
    <w:basedOn w:val="Normal"/>
    <w:rsid w:val="001201AF"/>
    <w:pPr>
      <w:spacing w:before="100" w:beforeAutospacing="1" w:after="100" w:afterAutospacing="1"/>
    </w:pPr>
    <w:rPr>
      <w:rFonts w:eastAsiaTheme="minorHAnsi"/>
      <w:lang w:eastAsia="en-GB"/>
    </w:rPr>
  </w:style>
  <w:style w:type="paragraph" w:styleId="BodyText">
    <w:name w:val="Body Text"/>
    <w:basedOn w:val="Normal"/>
    <w:link w:val="BodyTextChar"/>
    <w:uiPriority w:val="99"/>
    <w:semiHidden/>
    <w:unhideWhenUsed/>
    <w:rsid w:val="00845916"/>
    <w:pPr>
      <w:spacing w:after="120"/>
    </w:pPr>
  </w:style>
  <w:style w:type="character" w:customStyle="1" w:styleId="BodyTextChar">
    <w:name w:val="Body Text Char"/>
    <w:basedOn w:val="DefaultParagraphFont"/>
    <w:link w:val="BodyText"/>
    <w:uiPriority w:val="99"/>
    <w:semiHidden/>
    <w:rsid w:val="00845916"/>
    <w:rPr>
      <w:sz w:val="24"/>
      <w:szCs w:val="24"/>
      <w:lang w:eastAsia="en-US"/>
    </w:rPr>
  </w:style>
  <w:style w:type="paragraph" w:customStyle="1" w:styleId="ox-4864353c8c-msonormal">
    <w:name w:val="ox-4864353c8c-msonormal"/>
    <w:basedOn w:val="Normal"/>
    <w:rsid w:val="00912C9F"/>
    <w:pPr>
      <w:spacing w:before="100" w:beforeAutospacing="1" w:after="100" w:afterAutospacing="1"/>
    </w:pPr>
    <w:rPr>
      <w:rFonts w:ascii="Calibri" w:eastAsiaTheme="minorHAnsi" w:hAnsi="Calibri" w:cs="Calibri"/>
      <w:sz w:val="22"/>
      <w:szCs w:val="22"/>
      <w:lang w:eastAsia="en-GB"/>
    </w:rPr>
  </w:style>
  <w:style w:type="paragraph" w:customStyle="1" w:styleId="xmsonormal0">
    <w:name w:val="xmsonormal"/>
    <w:basedOn w:val="Normal"/>
    <w:rsid w:val="00153E30"/>
    <w:rPr>
      <w:rFonts w:ascii="Calibri" w:eastAsiaTheme="minorHAnsi" w:hAnsi="Calibri" w:cs="Calibri"/>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54342">
      <w:bodyDiv w:val="1"/>
      <w:marLeft w:val="0"/>
      <w:marRight w:val="0"/>
      <w:marTop w:val="0"/>
      <w:marBottom w:val="0"/>
      <w:divBdr>
        <w:top w:val="none" w:sz="0" w:space="0" w:color="auto"/>
        <w:left w:val="none" w:sz="0" w:space="0" w:color="auto"/>
        <w:bottom w:val="none" w:sz="0" w:space="0" w:color="auto"/>
        <w:right w:val="none" w:sz="0" w:space="0" w:color="auto"/>
      </w:divBdr>
    </w:div>
    <w:div w:id="1713456">
      <w:bodyDiv w:val="1"/>
      <w:marLeft w:val="0"/>
      <w:marRight w:val="0"/>
      <w:marTop w:val="0"/>
      <w:marBottom w:val="0"/>
      <w:divBdr>
        <w:top w:val="none" w:sz="0" w:space="0" w:color="auto"/>
        <w:left w:val="none" w:sz="0" w:space="0" w:color="auto"/>
        <w:bottom w:val="none" w:sz="0" w:space="0" w:color="auto"/>
        <w:right w:val="none" w:sz="0" w:space="0" w:color="auto"/>
      </w:divBdr>
    </w:div>
    <w:div w:id="3360437">
      <w:bodyDiv w:val="1"/>
      <w:marLeft w:val="0"/>
      <w:marRight w:val="0"/>
      <w:marTop w:val="0"/>
      <w:marBottom w:val="0"/>
      <w:divBdr>
        <w:top w:val="none" w:sz="0" w:space="0" w:color="auto"/>
        <w:left w:val="none" w:sz="0" w:space="0" w:color="auto"/>
        <w:bottom w:val="none" w:sz="0" w:space="0" w:color="auto"/>
        <w:right w:val="none" w:sz="0" w:space="0" w:color="auto"/>
      </w:divBdr>
    </w:div>
    <w:div w:id="5594468">
      <w:bodyDiv w:val="1"/>
      <w:marLeft w:val="0"/>
      <w:marRight w:val="0"/>
      <w:marTop w:val="0"/>
      <w:marBottom w:val="0"/>
      <w:divBdr>
        <w:top w:val="none" w:sz="0" w:space="0" w:color="auto"/>
        <w:left w:val="none" w:sz="0" w:space="0" w:color="auto"/>
        <w:bottom w:val="none" w:sz="0" w:space="0" w:color="auto"/>
        <w:right w:val="none" w:sz="0" w:space="0" w:color="auto"/>
      </w:divBdr>
    </w:div>
    <w:div w:id="7561503">
      <w:bodyDiv w:val="1"/>
      <w:marLeft w:val="0"/>
      <w:marRight w:val="0"/>
      <w:marTop w:val="0"/>
      <w:marBottom w:val="0"/>
      <w:divBdr>
        <w:top w:val="none" w:sz="0" w:space="0" w:color="auto"/>
        <w:left w:val="none" w:sz="0" w:space="0" w:color="auto"/>
        <w:bottom w:val="none" w:sz="0" w:space="0" w:color="auto"/>
        <w:right w:val="none" w:sz="0" w:space="0" w:color="auto"/>
      </w:divBdr>
      <w:divsChild>
        <w:div w:id="1788156940">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8070014">
      <w:bodyDiv w:val="1"/>
      <w:marLeft w:val="0"/>
      <w:marRight w:val="0"/>
      <w:marTop w:val="0"/>
      <w:marBottom w:val="0"/>
      <w:divBdr>
        <w:top w:val="none" w:sz="0" w:space="0" w:color="auto"/>
        <w:left w:val="none" w:sz="0" w:space="0" w:color="auto"/>
        <w:bottom w:val="none" w:sz="0" w:space="0" w:color="auto"/>
        <w:right w:val="none" w:sz="0" w:space="0" w:color="auto"/>
      </w:divBdr>
    </w:div>
    <w:div w:id="10180429">
      <w:bodyDiv w:val="1"/>
      <w:marLeft w:val="0"/>
      <w:marRight w:val="0"/>
      <w:marTop w:val="0"/>
      <w:marBottom w:val="0"/>
      <w:divBdr>
        <w:top w:val="none" w:sz="0" w:space="0" w:color="auto"/>
        <w:left w:val="none" w:sz="0" w:space="0" w:color="auto"/>
        <w:bottom w:val="none" w:sz="0" w:space="0" w:color="auto"/>
        <w:right w:val="none" w:sz="0" w:space="0" w:color="auto"/>
      </w:divBdr>
    </w:div>
    <w:div w:id="12344373">
      <w:bodyDiv w:val="1"/>
      <w:marLeft w:val="0"/>
      <w:marRight w:val="0"/>
      <w:marTop w:val="0"/>
      <w:marBottom w:val="0"/>
      <w:divBdr>
        <w:top w:val="none" w:sz="0" w:space="0" w:color="auto"/>
        <w:left w:val="none" w:sz="0" w:space="0" w:color="auto"/>
        <w:bottom w:val="none" w:sz="0" w:space="0" w:color="auto"/>
        <w:right w:val="none" w:sz="0" w:space="0" w:color="auto"/>
      </w:divBdr>
    </w:div>
    <w:div w:id="14380681">
      <w:bodyDiv w:val="1"/>
      <w:marLeft w:val="0"/>
      <w:marRight w:val="0"/>
      <w:marTop w:val="0"/>
      <w:marBottom w:val="0"/>
      <w:divBdr>
        <w:top w:val="none" w:sz="0" w:space="0" w:color="auto"/>
        <w:left w:val="none" w:sz="0" w:space="0" w:color="auto"/>
        <w:bottom w:val="none" w:sz="0" w:space="0" w:color="auto"/>
        <w:right w:val="none" w:sz="0" w:space="0" w:color="auto"/>
      </w:divBdr>
    </w:div>
    <w:div w:id="14889441">
      <w:bodyDiv w:val="1"/>
      <w:marLeft w:val="0"/>
      <w:marRight w:val="0"/>
      <w:marTop w:val="0"/>
      <w:marBottom w:val="0"/>
      <w:divBdr>
        <w:top w:val="none" w:sz="0" w:space="0" w:color="auto"/>
        <w:left w:val="none" w:sz="0" w:space="0" w:color="auto"/>
        <w:bottom w:val="none" w:sz="0" w:space="0" w:color="auto"/>
        <w:right w:val="none" w:sz="0" w:space="0" w:color="auto"/>
      </w:divBdr>
    </w:div>
    <w:div w:id="25255935">
      <w:bodyDiv w:val="1"/>
      <w:marLeft w:val="0"/>
      <w:marRight w:val="0"/>
      <w:marTop w:val="0"/>
      <w:marBottom w:val="0"/>
      <w:divBdr>
        <w:top w:val="none" w:sz="0" w:space="0" w:color="auto"/>
        <w:left w:val="none" w:sz="0" w:space="0" w:color="auto"/>
        <w:bottom w:val="none" w:sz="0" w:space="0" w:color="auto"/>
        <w:right w:val="none" w:sz="0" w:space="0" w:color="auto"/>
      </w:divBdr>
      <w:divsChild>
        <w:div w:id="12418500">
          <w:marLeft w:val="0"/>
          <w:marRight w:val="0"/>
          <w:marTop w:val="0"/>
          <w:marBottom w:val="0"/>
          <w:divBdr>
            <w:top w:val="none" w:sz="0" w:space="0" w:color="auto"/>
            <w:left w:val="none" w:sz="0" w:space="0" w:color="auto"/>
            <w:bottom w:val="none" w:sz="0" w:space="0" w:color="auto"/>
            <w:right w:val="none" w:sz="0" w:space="0" w:color="auto"/>
          </w:divBdr>
        </w:div>
        <w:div w:id="168375676">
          <w:marLeft w:val="0"/>
          <w:marRight w:val="0"/>
          <w:marTop w:val="0"/>
          <w:marBottom w:val="0"/>
          <w:divBdr>
            <w:top w:val="none" w:sz="0" w:space="0" w:color="auto"/>
            <w:left w:val="none" w:sz="0" w:space="0" w:color="auto"/>
            <w:bottom w:val="none" w:sz="0" w:space="0" w:color="auto"/>
            <w:right w:val="none" w:sz="0" w:space="0" w:color="auto"/>
          </w:divBdr>
        </w:div>
        <w:div w:id="866023739">
          <w:marLeft w:val="0"/>
          <w:marRight w:val="0"/>
          <w:marTop w:val="0"/>
          <w:marBottom w:val="0"/>
          <w:divBdr>
            <w:top w:val="none" w:sz="0" w:space="0" w:color="auto"/>
            <w:left w:val="none" w:sz="0" w:space="0" w:color="auto"/>
            <w:bottom w:val="none" w:sz="0" w:space="0" w:color="auto"/>
            <w:right w:val="none" w:sz="0" w:space="0" w:color="auto"/>
          </w:divBdr>
        </w:div>
        <w:div w:id="880941920">
          <w:marLeft w:val="0"/>
          <w:marRight w:val="0"/>
          <w:marTop w:val="0"/>
          <w:marBottom w:val="0"/>
          <w:divBdr>
            <w:top w:val="none" w:sz="0" w:space="0" w:color="auto"/>
            <w:left w:val="none" w:sz="0" w:space="0" w:color="auto"/>
            <w:bottom w:val="none" w:sz="0" w:space="0" w:color="auto"/>
            <w:right w:val="none" w:sz="0" w:space="0" w:color="auto"/>
          </w:divBdr>
        </w:div>
        <w:div w:id="996684967">
          <w:marLeft w:val="0"/>
          <w:marRight w:val="0"/>
          <w:marTop w:val="0"/>
          <w:marBottom w:val="0"/>
          <w:divBdr>
            <w:top w:val="none" w:sz="0" w:space="0" w:color="auto"/>
            <w:left w:val="none" w:sz="0" w:space="0" w:color="auto"/>
            <w:bottom w:val="none" w:sz="0" w:space="0" w:color="auto"/>
            <w:right w:val="none" w:sz="0" w:space="0" w:color="auto"/>
          </w:divBdr>
        </w:div>
        <w:div w:id="1216509852">
          <w:marLeft w:val="0"/>
          <w:marRight w:val="0"/>
          <w:marTop w:val="0"/>
          <w:marBottom w:val="0"/>
          <w:divBdr>
            <w:top w:val="none" w:sz="0" w:space="0" w:color="auto"/>
            <w:left w:val="none" w:sz="0" w:space="0" w:color="auto"/>
            <w:bottom w:val="none" w:sz="0" w:space="0" w:color="auto"/>
            <w:right w:val="none" w:sz="0" w:space="0" w:color="auto"/>
          </w:divBdr>
        </w:div>
        <w:div w:id="1357198812">
          <w:marLeft w:val="0"/>
          <w:marRight w:val="0"/>
          <w:marTop w:val="0"/>
          <w:marBottom w:val="0"/>
          <w:divBdr>
            <w:top w:val="none" w:sz="0" w:space="0" w:color="auto"/>
            <w:left w:val="none" w:sz="0" w:space="0" w:color="auto"/>
            <w:bottom w:val="none" w:sz="0" w:space="0" w:color="auto"/>
            <w:right w:val="none" w:sz="0" w:space="0" w:color="auto"/>
          </w:divBdr>
        </w:div>
        <w:div w:id="1394352909">
          <w:marLeft w:val="0"/>
          <w:marRight w:val="0"/>
          <w:marTop w:val="0"/>
          <w:marBottom w:val="0"/>
          <w:divBdr>
            <w:top w:val="none" w:sz="0" w:space="0" w:color="auto"/>
            <w:left w:val="none" w:sz="0" w:space="0" w:color="auto"/>
            <w:bottom w:val="none" w:sz="0" w:space="0" w:color="auto"/>
            <w:right w:val="none" w:sz="0" w:space="0" w:color="auto"/>
          </w:divBdr>
        </w:div>
        <w:div w:id="1748965603">
          <w:marLeft w:val="0"/>
          <w:marRight w:val="0"/>
          <w:marTop w:val="0"/>
          <w:marBottom w:val="0"/>
          <w:divBdr>
            <w:top w:val="none" w:sz="0" w:space="0" w:color="auto"/>
            <w:left w:val="none" w:sz="0" w:space="0" w:color="auto"/>
            <w:bottom w:val="none" w:sz="0" w:space="0" w:color="auto"/>
            <w:right w:val="none" w:sz="0" w:space="0" w:color="auto"/>
          </w:divBdr>
        </w:div>
      </w:divsChild>
    </w:div>
    <w:div w:id="28729867">
      <w:bodyDiv w:val="1"/>
      <w:marLeft w:val="0"/>
      <w:marRight w:val="0"/>
      <w:marTop w:val="0"/>
      <w:marBottom w:val="0"/>
      <w:divBdr>
        <w:top w:val="none" w:sz="0" w:space="0" w:color="auto"/>
        <w:left w:val="none" w:sz="0" w:space="0" w:color="auto"/>
        <w:bottom w:val="none" w:sz="0" w:space="0" w:color="auto"/>
        <w:right w:val="none" w:sz="0" w:space="0" w:color="auto"/>
      </w:divBdr>
    </w:div>
    <w:div w:id="38550482">
      <w:bodyDiv w:val="1"/>
      <w:marLeft w:val="0"/>
      <w:marRight w:val="0"/>
      <w:marTop w:val="0"/>
      <w:marBottom w:val="0"/>
      <w:divBdr>
        <w:top w:val="none" w:sz="0" w:space="0" w:color="auto"/>
        <w:left w:val="none" w:sz="0" w:space="0" w:color="auto"/>
        <w:bottom w:val="none" w:sz="0" w:space="0" w:color="auto"/>
        <w:right w:val="none" w:sz="0" w:space="0" w:color="auto"/>
      </w:divBdr>
    </w:div>
    <w:div w:id="42677158">
      <w:bodyDiv w:val="1"/>
      <w:marLeft w:val="0"/>
      <w:marRight w:val="0"/>
      <w:marTop w:val="0"/>
      <w:marBottom w:val="0"/>
      <w:divBdr>
        <w:top w:val="none" w:sz="0" w:space="0" w:color="auto"/>
        <w:left w:val="none" w:sz="0" w:space="0" w:color="auto"/>
        <w:bottom w:val="none" w:sz="0" w:space="0" w:color="auto"/>
        <w:right w:val="none" w:sz="0" w:space="0" w:color="auto"/>
      </w:divBdr>
    </w:div>
    <w:div w:id="59794185">
      <w:bodyDiv w:val="1"/>
      <w:marLeft w:val="0"/>
      <w:marRight w:val="0"/>
      <w:marTop w:val="0"/>
      <w:marBottom w:val="0"/>
      <w:divBdr>
        <w:top w:val="none" w:sz="0" w:space="0" w:color="auto"/>
        <w:left w:val="none" w:sz="0" w:space="0" w:color="auto"/>
        <w:bottom w:val="none" w:sz="0" w:space="0" w:color="auto"/>
        <w:right w:val="none" w:sz="0" w:space="0" w:color="auto"/>
      </w:divBdr>
    </w:div>
    <w:div w:id="63257284">
      <w:bodyDiv w:val="1"/>
      <w:marLeft w:val="0"/>
      <w:marRight w:val="0"/>
      <w:marTop w:val="0"/>
      <w:marBottom w:val="0"/>
      <w:divBdr>
        <w:top w:val="none" w:sz="0" w:space="0" w:color="auto"/>
        <w:left w:val="none" w:sz="0" w:space="0" w:color="auto"/>
        <w:bottom w:val="none" w:sz="0" w:space="0" w:color="auto"/>
        <w:right w:val="none" w:sz="0" w:space="0" w:color="auto"/>
      </w:divBdr>
      <w:divsChild>
        <w:div w:id="741292240">
          <w:marLeft w:val="547"/>
          <w:marRight w:val="0"/>
          <w:marTop w:val="82"/>
          <w:marBottom w:val="0"/>
          <w:divBdr>
            <w:top w:val="none" w:sz="0" w:space="0" w:color="auto"/>
            <w:left w:val="none" w:sz="0" w:space="0" w:color="auto"/>
            <w:bottom w:val="none" w:sz="0" w:space="0" w:color="auto"/>
            <w:right w:val="none" w:sz="0" w:space="0" w:color="auto"/>
          </w:divBdr>
        </w:div>
        <w:div w:id="1185286516">
          <w:marLeft w:val="547"/>
          <w:marRight w:val="0"/>
          <w:marTop w:val="82"/>
          <w:marBottom w:val="0"/>
          <w:divBdr>
            <w:top w:val="none" w:sz="0" w:space="0" w:color="auto"/>
            <w:left w:val="none" w:sz="0" w:space="0" w:color="auto"/>
            <w:bottom w:val="none" w:sz="0" w:space="0" w:color="auto"/>
            <w:right w:val="none" w:sz="0" w:space="0" w:color="auto"/>
          </w:divBdr>
        </w:div>
        <w:div w:id="1528372699">
          <w:marLeft w:val="547"/>
          <w:marRight w:val="0"/>
          <w:marTop w:val="82"/>
          <w:marBottom w:val="0"/>
          <w:divBdr>
            <w:top w:val="none" w:sz="0" w:space="0" w:color="auto"/>
            <w:left w:val="none" w:sz="0" w:space="0" w:color="auto"/>
            <w:bottom w:val="none" w:sz="0" w:space="0" w:color="auto"/>
            <w:right w:val="none" w:sz="0" w:space="0" w:color="auto"/>
          </w:divBdr>
        </w:div>
        <w:div w:id="1596596783">
          <w:marLeft w:val="547"/>
          <w:marRight w:val="0"/>
          <w:marTop w:val="82"/>
          <w:marBottom w:val="0"/>
          <w:divBdr>
            <w:top w:val="none" w:sz="0" w:space="0" w:color="auto"/>
            <w:left w:val="none" w:sz="0" w:space="0" w:color="auto"/>
            <w:bottom w:val="none" w:sz="0" w:space="0" w:color="auto"/>
            <w:right w:val="none" w:sz="0" w:space="0" w:color="auto"/>
          </w:divBdr>
        </w:div>
        <w:div w:id="1972124353">
          <w:marLeft w:val="547"/>
          <w:marRight w:val="0"/>
          <w:marTop w:val="82"/>
          <w:marBottom w:val="0"/>
          <w:divBdr>
            <w:top w:val="none" w:sz="0" w:space="0" w:color="auto"/>
            <w:left w:val="none" w:sz="0" w:space="0" w:color="auto"/>
            <w:bottom w:val="none" w:sz="0" w:space="0" w:color="auto"/>
            <w:right w:val="none" w:sz="0" w:space="0" w:color="auto"/>
          </w:divBdr>
        </w:div>
      </w:divsChild>
    </w:div>
    <w:div w:id="63726952">
      <w:bodyDiv w:val="1"/>
      <w:marLeft w:val="0"/>
      <w:marRight w:val="0"/>
      <w:marTop w:val="0"/>
      <w:marBottom w:val="0"/>
      <w:divBdr>
        <w:top w:val="none" w:sz="0" w:space="0" w:color="auto"/>
        <w:left w:val="none" w:sz="0" w:space="0" w:color="auto"/>
        <w:bottom w:val="none" w:sz="0" w:space="0" w:color="auto"/>
        <w:right w:val="none" w:sz="0" w:space="0" w:color="auto"/>
      </w:divBdr>
      <w:divsChild>
        <w:div w:id="1403521625">
          <w:marLeft w:val="0"/>
          <w:marRight w:val="0"/>
          <w:marTop w:val="0"/>
          <w:marBottom w:val="0"/>
          <w:divBdr>
            <w:top w:val="none" w:sz="0" w:space="0" w:color="auto"/>
            <w:left w:val="none" w:sz="0" w:space="0" w:color="auto"/>
            <w:bottom w:val="none" w:sz="0" w:space="0" w:color="auto"/>
            <w:right w:val="none" w:sz="0" w:space="0" w:color="auto"/>
          </w:divBdr>
          <w:divsChild>
            <w:div w:id="237255963">
              <w:marLeft w:val="0"/>
              <w:marRight w:val="0"/>
              <w:marTop w:val="0"/>
              <w:marBottom w:val="0"/>
              <w:divBdr>
                <w:top w:val="none" w:sz="0" w:space="0" w:color="auto"/>
                <w:left w:val="none" w:sz="0" w:space="0" w:color="auto"/>
                <w:bottom w:val="none" w:sz="0" w:space="0" w:color="auto"/>
                <w:right w:val="none" w:sz="0" w:space="0" w:color="auto"/>
              </w:divBdr>
            </w:div>
            <w:div w:id="501969362">
              <w:marLeft w:val="0"/>
              <w:marRight w:val="0"/>
              <w:marTop w:val="0"/>
              <w:marBottom w:val="0"/>
              <w:divBdr>
                <w:top w:val="none" w:sz="0" w:space="0" w:color="auto"/>
                <w:left w:val="none" w:sz="0" w:space="0" w:color="auto"/>
                <w:bottom w:val="none" w:sz="0" w:space="0" w:color="auto"/>
                <w:right w:val="none" w:sz="0" w:space="0" w:color="auto"/>
              </w:divBdr>
            </w:div>
            <w:div w:id="670330913">
              <w:marLeft w:val="0"/>
              <w:marRight w:val="0"/>
              <w:marTop w:val="0"/>
              <w:marBottom w:val="0"/>
              <w:divBdr>
                <w:top w:val="none" w:sz="0" w:space="0" w:color="auto"/>
                <w:left w:val="none" w:sz="0" w:space="0" w:color="auto"/>
                <w:bottom w:val="none" w:sz="0" w:space="0" w:color="auto"/>
                <w:right w:val="none" w:sz="0" w:space="0" w:color="auto"/>
              </w:divBdr>
            </w:div>
            <w:div w:id="12676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38345">
      <w:bodyDiv w:val="1"/>
      <w:marLeft w:val="0"/>
      <w:marRight w:val="0"/>
      <w:marTop w:val="0"/>
      <w:marBottom w:val="0"/>
      <w:divBdr>
        <w:top w:val="none" w:sz="0" w:space="0" w:color="auto"/>
        <w:left w:val="none" w:sz="0" w:space="0" w:color="auto"/>
        <w:bottom w:val="none" w:sz="0" w:space="0" w:color="auto"/>
        <w:right w:val="none" w:sz="0" w:space="0" w:color="auto"/>
      </w:divBdr>
    </w:div>
    <w:div w:id="67306557">
      <w:bodyDiv w:val="1"/>
      <w:marLeft w:val="0"/>
      <w:marRight w:val="0"/>
      <w:marTop w:val="0"/>
      <w:marBottom w:val="0"/>
      <w:divBdr>
        <w:top w:val="none" w:sz="0" w:space="0" w:color="auto"/>
        <w:left w:val="none" w:sz="0" w:space="0" w:color="auto"/>
        <w:bottom w:val="none" w:sz="0" w:space="0" w:color="auto"/>
        <w:right w:val="none" w:sz="0" w:space="0" w:color="auto"/>
      </w:divBdr>
    </w:div>
    <w:div w:id="69545375">
      <w:bodyDiv w:val="1"/>
      <w:marLeft w:val="0"/>
      <w:marRight w:val="0"/>
      <w:marTop w:val="0"/>
      <w:marBottom w:val="0"/>
      <w:divBdr>
        <w:top w:val="none" w:sz="0" w:space="0" w:color="auto"/>
        <w:left w:val="none" w:sz="0" w:space="0" w:color="auto"/>
        <w:bottom w:val="none" w:sz="0" w:space="0" w:color="auto"/>
        <w:right w:val="none" w:sz="0" w:space="0" w:color="auto"/>
      </w:divBdr>
    </w:div>
    <w:div w:id="72508297">
      <w:bodyDiv w:val="1"/>
      <w:marLeft w:val="0"/>
      <w:marRight w:val="0"/>
      <w:marTop w:val="0"/>
      <w:marBottom w:val="0"/>
      <w:divBdr>
        <w:top w:val="none" w:sz="0" w:space="0" w:color="auto"/>
        <w:left w:val="none" w:sz="0" w:space="0" w:color="auto"/>
        <w:bottom w:val="none" w:sz="0" w:space="0" w:color="auto"/>
        <w:right w:val="none" w:sz="0" w:space="0" w:color="auto"/>
      </w:divBdr>
    </w:div>
    <w:div w:id="80033361">
      <w:bodyDiv w:val="1"/>
      <w:marLeft w:val="0"/>
      <w:marRight w:val="0"/>
      <w:marTop w:val="0"/>
      <w:marBottom w:val="0"/>
      <w:divBdr>
        <w:top w:val="none" w:sz="0" w:space="0" w:color="auto"/>
        <w:left w:val="none" w:sz="0" w:space="0" w:color="auto"/>
        <w:bottom w:val="none" w:sz="0" w:space="0" w:color="auto"/>
        <w:right w:val="none" w:sz="0" w:space="0" w:color="auto"/>
      </w:divBdr>
    </w:div>
    <w:div w:id="84377115">
      <w:bodyDiv w:val="1"/>
      <w:marLeft w:val="0"/>
      <w:marRight w:val="0"/>
      <w:marTop w:val="0"/>
      <w:marBottom w:val="0"/>
      <w:divBdr>
        <w:top w:val="none" w:sz="0" w:space="0" w:color="auto"/>
        <w:left w:val="none" w:sz="0" w:space="0" w:color="auto"/>
        <w:bottom w:val="none" w:sz="0" w:space="0" w:color="auto"/>
        <w:right w:val="none" w:sz="0" w:space="0" w:color="auto"/>
      </w:divBdr>
    </w:div>
    <w:div w:id="86001121">
      <w:bodyDiv w:val="1"/>
      <w:marLeft w:val="0"/>
      <w:marRight w:val="0"/>
      <w:marTop w:val="0"/>
      <w:marBottom w:val="0"/>
      <w:divBdr>
        <w:top w:val="none" w:sz="0" w:space="0" w:color="auto"/>
        <w:left w:val="none" w:sz="0" w:space="0" w:color="auto"/>
        <w:bottom w:val="none" w:sz="0" w:space="0" w:color="auto"/>
        <w:right w:val="none" w:sz="0" w:space="0" w:color="auto"/>
      </w:divBdr>
    </w:div>
    <w:div w:id="97871119">
      <w:bodyDiv w:val="1"/>
      <w:marLeft w:val="0"/>
      <w:marRight w:val="0"/>
      <w:marTop w:val="0"/>
      <w:marBottom w:val="0"/>
      <w:divBdr>
        <w:top w:val="none" w:sz="0" w:space="0" w:color="auto"/>
        <w:left w:val="none" w:sz="0" w:space="0" w:color="auto"/>
        <w:bottom w:val="none" w:sz="0" w:space="0" w:color="auto"/>
        <w:right w:val="none" w:sz="0" w:space="0" w:color="auto"/>
      </w:divBdr>
    </w:div>
    <w:div w:id="98138341">
      <w:bodyDiv w:val="1"/>
      <w:marLeft w:val="0"/>
      <w:marRight w:val="0"/>
      <w:marTop w:val="0"/>
      <w:marBottom w:val="0"/>
      <w:divBdr>
        <w:top w:val="none" w:sz="0" w:space="0" w:color="auto"/>
        <w:left w:val="none" w:sz="0" w:space="0" w:color="auto"/>
        <w:bottom w:val="none" w:sz="0" w:space="0" w:color="auto"/>
        <w:right w:val="none" w:sz="0" w:space="0" w:color="auto"/>
      </w:divBdr>
    </w:div>
    <w:div w:id="99692438">
      <w:bodyDiv w:val="1"/>
      <w:marLeft w:val="0"/>
      <w:marRight w:val="0"/>
      <w:marTop w:val="0"/>
      <w:marBottom w:val="0"/>
      <w:divBdr>
        <w:top w:val="none" w:sz="0" w:space="0" w:color="auto"/>
        <w:left w:val="none" w:sz="0" w:space="0" w:color="auto"/>
        <w:bottom w:val="none" w:sz="0" w:space="0" w:color="auto"/>
        <w:right w:val="none" w:sz="0" w:space="0" w:color="auto"/>
      </w:divBdr>
    </w:div>
    <w:div w:id="100615886">
      <w:bodyDiv w:val="1"/>
      <w:marLeft w:val="0"/>
      <w:marRight w:val="0"/>
      <w:marTop w:val="0"/>
      <w:marBottom w:val="0"/>
      <w:divBdr>
        <w:top w:val="none" w:sz="0" w:space="0" w:color="auto"/>
        <w:left w:val="none" w:sz="0" w:space="0" w:color="auto"/>
        <w:bottom w:val="none" w:sz="0" w:space="0" w:color="auto"/>
        <w:right w:val="none" w:sz="0" w:space="0" w:color="auto"/>
      </w:divBdr>
    </w:div>
    <w:div w:id="100734425">
      <w:bodyDiv w:val="1"/>
      <w:marLeft w:val="0"/>
      <w:marRight w:val="0"/>
      <w:marTop w:val="0"/>
      <w:marBottom w:val="0"/>
      <w:divBdr>
        <w:top w:val="none" w:sz="0" w:space="0" w:color="auto"/>
        <w:left w:val="none" w:sz="0" w:space="0" w:color="auto"/>
        <w:bottom w:val="none" w:sz="0" w:space="0" w:color="auto"/>
        <w:right w:val="none" w:sz="0" w:space="0" w:color="auto"/>
      </w:divBdr>
    </w:div>
    <w:div w:id="101998259">
      <w:bodyDiv w:val="1"/>
      <w:marLeft w:val="0"/>
      <w:marRight w:val="0"/>
      <w:marTop w:val="0"/>
      <w:marBottom w:val="0"/>
      <w:divBdr>
        <w:top w:val="none" w:sz="0" w:space="0" w:color="auto"/>
        <w:left w:val="none" w:sz="0" w:space="0" w:color="auto"/>
        <w:bottom w:val="none" w:sz="0" w:space="0" w:color="auto"/>
        <w:right w:val="none" w:sz="0" w:space="0" w:color="auto"/>
      </w:divBdr>
    </w:div>
    <w:div w:id="104007820">
      <w:bodyDiv w:val="1"/>
      <w:marLeft w:val="0"/>
      <w:marRight w:val="0"/>
      <w:marTop w:val="0"/>
      <w:marBottom w:val="0"/>
      <w:divBdr>
        <w:top w:val="none" w:sz="0" w:space="0" w:color="auto"/>
        <w:left w:val="none" w:sz="0" w:space="0" w:color="auto"/>
        <w:bottom w:val="none" w:sz="0" w:space="0" w:color="auto"/>
        <w:right w:val="none" w:sz="0" w:space="0" w:color="auto"/>
      </w:divBdr>
    </w:div>
    <w:div w:id="104157975">
      <w:bodyDiv w:val="1"/>
      <w:marLeft w:val="0"/>
      <w:marRight w:val="0"/>
      <w:marTop w:val="0"/>
      <w:marBottom w:val="0"/>
      <w:divBdr>
        <w:top w:val="none" w:sz="0" w:space="0" w:color="auto"/>
        <w:left w:val="none" w:sz="0" w:space="0" w:color="auto"/>
        <w:bottom w:val="none" w:sz="0" w:space="0" w:color="auto"/>
        <w:right w:val="none" w:sz="0" w:space="0" w:color="auto"/>
      </w:divBdr>
    </w:div>
    <w:div w:id="114183666">
      <w:bodyDiv w:val="1"/>
      <w:marLeft w:val="0"/>
      <w:marRight w:val="0"/>
      <w:marTop w:val="0"/>
      <w:marBottom w:val="0"/>
      <w:divBdr>
        <w:top w:val="none" w:sz="0" w:space="0" w:color="auto"/>
        <w:left w:val="none" w:sz="0" w:space="0" w:color="auto"/>
        <w:bottom w:val="none" w:sz="0" w:space="0" w:color="auto"/>
        <w:right w:val="none" w:sz="0" w:space="0" w:color="auto"/>
      </w:divBdr>
    </w:div>
    <w:div w:id="120079829">
      <w:bodyDiv w:val="1"/>
      <w:marLeft w:val="0"/>
      <w:marRight w:val="0"/>
      <w:marTop w:val="0"/>
      <w:marBottom w:val="0"/>
      <w:divBdr>
        <w:top w:val="none" w:sz="0" w:space="0" w:color="auto"/>
        <w:left w:val="none" w:sz="0" w:space="0" w:color="auto"/>
        <w:bottom w:val="none" w:sz="0" w:space="0" w:color="auto"/>
        <w:right w:val="none" w:sz="0" w:space="0" w:color="auto"/>
      </w:divBdr>
    </w:div>
    <w:div w:id="121579619">
      <w:bodyDiv w:val="1"/>
      <w:marLeft w:val="0"/>
      <w:marRight w:val="0"/>
      <w:marTop w:val="0"/>
      <w:marBottom w:val="0"/>
      <w:divBdr>
        <w:top w:val="none" w:sz="0" w:space="0" w:color="auto"/>
        <w:left w:val="none" w:sz="0" w:space="0" w:color="auto"/>
        <w:bottom w:val="none" w:sz="0" w:space="0" w:color="auto"/>
        <w:right w:val="none" w:sz="0" w:space="0" w:color="auto"/>
      </w:divBdr>
    </w:div>
    <w:div w:id="122239010">
      <w:bodyDiv w:val="1"/>
      <w:marLeft w:val="0"/>
      <w:marRight w:val="0"/>
      <w:marTop w:val="0"/>
      <w:marBottom w:val="0"/>
      <w:divBdr>
        <w:top w:val="none" w:sz="0" w:space="0" w:color="auto"/>
        <w:left w:val="none" w:sz="0" w:space="0" w:color="auto"/>
        <w:bottom w:val="none" w:sz="0" w:space="0" w:color="auto"/>
        <w:right w:val="none" w:sz="0" w:space="0" w:color="auto"/>
      </w:divBdr>
    </w:div>
    <w:div w:id="124742824">
      <w:bodyDiv w:val="1"/>
      <w:marLeft w:val="0"/>
      <w:marRight w:val="0"/>
      <w:marTop w:val="0"/>
      <w:marBottom w:val="0"/>
      <w:divBdr>
        <w:top w:val="none" w:sz="0" w:space="0" w:color="auto"/>
        <w:left w:val="none" w:sz="0" w:space="0" w:color="auto"/>
        <w:bottom w:val="none" w:sz="0" w:space="0" w:color="auto"/>
        <w:right w:val="none" w:sz="0" w:space="0" w:color="auto"/>
      </w:divBdr>
    </w:div>
    <w:div w:id="128716261">
      <w:bodyDiv w:val="1"/>
      <w:marLeft w:val="0"/>
      <w:marRight w:val="0"/>
      <w:marTop w:val="0"/>
      <w:marBottom w:val="0"/>
      <w:divBdr>
        <w:top w:val="none" w:sz="0" w:space="0" w:color="auto"/>
        <w:left w:val="none" w:sz="0" w:space="0" w:color="auto"/>
        <w:bottom w:val="none" w:sz="0" w:space="0" w:color="auto"/>
        <w:right w:val="none" w:sz="0" w:space="0" w:color="auto"/>
      </w:divBdr>
    </w:div>
    <w:div w:id="140972223">
      <w:bodyDiv w:val="1"/>
      <w:marLeft w:val="0"/>
      <w:marRight w:val="0"/>
      <w:marTop w:val="0"/>
      <w:marBottom w:val="0"/>
      <w:divBdr>
        <w:top w:val="none" w:sz="0" w:space="0" w:color="auto"/>
        <w:left w:val="none" w:sz="0" w:space="0" w:color="auto"/>
        <w:bottom w:val="none" w:sz="0" w:space="0" w:color="auto"/>
        <w:right w:val="none" w:sz="0" w:space="0" w:color="auto"/>
      </w:divBdr>
    </w:div>
    <w:div w:id="144785275">
      <w:bodyDiv w:val="1"/>
      <w:marLeft w:val="0"/>
      <w:marRight w:val="0"/>
      <w:marTop w:val="0"/>
      <w:marBottom w:val="0"/>
      <w:divBdr>
        <w:top w:val="none" w:sz="0" w:space="0" w:color="auto"/>
        <w:left w:val="none" w:sz="0" w:space="0" w:color="auto"/>
        <w:bottom w:val="none" w:sz="0" w:space="0" w:color="auto"/>
        <w:right w:val="none" w:sz="0" w:space="0" w:color="auto"/>
      </w:divBdr>
    </w:div>
    <w:div w:id="145097469">
      <w:bodyDiv w:val="1"/>
      <w:marLeft w:val="2829"/>
      <w:marRight w:val="2600"/>
      <w:marTop w:val="0"/>
      <w:marBottom w:val="0"/>
      <w:divBdr>
        <w:top w:val="none" w:sz="0" w:space="0" w:color="auto"/>
        <w:left w:val="none" w:sz="0" w:space="0" w:color="auto"/>
        <w:bottom w:val="none" w:sz="0" w:space="0" w:color="auto"/>
        <w:right w:val="none" w:sz="0" w:space="0" w:color="auto"/>
      </w:divBdr>
    </w:div>
    <w:div w:id="148442649">
      <w:bodyDiv w:val="1"/>
      <w:marLeft w:val="0"/>
      <w:marRight w:val="0"/>
      <w:marTop w:val="0"/>
      <w:marBottom w:val="0"/>
      <w:divBdr>
        <w:top w:val="none" w:sz="0" w:space="0" w:color="auto"/>
        <w:left w:val="none" w:sz="0" w:space="0" w:color="auto"/>
        <w:bottom w:val="none" w:sz="0" w:space="0" w:color="auto"/>
        <w:right w:val="none" w:sz="0" w:space="0" w:color="auto"/>
      </w:divBdr>
    </w:div>
    <w:div w:id="155658235">
      <w:bodyDiv w:val="1"/>
      <w:marLeft w:val="0"/>
      <w:marRight w:val="0"/>
      <w:marTop w:val="0"/>
      <w:marBottom w:val="0"/>
      <w:divBdr>
        <w:top w:val="none" w:sz="0" w:space="0" w:color="auto"/>
        <w:left w:val="none" w:sz="0" w:space="0" w:color="auto"/>
        <w:bottom w:val="none" w:sz="0" w:space="0" w:color="auto"/>
        <w:right w:val="none" w:sz="0" w:space="0" w:color="auto"/>
      </w:divBdr>
      <w:divsChild>
        <w:div w:id="1143815242">
          <w:blockQuote w:val="1"/>
          <w:marLeft w:val="75"/>
          <w:marRight w:val="0"/>
          <w:marTop w:val="100"/>
          <w:marBottom w:val="100"/>
          <w:divBdr>
            <w:top w:val="none" w:sz="0" w:space="0" w:color="auto"/>
            <w:left w:val="single" w:sz="12" w:space="4" w:color="5167C6"/>
            <w:bottom w:val="none" w:sz="0" w:space="0" w:color="auto"/>
            <w:right w:val="none" w:sz="0" w:space="0" w:color="auto"/>
          </w:divBdr>
        </w:div>
      </w:divsChild>
    </w:div>
    <w:div w:id="156727721">
      <w:bodyDiv w:val="1"/>
      <w:marLeft w:val="0"/>
      <w:marRight w:val="0"/>
      <w:marTop w:val="0"/>
      <w:marBottom w:val="0"/>
      <w:divBdr>
        <w:top w:val="none" w:sz="0" w:space="0" w:color="auto"/>
        <w:left w:val="none" w:sz="0" w:space="0" w:color="auto"/>
        <w:bottom w:val="none" w:sz="0" w:space="0" w:color="auto"/>
        <w:right w:val="none" w:sz="0" w:space="0" w:color="auto"/>
      </w:divBdr>
    </w:div>
    <w:div w:id="161898984">
      <w:bodyDiv w:val="1"/>
      <w:marLeft w:val="0"/>
      <w:marRight w:val="0"/>
      <w:marTop w:val="0"/>
      <w:marBottom w:val="0"/>
      <w:divBdr>
        <w:top w:val="none" w:sz="0" w:space="0" w:color="auto"/>
        <w:left w:val="none" w:sz="0" w:space="0" w:color="auto"/>
        <w:bottom w:val="none" w:sz="0" w:space="0" w:color="auto"/>
        <w:right w:val="none" w:sz="0" w:space="0" w:color="auto"/>
      </w:divBdr>
    </w:div>
    <w:div w:id="163132727">
      <w:bodyDiv w:val="1"/>
      <w:marLeft w:val="0"/>
      <w:marRight w:val="0"/>
      <w:marTop w:val="0"/>
      <w:marBottom w:val="0"/>
      <w:divBdr>
        <w:top w:val="none" w:sz="0" w:space="0" w:color="auto"/>
        <w:left w:val="none" w:sz="0" w:space="0" w:color="auto"/>
        <w:bottom w:val="none" w:sz="0" w:space="0" w:color="auto"/>
        <w:right w:val="none" w:sz="0" w:space="0" w:color="auto"/>
      </w:divBdr>
    </w:div>
    <w:div w:id="202714057">
      <w:bodyDiv w:val="1"/>
      <w:marLeft w:val="0"/>
      <w:marRight w:val="0"/>
      <w:marTop w:val="0"/>
      <w:marBottom w:val="0"/>
      <w:divBdr>
        <w:top w:val="none" w:sz="0" w:space="0" w:color="auto"/>
        <w:left w:val="none" w:sz="0" w:space="0" w:color="auto"/>
        <w:bottom w:val="none" w:sz="0" w:space="0" w:color="auto"/>
        <w:right w:val="none" w:sz="0" w:space="0" w:color="auto"/>
      </w:divBdr>
    </w:div>
    <w:div w:id="205874413">
      <w:bodyDiv w:val="1"/>
      <w:marLeft w:val="0"/>
      <w:marRight w:val="0"/>
      <w:marTop w:val="0"/>
      <w:marBottom w:val="0"/>
      <w:divBdr>
        <w:top w:val="none" w:sz="0" w:space="0" w:color="auto"/>
        <w:left w:val="none" w:sz="0" w:space="0" w:color="auto"/>
        <w:bottom w:val="none" w:sz="0" w:space="0" w:color="auto"/>
        <w:right w:val="none" w:sz="0" w:space="0" w:color="auto"/>
      </w:divBdr>
    </w:div>
    <w:div w:id="212280865">
      <w:bodyDiv w:val="1"/>
      <w:marLeft w:val="0"/>
      <w:marRight w:val="0"/>
      <w:marTop w:val="0"/>
      <w:marBottom w:val="0"/>
      <w:divBdr>
        <w:top w:val="none" w:sz="0" w:space="0" w:color="auto"/>
        <w:left w:val="none" w:sz="0" w:space="0" w:color="auto"/>
        <w:bottom w:val="none" w:sz="0" w:space="0" w:color="auto"/>
        <w:right w:val="none" w:sz="0" w:space="0" w:color="auto"/>
      </w:divBdr>
    </w:div>
    <w:div w:id="213003147">
      <w:bodyDiv w:val="1"/>
      <w:marLeft w:val="0"/>
      <w:marRight w:val="0"/>
      <w:marTop w:val="0"/>
      <w:marBottom w:val="0"/>
      <w:divBdr>
        <w:top w:val="none" w:sz="0" w:space="0" w:color="auto"/>
        <w:left w:val="none" w:sz="0" w:space="0" w:color="auto"/>
        <w:bottom w:val="none" w:sz="0" w:space="0" w:color="auto"/>
        <w:right w:val="none" w:sz="0" w:space="0" w:color="auto"/>
      </w:divBdr>
    </w:div>
    <w:div w:id="214659391">
      <w:bodyDiv w:val="1"/>
      <w:marLeft w:val="0"/>
      <w:marRight w:val="0"/>
      <w:marTop w:val="0"/>
      <w:marBottom w:val="0"/>
      <w:divBdr>
        <w:top w:val="none" w:sz="0" w:space="0" w:color="auto"/>
        <w:left w:val="none" w:sz="0" w:space="0" w:color="auto"/>
        <w:bottom w:val="none" w:sz="0" w:space="0" w:color="auto"/>
        <w:right w:val="none" w:sz="0" w:space="0" w:color="auto"/>
      </w:divBdr>
    </w:div>
    <w:div w:id="218980027">
      <w:bodyDiv w:val="1"/>
      <w:marLeft w:val="0"/>
      <w:marRight w:val="0"/>
      <w:marTop w:val="0"/>
      <w:marBottom w:val="0"/>
      <w:divBdr>
        <w:top w:val="none" w:sz="0" w:space="0" w:color="auto"/>
        <w:left w:val="none" w:sz="0" w:space="0" w:color="auto"/>
        <w:bottom w:val="none" w:sz="0" w:space="0" w:color="auto"/>
        <w:right w:val="none" w:sz="0" w:space="0" w:color="auto"/>
      </w:divBdr>
    </w:div>
    <w:div w:id="218981028">
      <w:bodyDiv w:val="1"/>
      <w:marLeft w:val="0"/>
      <w:marRight w:val="0"/>
      <w:marTop w:val="0"/>
      <w:marBottom w:val="0"/>
      <w:divBdr>
        <w:top w:val="none" w:sz="0" w:space="0" w:color="auto"/>
        <w:left w:val="none" w:sz="0" w:space="0" w:color="auto"/>
        <w:bottom w:val="none" w:sz="0" w:space="0" w:color="auto"/>
        <w:right w:val="none" w:sz="0" w:space="0" w:color="auto"/>
      </w:divBdr>
    </w:div>
    <w:div w:id="220144115">
      <w:bodyDiv w:val="1"/>
      <w:marLeft w:val="0"/>
      <w:marRight w:val="0"/>
      <w:marTop w:val="0"/>
      <w:marBottom w:val="0"/>
      <w:divBdr>
        <w:top w:val="none" w:sz="0" w:space="0" w:color="auto"/>
        <w:left w:val="none" w:sz="0" w:space="0" w:color="auto"/>
        <w:bottom w:val="none" w:sz="0" w:space="0" w:color="auto"/>
        <w:right w:val="none" w:sz="0" w:space="0" w:color="auto"/>
      </w:divBdr>
    </w:div>
    <w:div w:id="220336012">
      <w:bodyDiv w:val="1"/>
      <w:marLeft w:val="0"/>
      <w:marRight w:val="0"/>
      <w:marTop w:val="0"/>
      <w:marBottom w:val="0"/>
      <w:divBdr>
        <w:top w:val="none" w:sz="0" w:space="0" w:color="auto"/>
        <w:left w:val="none" w:sz="0" w:space="0" w:color="auto"/>
        <w:bottom w:val="none" w:sz="0" w:space="0" w:color="auto"/>
        <w:right w:val="none" w:sz="0" w:space="0" w:color="auto"/>
      </w:divBdr>
    </w:div>
    <w:div w:id="221335342">
      <w:bodyDiv w:val="1"/>
      <w:marLeft w:val="0"/>
      <w:marRight w:val="0"/>
      <w:marTop w:val="0"/>
      <w:marBottom w:val="0"/>
      <w:divBdr>
        <w:top w:val="none" w:sz="0" w:space="0" w:color="auto"/>
        <w:left w:val="none" w:sz="0" w:space="0" w:color="auto"/>
        <w:bottom w:val="none" w:sz="0" w:space="0" w:color="auto"/>
        <w:right w:val="none" w:sz="0" w:space="0" w:color="auto"/>
      </w:divBdr>
    </w:div>
    <w:div w:id="225800628">
      <w:bodyDiv w:val="1"/>
      <w:marLeft w:val="0"/>
      <w:marRight w:val="0"/>
      <w:marTop w:val="0"/>
      <w:marBottom w:val="0"/>
      <w:divBdr>
        <w:top w:val="none" w:sz="0" w:space="0" w:color="auto"/>
        <w:left w:val="none" w:sz="0" w:space="0" w:color="auto"/>
        <w:bottom w:val="none" w:sz="0" w:space="0" w:color="auto"/>
        <w:right w:val="none" w:sz="0" w:space="0" w:color="auto"/>
      </w:divBdr>
      <w:divsChild>
        <w:div w:id="91979228">
          <w:marLeft w:val="0"/>
          <w:marRight w:val="0"/>
          <w:marTop w:val="0"/>
          <w:marBottom w:val="0"/>
          <w:divBdr>
            <w:top w:val="none" w:sz="0" w:space="0" w:color="auto"/>
            <w:left w:val="none" w:sz="0" w:space="0" w:color="auto"/>
            <w:bottom w:val="none" w:sz="0" w:space="0" w:color="auto"/>
            <w:right w:val="none" w:sz="0" w:space="0" w:color="auto"/>
          </w:divBdr>
          <w:divsChild>
            <w:div w:id="87847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117113">
      <w:bodyDiv w:val="1"/>
      <w:marLeft w:val="0"/>
      <w:marRight w:val="0"/>
      <w:marTop w:val="0"/>
      <w:marBottom w:val="0"/>
      <w:divBdr>
        <w:top w:val="none" w:sz="0" w:space="0" w:color="auto"/>
        <w:left w:val="none" w:sz="0" w:space="0" w:color="auto"/>
        <w:bottom w:val="none" w:sz="0" w:space="0" w:color="auto"/>
        <w:right w:val="none" w:sz="0" w:space="0" w:color="auto"/>
      </w:divBdr>
    </w:div>
    <w:div w:id="227114765">
      <w:bodyDiv w:val="1"/>
      <w:marLeft w:val="0"/>
      <w:marRight w:val="0"/>
      <w:marTop w:val="0"/>
      <w:marBottom w:val="0"/>
      <w:divBdr>
        <w:top w:val="none" w:sz="0" w:space="0" w:color="auto"/>
        <w:left w:val="none" w:sz="0" w:space="0" w:color="auto"/>
        <w:bottom w:val="none" w:sz="0" w:space="0" w:color="auto"/>
        <w:right w:val="none" w:sz="0" w:space="0" w:color="auto"/>
      </w:divBdr>
      <w:divsChild>
        <w:div w:id="1926573129">
          <w:marLeft w:val="0"/>
          <w:marRight w:val="0"/>
          <w:marTop w:val="0"/>
          <w:marBottom w:val="0"/>
          <w:divBdr>
            <w:top w:val="none" w:sz="0" w:space="0" w:color="auto"/>
            <w:left w:val="none" w:sz="0" w:space="0" w:color="auto"/>
            <w:bottom w:val="none" w:sz="0" w:space="0" w:color="auto"/>
            <w:right w:val="none" w:sz="0" w:space="0" w:color="auto"/>
          </w:divBdr>
        </w:div>
      </w:divsChild>
    </w:div>
    <w:div w:id="227499767">
      <w:bodyDiv w:val="1"/>
      <w:marLeft w:val="0"/>
      <w:marRight w:val="0"/>
      <w:marTop w:val="0"/>
      <w:marBottom w:val="0"/>
      <w:divBdr>
        <w:top w:val="none" w:sz="0" w:space="0" w:color="auto"/>
        <w:left w:val="none" w:sz="0" w:space="0" w:color="auto"/>
        <w:bottom w:val="none" w:sz="0" w:space="0" w:color="auto"/>
        <w:right w:val="none" w:sz="0" w:space="0" w:color="auto"/>
      </w:divBdr>
    </w:div>
    <w:div w:id="228460063">
      <w:bodyDiv w:val="1"/>
      <w:marLeft w:val="0"/>
      <w:marRight w:val="0"/>
      <w:marTop w:val="0"/>
      <w:marBottom w:val="0"/>
      <w:divBdr>
        <w:top w:val="none" w:sz="0" w:space="0" w:color="auto"/>
        <w:left w:val="none" w:sz="0" w:space="0" w:color="auto"/>
        <w:bottom w:val="none" w:sz="0" w:space="0" w:color="auto"/>
        <w:right w:val="none" w:sz="0" w:space="0" w:color="auto"/>
      </w:divBdr>
    </w:div>
    <w:div w:id="231742831">
      <w:bodyDiv w:val="1"/>
      <w:marLeft w:val="0"/>
      <w:marRight w:val="0"/>
      <w:marTop w:val="0"/>
      <w:marBottom w:val="0"/>
      <w:divBdr>
        <w:top w:val="none" w:sz="0" w:space="0" w:color="auto"/>
        <w:left w:val="none" w:sz="0" w:space="0" w:color="auto"/>
        <w:bottom w:val="none" w:sz="0" w:space="0" w:color="auto"/>
        <w:right w:val="none" w:sz="0" w:space="0" w:color="auto"/>
      </w:divBdr>
    </w:div>
    <w:div w:id="233052238">
      <w:bodyDiv w:val="1"/>
      <w:marLeft w:val="0"/>
      <w:marRight w:val="0"/>
      <w:marTop w:val="0"/>
      <w:marBottom w:val="0"/>
      <w:divBdr>
        <w:top w:val="none" w:sz="0" w:space="0" w:color="auto"/>
        <w:left w:val="none" w:sz="0" w:space="0" w:color="auto"/>
        <w:bottom w:val="none" w:sz="0" w:space="0" w:color="auto"/>
        <w:right w:val="none" w:sz="0" w:space="0" w:color="auto"/>
      </w:divBdr>
    </w:div>
    <w:div w:id="233123473">
      <w:bodyDiv w:val="1"/>
      <w:marLeft w:val="0"/>
      <w:marRight w:val="0"/>
      <w:marTop w:val="0"/>
      <w:marBottom w:val="0"/>
      <w:divBdr>
        <w:top w:val="none" w:sz="0" w:space="0" w:color="auto"/>
        <w:left w:val="none" w:sz="0" w:space="0" w:color="auto"/>
        <w:bottom w:val="none" w:sz="0" w:space="0" w:color="auto"/>
        <w:right w:val="none" w:sz="0" w:space="0" w:color="auto"/>
      </w:divBdr>
    </w:div>
    <w:div w:id="234320358">
      <w:bodyDiv w:val="1"/>
      <w:marLeft w:val="0"/>
      <w:marRight w:val="0"/>
      <w:marTop w:val="0"/>
      <w:marBottom w:val="0"/>
      <w:divBdr>
        <w:top w:val="none" w:sz="0" w:space="0" w:color="auto"/>
        <w:left w:val="none" w:sz="0" w:space="0" w:color="auto"/>
        <w:bottom w:val="none" w:sz="0" w:space="0" w:color="auto"/>
        <w:right w:val="none" w:sz="0" w:space="0" w:color="auto"/>
      </w:divBdr>
    </w:div>
    <w:div w:id="234828866">
      <w:bodyDiv w:val="1"/>
      <w:marLeft w:val="0"/>
      <w:marRight w:val="0"/>
      <w:marTop w:val="0"/>
      <w:marBottom w:val="0"/>
      <w:divBdr>
        <w:top w:val="none" w:sz="0" w:space="0" w:color="auto"/>
        <w:left w:val="none" w:sz="0" w:space="0" w:color="auto"/>
        <w:bottom w:val="none" w:sz="0" w:space="0" w:color="auto"/>
        <w:right w:val="none" w:sz="0" w:space="0" w:color="auto"/>
      </w:divBdr>
    </w:div>
    <w:div w:id="237132124">
      <w:bodyDiv w:val="1"/>
      <w:marLeft w:val="0"/>
      <w:marRight w:val="0"/>
      <w:marTop w:val="0"/>
      <w:marBottom w:val="0"/>
      <w:divBdr>
        <w:top w:val="none" w:sz="0" w:space="0" w:color="auto"/>
        <w:left w:val="none" w:sz="0" w:space="0" w:color="auto"/>
        <w:bottom w:val="none" w:sz="0" w:space="0" w:color="auto"/>
        <w:right w:val="none" w:sz="0" w:space="0" w:color="auto"/>
      </w:divBdr>
    </w:div>
    <w:div w:id="240481449">
      <w:bodyDiv w:val="1"/>
      <w:marLeft w:val="0"/>
      <w:marRight w:val="0"/>
      <w:marTop w:val="0"/>
      <w:marBottom w:val="0"/>
      <w:divBdr>
        <w:top w:val="none" w:sz="0" w:space="0" w:color="auto"/>
        <w:left w:val="none" w:sz="0" w:space="0" w:color="auto"/>
        <w:bottom w:val="none" w:sz="0" w:space="0" w:color="auto"/>
        <w:right w:val="none" w:sz="0" w:space="0" w:color="auto"/>
      </w:divBdr>
    </w:div>
    <w:div w:id="245498944">
      <w:bodyDiv w:val="1"/>
      <w:marLeft w:val="0"/>
      <w:marRight w:val="0"/>
      <w:marTop w:val="0"/>
      <w:marBottom w:val="0"/>
      <w:divBdr>
        <w:top w:val="none" w:sz="0" w:space="0" w:color="auto"/>
        <w:left w:val="none" w:sz="0" w:space="0" w:color="auto"/>
        <w:bottom w:val="none" w:sz="0" w:space="0" w:color="auto"/>
        <w:right w:val="none" w:sz="0" w:space="0" w:color="auto"/>
      </w:divBdr>
    </w:div>
    <w:div w:id="251088184">
      <w:bodyDiv w:val="1"/>
      <w:marLeft w:val="0"/>
      <w:marRight w:val="0"/>
      <w:marTop w:val="0"/>
      <w:marBottom w:val="0"/>
      <w:divBdr>
        <w:top w:val="none" w:sz="0" w:space="0" w:color="auto"/>
        <w:left w:val="none" w:sz="0" w:space="0" w:color="auto"/>
        <w:bottom w:val="none" w:sz="0" w:space="0" w:color="auto"/>
        <w:right w:val="none" w:sz="0" w:space="0" w:color="auto"/>
      </w:divBdr>
    </w:div>
    <w:div w:id="251283286">
      <w:bodyDiv w:val="1"/>
      <w:marLeft w:val="0"/>
      <w:marRight w:val="0"/>
      <w:marTop w:val="0"/>
      <w:marBottom w:val="0"/>
      <w:divBdr>
        <w:top w:val="none" w:sz="0" w:space="0" w:color="auto"/>
        <w:left w:val="none" w:sz="0" w:space="0" w:color="auto"/>
        <w:bottom w:val="none" w:sz="0" w:space="0" w:color="auto"/>
        <w:right w:val="none" w:sz="0" w:space="0" w:color="auto"/>
      </w:divBdr>
    </w:div>
    <w:div w:id="256253166">
      <w:bodyDiv w:val="1"/>
      <w:marLeft w:val="0"/>
      <w:marRight w:val="0"/>
      <w:marTop w:val="0"/>
      <w:marBottom w:val="0"/>
      <w:divBdr>
        <w:top w:val="none" w:sz="0" w:space="0" w:color="auto"/>
        <w:left w:val="none" w:sz="0" w:space="0" w:color="auto"/>
        <w:bottom w:val="none" w:sz="0" w:space="0" w:color="auto"/>
        <w:right w:val="none" w:sz="0" w:space="0" w:color="auto"/>
      </w:divBdr>
    </w:div>
    <w:div w:id="262960877">
      <w:bodyDiv w:val="1"/>
      <w:marLeft w:val="0"/>
      <w:marRight w:val="0"/>
      <w:marTop w:val="0"/>
      <w:marBottom w:val="0"/>
      <w:divBdr>
        <w:top w:val="none" w:sz="0" w:space="0" w:color="auto"/>
        <w:left w:val="none" w:sz="0" w:space="0" w:color="auto"/>
        <w:bottom w:val="none" w:sz="0" w:space="0" w:color="auto"/>
        <w:right w:val="none" w:sz="0" w:space="0" w:color="auto"/>
      </w:divBdr>
    </w:div>
    <w:div w:id="264848917">
      <w:bodyDiv w:val="1"/>
      <w:marLeft w:val="0"/>
      <w:marRight w:val="0"/>
      <w:marTop w:val="0"/>
      <w:marBottom w:val="0"/>
      <w:divBdr>
        <w:top w:val="none" w:sz="0" w:space="0" w:color="auto"/>
        <w:left w:val="none" w:sz="0" w:space="0" w:color="auto"/>
        <w:bottom w:val="none" w:sz="0" w:space="0" w:color="auto"/>
        <w:right w:val="none" w:sz="0" w:space="0" w:color="auto"/>
      </w:divBdr>
    </w:div>
    <w:div w:id="265038623">
      <w:bodyDiv w:val="1"/>
      <w:marLeft w:val="0"/>
      <w:marRight w:val="0"/>
      <w:marTop w:val="0"/>
      <w:marBottom w:val="0"/>
      <w:divBdr>
        <w:top w:val="none" w:sz="0" w:space="0" w:color="auto"/>
        <w:left w:val="none" w:sz="0" w:space="0" w:color="auto"/>
        <w:bottom w:val="none" w:sz="0" w:space="0" w:color="auto"/>
        <w:right w:val="none" w:sz="0" w:space="0" w:color="auto"/>
      </w:divBdr>
    </w:div>
    <w:div w:id="274413842">
      <w:bodyDiv w:val="1"/>
      <w:marLeft w:val="0"/>
      <w:marRight w:val="0"/>
      <w:marTop w:val="0"/>
      <w:marBottom w:val="0"/>
      <w:divBdr>
        <w:top w:val="none" w:sz="0" w:space="0" w:color="auto"/>
        <w:left w:val="none" w:sz="0" w:space="0" w:color="auto"/>
        <w:bottom w:val="none" w:sz="0" w:space="0" w:color="auto"/>
        <w:right w:val="none" w:sz="0" w:space="0" w:color="auto"/>
      </w:divBdr>
    </w:div>
    <w:div w:id="274677344">
      <w:bodyDiv w:val="1"/>
      <w:marLeft w:val="0"/>
      <w:marRight w:val="0"/>
      <w:marTop w:val="0"/>
      <w:marBottom w:val="0"/>
      <w:divBdr>
        <w:top w:val="none" w:sz="0" w:space="0" w:color="auto"/>
        <w:left w:val="none" w:sz="0" w:space="0" w:color="auto"/>
        <w:bottom w:val="none" w:sz="0" w:space="0" w:color="auto"/>
        <w:right w:val="none" w:sz="0" w:space="0" w:color="auto"/>
      </w:divBdr>
    </w:div>
    <w:div w:id="275675372">
      <w:bodyDiv w:val="1"/>
      <w:marLeft w:val="0"/>
      <w:marRight w:val="0"/>
      <w:marTop w:val="0"/>
      <w:marBottom w:val="0"/>
      <w:divBdr>
        <w:top w:val="none" w:sz="0" w:space="0" w:color="auto"/>
        <w:left w:val="none" w:sz="0" w:space="0" w:color="auto"/>
        <w:bottom w:val="none" w:sz="0" w:space="0" w:color="auto"/>
        <w:right w:val="none" w:sz="0" w:space="0" w:color="auto"/>
      </w:divBdr>
    </w:div>
    <w:div w:id="277569988">
      <w:bodyDiv w:val="1"/>
      <w:marLeft w:val="0"/>
      <w:marRight w:val="0"/>
      <w:marTop w:val="0"/>
      <w:marBottom w:val="0"/>
      <w:divBdr>
        <w:top w:val="none" w:sz="0" w:space="0" w:color="auto"/>
        <w:left w:val="none" w:sz="0" w:space="0" w:color="auto"/>
        <w:bottom w:val="none" w:sz="0" w:space="0" w:color="auto"/>
        <w:right w:val="none" w:sz="0" w:space="0" w:color="auto"/>
      </w:divBdr>
    </w:div>
    <w:div w:id="278921704">
      <w:bodyDiv w:val="1"/>
      <w:marLeft w:val="0"/>
      <w:marRight w:val="0"/>
      <w:marTop w:val="0"/>
      <w:marBottom w:val="0"/>
      <w:divBdr>
        <w:top w:val="none" w:sz="0" w:space="0" w:color="auto"/>
        <w:left w:val="none" w:sz="0" w:space="0" w:color="auto"/>
        <w:bottom w:val="none" w:sz="0" w:space="0" w:color="auto"/>
        <w:right w:val="none" w:sz="0" w:space="0" w:color="auto"/>
      </w:divBdr>
    </w:div>
    <w:div w:id="279847191">
      <w:bodyDiv w:val="1"/>
      <w:marLeft w:val="0"/>
      <w:marRight w:val="0"/>
      <w:marTop w:val="0"/>
      <w:marBottom w:val="0"/>
      <w:divBdr>
        <w:top w:val="none" w:sz="0" w:space="0" w:color="auto"/>
        <w:left w:val="none" w:sz="0" w:space="0" w:color="auto"/>
        <w:bottom w:val="none" w:sz="0" w:space="0" w:color="auto"/>
        <w:right w:val="none" w:sz="0" w:space="0" w:color="auto"/>
      </w:divBdr>
    </w:div>
    <w:div w:id="280306341">
      <w:bodyDiv w:val="1"/>
      <w:marLeft w:val="0"/>
      <w:marRight w:val="0"/>
      <w:marTop w:val="0"/>
      <w:marBottom w:val="0"/>
      <w:divBdr>
        <w:top w:val="none" w:sz="0" w:space="0" w:color="auto"/>
        <w:left w:val="none" w:sz="0" w:space="0" w:color="auto"/>
        <w:bottom w:val="none" w:sz="0" w:space="0" w:color="auto"/>
        <w:right w:val="none" w:sz="0" w:space="0" w:color="auto"/>
      </w:divBdr>
      <w:divsChild>
        <w:div w:id="163863772">
          <w:marLeft w:val="0"/>
          <w:marRight w:val="0"/>
          <w:marTop w:val="0"/>
          <w:marBottom w:val="0"/>
          <w:divBdr>
            <w:top w:val="none" w:sz="0" w:space="0" w:color="auto"/>
            <w:left w:val="none" w:sz="0" w:space="0" w:color="auto"/>
            <w:bottom w:val="none" w:sz="0" w:space="0" w:color="auto"/>
            <w:right w:val="none" w:sz="0" w:space="0" w:color="auto"/>
          </w:divBdr>
        </w:div>
      </w:divsChild>
    </w:div>
    <w:div w:id="280693481">
      <w:bodyDiv w:val="1"/>
      <w:marLeft w:val="0"/>
      <w:marRight w:val="0"/>
      <w:marTop w:val="0"/>
      <w:marBottom w:val="0"/>
      <w:divBdr>
        <w:top w:val="none" w:sz="0" w:space="0" w:color="auto"/>
        <w:left w:val="none" w:sz="0" w:space="0" w:color="auto"/>
        <w:bottom w:val="none" w:sz="0" w:space="0" w:color="auto"/>
        <w:right w:val="none" w:sz="0" w:space="0" w:color="auto"/>
      </w:divBdr>
    </w:div>
    <w:div w:id="282347054">
      <w:bodyDiv w:val="1"/>
      <w:marLeft w:val="0"/>
      <w:marRight w:val="0"/>
      <w:marTop w:val="0"/>
      <w:marBottom w:val="0"/>
      <w:divBdr>
        <w:top w:val="none" w:sz="0" w:space="0" w:color="auto"/>
        <w:left w:val="none" w:sz="0" w:space="0" w:color="auto"/>
        <w:bottom w:val="none" w:sz="0" w:space="0" w:color="auto"/>
        <w:right w:val="none" w:sz="0" w:space="0" w:color="auto"/>
      </w:divBdr>
    </w:div>
    <w:div w:id="283191932">
      <w:bodyDiv w:val="1"/>
      <w:marLeft w:val="0"/>
      <w:marRight w:val="0"/>
      <w:marTop w:val="0"/>
      <w:marBottom w:val="0"/>
      <w:divBdr>
        <w:top w:val="none" w:sz="0" w:space="0" w:color="auto"/>
        <w:left w:val="none" w:sz="0" w:space="0" w:color="auto"/>
        <w:bottom w:val="none" w:sz="0" w:space="0" w:color="auto"/>
        <w:right w:val="none" w:sz="0" w:space="0" w:color="auto"/>
      </w:divBdr>
    </w:div>
    <w:div w:id="287518718">
      <w:bodyDiv w:val="1"/>
      <w:marLeft w:val="0"/>
      <w:marRight w:val="0"/>
      <w:marTop w:val="0"/>
      <w:marBottom w:val="0"/>
      <w:divBdr>
        <w:top w:val="none" w:sz="0" w:space="0" w:color="auto"/>
        <w:left w:val="none" w:sz="0" w:space="0" w:color="auto"/>
        <w:bottom w:val="none" w:sz="0" w:space="0" w:color="auto"/>
        <w:right w:val="none" w:sz="0" w:space="0" w:color="auto"/>
      </w:divBdr>
    </w:div>
    <w:div w:id="297608434">
      <w:bodyDiv w:val="1"/>
      <w:marLeft w:val="0"/>
      <w:marRight w:val="0"/>
      <w:marTop w:val="0"/>
      <w:marBottom w:val="0"/>
      <w:divBdr>
        <w:top w:val="none" w:sz="0" w:space="0" w:color="auto"/>
        <w:left w:val="none" w:sz="0" w:space="0" w:color="auto"/>
        <w:bottom w:val="none" w:sz="0" w:space="0" w:color="auto"/>
        <w:right w:val="none" w:sz="0" w:space="0" w:color="auto"/>
      </w:divBdr>
    </w:div>
    <w:div w:id="298270085">
      <w:bodyDiv w:val="1"/>
      <w:marLeft w:val="0"/>
      <w:marRight w:val="0"/>
      <w:marTop w:val="0"/>
      <w:marBottom w:val="0"/>
      <w:divBdr>
        <w:top w:val="none" w:sz="0" w:space="0" w:color="auto"/>
        <w:left w:val="none" w:sz="0" w:space="0" w:color="auto"/>
        <w:bottom w:val="none" w:sz="0" w:space="0" w:color="auto"/>
        <w:right w:val="none" w:sz="0" w:space="0" w:color="auto"/>
      </w:divBdr>
    </w:div>
    <w:div w:id="298651863">
      <w:bodyDiv w:val="1"/>
      <w:marLeft w:val="0"/>
      <w:marRight w:val="0"/>
      <w:marTop w:val="0"/>
      <w:marBottom w:val="0"/>
      <w:divBdr>
        <w:top w:val="none" w:sz="0" w:space="0" w:color="auto"/>
        <w:left w:val="none" w:sz="0" w:space="0" w:color="auto"/>
        <w:bottom w:val="none" w:sz="0" w:space="0" w:color="auto"/>
        <w:right w:val="none" w:sz="0" w:space="0" w:color="auto"/>
      </w:divBdr>
    </w:div>
    <w:div w:id="303434770">
      <w:bodyDiv w:val="1"/>
      <w:marLeft w:val="0"/>
      <w:marRight w:val="0"/>
      <w:marTop w:val="0"/>
      <w:marBottom w:val="0"/>
      <w:divBdr>
        <w:top w:val="none" w:sz="0" w:space="0" w:color="auto"/>
        <w:left w:val="none" w:sz="0" w:space="0" w:color="auto"/>
        <w:bottom w:val="none" w:sz="0" w:space="0" w:color="auto"/>
        <w:right w:val="none" w:sz="0" w:space="0" w:color="auto"/>
      </w:divBdr>
    </w:div>
    <w:div w:id="304361134">
      <w:bodyDiv w:val="1"/>
      <w:marLeft w:val="0"/>
      <w:marRight w:val="0"/>
      <w:marTop w:val="0"/>
      <w:marBottom w:val="0"/>
      <w:divBdr>
        <w:top w:val="none" w:sz="0" w:space="0" w:color="auto"/>
        <w:left w:val="none" w:sz="0" w:space="0" w:color="auto"/>
        <w:bottom w:val="none" w:sz="0" w:space="0" w:color="auto"/>
        <w:right w:val="none" w:sz="0" w:space="0" w:color="auto"/>
      </w:divBdr>
    </w:div>
    <w:div w:id="307783692">
      <w:bodyDiv w:val="1"/>
      <w:marLeft w:val="0"/>
      <w:marRight w:val="0"/>
      <w:marTop w:val="0"/>
      <w:marBottom w:val="0"/>
      <w:divBdr>
        <w:top w:val="none" w:sz="0" w:space="0" w:color="auto"/>
        <w:left w:val="none" w:sz="0" w:space="0" w:color="auto"/>
        <w:bottom w:val="none" w:sz="0" w:space="0" w:color="auto"/>
        <w:right w:val="none" w:sz="0" w:space="0" w:color="auto"/>
      </w:divBdr>
    </w:div>
    <w:div w:id="308479655">
      <w:bodyDiv w:val="1"/>
      <w:marLeft w:val="0"/>
      <w:marRight w:val="0"/>
      <w:marTop w:val="0"/>
      <w:marBottom w:val="0"/>
      <w:divBdr>
        <w:top w:val="none" w:sz="0" w:space="0" w:color="auto"/>
        <w:left w:val="none" w:sz="0" w:space="0" w:color="auto"/>
        <w:bottom w:val="none" w:sz="0" w:space="0" w:color="auto"/>
        <w:right w:val="none" w:sz="0" w:space="0" w:color="auto"/>
      </w:divBdr>
    </w:div>
    <w:div w:id="312831610">
      <w:bodyDiv w:val="1"/>
      <w:marLeft w:val="0"/>
      <w:marRight w:val="0"/>
      <w:marTop w:val="0"/>
      <w:marBottom w:val="0"/>
      <w:divBdr>
        <w:top w:val="none" w:sz="0" w:space="0" w:color="auto"/>
        <w:left w:val="none" w:sz="0" w:space="0" w:color="auto"/>
        <w:bottom w:val="none" w:sz="0" w:space="0" w:color="auto"/>
        <w:right w:val="none" w:sz="0" w:space="0" w:color="auto"/>
      </w:divBdr>
    </w:div>
    <w:div w:id="313144164">
      <w:bodyDiv w:val="1"/>
      <w:marLeft w:val="0"/>
      <w:marRight w:val="0"/>
      <w:marTop w:val="0"/>
      <w:marBottom w:val="0"/>
      <w:divBdr>
        <w:top w:val="none" w:sz="0" w:space="0" w:color="auto"/>
        <w:left w:val="none" w:sz="0" w:space="0" w:color="auto"/>
        <w:bottom w:val="none" w:sz="0" w:space="0" w:color="auto"/>
        <w:right w:val="none" w:sz="0" w:space="0" w:color="auto"/>
      </w:divBdr>
    </w:div>
    <w:div w:id="314336290">
      <w:bodyDiv w:val="1"/>
      <w:marLeft w:val="0"/>
      <w:marRight w:val="0"/>
      <w:marTop w:val="0"/>
      <w:marBottom w:val="0"/>
      <w:divBdr>
        <w:top w:val="none" w:sz="0" w:space="0" w:color="auto"/>
        <w:left w:val="none" w:sz="0" w:space="0" w:color="auto"/>
        <w:bottom w:val="none" w:sz="0" w:space="0" w:color="auto"/>
        <w:right w:val="none" w:sz="0" w:space="0" w:color="auto"/>
      </w:divBdr>
    </w:div>
    <w:div w:id="315692051">
      <w:bodyDiv w:val="1"/>
      <w:marLeft w:val="0"/>
      <w:marRight w:val="0"/>
      <w:marTop w:val="0"/>
      <w:marBottom w:val="0"/>
      <w:divBdr>
        <w:top w:val="none" w:sz="0" w:space="0" w:color="auto"/>
        <w:left w:val="none" w:sz="0" w:space="0" w:color="auto"/>
        <w:bottom w:val="none" w:sz="0" w:space="0" w:color="auto"/>
        <w:right w:val="none" w:sz="0" w:space="0" w:color="auto"/>
      </w:divBdr>
    </w:div>
    <w:div w:id="318658442">
      <w:bodyDiv w:val="1"/>
      <w:marLeft w:val="0"/>
      <w:marRight w:val="0"/>
      <w:marTop w:val="0"/>
      <w:marBottom w:val="0"/>
      <w:divBdr>
        <w:top w:val="none" w:sz="0" w:space="0" w:color="auto"/>
        <w:left w:val="none" w:sz="0" w:space="0" w:color="auto"/>
        <w:bottom w:val="none" w:sz="0" w:space="0" w:color="auto"/>
        <w:right w:val="none" w:sz="0" w:space="0" w:color="auto"/>
      </w:divBdr>
    </w:div>
    <w:div w:id="318848183">
      <w:bodyDiv w:val="1"/>
      <w:marLeft w:val="0"/>
      <w:marRight w:val="0"/>
      <w:marTop w:val="0"/>
      <w:marBottom w:val="0"/>
      <w:divBdr>
        <w:top w:val="none" w:sz="0" w:space="0" w:color="auto"/>
        <w:left w:val="none" w:sz="0" w:space="0" w:color="auto"/>
        <w:bottom w:val="none" w:sz="0" w:space="0" w:color="auto"/>
        <w:right w:val="none" w:sz="0" w:space="0" w:color="auto"/>
      </w:divBdr>
    </w:div>
    <w:div w:id="322705099">
      <w:bodyDiv w:val="1"/>
      <w:marLeft w:val="0"/>
      <w:marRight w:val="0"/>
      <w:marTop w:val="0"/>
      <w:marBottom w:val="0"/>
      <w:divBdr>
        <w:top w:val="none" w:sz="0" w:space="0" w:color="auto"/>
        <w:left w:val="none" w:sz="0" w:space="0" w:color="auto"/>
        <w:bottom w:val="none" w:sz="0" w:space="0" w:color="auto"/>
        <w:right w:val="none" w:sz="0" w:space="0" w:color="auto"/>
      </w:divBdr>
    </w:div>
    <w:div w:id="327171534">
      <w:bodyDiv w:val="1"/>
      <w:marLeft w:val="0"/>
      <w:marRight w:val="0"/>
      <w:marTop w:val="0"/>
      <w:marBottom w:val="0"/>
      <w:divBdr>
        <w:top w:val="none" w:sz="0" w:space="0" w:color="auto"/>
        <w:left w:val="none" w:sz="0" w:space="0" w:color="auto"/>
        <w:bottom w:val="none" w:sz="0" w:space="0" w:color="auto"/>
        <w:right w:val="none" w:sz="0" w:space="0" w:color="auto"/>
      </w:divBdr>
    </w:div>
    <w:div w:id="327557622">
      <w:bodyDiv w:val="1"/>
      <w:marLeft w:val="0"/>
      <w:marRight w:val="0"/>
      <w:marTop w:val="0"/>
      <w:marBottom w:val="0"/>
      <w:divBdr>
        <w:top w:val="none" w:sz="0" w:space="0" w:color="auto"/>
        <w:left w:val="none" w:sz="0" w:space="0" w:color="auto"/>
        <w:bottom w:val="none" w:sz="0" w:space="0" w:color="auto"/>
        <w:right w:val="none" w:sz="0" w:space="0" w:color="auto"/>
      </w:divBdr>
    </w:div>
    <w:div w:id="328405202">
      <w:bodyDiv w:val="1"/>
      <w:marLeft w:val="0"/>
      <w:marRight w:val="0"/>
      <w:marTop w:val="0"/>
      <w:marBottom w:val="0"/>
      <w:divBdr>
        <w:top w:val="none" w:sz="0" w:space="0" w:color="auto"/>
        <w:left w:val="none" w:sz="0" w:space="0" w:color="auto"/>
        <w:bottom w:val="none" w:sz="0" w:space="0" w:color="auto"/>
        <w:right w:val="none" w:sz="0" w:space="0" w:color="auto"/>
      </w:divBdr>
    </w:div>
    <w:div w:id="329334155">
      <w:bodyDiv w:val="1"/>
      <w:marLeft w:val="0"/>
      <w:marRight w:val="0"/>
      <w:marTop w:val="0"/>
      <w:marBottom w:val="0"/>
      <w:divBdr>
        <w:top w:val="none" w:sz="0" w:space="0" w:color="auto"/>
        <w:left w:val="none" w:sz="0" w:space="0" w:color="auto"/>
        <w:bottom w:val="none" w:sz="0" w:space="0" w:color="auto"/>
        <w:right w:val="none" w:sz="0" w:space="0" w:color="auto"/>
      </w:divBdr>
    </w:div>
    <w:div w:id="332611909">
      <w:bodyDiv w:val="1"/>
      <w:marLeft w:val="0"/>
      <w:marRight w:val="0"/>
      <w:marTop w:val="0"/>
      <w:marBottom w:val="0"/>
      <w:divBdr>
        <w:top w:val="none" w:sz="0" w:space="0" w:color="auto"/>
        <w:left w:val="none" w:sz="0" w:space="0" w:color="auto"/>
        <w:bottom w:val="none" w:sz="0" w:space="0" w:color="auto"/>
        <w:right w:val="none" w:sz="0" w:space="0" w:color="auto"/>
      </w:divBdr>
    </w:div>
    <w:div w:id="334185172">
      <w:bodyDiv w:val="1"/>
      <w:marLeft w:val="0"/>
      <w:marRight w:val="0"/>
      <w:marTop w:val="0"/>
      <w:marBottom w:val="0"/>
      <w:divBdr>
        <w:top w:val="none" w:sz="0" w:space="0" w:color="auto"/>
        <w:left w:val="none" w:sz="0" w:space="0" w:color="auto"/>
        <w:bottom w:val="none" w:sz="0" w:space="0" w:color="auto"/>
        <w:right w:val="none" w:sz="0" w:space="0" w:color="auto"/>
      </w:divBdr>
      <w:divsChild>
        <w:div w:id="149754301">
          <w:marLeft w:val="547"/>
          <w:marRight w:val="0"/>
          <w:marTop w:val="0"/>
          <w:marBottom w:val="0"/>
          <w:divBdr>
            <w:top w:val="none" w:sz="0" w:space="0" w:color="auto"/>
            <w:left w:val="none" w:sz="0" w:space="0" w:color="auto"/>
            <w:bottom w:val="none" w:sz="0" w:space="0" w:color="auto"/>
            <w:right w:val="none" w:sz="0" w:space="0" w:color="auto"/>
          </w:divBdr>
        </w:div>
        <w:div w:id="181822092">
          <w:marLeft w:val="547"/>
          <w:marRight w:val="0"/>
          <w:marTop w:val="0"/>
          <w:marBottom w:val="0"/>
          <w:divBdr>
            <w:top w:val="none" w:sz="0" w:space="0" w:color="auto"/>
            <w:left w:val="none" w:sz="0" w:space="0" w:color="auto"/>
            <w:bottom w:val="none" w:sz="0" w:space="0" w:color="auto"/>
            <w:right w:val="none" w:sz="0" w:space="0" w:color="auto"/>
          </w:divBdr>
        </w:div>
        <w:div w:id="885260294">
          <w:marLeft w:val="547"/>
          <w:marRight w:val="0"/>
          <w:marTop w:val="0"/>
          <w:marBottom w:val="0"/>
          <w:divBdr>
            <w:top w:val="none" w:sz="0" w:space="0" w:color="auto"/>
            <w:left w:val="none" w:sz="0" w:space="0" w:color="auto"/>
            <w:bottom w:val="none" w:sz="0" w:space="0" w:color="auto"/>
            <w:right w:val="none" w:sz="0" w:space="0" w:color="auto"/>
          </w:divBdr>
        </w:div>
        <w:div w:id="966159653">
          <w:marLeft w:val="547"/>
          <w:marRight w:val="0"/>
          <w:marTop w:val="0"/>
          <w:marBottom w:val="0"/>
          <w:divBdr>
            <w:top w:val="none" w:sz="0" w:space="0" w:color="auto"/>
            <w:left w:val="none" w:sz="0" w:space="0" w:color="auto"/>
            <w:bottom w:val="none" w:sz="0" w:space="0" w:color="auto"/>
            <w:right w:val="none" w:sz="0" w:space="0" w:color="auto"/>
          </w:divBdr>
        </w:div>
        <w:div w:id="1277983683">
          <w:marLeft w:val="547"/>
          <w:marRight w:val="0"/>
          <w:marTop w:val="0"/>
          <w:marBottom w:val="0"/>
          <w:divBdr>
            <w:top w:val="none" w:sz="0" w:space="0" w:color="auto"/>
            <w:left w:val="none" w:sz="0" w:space="0" w:color="auto"/>
            <w:bottom w:val="none" w:sz="0" w:space="0" w:color="auto"/>
            <w:right w:val="none" w:sz="0" w:space="0" w:color="auto"/>
          </w:divBdr>
        </w:div>
        <w:div w:id="1328557931">
          <w:marLeft w:val="547"/>
          <w:marRight w:val="0"/>
          <w:marTop w:val="0"/>
          <w:marBottom w:val="0"/>
          <w:divBdr>
            <w:top w:val="none" w:sz="0" w:space="0" w:color="auto"/>
            <w:left w:val="none" w:sz="0" w:space="0" w:color="auto"/>
            <w:bottom w:val="none" w:sz="0" w:space="0" w:color="auto"/>
            <w:right w:val="none" w:sz="0" w:space="0" w:color="auto"/>
          </w:divBdr>
        </w:div>
        <w:div w:id="2135053811">
          <w:marLeft w:val="547"/>
          <w:marRight w:val="0"/>
          <w:marTop w:val="0"/>
          <w:marBottom w:val="0"/>
          <w:divBdr>
            <w:top w:val="none" w:sz="0" w:space="0" w:color="auto"/>
            <w:left w:val="none" w:sz="0" w:space="0" w:color="auto"/>
            <w:bottom w:val="none" w:sz="0" w:space="0" w:color="auto"/>
            <w:right w:val="none" w:sz="0" w:space="0" w:color="auto"/>
          </w:divBdr>
        </w:div>
      </w:divsChild>
    </w:div>
    <w:div w:id="337005501">
      <w:bodyDiv w:val="1"/>
      <w:marLeft w:val="0"/>
      <w:marRight w:val="0"/>
      <w:marTop w:val="0"/>
      <w:marBottom w:val="0"/>
      <w:divBdr>
        <w:top w:val="none" w:sz="0" w:space="0" w:color="auto"/>
        <w:left w:val="none" w:sz="0" w:space="0" w:color="auto"/>
        <w:bottom w:val="none" w:sz="0" w:space="0" w:color="auto"/>
        <w:right w:val="none" w:sz="0" w:space="0" w:color="auto"/>
      </w:divBdr>
    </w:div>
    <w:div w:id="338779382">
      <w:bodyDiv w:val="1"/>
      <w:marLeft w:val="0"/>
      <w:marRight w:val="0"/>
      <w:marTop w:val="0"/>
      <w:marBottom w:val="0"/>
      <w:divBdr>
        <w:top w:val="none" w:sz="0" w:space="0" w:color="auto"/>
        <w:left w:val="none" w:sz="0" w:space="0" w:color="auto"/>
        <w:bottom w:val="none" w:sz="0" w:space="0" w:color="auto"/>
        <w:right w:val="none" w:sz="0" w:space="0" w:color="auto"/>
      </w:divBdr>
    </w:div>
    <w:div w:id="339239743">
      <w:bodyDiv w:val="1"/>
      <w:marLeft w:val="0"/>
      <w:marRight w:val="0"/>
      <w:marTop w:val="0"/>
      <w:marBottom w:val="0"/>
      <w:divBdr>
        <w:top w:val="none" w:sz="0" w:space="0" w:color="auto"/>
        <w:left w:val="none" w:sz="0" w:space="0" w:color="auto"/>
        <w:bottom w:val="none" w:sz="0" w:space="0" w:color="auto"/>
        <w:right w:val="none" w:sz="0" w:space="0" w:color="auto"/>
      </w:divBdr>
    </w:div>
    <w:div w:id="340788956">
      <w:bodyDiv w:val="1"/>
      <w:marLeft w:val="0"/>
      <w:marRight w:val="0"/>
      <w:marTop w:val="0"/>
      <w:marBottom w:val="0"/>
      <w:divBdr>
        <w:top w:val="none" w:sz="0" w:space="0" w:color="auto"/>
        <w:left w:val="none" w:sz="0" w:space="0" w:color="auto"/>
        <w:bottom w:val="none" w:sz="0" w:space="0" w:color="auto"/>
        <w:right w:val="none" w:sz="0" w:space="0" w:color="auto"/>
      </w:divBdr>
    </w:div>
    <w:div w:id="342825675">
      <w:bodyDiv w:val="1"/>
      <w:marLeft w:val="0"/>
      <w:marRight w:val="0"/>
      <w:marTop w:val="0"/>
      <w:marBottom w:val="0"/>
      <w:divBdr>
        <w:top w:val="none" w:sz="0" w:space="0" w:color="auto"/>
        <w:left w:val="none" w:sz="0" w:space="0" w:color="auto"/>
        <w:bottom w:val="none" w:sz="0" w:space="0" w:color="auto"/>
        <w:right w:val="none" w:sz="0" w:space="0" w:color="auto"/>
      </w:divBdr>
    </w:div>
    <w:div w:id="346250310">
      <w:bodyDiv w:val="1"/>
      <w:marLeft w:val="0"/>
      <w:marRight w:val="0"/>
      <w:marTop w:val="0"/>
      <w:marBottom w:val="0"/>
      <w:divBdr>
        <w:top w:val="none" w:sz="0" w:space="0" w:color="auto"/>
        <w:left w:val="none" w:sz="0" w:space="0" w:color="auto"/>
        <w:bottom w:val="none" w:sz="0" w:space="0" w:color="auto"/>
        <w:right w:val="none" w:sz="0" w:space="0" w:color="auto"/>
      </w:divBdr>
    </w:div>
    <w:div w:id="354426602">
      <w:bodyDiv w:val="1"/>
      <w:marLeft w:val="0"/>
      <w:marRight w:val="0"/>
      <w:marTop w:val="0"/>
      <w:marBottom w:val="0"/>
      <w:divBdr>
        <w:top w:val="none" w:sz="0" w:space="0" w:color="auto"/>
        <w:left w:val="none" w:sz="0" w:space="0" w:color="auto"/>
        <w:bottom w:val="none" w:sz="0" w:space="0" w:color="auto"/>
        <w:right w:val="none" w:sz="0" w:space="0" w:color="auto"/>
      </w:divBdr>
    </w:div>
    <w:div w:id="360588874">
      <w:bodyDiv w:val="1"/>
      <w:marLeft w:val="0"/>
      <w:marRight w:val="0"/>
      <w:marTop w:val="0"/>
      <w:marBottom w:val="0"/>
      <w:divBdr>
        <w:top w:val="none" w:sz="0" w:space="0" w:color="auto"/>
        <w:left w:val="none" w:sz="0" w:space="0" w:color="auto"/>
        <w:bottom w:val="none" w:sz="0" w:space="0" w:color="auto"/>
        <w:right w:val="none" w:sz="0" w:space="0" w:color="auto"/>
      </w:divBdr>
    </w:div>
    <w:div w:id="360712874">
      <w:bodyDiv w:val="1"/>
      <w:marLeft w:val="0"/>
      <w:marRight w:val="0"/>
      <w:marTop w:val="0"/>
      <w:marBottom w:val="0"/>
      <w:divBdr>
        <w:top w:val="none" w:sz="0" w:space="0" w:color="auto"/>
        <w:left w:val="none" w:sz="0" w:space="0" w:color="auto"/>
        <w:bottom w:val="none" w:sz="0" w:space="0" w:color="auto"/>
        <w:right w:val="none" w:sz="0" w:space="0" w:color="auto"/>
      </w:divBdr>
    </w:div>
    <w:div w:id="363136498">
      <w:bodyDiv w:val="1"/>
      <w:marLeft w:val="0"/>
      <w:marRight w:val="0"/>
      <w:marTop w:val="0"/>
      <w:marBottom w:val="0"/>
      <w:divBdr>
        <w:top w:val="none" w:sz="0" w:space="0" w:color="auto"/>
        <w:left w:val="none" w:sz="0" w:space="0" w:color="auto"/>
        <w:bottom w:val="none" w:sz="0" w:space="0" w:color="auto"/>
        <w:right w:val="none" w:sz="0" w:space="0" w:color="auto"/>
      </w:divBdr>
    </w:div>
    <w:div w:id="364446789">
      <w:bodyDiv w:val="1"/>
      <w:marLeft w:val="0"/>
      <w:marRight w:val="0"/>
      <w:marTop w:val="0"/>
      <w:marBottom w:val="0"/>
      <w:divBdr>
        <w:top w:val="none" w:sz="0" w:space="0" w:color="auto"/>
        <w:left w:val="none" w:sz="0" w:space="0" w:color="auto"/>
        <w:bottom w:val="none" w:sz="0" w:space="0" w:color="auto"/>
        <w:right w:val="none" w:sz="0" w:space="0" w:color="auto"/>
      </w:divBdr>
    </w:div>
    <w:div w:id="366681875">
      <w:bodyDiv w:val="1"/>
      <w:marLeft w:val="0"/>
      <w:marRight w:val="0"/>
      <w:marTop w:val="0"/>
      <w:marBottom w:val="0"/>
      <w:divBdr>
        <w:top w:val="none" w:sz="0" w:space="0" w:color="auto"/>
        <w:left w:val="none" w:sz="0" w:space="0" w:color="auto"/>
        <w:bottom w:val="none" w:sz="0" w:space="0" w:color="auto"/>
        <w:right w:val="none" w:sz="0" w:space="0" w:color="auto"/>
      </w:divBdr>
    </w:div>
    <w:div w:id="371810735">
      <w:bodyDiv w:val="1"/>
      <w:marLeft w:val="0"/>
      <w:marRight w:val="0"/>
      <w:marTop w:val="0"/>
      <w:marBottom w:val="0"/>
      <w:divBdr>
        <w:top w:val="none" w:sz="0" w:space="0" w:color="auto"/>
        <w:left w:val="none" w:sz="0" w:space="0" w:color="auto"/>
        <w:bottom w:val="none" w:sz="0" w:space="0" w:color="auto"/>
        <w:right w:val="none" w:sz="0" w:space="0" w:color="auto"/>
      </w:divBdr>
    </w:div>
    <w:div w:id="372002237">
      <w:bodyDiv w:val="1"/>
      <w:marLeft w:val="0"/>
      <w:marRight w:val="0"/>
      <w:marTop w:val="0"/>
      <w:marBottom w:val="0"/>
      <w:divBdr>
        <w:top w:val="none" w:sz="0" w:space="0" w:color="auto"/>
        <w:left w:val="none" w:sz="0" w:space="0" w:color="auto"/>
        <w:bottom w:val="none" w:sz="0" w:space="0" w:color="auto"/>
        <w:right w:val="none" w:sz="0" w:space="0" w:color="auto"/>
      </w:divBdr>
    </w:div>
    <w:div w:id="381946466">
      <w:bodyDiv w:val="1"/>
      <w:marLeft w:val="0"/>
      <w:marRight w:val="0"/>
      <w:marTop w:val="0"/>
      <w:marBottom w:val="0"/>
      <w:divBdr>
        <w:top w:val="none" w:sz="0" w:space="0" w:color="auto"/>
        <w:left w:val="none" w:sz="0" w:space="0" w:color="auto"/>
        <w:bottom w:val="none" w:sz="0" w:space="0" w:color="auto"/>
        <w:right w:val="none" w:sz="0" w:space="0" w:color="auto"/>
      </w:divBdr>
    </w:div>
    <w:div w:id="392118515">
      <w:bodyDiv w:val="1"/>
      <w:marLeft w:val="0"/>
      <w:marRight w:val="0"/>
      <w:marTop w:val="0"/>
      <w:marBottom w:val="0"/>
      <w:divBdr>
        <w:top w:val="none" w:sz="0" w:space="0" w:color="auto"/>
        <w:left w:val="none" w:sz="0" w:space="0" w:color="auto"/>
        <w:bottom w:val="none" w:sz="0" w:space="0" w:color="auto"/>
        <w:right w:val="none" w:sz="0" w:space="0" w:color="auto"/>
      </w:divBdr>
    </w:div>
    <w:div w:id="393233994">
      <w:bodyDiv w:val="1"/>
      <w:marLeft w:val="0"/>
      <w:marRight w:val="0"/>
      <w:marTop w:val="0"/>
      <w:marBottom w:val="0"/>
      <w:divBdr>
        <w:top w:val="none" w:sz="0" w:space="0" w:color="auto"/>
        <w:left w:val="none" w:sz="0" w:space="0" w:color="auto"/>
        <w:bottom w:val="none" w:sz="0" w:space="0" w:color="auto"/>
        <w:right w:val="none" w:sz="0" w:space="0" w:color="auto"/>
      </w:divBdr>
    </w:div>
    <w:div w:id="395708686">
      <w:bodyDiv w:val="1"/>
      <w:marLeft w:val="0"/>
      <w:marRight w:val="0"/>
      <w:marTop w:val="0"/>
      <w:marBottom w:val="0"/>
      <w:divBdr>
        <w:top w:val="none" w:sz="0" w:space="0" w:color="auto"/>
        <w:left w:val="none" w:sz="0" w:space="0" w:color="auto"/>
        <w:bottom w:val="none" w:sz="0" w:space="0" w:color="auto"/>
        <w:right w:val="none" w:sz="0" w:space="0" w:color="auto"/>
      </w:divBdr>
    </w:div>
    <w:div w:id="400297652">
      <w:bodyDiv w:val="1"/>
      <w:marLeft w:val="0"/>
      <w:marRight w:val="0"/>
      <w:marTop w:val="0"/>
      <w:marBottom w:val="0"/>
      <w:divBdr>
        <w:top w:val="none" w:sz="0" w:space="0" w:color="auto"/>
        <w:left w:val="none" w:sz="0" w:space="0" w:color="auto"/>
        <w:bottom w:val="none" w:sz="0" w:space="0" w:color="auto"/>
        <w:right w:val="none" w:sz="0" w:space="0" w:color="auto"/>
      </w:divBdr>
    </w:div>
    <w:div w:id="401563970">
      <w:bodyDiv w:val="1"/>
      <w:marLeft w:val="0"/>
      <w:marRight w:val="0"/>
      <w:marTop w:val="0"/>
      <w:marBottom w:val="0"/>
      <w:divBdr>
        <w:top w:val="none" w:sz="0" w:space="0" w:color="auto"/>
        <w:left w:val="none" w:sz="0" w:space="0" w:color="auto"/>
        <w:bottom w:val="none" w:sz="0" w:space="0" w:color="auto"/>
        <w:right w:val="none" w:sz="0" w:space="0" w:color="auto"/>
      </w:divBdr>
    </w:div>
    <w:div w:id="402407791">
      <w:bodyDiv w:val="1"/>
      <w:marLeft w:val="0"/>
      <w:marRight w:val="0"/>
      <w:marTop w:val="0"/>
      <w:marBottom w:val="0"/>
      <w:divBdr>
        <w:top w:val="none" w:sz="0" w:space="0" w:color="auto"/>
        <w:left w:val="none" w:sz="0" w:space="0" w:color="auto"/>
        <w:bottom w:val="none" w:sz="0" w:space="0" w:color="auto"/>
        <w:right w:val="none" w:sz="0" w:space="0" w:color="auto"/>
      </w:divBdr>
    </w:div>
    <w:div w:id="408886793">
      <w:bodyDiv w:val="1"/>
      <w:marLeft w:val="0"/>
      <w:marRight w:val="0"/>
      <w:marTop w:val="0"/>
      <w:marBottom w:val="0"/>
      <w:divBdr>
        <w:top w:val="none" w:sz="0" w:space="0" w:color="auto"/>
        <w:left w:val="none" w:sz="0" w:space="0" w:color="auto"/>
        <w:bottom w:val="none" w:sz="0" w:space="0" w:color="auto"/>
        <w:right w:val="none" w:sz="0" w:space="0" w:color="auto"/>
      </w:divBdr>
    </w:div>
    <w:div w:id="409694359">
      <w:bodyDiv w:val="1"/>
      <w:marLeft w:val="0"/>
      <w:marRight w:val="0"/>
      <w:marTop w:val="0"/>
      <w:marBottom w:val="0"/>
      <w:divBdr>
        <w:top w:val="none" w:sz="0" w:space="0" w:color="auto"/>
        <w:left w:val="none" w:sz="0" w:space="0" w:color="auto"/>
        <w:bottom w:val="none" w:sz="0" w:space="0" w:color="auto"/>
        <w:right w:val="none" w:sz="0" w:space="0" w:color="auto"/>
      </w:divBdr>
    </w:div>
    <w:div w:id="412968731">
      <w:bodyDiv w:val="1"/>
      <w:marLeft w:val="0"/>
      <w:marRight w:val="0"/>
      <w:marTop w:val="0"/>
      <w:marBottom w:val="0"/>
      <w:divBdr>
        <w:top w:val="none" w:sz="0" w:space="0" w:color="auto"/>
        <w:left w:val="none" w:sz="0" w:space="0" w:color="auto"/>
        <w:bottom w:val="none" w:sz="0" w:space="0" w:color="auto"/>
        <w:right w:val="none" w:sz="0" w:space="0" w:color="auto"/>
      </w:divBdr>
    </w:div>
    <w:div w:id="414595370">
      <w:bodyDiv w:val="1"/>
      <w:marLeft w:val="0"/>
      <w:marRight w:val="0"/>
      <w:marTop w:val="0"/>
      <w:marBottom w:val="0"/>
      <w:divBdr>
        <w:top w:val="none" w:sz="0" w:space="0" w:color="auto"/>
        <w:left w:val="none" w:sz="0" w:space="0" w:color="auto"/>
        <w:bottom w:val="none" w:sz="0" w:space="0" w:color="auto"/>
        <w:right w:val="none" w:sz="0" w:space="0" w:color="auto"/>
      </w:divBdr>
    </w:div>
    <w:div w:id="421025250">
      <w:bodyDiv w:val="1"/>
      <w:marLeft w:val="0"/>
      <w:marRight w:val="0"/>
      <w:marTop w:val="0"/>
      <w:marBottom w:val="0"/>
      <w:divBdr>
        <w:top w:val="none" w:sz="0" w:space="0" w:color="auto"/>
        <w:left w:val="none" w:sz="0" w:space="0" w:color="auto"/>
        <w:bottom w:val="none" w:sz="0" w:space="0" w:color="auto"/>
        <w:right w:val="none" w:sz="0" w:space="0" w:color="auto"/>
      </w:divBdr>
    </w:div>
    <w:div w:id="422185930">
      <w:bodyDiv w:val="1"/>
      <w:marLeft w:val="0"/>
      <w:marRight w:val="0"/>
      <w:marTop w:val="0"/>
      <w:marBottom w:val="0"/>
      <w:divBdr>
        <w:top w:val="none" w:sz="0" w:space="0" w:color="auto"/>
        <w:left w:val="none" w:sz="0" w:space="0" w:color="auto"/>
        <w:bottom w:val="none" w:sz="0" w:space="0" w:color="auto"/>
        <w:right w:val="none" w:sz="0" w:space="0" w:color="auto"/>
      </w:divBdr>
    </w:div>
    <w:div w:id="424228111">
      <w:bodyDiv w:val="1"/>
      <w:marLeft w:val="0"/>
      <w:marRight w:val="0"/>
      <w:marTop w:val="0"/>
      <w:marBottom w:val="0"/>
      <w:divBdr>
        <w:top w:val="none" w:sz="0" w:space="0" w:color="auto"/>
        <w:left w:val="none" w:sz="0" w:space="0" w:color="auto"/>
        <w:bottom w:val="none" w:sz="0" w:space="0" w:color="auto"/>
        <w:right w:val="none" w:sz="0" w:space="0" w:color="auto"/>
      </w:divBdr>
    </w:div>
    <w:div w:id="428625908">
      <w:bodyDiv w:val="1"/>
      <w:marLeft w:val="0"/>
      <w:marRight w:val="0"/>
      <w:marTop w:val="0"/>
      <w:marBottom w:val="0"/>
      <w:divBdr>
        <w:top w:val="none" w:sz="0" w:space="0" w:color="auto"/>
        <w:left w:val="none" w:sz="0" w:space="0" w:color="auto"/>
        <w:bottom w:val="none" w:sz="0" w:space="0" w:color="auto"/>
        <w:right w:val="none" w:sz="0" w:space="0" w:color="auto"/>
      </w:divBdr>
    </w:div>
    <w:div w:id="429206317">
      <w:bodyDiv w:val="1"/>
      <w:marLeft w:val="0"/>
      <w:marRight w:val="0"/>
      <w:marTop w:val="0"/>
      <w:marBottom w:val="0"/>
      <w:divBdr>
        <w:top w:val="none" w:sz="0" w:space="0" w:color="auto"/>
        <w:left w:val="none" w:sz="0" w:space="0" w:color="auto"/>
        <w:bottom w:val="none" w:sz="0" w:space="0" w:color="auto"/>
        <w:right w:val="none" w:sz="0" w:space="0" w:color="auto"/>
      </w:divBdr>
    </w:div>
    <w:div w:id="430978954">
      <w:bodyDiv w:val="1"/>
      <w:marLeft w:val="0"/>
      <w:marRight w:val="0"/>
      <w:marTop w:val="0"/>
      <w:marBottom w:val="0"/>
      <w:divBdr>
        <w:top w:val="none" w:sz="0" w:space="0" w:color="auto"/>
        <w:left w:val="none" w:sz="0" w:space="0" w:color="auto"/>
        <w:bottom w:val="none" w:sz="0" w:space="0" w:color="auto"/>
        <w:right w:val="none" w:sz="0" w:space="0" w:color="auto"/>
      </w:divBdr>
    </w:div>
    <w:div w:id="433985337">
      <w:bodyDiv w:val="1"/>
      <w:marLeft w:val="0"/>
      <w:marRight w:val="0"/>
      <w:marTop w:val="0"/>
      <w:marBottom w:val="0"/>
      <w:divBdr>
        <w:top w:val="none" w:sz="0" w:space="0" w:color="auto"/>
        <w:left w:val="none" w:sz="0" w:space="0" w:color="auto"/>
        <w:bottom w:val="none" w:sz="0" w:space="0" w:color="auto"/>
        <w:right w:val="none" w:sz="0" w:space="0" w:color="auto"/>
      </w:divBdr>
    </w:div>
    <w:div w:id="439228747">
      <w:bodyDiv w:val="1"/>
      <w:marLeft w:val="0"/>
      <w:marRight w:val="0"/>
      <w:marTop w:val="0"/>
      <w:marBottom w:val="0"/>
      <w:divBdr>
        <w:top w:val="none" w:sz="0" w:space="0" w:color="auto"/>
        <w:left w:val="none" w:sz="0" w:space="0" w:color="auto"/>
        <w:bottom w:val="none" w:sz="0" w:space="0" w:color="auto"/>
        <w:right w:val="none" w:sz="0" w:space="0" w:color="auto"/>
      </w:divBdr>
    </w:div>
    <w:div w:id="441456040">
      <w:bodyDiv w:val="1"/>
      <w:marLeft w:val="0"/>
      <w:marRight w:val="0"/>
      <w:marTop w:val="0"/>
      <w:marBottom w:val="0"/>
      <w:divBdr>
        <w:top w:val="none" w:sz="0" w:space="0" w:color="auto"/>
        <w:left w:val="none" w:sz="0" w:space="0" w:color="auto"/>
        <w:bottom w:val="none" w:sz="0" w:space="0" w:color="auto"/>
        <w:right w:val="none" w:sz="0" w:space="0" w:color="auto"/>
      </w:divBdr>
    </w:div>
    <w:div w:id="455028532">
      <w:bodyDiv w:val="1"/>
      <w:marLeft w:val="0"/>
      <w:marRight w:val="0"/>
      <w:marTop w:val="0"/>
      <w:marBottom w:val="0"/>
      <w:divBdr>
        <w:top w:val="none" w:sz="0" w:space="0" w:color="auto"/>
        <w:left w:val="none" w:sz="0" w:space="0" w:color="auto"/>
        <w:bottom w:val="none" w:sz="0" w:space="0" w:color="auto"/>
        <w:right w:val="none" w:sz="0" w:space="0" w:color="auto"/>
      </w:divBdr>
    </w:div>
    <w:div w:id="455489827">
      <w:bodyDiv w:val="1"/>
      <w:marLeft w:val="0"/>
      <w:marRight w:val="0"/>
      <w:marTop w:val="0"/>
      <w:marBottom w:val="0"/>
      <w:divBdr>
        <w:top w:val="none" w:sz="0" w:space="0" w:color="auto"/>
        <w:left w:val="none" w:sz="0" w:space="0" w:color="auto"/>
        <w:bottom w:val="none" w:sz="0" w:space="0" w:color="auto"/>
        <w:right w:val="none" w:sz="0" w:space="0" w:color="auto"/>
      </w:divBdr>
    </w:div>
    <w:div w:id="455831985">
      <w:bodyDiv w:val="1"/>
      <w:marLeft w:val="0"/>
      <w:marRight w:val="0"/>
      <w:marTop w:val="0"/>
      <w:marBottom w:val="0"/>
      <w:divBdr>
        <w:top w:val="none" w:sz="0" w:space="0" w:color="auto"/>
        <w:left w:val="none" w:sz="0" w:space="0" w:color="auto"/>
        <w:bottom w:val="none" w:sz="0" w:space="0" w:color="auto"/>
        <w:right w:val="none" w:sz="0" w:space="0" w:color="auto"/>
      </w:divBdr>
    </w:div>
    <w:div w:id="457144516">
      <w:bodyDiv w:val="1"/>
      <w:marLeft w:val="0"/>
      <w:marRight w:val="0"/>
      <w:marTop w:val="0"/>
      <w:marBottom w:val="0"/>
      <w:divBdr>
        <w:top w:val="none" w:sz="0" w:space="0" w:color="auto"/>
        <w:left w:val="none" w:sz="0" w:space="0" w:color="auto"/>
        <w:bottom w:val="none" w:sz="0" w:space="0" w:color="auto"/>
        <w:right w:val="none" w:sz="0" w:space="0" w:color="auto"/>
      </w:divBdr>
    </w:div>
    <w:div w:id="457454987">
      <w:bodyDiv w:val="1"/>
      <w:marLeft w:val="0"/>
      <w:marRight w:val="0"/>
      <w:marTop w:val="0"/>
      <w:marBottom w:val="0"/>
      <w:divBdr>
        <w:top w:val="none" w:sz="0" w:space="0" w:color="auto"/>
        <w:left w:val="none" w:sz="0" w:space="0" w:color="auto"/>
        <w:bottom w:val="none" w:sz="0" w:space="0" w:color="auto"/>
        <w:right w:val="none" w:sz="0" w:space="0" w:color="auto"/>
      </w:divBdr>
    </w:div>
    <w:div w:id="458643876">
      <w:bodyDiv w:val="1"/>
      <w:marLeft w:val="0"/>
      <w:marRight w:val="0"/>
      <w:marTop w:val="0"/>
      <w:marBottom w:val="0"/>
      <w:divBdr>
        <w:top w:val="none" w:sz="0" w:space="0" w:color="auto"/>
        <w:left w:val="none" w:sz="0" w:space="0" w:color="auto"/>
        <w:bottom w:val="none" w:sz="0" w:space="0" w:color="auto"/>
        <w:right w:val="none" w:sz="0" w:space="0" w:color="auto"/>
      </w:divBdr>
    </w:div>
    <w:div w:id="458840253">
      <w:bodyDiv w:val="1"/>
      <w:marLeft w:val="0"/>
      <w:marRight w:val="0"/>
      <w:marTop w:val="0"/>
      <w:marBottom w:val="0"/>
      <w:divBdr>
        <w:top w:val="none" w:sz="0" w:space="0" w:color="auto"/>
        <w:left w:val="none" w:sz="0" w:space="0" w:color="auto"/>
        <w:bottom w:val="none" w:sz="0" w:space="0" w:color="auto"/>
        <w:right w:val="none" w:sz="0" w:space="0" w:color="auto"/>
      </w:divBdr>
    </w:div>
    <w:div w:id="461113990">
      <w:bodyDiv w:val="1"/>
      <w:marLeft w:val="0"/>
      <w:marRight w:val="0"/>
      <w:marTop w:val="0"/>
      <w:marBottom w:val="0"/>
      <w:divBdr>
        <w:top w:val="none" w:sz="0" w:space="0" w:color="auto"/>
        <w:left w:val="none" w:sz="0" w:space="0" w:color="auto"/>
        <w:bottom w:val="none" w:sz="0" w:space="0" w:color="auto"/>
        <w:right w:val="none" w:sz="0" w:space="0" w:color="auto"/>
      </w:divBdr>
    </w:div>
    <w:div w:id="468211576">
      <w:bodyDiv w:val="1"/>
      <w:marLeft w:val="0"/>
      <w:marRight w:val="0"/>
      <w:marTop w:val="0"/>
      <w:marBottom w:val="0"/>
      <w:divBdr>
        <w:top w:val="none" w:sz="0" w:space="0" w:color="auto"/>
        <w:left w:val="none" w:sz="0" w:space="0" w:color="auto"/>
        <w:bottom w:val="none" w:sz="0" w:space="0" w:color="auto"/>
        <w:right w:val="none" w:sz="0" w:space="0" w:color="auto"/>
      </w:divBdr>
    </w:div>
    <w:div w:id="469789921">
      <w:bodyDiv w:val="1"/>
      <w:marLeft w:val="0"/>
      <w:marRight w:val="0"/>
      <w:marTop w:val="0"/>
      <w:marBottom w:val="0"/>
      <w:divBdr>
        <w:top w:val="none" w:sz="0" w:space="0" w:color="auto"/>
        <w:left w:val="none" w:sz="0" w:space="0" w:color="auto"/>
        <w:bottom w:val="none" w:sz="0" w:space="0" w:color="auto"/>
        <w:right w:val="none" w:sz="0" w:space="0" w:color="auto"/>
      </w:divBdr>
    </w:div>
    <w:div w:id="471944477">
      <w:bodyDiv w:val="1"/>
      <w:marLeft w:val="0"/>
      <w:marRight w:val="0"/>
      <w:marTop w:val="0"/>
      <w:marBottom w:val="0"/>
      <w:divBdr>
        <w:top w:val="none" w:sz="0" w:space="0" w:color="auto"/>
        <w:left w:val="none" w:sz="0" w:space="0" w:color="auto"/>
        <w:bottom w:val="none" w:sz="0" w:space="0" w:color="auto"/>
        <w:right w:val="none" w:sz="0" w:space="0" w:color="auto"/>
      </w:divBdr>
    </w:div>
    <w:div w:id="479157461">
      <w:bodyDiv w:val="1"/>
      <w:marLeft w:val="0"/>
      <w:marRight w:val="0"/>
      <w:marTop w:val="0"/>
      <w:marBottom w:val="0"/>
      <w:divBdr>
        <w:top w:val="none" w:sz="0" w:space="0" w:color="auto"/>
        <w:left w:val="none" w:sz="0" w:space="0" w:color="auto"/>
        <w:bottom w:val="none" w:sz="0" w:space="0" w:color="auto"/>
        <w:right w:val="none" w:sz="0" w:space="0" w:color="auto"/>
      </w:divBdr>
      <w:divsChild>
        <w:div w:id="1349478535">
          <w:marLeft w:val="0"/>
          <w:marRight w:val="0"/>
          <w:marTop w:val="0"/>
          <w:marBottom w:val="0"/>
          <w:divBdr>
            <w:top w:val="none" w:sz="0" w:space="0" w:color="auto"/>
            <w:left w:val="none" w:sz="0" w:space="0" w:color="auto"/>
            <w:bottom w:val="none" w:sz="0" w:space="0" w:color="auto"/>
            <w:right w:val="none" w:sz="0" w:space="0" w:color="auto"/>
          </w:divBdr>
        </w:div>
      </w:divsChild>
    </w:div>
    <w:div w:id="488179238">
      <w:bodyDiv w:val="1"/>
      <w:marLeft w:val="0"/>
      <w:marRight w:val="0"/>
      <w:marTop w:val="0"/>
      <w:marBottom w:val="0"/>
      <w:divBdr>
        <w:top w:val="none" w:sz="0" w:space="0" w:color="auto"/>
        <w:left w:val="none" w:sz="0" w:space="0" w:color="auto"/>
        <w:bottom w:val="none" w:sz="0" w:space="0" w:color="auto"/>
        <w:right w:val="none" w:sz="0" w:space="0" w:color="auto"/>
      </w:divBdr>
    </w:div>
    <w:div w:id="494346432">
      <w:bodyDiv w:val="1"/>
      <w:marLeft w:val="0"/>
      <w:marRight w:val="0"/>
      <w:marTop w:val="0"/>
      <w:marBottom w:val="0"/>
      <w:divBdr>
        <w:top w:val="none" w:sz="0" w:space="0" w:color="auto"/>
        <w:left w:val="none" w:sz="0" w:space="0" w:color="auto"/>
        <w:bottom w:val="none" w:sz="0" w:space="0" w:color="auto"/>
        <w:right w:val="none" w:sz="0" w:space="0" w:color="auto"/>
      </w:divBdr>
    </w:div>
    <w:div w:id="495070599">
      <w:bodyDiv w:val="1"/>
      <w:marLeft w:val="0"/>
      <w:marRight w:val="0"/>
      <w:marTop w:val="0"/>
      <w:marBottom w:val="0"/>
      <w:divBdr>
        <w:top w:val="none" w:sz="0" w:space="0" w:color="auto"/>
        <w:left w:val="none" w:sz="0" w:space="0" w:color="auto"/>
        <w:bottom w:val="none" w:sz="0" w:space="0" w:color="auto"/>
        <w:right w:val="none" w:sz="0" w:space="0" w:color="auto"/>
      </w:divBdr>
    </w:div>
    <w:div w:id="505439777">
      <w:bodyDiv w:val="1"/>
      <w:marLeft w:val="0"/>
      <w:marRight w:val="0"/>
      <w:marTop w:val="0"/>
      <w:marBottom w:val="0"/>
      <w:divBdr>
        <w:top w:val="none" w:sz="0" w:space="0" w:color="auto"/>
        <w:left w:val="none" w:sz="0" w:space="0" w:color="auto"/>
        <w:bottom w:val="none" w:sz="0" w:space="0" w:color="auto"/>
        <w:right w:val="none" w:sz="0" w:space="0" w:color="auto"/>
      </w:divBdr>
    </w:div>
    <w:div w:id="508066193">
      <w:bodyDiv w:val="1"/>
      <w:marLeft w:val="0"/>
      <w:marRight w:val="0"/>
      <w:marTop w:val="0"/>
      <w:marBottom w:val="0"/>
      <w:divBdr>
        <w:top w:val="none" w:sz="0" w:space="0" w:color="auto"/>
        <w:left w:val="none" w:sz="0" w:space="0" w:color="auto"/>
        <w:bottom w:val="none" w:sz="0" w:space="0" w:color="auto"/>
        <w:right w:val="none" w:sz="0" w:space="0" w:color="auto"/>
      </w:divBdr>
    </w:div>
    <w:div w:id="514420802">
      <w:bodyDiv w:val="1"/>
      <w:marLeft w:val="0"/>
      <w:marRight w:val="0"/>
      <w:marTop w:val="0"/>
      <w:marBottom w:val="0"/>
      <w:divBdr>
        <w:top w:val="none" w:sz="0" w:space="0" w:color="auto"/>
        <w:left w:val="none" w:sz="0" w:space="0" w:color="auto"/>
        <w:bottom w:val="none" w:sz="0" w:space="0" w:color="auto"/>
        <w:right w:val="none" w:sz="0" w:space="0" w:color="auto"/>
      </w:divBdr>
    </w:div>
    <w:div w:id="516772507">
      <w:bodyDiv w:val="1"/>
      <w:marLeft w:val="0"/>
      <w:marRight w:val="0"/>
      <w:marTop w:val="0"/>
      <w:marBottom w:val="0"/>
      <w:divBdr>
        <w:top w:val="none" w:sz="0" w:space="0" w:color="auto"/>
        <w:left w:val="none" w:sz="0" w:space="0" w:color="auto"/>
        <w:bottom w:val="none" w:sz="0" w:space="0" w:color="auto"/>
        <w:right w:val="none" w:sz="0" w:space="0" w:color="auto"/>
      </w:divBdr>
    </w:div>
    <w:div w:id="519439630">
      <w:bodyDiv w:val="1"/>
      <w:marLeft w:val="0"/>
      <w:marRight w:val="0"/>
      <w:marTop w:val="0"/>
      <w:marBottom w:val="0"/>
      <w:divBdr>
        <w:top w:val="none" w:sz="0" w:space="0" w:color="auto"/>
        <w:left w:val="none" w:sz="0" w:space="0" w:color="auto"/>
        <w:bottom w:val="none" w:sz="0" w:space="0" w:color="auto"/>
        <w:right w:val="none" w:sz="0" w:space="0" w:color="auto"/>
      </w:divBdr>
    </w:div>
    <w:div w:id="520172325">
      <w:bodyDiv w:val="1"/>
      <w:marLeft w:val="0"/>
      <w:marRight w:val="0"/>
      <w:marTop w:val="0"/>
      <w:marBottom w:val="0"/>
      <w:divBdr>
        <w:top w:val="none" w:sz="0" w:space="0" w:color="auto"/>
        <w:left w:val="none" w:sz="0" w:space="0" w:color="auto"/>
        <w:bottom w:val="none" w:sz="0" w:space="0" w:color="auto"/>
        <w:right w:val="none" w:sz="0" w:space="0" w:color="auto"/>
      </w:divBdr>
    </w:div>
    <w:div w:id="525295922">
      <w:bodyDiv w:val="1"/>
      <w:marLeft w:val="0"/>
      <w:marRight w:val="0"/>
      <w:marTop w:val="0"/>
      <w:marBottom w:val="0"/>
      <w:divBdr>
        <w:top w:val="none" w:sz="0" w:space="0" w:color="auto"/>
        <w:left w:val="none" w:sz="0" w:space="0" w:color="auto"/>
        <w:bottom w:val="none" w:sz="0" w:space="0" w:color="auto"/>
        <w:right w:val="none" w:sz="0" w:space="0" w:color="auto"/>
      </w:divBdr>
    </w:div>
    <w:div w:id="525405971">
      <w:bodyDiv w:val="1"/>
      <w:marLeft w:val="0"/>
      <w:marRight w:val="0"/>
      <w:marTop w:val="0"/>
      <w:marBottom w:val="0"/>
      <w:divBdr>
        <w:top w:val="none" w:sz="0" w:space="0" w:color="auto"/>
        <w:left w:val="none" w:sz="0" w:space="0" w:color="auto"/>
        <w:bottom w:val="none" w:sz="0" w:space="0" w:color="auto"/>
        <w:right w:val="none" w:sz="0" w:space="0" w:color="auto"/>
      </w:divBdr>
    </w:div>
    <w:div w:id="526871333">
      <w:bodyDiv w:val="1"/>
      <w:marLeft w:val="0"/>
      <w:marRight w:val="0"/>
      <w:marTop w:val="0"/>
      <w:marBottom w:val="0"/>
      <w:divBdr>
        <w:top w:val="none" w:sz="0" w:space="0" w:color="auto"/>
        <w:left w:val="none" w:sz="0" w:space="0" w:color="auto"/>
        <w:bottom w:val="none" w:sz="0" w:space="0" w:color="auto"/>
        <w:right w:val="none" w:sz="0" w:space="0" w:color="auto"/>
      </w:divBdr>
    </w:div>
    <w:div w:id="528372228">
      <w:bodyDiv w:val="1"/>
      <w:marLeft w:val="0"/>
      <w:marRight w:val="0"/>
      <w:marTop w:val="0"/>
      <w:marBottom w:val="0"/>
      <w:divBdr>
        <w:top w:val="none" w:sz="0" w:space="0" w:color="auto"/>
        <w:left w:val="none" w:sz="0" w:space="0" w:color="auto"/>
        <w:bottom w:val="none" w:sz="0" w:space="0" w:color="auto"/>
        <w:right w:val="none" w:sz="0" w:space="0" w:color="auto"/>
      </w:divBdr>
    </w:div>
    <w:div w:id="530461277">
      <w:bodyDiv w:val="1"/>
      <w:marLeft w:val="0"/>
      <w:marRight w:val="0"/>
      <w:marTop w:val="0"/>
      <w:marBottom w:val="0"/>
      <w:divBdr>
        <w:top w:val="none" w:sz="0" w:space="0" w:color="auto"/>
        <w:left w:val="none" w:sz="0" w:space="0" w:color="auto"/>
        <w:bottom w:val="none" w:sz="0" w:space="0" w:color="auto"/>
        <w:right w:val="none" w:sz="0" w:space="0" w:color="auto"/>
      </w:divBdr>
    </w:div>
    <w:div w:id="532230960">
      <w:bodyDiv w:val="1"/>
      <w:marLeft w:val="0"/>
      <w:marRight w:val="0"/>
      <w:marTop w:val="0"/>
      <w:marBottom w:val="0"/>
      <w:divBdr>
        <w:top w:val="none" w:sz="0" w:space="0" w:color="auto"/>
        <w:left w:val="none" w:sz="0" w:space="0" w:color="auto"/>
        <w:bottom w:val="none" w:sz="0" w:space="0" w:color="auto"/>
        <w:right w:val="none" w:sz="0" w:space="0" w:color="auto"/>
      </w:divBdr>
    </w:div>
    <w:div w:id="532232492">
      <w:bodyDiv w:val="1"/>
      <w:marLeft w:val="0"/>
      <w:marRight w:val="0"/>
      <w:marTop w:val="0"/>
      <w:marBottom w:val="0"/>
      <w:divBdr>
        <w:top w:val="none" w:sz="0" w:space="0" w:color="auto"/>
        <w:left w:val="none" w:sz="0" w:space="0" w:color="auto"/>
        <w:bottom w:val="none" w:sz="0" w:space="0" w:color="auto"/>
        <w:right w:val="none" w:sz="0" w:space="0" w:color="auto"/>
      </w:divBdr>
    </w:div>
    <w:div w:id="535656233">
      <w:bodyDiv w:val="1"/>
      <w:marLeft w:val="0"/>
      <w:marRight w:val="0"/>
      <w:marTop w:val="0"/>
      <w:marBottom w:val="0"/>
      <w:divBdr>
        <w:top w:val="none" w:sz="0" w:space="0" w:color="auto"/>
        <w:left w:val="none" w:sz="0" w:space="0" w:color="auto"/>
        <w:bottom w:val="none" w:sz="0" w:space="0" w:color="auto"/>
        <w:right w:val="none" w:sz="0" w:space="0" w:color="auto"/>
      </w:divBdr>
    </w:div>
    <w:div w:id="545609065">
      <w:bodyDiv w:val="1"/>
      <w:marLeft w:val="0"/>
      <w:marRight w:val="0"/>
      <w:marTop w:val="0"/>
      <w:marBottom w:val="0"/>
      <w:divBdr>
        <w:top w:val="none" w:sz="0" w:space="0" w:color="auto"/>
        <w:left w:val="none" w:sz="0" w:space="0" w:color="auto"/>
        <w:bottom w:val="none" w:sz="0" w:space="0" w:color="auto"/>
        <w:right w:val="none" w:sz="0" w:space="0" w:color="auto"/>
      </w:divBdr>
    </w:div>
    <w:div w:id="550001652">
      <w:bodyDiv w:val="1"/>
      <w:marLeft w:val="0"/>
      <w:marRight w:val="0"/>
      <w:marTop w:val="0"/>
      <w:marBottom w:val="0"/>
      <w:divBdr>
        <w:top w:val="none" w:sz="0" w:space="0" w:color="auto"/>
        <w:left w:val="none" w:sz="0" w:space="0" w:color="auto"/>
        <w:bottom w:val="none" w:sz="0" w:space="0" w:color="auto"/>
        <w:right w:val="none" w:sz="0" w:space="0" w:color="auto"/>
      </w:divBdr>
    </w:div>
    <w:div w:id="551963866">
      <w:bodyDiv w:val="1"/>
      <w:marLeft w:val="0"/>
      <w:marRight w:val="0"/>
      <w:marTop w:val="0"/>
      <w:marBottom w:val="0"/>
      <w:divBdr>
        <w:top w:val="none" w:sz="0" w:space="0" w:color="auto"/>
        <w:left w:val="none" w:sz="0" w:space="0" w:color="auto"/>
        <w:bottom w:val="none" w:sz="0" w:space="0" w:color="auto"/>
        <w:right w:val="none" w:sz="0" w:space="0" w:color="auto"/>
      </w:divBdr>
    </w:div>
    <w:div w:id="552959306">
      <w:bodyDiv w:val="1"/>
      <w:marLeft w:val="0"/>
      <w:marRight w:val="0"/>
      <w:marTop w:val="0"/>
      <w:marBottom w:val="0"/>
      <w:divBdr>
        <w:top w:val="none" w:sz="0" w:space="0" w:color="auto"/>
        <w:left w:val="none" w:sz="0" w:space="0" w:color="auto"/>
        <w:bottom w:val="none" w:sz="0" w:space="0" w:color="auto"/>
        <w:right w:val="none" w:sz="0" w:space="0" w:color="auto"/>
      </w:divBdr>
    </w:div>
    <w:div w:id="554048939">
      <w:bodyDiv w:val="1"/>
      <w:marLeft w:val="0"/>
      <w:marRight w:val="0"/>
      <w:marTop w:val="0"/>
      <w:marBottom w:val="0"/>
      <w:divBdr>
        <w:top w:val="none" w:sz="0" w:space="0" w:color="auto"/>
        <w:left w:val="none" w:sz="0" w:space="0" w:color="auto"/>
        <w:bottom w:val="none" w:sz="0" w:space="0" w:color="auto"/>
        <w:right w:val="none" w:sz="0" w:space="0" w:color="auto"/>
      </w:divBdr>
    </w:div>
    <w:div w:id="554243094">
      <w:bodyDiv w:val="1"/>
      <w:marLeft w:val="0"/>
      <w:marRight w:val="0"/>
      <w:marTop w:val="0"/>
      <w:marBottom w:val="0"/>
      <w:divBdr>
        <w:top w:val="none" w:sz="0" w:space="0" w:color="auto"/>
        <w:left w:val="none" w:sz="0" w:space="0" w:color="auto"/>
        <w:bottom w:val="none" w:sz="0" w:space="0" w:color="auto"/>
        <w:right w:val="none" w:sz="0" w:space="0" w:color="auto"/>
      </w:divBdr>
    </w:div>
    <w:div w:id="554510999">
      <w:bodyDiv w:val="1"/>
      <w:marLeft w:val="0"/>
      <w:marRight w:val="0"/>
      <w:marTop w:val="0"/>
      <w:marBottom w:val="0"/>
      <w:divBdr>
        <w:top w:val="none" w:sz="0" w:space="0" w:color="auto"/>
        <w:left w:val="none" w:sz="0" w:space="0" w:color="auto"/>
        <w:bottom w:val="none" w:sz="0" w:space="0" w:color="auto"/>
        <w:right w:val="none" w:sz="0" w:space="0" w:color="auto"/>
      </w:divBdr>
    </w:div>
    <w:div w:id="559899167">
      <w:bodyDiv w:val="1"/>
      <w:marLeft w:val="0"/>
      <w:marRight w:val="0"/>
      <w:marTop w:val="0"/>
      <w:marBottom w:val="0"/>
      <w:divBdr>
        <w:top w:val="none" w:sz="0" w:space="0" w:color="auto"/>
        <w:left w:val="none" w:sz="0" w:space="0" w:color="auto"/>
        <w:bottom w:val="none" w:sz="0" w:space="0" w:color="auto"/>
        <w:right w:val="none" w:sz="0" w:space="0" w:color="auto"/>
      </w:divBdr>
    </w:div>
    <w:div w:id="563221959">
      <w:bodyDiv w:val="1"/>
      <w:marLeft w:val="0"/>
      <w:marRight w:val="0"/>
      <w:marTop w:val="0"/>
      <w:marBottom w:val="0"/>
      <w:divBdr>
        <w:top w:val="none" w:sz="0" w:space="0" w:color="auto"/>
        <w:left w:val="none" w:sz="0" w:space="0" w:color="auto"/>
        <w:bottom w:val="none" w:sz="0" w:space="0" w:color="auto"/>
        <w:right w:val="none" w:sz="0" w:space="0" w:color="auto"/>
      </w:divBdr>
    </w:div>
    <w:div w:id="567032037">
      <w:bodyDiv w:val="1"/>
      <w:marLeft w:val="0"/>
      <w:marRight w:val="0"/>
      <w:marTop w:val="0"/>
      <w:marBottom w:val="0"/>
      <w:divBdr>
        <w:top w:val="none" w:sz="0" w:space="0" w:color="auto"/>
        <w:left w:val="none" w:sz="0" w:space="0" w:color="auto"/>
        <w:bottom w:val="none" w:sz="0" w:space="0" w:color="auto"/>
        <w:right w:val="none" w:sz="0" w:space="0" w:color="auto"/>
      </w:divBdr>
    </w:div>
    <w:div w:id="573929927">
      <w:bodyDiv w:val="1"/>
      <w:marLeft w:val="0"/>
      <w:marRight w:val="0"/>
      <w:marTop w:val="0"/>
      <w:marBottom w:val="0"/>
      <w:divBdr>
        <w:top w:val="none" w:sz="0" w:space="0" w:color="auto"/>
        <w:left w:val="none" w:sz="0" w:space="0" w:color="auto"/>
        <w:bottom w:val="none" w:sz="0" w:space="0" w:color="auto"/>
        <w:right w:val="none" w:sz="0" w:space="0" w:color="auto"/>
      </w:divBdr>
    </w:div>
    <w:div w:id="573975454">
      <w:bodyDiv w:val="1"/>
      <w:marLeft w:val="0"/>
      <w:marRight w:val="0"/>
      <w:marTop w:val="0"/>
      <w:marBottom w:val="0"/>
      <w:divBdr>
        <w:top w:val="none" w:sz="0" w:space="0" w:color="auto"/>
        <w:left w:val="none" w:sz="0" w:space="0" w:color="auto"/>
        <w:bottom w:val="none" w:sz="0" w:space="0" w:color="auto"/>
        <w:right w:val="none" w:sz="0" w:space="0" w:color="auto"/>
      </w:divBdr>
    </w:div>
    <w:div w:id="576282844">
      <w:bodyDiv w:val="1"/>
      <w:marLeft w:val="0"/>
      <w:marRight w:val="0"/>
      <w:marTop w:val="0"/>
      <w:marBottom w:val="0"/>
      <w:divBdr>
        <w:top w:val="none" w:sz="0" w:space="0" w:color="auto"/>
        <w:left w:val="none" w:sz="0" w:space="0" w:color="auto"/>
        <w:bottom w:val="none" w:sz="0" w:space="0" w:color="auto"/>
        <w:right w:val="none" w:sz="0" w:space="0" w:color="auto"/>
      </w:divBdr>
    </w:div>
    <w:div w:id="581569464">
      <w:bodyDiv w:val="1"/>
      <w:marLeft w:val="0"/>
      <w:marRight w:val="0"/>
      <w:marTop w:val="0"/>
      <w:marBottom w:val="0"/>
      <w:divBdr>
        <w:top w:val="none" w:sz="0" w:space="0" w:color="auto"/>
        <w:left w:val="none" w:sz="0" w:space="0" w:color="auto"/>
        <w:bottom w:val="none" w:sz="0" w:space="0" w:color="auto"/>
        <w:right w:val="none" w:sz="0" w:space="0" w:color="auto"/>
      </w:divBdr>
    </w:div>
    <w:div w:id="586425907">
      <w:bodyDiv w:val="1"/>
      <w:marLeft w:val="0"/>
      <w:marRight w:val="0"/>
      <w:marTop w:val="0"/>
      <w:marBottom w:val="0"/>
      <w:divBdr>
        <w:top w:val="none" w:sz="0" w:space="0" w:color="auto"/>
        <w:left w:val="none" w:sz="0" w:space="0" w:color="auto"/>
        <w:bottom w:val="none" w:sz="0" w:space="0" w:color="auto"/>
        <w:right w:val="none" w:sz="0" w:space="0" w:color="auto"/>
      </w:divBdr>
    </w:div>
    <w:div w:id="587421636">
      <w:bodyDiv w:val="1"/>
      <w:marLeft w:val="0"/>
      <w:marRight w:val="0"/>
      <w:marTop w:val="0"/>
      <w:marBottom w:val="0"/>
      <w:divBdr>
        <w:top w:val="none" w:sz="0" w:space="0" w:color="auto"/>
        <w:left w:val="none" w:sz="0" w:space="0" w:color="auto"/>
        <w:bottom w:val="none" w:sz="0" w:space="0" w:color="auto"/>
        <w:right w:val="none" w:sz="0" w:space="0" w:color="auto"/>
      </w:divBdr>
    </w:div>
    <w:div w:id="590742723">
      <w:bodyDiv w:val="1"/>
      <w:marLeft w:val="0"/>
      <w:marRight w:val="0"/>
      <w:marTop w:val="0"/>
      <w:marBottom w:val="0"/>
      <w:divBdr>
        <w:top w:val="none" w:sz="0" w:space="0" w:color="auto"/>
        <w:left w:val="none" w:sz="0" w:space="0" w:color="auto"/>
        <w:bottom w:val="none" w:sz="0" w:space="0" w:color="auto"/>
        <w:right w:val="none" w:sz="0" w:space="0" w:color="auto"/>
      </w:divBdr>
    </w:div>
    <w:div w:id="595288232">
      <w:bodyDiv w:val="1"/>
      <w:marLeft w:val="0"/>
      <w:marRight w:val="0"/>
      <w:marTop w:val="0"/>
      <w:marBottom w:val="0"/>
      <w:divBdr>
        <w:top w:val="none" w:sz="0" w:space="0" w:color="auto"/>
        <w:left w:val="none" w:sz="0" w:space="0" w:color="auto"/>
        <w:bottom w:val="none" w:sz="0" w:space="0" w:color="auto"/>
        <w:right w:val="none" w:sz="0" w:space="0" w:color="auto"/>
      </w:divBdr>
    </w:div>
    <w:div w:id="604849707">
      <w:bodyDiv w:val="1"/>
      <w:marLeft w:val="0"/>
      <w:marRight w:val="0"/>
      <w:marTop w:val="0"/>
      <w:marBottom w:val="0"/>
      <w:divBdr>
        <w:top w:val="none" w:sz="0" w:space="0" w:color="auto"/>
        <w:left w:val="none" w:sz="0" w:space="0" w:color="auto"/>
        <w:bottom w:val="none" w:sz="0" w:space="0" w:color="auto"/>
        <w:right w:val="none" w:sz="0" w:space="0" w:color="auto"/>
      </w:divBdr>
    </w:div>
    <w:div w:id="607280515">
      <w:bodyDiv w:val="1"/>
      <w:marLeft w:val="0"/>
      <w:marRight w:val="0"/>
      <w:marTop w:val="0"/>
      <w:marBottom w:val="0"/>
      <w:divBdr>
        <w:top w:val="none" w:sz="0" w:space="0" w:color="auto"/>
        <w:left w:val="none" w:sz="0" w:space="0" w:color="auto"/>
        <w:bottom w:val="none" w:sz="0" w:space="0" w:color="auto"/>
        <w:right w:val="none" w:sz="0" w:space="0" w:color="auto"/>
      </w:divBdr>
    </w:div>
    <w:div w:id="607782290">
      <w:bodyDiv w:val="1"/>
      <w:marLeft w:val="0"/>
      <w:marRight w:val="0"/>
      <w:marTop w:val="0"/>
      <w:marBottom w:val="0"/>
      <w:divBdr>
        <w:top w:val="none" w:sz="0" w:space="0" w:color="auto"/>
        <w:left w:val="none" w:sz="0" w:space="0" w:color="auto"/>
        <w:bottom w:val="none" w:sz="0" w:space="0" w:color="auto"/>
        <w:right w:val="none" w:sz="0" w:space="0" w:color="auto"/>
      </w:divBdr>
    </w:div>
    <w:div w:id="608583110">
      <w:bodyDiv w:val="1"/>
      <w:marLeft w:val="0"/>
      <w:marRight w:val="0"/>
      <w:marTop w:val="0"/>
      <w:marBottom w:val="0"/>
      <w:divBdr>
        <w:top w:val="none" w:sz="0" w:space="0" w:color="auto"/>
        <w:left w:val="none" w:sz="0" w:space="0" w:color="auto"/>
        <w:bottom w:val="none" w:sz="0" w:space="0" w:color="auto"/>
        <w:right w:val="none" w:sz="0" w:space="0" w:color="auto"/>
      </w:divBdr>
    </w:div>
    <w:div w:id="608851622">
      <w:bodyDiv w:val="1"/>
      <w:marLeft w:val="0"/>
      <w:marRight w:val="0"/>
      <w:marTop w:val="0"/>
      <w:marBottom w:val="0"/>
      <w:divBdr>
        <w:top w:val="none" w:sz="0" w:space="0" w:color="auto"/>
        <w:left w:val="none" w:sz="0" w:space="0" w:color="auto"/>
        <w:bottom w:val="none" w:sz="0" w:space="0" w:color="auto"/>
        <w:right w:val="none" w:sz="0" w:space="0" w:color="auto"/>
      </w:divBdr>
    </w:div>
    <w:div w:id="610551947">
      <w:bodyDiv w:val="1"/>
      <w:marLeft w:val="0"/>
      <w:marRight w:val="0"/>
      <w:marTop w:val="0"/>
      <w:marBottom w:val="0"/>
      <w:divBdr>
        <w:top w:val="none" w:sz="0" w:space="0" w:color="auto"/>
        <w:left w:val="none" w:sz="0" w:space="0" w:color="auto"/>
        <w:bottom w:val="none" w:sz="0" w:space="0" w:color="auto"/>
        <w:right w:val="none" w:sz="0" w:space="0" w:color="auto"/>
      </w:divBdr>
    </w:div>
    <w:div w:id="612522759">
      <w:bodyDiv w:val="1"/>
      <w:marLeft w:val="0"/>
      <w:marRight w:val="0"/>
      <w:marTop w:val="0"/>
      <w:marBottom w:val="0"/>
      <w:divBdr>
        <w:top w:val="none" w:sz="0" w:space="0" w:color="auto"/>
        <w:left w:val="none" w:sz="0" w:space="0" w:color="auto"/>
        <w:bottom w:val="none" w:sz="0" w:space="0" w:color="auto"/>
        <w:right w:val="none" w:sz="0" w:space="0" w:color="auto"/>
      </w:divBdr>
    </w:div>
    <w:div w:id="613945104">
      <w:bodyDiv w:val="1"/>
      <w:marLeft w:val="0"/>
      <w:marRight w:val="0"/>
      <w:marTop w:val="0"/>
      <w:marBottom w:val="0"/>
      <w:divBdr>
        <w:top w:val="none" w:sz="0" w:space="0" w:color="auto"/>
        <w:left w:val="none" w:sz="0" w:space="0" w:color="auto"/>
        <w:bottom w:val="none" w:sz="0" w:space="0" w:color="auto"/>
        <w:right w:val="none" w:sz="0" w:space="0" w:color="auto"/>
      </w:divBdr>
    </w:div>
    <w:div w:id="617955957">
      <w:bodyDiv w:val="1"/>
      <w:marLeft w:val="0"/>
      <w:marRight w:val="0"/>
      <w:marTop w:val="0"/>
      <w:marBottom w:val="0"/>
      <w:divBdr>
        <w:top w:val="none" w:sz="0" w:space="0" w:color="auto"/>
        <w:left w:val="none" w:sz="0" w:space="0" w:color="auto"/>
        <w:bottom w:val="none" w:sz="0" w:space="0" w:color="auto"/>
        <w:right w:val="none" w:sz="0" w:space="0" w:color="auto"/>
      </w:divBdr>
    </w:div>
    <w:div w:id="620652118">
      <w:bodyDiv w:val="1"/>
      <w:marLeft w:val="0"/>
      <w:marRight w:val="0"/>
      <w:marTop w:val="0"/>
      <w:marBottom w:val="0"/>
      <w:divBdr>
        <w:top w:val="none" w:sz="0" w:space="0" w:color="auto"/>
        <w:left w:val="none" w:sz="0" w:space="0" w:color="auto"/>
        <w:bottom w:val="none" w:sz="0" w:space="0" w:color="auto"/>
        <w:right w:val="none" w:sz="0" w:space="0" w:color="auto"/>
      </w:divBdr>
    </w:div>
    <w:div w:id="627011669">
      <w:bodyDiv w:val="1"/>
      <w:marLeft w:val="0"/>
      <w:marRight w:val="0"/>
      <w:marTop w:val="0"/>
      <w:marBottom w:val="0"/>
      <w:divBdr>
        <w:top w:val="none" w:sz="0" w:space="0" w:color="auto"/>
        <w:left w:val="none" w:sz="0" w:space="0" w:color="auto"/>
        <w:bottom w:val="none" w:sz="0" w:space="0" w:color="auto"/>
        <w:right w:val="none" w:sz="0" w:space="0" w:color="auto"/>
      </w:divBdr>
      <w:divsChild>
        <w:div w:id="1339186864">
          <w:marLeft w:val="547"/>
          <w:marRight w:val="0"/>
          <w:marTop w:val="82"/>
          <w:marBottom w:val="0"/>
          <w:divBdr>
            <w:top w:val="none" w:sz="0" w:space="0" w:color="auto"/>
            <w:left w:val="none" w:sz="0" w:space="0" w:color="auto"/>
            <w:bottom w:val="none" w:sz="0" w:space="0" w:color="auto"/>
            <w:right w:val="none" w:sz="0" w:space="0" w:color="auto"/>
          </w:divBdr>
        </w:div>
      </w:divsChild>
    </w:div>
    <w:div w:id="629826454">
      <w:bodyDiv w:val="1"/>
      <w:marLeft w:val="0"/>
      <w:marRight w:val="0"/>
      <w:marTop w:val="0"/>
      <w:marBottom w:val="0"/>
      <w:divBdr>
        <w:top w:val="none" w:sz="0" w:space="0" w:color="auto"/>
        <w:left w:val="none" w:sz="0" w:space="0" w:color="auto"/>
        <w:bottom w:val="none" w:sz="0" w:space="0" w:color="auto"/>
        <w:right w:val="none" w:sz="0" w:space="0" w:color="auto"/>
      </w:divBdr>
    </w:div>
    <w:div w:id="632248299">
      <w:bodyDiv w:val="1"/>
      <w:marLeft w:val="0"/>
      <w:marRight w:val="0"/>
      <w:marTop w:val="0"/>
      <w:marBottom w:val="0"/>
      <w:divBdr>
        <w:top w:val="none" w:sz="0" w:space="0" w:color="auto"/>
        <w:left w:val="none" w:sz="0" w:space="0" w:color="auto"/>
        <w:bottom w:val="none" w:sz="0" w:space="0" w:color="auto"/>
        <w:right w:val="none" w:sz="0" w:space="0" w:color="auto"/>
      </w:divBdr>
    </w:div>
    <w:div w:id="632368186">
      <w:bodyDiv w:val="1"/>
      <w:marLeft w:val="0"/>
      <w:marRight w:val="0"/>
      <w:marTop w:val="0"/>
      <w:marBottom w:val="0"/>
      <w:divBdr>
        <w:top w:val="none" w:sz="0" w:space="0" w:color="auto"/>
        <w:left w:val="none" w:sz="0" w:space="0" w:color="auto"/>
        <w:bottom w:val="none" w:sz="0" w:space="0" w:color="auto"/>
        <w:right w:val="none" w:sz="0" w:space="0" w:color="auto"/>
      </w:divBdr>
    </w:div>
    <w:div w:id="641081947">
      <w:bodyDiv w:val="1"/>
      <w:marLeft w:val="0"/>
      <w:marRight w:val="0"/>
      <w:marTop w:val="0"/>
      <w:marBottom w:val="0"/>
      <w:divBdr>
        <w:top w:val="none" w:sz="0" w:space="0" w:color="auto"/>
        <w:left w:val="none" w:sz="0" w:space="0" w:color="auto"/>
        <w:bottom w:val="none" w:sz="0" w:space="0" w:color="auto"/>
        <w:right w:val="none" w:sz="0" w:space="0" w:color="auto"/>
      </w:divBdr>
    </w:div>
    <w:div w:id="642394569">
      <w:bodyDiv w:val="1"/>
      <w:marLeft w:val="0"/>
      <w:marRight w:val="0"/>
      <w:marTop w:val="0"/>
      <w:marBottom w:val="0"/>
      <w:divBdr>
        <w:top w:val="none" w:sz="0" w:space="0" w:color="auto"/>
        <w:left w:val="none" w:sz="0" w:space="0" w:color="auto"/>
        <w:bottom w:val="none" w:sz="0" w:space="0" w:color="auto"/>
        <w:right w:val="none" w:sz="0" w:space="0" w:color="auto"/>
      </w:divBdr>
    </w:div>
    <w:div w:id="647975286">
      <w:bodyDiv w:val="1"/>
      <w:marLeft w:val="0"/>
      <w:marRight w:val="0"/>
      <w:marTop w:val="0"/>
      <w:marBottom w:val="0"/>
      <w:divBdr>
        <w:top w:val="none" w:sz="0" w:space="0" w:color="auto"/>
        <w:left w:val="none" w:sz="0" w:space="0" w:color="auto"/>
        <w:bottom w:val="none" w:sz="0" w:space="0" w:color="auto"/>
        <w:right w:val="none" w:sz="0" w:space="0" w:color="auto"/>
      </w:divBdr>
    </w:div>
    <w:div w:id="650404829">
      <w:bodyDiv w:val="1"/>
      <w:marLeft w:val="0"/>
      <w:marRight w:val="0"/>
      <w:marTop w:val="0"/>
      <w:marBottom w:val="0"/>
      <w:divBdr>
        <w:top w:val="none" w:sz="0" w:space="0" w:color="auto"/>
        <w:left w:val="none" w:sz="0" w:space="0" w:color="auto"/>
        <w:bottom w:val="none" w:sz="0" w:space="0" w:color="auto"/>
        <w:right w:val="none" w:sz="0" w:space="0" w:color="auto"/>
      </w:divBdr>
      <w:divsChild>
        <w:div w:id="2042122320">
          <w:marLeft w:val="0"/>
          <w:marRight w:val="0"/>
          <w:marTop w:val="0"/>
          <w:marBottom w:val="0"/>
          <w:divBdr>
            <w:top w:val="none" w:sz="0" w:space="0" w:color="auto"/>
            <w:left w:val="none" w:sz="0" w:space="0" w:color="auto"/>
            <w:bottom w:val="none" w:sz="0" w:space="0" w:color="auto"/>
            <w:right w:val="none" w:sz="0" w:space="0" w:color="auto"/>
          </w:divBdr>
        </w:div>
        <w:div w:id="563218922">
          <w:marLeft w:val="0"/>
          <w:marRight w:val="0"/>
          <w:marTop w:val="0"/>
          <w:marBottom w:val="0"/>
          <w:divBdr>
            <w:top w:val="none" w:sz="0" w:space="0" w:color="auto"/>
            <w:left w:val="none" w:sz="0" w:space="0" w:color="auto"/>
            <w:bottom w:val="none" w:sz="0" w:space="0" w:color="auto"/>
            <w:right w:val="none" w:sz="0" w:space="0" w:color="auto"/>
          </w:divBdr>
        </w:div>
        <w:div w:id="1670257698">
          <w:marLeft w:val="0"/>
          <w:marRight w:val="0"/>
          <w:marTop w:val="0"/>
          <w:marBottom w:val="0"/>
          <w:divBdr>
            <w:top w:val="none" w:sz="0" w:space="0" w:color="auto"/>
            <w:left w:val="none" w:sz="0" w:space="0" w:color="auto"/>
            <w:bottom w:val="none" w:sz="0" w:space="0" w:color="auto"/>
            <w:right w:val="none" w:sz="0" w:space="0" w:color="auto"/>
          </w:divBdr>
        </w:div>
        <w:div w:id="1527792204">
          <w:marLeft w:val="0"/>
          <w:marRight w:val="0"/>
          <w:marTop w:val="0"/>
          <w:marBottom w:val="0"/>
          <w:divBdr>
            <w:top w:val="none" w:sz="0" w:space="0" w:color="auto"/>
            <w:left w:val="none" w:sz="0" w:space="0" w:color="auto"/>
            <w:bottom w:val="none" w:sz="0" w:space="0" w:color="auto"/>
            <w:right w:val="none" w:sz="0" w:space="0" w:color="auto"/>
          </w:divBdr>
        </w:div>
        <w:div w:id="2136605220">
          <w:marLeft w:val="0"/>
          <w:marRight w:val="0"/>
          <w:marTop w:val="0"/>
          <w:marBottom w:val="0"/>
          <w:divBdr>
            <w:top w:val="none" w:sz="0" w:space="0" w:color="auto"/>
            <w:left w:val="none" w:sz="0" w:space="0" w:color="auto"/>
            <w:bottom w:val="none" w:sz="0" w:space="0" w:color="auto"/>
            <w:right w:val="none" w:sz="0" w:space="0" w:color="auto"/>
          </w:divBdr>
        </w:div>
        <w:div w:id="827745020">
          <w:marLeft w:val="0"/>
          <w:marRight w:val="0"/>
          <w:marTop w:val="0"/>
          <w:marBottom w:val="0"/>
          <w:divBdr>
            <w:top w:val="none" w:sz="0" w:space="0" w:color="auto"/>
            <w:left w:val="none" w:sz="0" w:space="0" w:color="auto"/>
            <w:bottom w:val="none" w:sz="0" w:space="0" w:color="auto"/>
            <w:right w:val="none" w:sz="0" w:space="0" w:color="auto"/>
          </w:divBdr>
        </w:div>
        <w:div w:id="44717821">
          <w:marLeft w:val="0"/>
          <w:marRight w:val="0"/>
          <w:marTop w:val="0"/>
          <w:marBottom w:val="0"/>
          <w:divBdr>
            <w:top w:val="none" w:sz="0" w:space="0" w:color="auto"/>
            <w:left w:val="none" w:sz="0" w:space="0" w:color="auto"/>
            <w:bottom w:val="none" w:sz="0" w:space="0" w:color="auto"/>
            <w:right w:val="none" w:sz="0" w:space="0" w:color="auto"/>
          </w:divBdr>
        </w:div>
        <w:div w:id="1271353859">
          <w:marLeft w:val="0"/>
          <w:marRight w:val="0"/>
          <w:marTop w:val="0"/>
          <w:marBottom w:val="0"/>
          <w:divBdr>
            <w:top w:val="none" w:sz="0" w:space="0" w:color="auto"/>
            <w:left w:val="none" w:sz="0" w:space="0" w:color="auto"/>
            <w:bottom w:val="none" w:sz="0" w:space="0" w:color="auto"/>
            <w:right w:val="none" w:sz="0" w:space="0" w:color="auto"/>
          </w:divBdr>
        </w:div>
        <w:div w:id="1518347798">
          <w:marLeft w:val="0"/>
          <w:marRight w:val="0"/>
          <w:marTop w:val="0"/>
          <w:marBottom w:val="0"/>
          <w:divBdr>
            <w:top w:val="none" w:sz="0" w:space="0" w:color="auto"/>
            <w:left w:val="none" w:sz="0" w:space="0" w:color="auto"/>
            <w:bottom w:val="none" w:sz="0" w:space="0" w:color="auto"/>
            <w:right w:val="none" w:sz="0" w:space="0" w:color="auto"/>
          </w:divBdr>
        </w:div>
        <w:div w:id="695544558">
          <w:marLeft w:val="0"/>
          <w:marRight w:val="0"/>
          <w:marTop w:val="0"/>
          <w:marBottom w:val="0"/>
          <w:divBdr>
            <w:top w:val="none" w:sz="0" w:space="0" w:color="auto"/>
            <w:left w:val="none" w:sz="0" w:space="0" w:color="auto"/>
            <w:bottom w:val="none" w:sz="0" w:space="0" w:color="auto"/>
            <w:right w:val="none" w:sz="0" w:space="0" w:color="auto"/>
          </w:divBdr>
        </w:div>
        <w:div w:id="2027901771">
          <w:marLeft w:val="0"/>
          <w:marRight w:val="0"/>
          <w:marTop w:val="0"/>
          <w:marBottom w:val="0"/>
          <w:divBdr>
            <w:top w:val="none" w:sz="0" w:space="0" w:color="auto"/>
            <w:left w:val="none" w:sz="0" w:space="0" w:color="auto"/>
            <w:bottom w:val="none" w:sz="0" w:space="0" w:color="auto"/>
            <w:right w:val="none" w:sz="0" w:space="0" w:color="auto"/>
          </w:divBdr>
        </w:div>
        <w:div w:id="148061047">
          <w:marLeft w:val="0"/>
          <w:marRight w:val="0"/>
          <w:marTop w:val="0"/>
          <w:marBottom w:val="0"/>
          <w:divBdr>
            <w:top w:val="none" w:sz="0" w:space="0" w:color="auto"/>
            <w:left w:val="none" w:sz="0" w:space="0" w:color="auto"/>
            <w:bottom w:val="none" w:sz="0" w:space="0" w:color="auto"/>
            <w:right w:val="none" w:sz="0" w:space="0" w:color="auto"/>
          </w:divBdr>
        </w:div>
        <w:div w:id="1760176238">
          <w:marLeft w:val="0"/>
          <w:marRight w:val="0"/>
          <w:marTop w:val="0"/>
          <w:marBottom w:val="0"/>
          <w:divBdr>
            <w:top w:val="none" w:sz="0" w:space="0" w:color="auto"/>
            <w:left w:val="none" w:sz="0" w:space="0" w:color="auto"/>
            <w:bottom w:val="none" w:sz="0" w:space="0" w:color="auto"/>
            <w:right w:val="none" w:sz="0" w:space="0" w:color="auto"/>
          </w:divBdr>
        </w:div>
      </w:divsChild>
    </w:div>
    <w:div w:id="650908071">
      <w:bodyDiv w:val="1"/>
      <w:marLeft w:val="0"/>
      <w:marRight w:val="0"/>
      <w:marTop w:val="0"/>
      <w:marBottom w:val="0"/>
      <w:divBdr>
        <w:top w:val="none" w:sz="0" w:space="0" w:color="auto"/>
        <w:left w:val="none" w:sz="0" w:space="0" w:color="auto"/>
        <w:bottom w:val="none" w:sz="0" w:space="0" w:color="auto"/>
        <w:right w:val="none" w:sz="0" w:space="0" w:color="auto"/>
      </w:divBdr>
    </w:div>
    <w:div w:id="652102178">
      <w:bodyDiv w:val="1"/>
      <w:marLeft w:val="0"/>
      <w:marRight w:val="0"/>
      <w:marTop w:val="0"/>
      <w:marBottom w:val="0"/>
      <w:divBdr>
        <w:top w:val="none" w:sz="0" w:space="0" w:color="auto"/>
        <w:left w:val="none" w:sz="0" w:space="0" w:color="auto"/>
        <w:bottom w:val="none" w:sz="0" w:space="0" w:color="auto"/>
        <w:right w:val="none" w:sz="0" w:space="0" w:color="auto"/>
      </w:divBdr>
    </w:div>
    <w:div w:id="654530141">
      <w:bodyDiv w:val="1"/>
      <w:marLeft w:val="0"/>
      <w:marRight w:val="0"/>
      <w:marTop w:val="0"/>
      <w:marBottom w:val="0"/>
      <w:divBdr>
        <w:top w:val="none" w:sz="0" w:space="0" w:color="auto"/>
        <w:left w:val="none" w:sz="0" w:space="0" w:color="auto"/>
        <w:bottom w:val="none" w:sz="0" w:space="0" w:color="auto"/>
        <w:right w:val="none" w:sz="0" w:space="0" w:color="auto"/>
      </w:divBdr>
    </w:div>
    <w:div w:id="663169674">
      <w:bodyDiv w:val="1"/>
      <w:marLeft w:val="0"/>
      <w:marRight w:val="0"/>
      <w:marTop w:val="0"/>
      <w:marBottom w:val="0"/>
      <w:divBdr>
        <w:top w:val="none" w:sz="0" w:space="0" w:color="auto"/>
        <w:left w:val="none" w:sz="0" w:space="0" w:color="auto"/>
        <w:bottom w:val="none" w:sz="0" w:space="0" w:color="auto"/>
        <w:right w:val="none" w:sz="0" w:space="0" w:color="auto"/>
      </w:divBdr>
    </w:div>
    <w:div w:id="664865557">
      <w:bodyDiv w:val="1"/>
      <w:marLeft w:val="0"/>
      <w:marRight w:val="0"/>
      <w:marTop w:val="0"/>
      <w:marBottom w:val="0"/>
      <w:divBdr>
        <w:top w:val="none" w:sz="0" w:space="0" w:color="auto"/>
        <w:left w:val="none" w:sz="0" w:space="0" w:color="auto"/>
        <w:bottom w:val="none" w:sz="0" w:space="0" w:color="auto"/>
        <w:right w:val="none" w:sz="0" w:space="0" w:color="auto"/>
      </w:divBdr>
    </w:div>
    <w:div w:id="669598196">
      <w:bodyDiv w:val="1"/>
      <w:marLeft w:val="0"/>
      <w:marRight w:val="0"/>
      <w:marTop w:val="0"/>
      <w:marBottom w:val="0"/>
      <w:divBdr>
        <w:top w:val="none" w:sz="0" w:space="0" w:color="auto"/>
        <w:left w:val="none" w:sz="0" w:space="0" w:color="auto"/>
        <w:bottom w:val="none" w:sz="0" w:space="0" w:color="auto"/>
        <w:right w:val="none" w:sz="0" w:space="0" w:color="auto"/>
      </w:divBdr>
    </w:div>
    <w:div w:id="671487566">
      <w:bodyDiv w:val="1"/>
      <w:marLeft w:val="0"/>
      <w:marRight w:val="0"/>
      <w:marTop w:val="0"/>
      <w:marBottom w:val="0"/>
      <w:divBdr>
        <w:top w:val="none" w:sz="0" w:space="0" w:color="auto"/>
        <w:left w:val="none" w:sz="0" w:space="0" w:color="auto"/>
        <w:bottom w:val="none" w:sz="0" w:space="0" w:color="auto"/>
        <w:right w:val="none" w:sz="0" w:space="0" w:color="auto"/>
      </w:divBdr>
    </w:div>
    <w:div w:id="678043571">
      <w:bodyDiv w:val="1"/>
      <w:marLeft w:val="0"/>
      <w:marRight w:val="0"/>
      <w:marTop w:val="0"/>
      <w:marBottom w:val="0"/>
      <w:divBdr>
        <w:top w:val="none" w:sz="0" w:space="0" w:color="auto"/>
        <w:left w:val="none" w:sz="0" w:space="0" w:color="auto"/>
        <w:bottom w:val="none" w:sz="0" w:space="0" w:color="auto"/>
        <w:right w:val="none" w:sz="0" w:space="0" w:color="auto"/>
      </w:divBdr>
    </w:div>
    <w:div w:id="681981126">
      <w:bodyDiv w:val="1"/>
      <w:marLeft w:val="0"/>
      <w:marRight w:val="0"/>
      <w:marTop w:val="0"/>
      <w:marBottom w:val="0"/>
      <w:divBdr>
        <w:top w:val="none" w:sz="0" w:space="0" w:color="auto"/>
        <w:left w:val="none" w:sz="0" w:space="0" w:color="auto"/>
        <w:bottom w:val="none" w:sz="0" w:space="0" w:color="auto"/>
        <w:right w:val="none" w:sz="0" w:space="0" w:color="auto"/>
      </w:divBdr>
    </w:div>
    <w:div w:id="685908036">
      <w:bodyDiv w:val="1"/>
      <w:marLeft w:val="0"/>
      <w:marRight w:val="0"/>
      <w:marTop w:val="0"/>
      <w:marBottom w:val="0"/>
      <w:divBdr>
        <w:top w:val="none" w:sz="0" w:space="0" w:color="auto"/>
        <w:left w:val="none" w:sz="0" w:space="0" w:color="auto"/>
        <w:bottom w:val="none" w:sz="0" w:space="0" w:color="auto"/>
        <w:right w:val="none" w:sz="0" w:space="0" w:color="auto"/>
      </w:divBdr>
    </w:div>
    <w:div w:id="688335234">
      <w:bodyDiv w:val="1"/>
      <w:marLeft w:val="0"/>
      <w:marRight w:val="0"/>
      <w:marTop w:val="0"/>
      <w:marBottom w:val="0"/>
      <w:divBdr>
        <w:top w:val="none" w:sz="0" w:space="0" w:color="auto"/>
        <w:left w:val="none" w:sz="0" w:space="0" w:color="auto"/>
        <w:bottom w:val="none" w:sz="0" w:space="0" w:color="auto"/>
        <w:right w:val="none" w:sz="0" w:space="0" w:color="auto"/>
      </w:divBdr>
    </w:div>
    <w:div w:id="692925808">
      <w:bodyDiv w:val="1"/>
      <w:marLeft w:val="0"/>
      <w:marRight w:val="0"/>
      <w:marTop w:val="0"/>
      <w:marBottom w:val="0"/>
      <w:divBdr>
        <w:top w:val="none" w:sz="0" w:space="0" w:color="auto"/>
        <w:left w:val="none" w:sz="0" w:space="0" w:color="auto"/>
        <w:bottom w:val="none" w:sz="0" w:space="0" w:color="auto"/>
        <w:right w:val="none" w:sz="0" w:space="0" w:color="auto"/>
      </w:divBdr>
    </w:div>
    <w:div w:id="693574048">
      <w:bodyDiv w:val="1"/>
      <w:marLeft w:val="0"/>
      <w:marRight w:val="0"/>
      <w:marTop w:val="0"/>
      <w:marBottom w:val="0"/>
      <w:divBdr>
        <w:top w:val="none" w:sz="0" w:space="0" w:color="auto"/>
        <w:left w:val="none" w:sz="0" w:space="0" w:color="auto"/>
        <w:bottom w:val="none" w:sz="0" w:space="0" w:color="auto"/>
        <w:right w:val="none" w:sz="0" w:space="0" w:color="auto"/>
      </w:divBdr>
    </w:div>
    <w:div w:id="697395906">
      <w:bodyDiv w:val="1"/>
      <w:marLeft w:val="0"/>
      <w:marRight w:val="0"/>
      <w:marTop w:val="0"/>
      <w:marBottom w:val="0"/>
      <w:divBdr>
        <w:top w:val="none" w:sz="0" w:space="0" w:color="auto"/>
        <w:left w:val="none" w:sz="0" w:space="0" w:color="auto"/>
        <w:bottom w:val="none" w:sz="0" w:space="0" w:color="auto"/>
        <w:right w:val="none" w:sz="0" w:space="0" w:color="auto"/>
      </w:divBdr>
    </w:div>
    <w:div w:id="699204495">
      <w:bodyDiv w:val="1"/>
      <w:marLeft w:val="0"/>
      <w:marRight w:val="0"/>
      <w:marTop w:val="0"/>
      <w:marBottom w:val="0"/>
      <w:divBdr>
        <w:top w:val="none" w:sz="0" w:space="0" w:color="auto"/>
        <w:left w:val="none" w:sz="0" w:space="0" w:color="auto"/>
        <w:bottom w:val="none" w:sz="0" w:space="0" w:color="auto"/>
        <w:right w:val="none" w:sz="0" w:space="0" w:color="auto"/>
      </w:divBdr>
    </w:div>
    <w:div w:id="705524943">
      <w:bodyDiv w:val="1"/>
      <w:marLeft w:val="0"/>
      <w:marRight w:val="0"/>
      <w:marTop w:val="0"/>
      <w:marBottom w:val="0"/>
      <w:divBdr>
        <w:top w:val="none" w:sz="0" w:space="0" w:color="auto"/>
        <w:left w:val="none" w:sz="0" w:space="0" w:color="auto"/>
        <w:bottom w:val="none" w:sz="0" w:space="0" w:color="auto"/>
        <w:right w:val="none" w:sz="0" w:space="0" w:color="auto"/>
      </w:divBdr>
    </w:div>
    <w:div w:id="709695566">
      <w:bodyDiv w:val="1"/>
      <w:marLeft w:val="0"/>
      <w:marRight w:val="0"/>
      <w:marTop w:val="0"/>
      <w:marBottom w:val="0"/>
      <w:divBdr>
        <w:top w:val="none" w:sz="0" w:space="0" w:color="auto"/>
        <w:left w:val="none" w:sz="0" w:space="0" w:color="auto"/>
        <w:bottom w:val="none" w:sz="0" w:space="0" w:color="auto"/>
        <w:right w:val="none" w:sz="0" w:space="0" w:color="auto"/>
      </w:divBdr>
    </w:div>
    <w:div w:id="710614530">
      <w:bodyDiv w:val="1"/>
      <w:marLeft w:val="0"/>
      <w:marRight w:val="0"/>
      <w:marTop w:val="0"/>
      <w:marBottom w:val="0"/>
      <w:divBdr>
        <w:top w:val="none" w:sz="0" w:space="0" w:color="auto"/>
        <w:left w:val="none" w:sz="0" w:space="0" w:color="auto"/>
        <w:bottom w:val="none" w:sz="0" w:space="0" w:color="auto"/>
        <w:right w:val="none" w:sz="0" w:space="0" w:color="auto"/>
      </w:divBdr>
    </w:div>
    <w:div w:id="711611265">
      <w:bodyDiv w:val="1"/>
      <w:marLeft w:val="0"/>
      <w:marRight w:val="0"/>
      <w:marTop w:val="0"/>
      <w:marBottom w:val="0"/>
      <w:divBdr>
        <w:top w:val="none" w:sz="0" w:space="0" w:color="auto"/>
        <w:left w:val="none" w:sz="0" w:space="0" w:color="auto"/>
        <w:bottom w:val="none" w:sz="0" w:space="0" w:color="auto"/>
        <w:right w:val="none" w:sz="0" w:space="0" w:color="auto"/>
      </w:divBdr>
    </w:div>
    <w:div w:id="714156716">
      <w:bodyDiv w:val="1"/>
      <w:marLeft w:val="0"/>
      <w:marRight w:val="0"/>
      <w:marTop w:val="0"/>
      <w:marBottom w:val="0"/>
      <w:divBdr>
        <w:top w:val="none" w:sz="0" w:space="0" w:color="auto"/>
        <w:left w:val="none" w:sz="0" w:space="0" w:color="auto"/>
        <w:bottom w:val="none" w:sz="0" w:space="0" w:color="auto"/>
        <w:right w:val="none" w:sz="0" w:space="0" w:color="auto"/>
      </w:divBdr>
    </w:div>
    <w:div w:id="718406941">
      <w:bodyDiv w:val="1"/>
      <w:marLeft w:val="0"/>
      <w:marRight w:val="0"/>
      <w:marTop w:val="0"/>
      <w:marBottom w:val="0"/>
      <w:divBdr>
        <w:top w:val="none" w:sz="0" w:space="0" w:color="auto"/>
        <w:left w:val="none" w:sz="0" w:space="0" w:color="auto"/>
        <w:bottom w:val="none" w:sz="0" w:space="0" w:color="auto"/>
        <w:right w:val="none" w:sz="0" w:space="0" w:color="auto"/>
      </w:divBdr>
    </w:div>
    <w:div w:id="723137962">
      <w:bodyDiv w:val="1"/>
      <w:marLeft w:val="0"/>
      <w:marRight w:val="0"/>
      <w:marTop w:val="0"/>
      <w:marBottom w:val="0"/>
      <w:divBdr>
        <w:top w:val="none" w:sz="0" w:space="0" w:color="auto"/>
        <w:left w:val="none" w:sz="0" w:space="0" w:color="auto"/>
        <w:bottom w:val="none" w:sz="0" w:space="0" w:color="auto"/>
        <w:right w:val="none" w:sz="0" w:space="0" w:color="auto"/>
      </w:divBdr>
    </w:div>
    <w:div w:id="724061955">
      <w:bodyDiv w:val="1"/>
      <w:marLeft w:val="0"/>
      <w:marRight w:val="0"/>
      <w:marTop w:val="0"/>
      <w:marBottom w:val="0"/>
      <w:divBdr>
        <w:top w:val="none" w:sz="0" w:space="0" w:color="auto"/>
        <w:left w:val="none" w:sz="0" w:space="0" w:color="auto"/>
        <w:bottom w:val="none" w:sz="0" w:space="0" w:color="auto"/>
        <w:right w:val="none" w:sz="0" w:space="0" w:color="auto"/>
      </w:divBdr>
    </w:div>
    <w:div w:id="730925379">
      <w:bodyDiv w:val="1"/>
      <w:marLeft w:val="0"/>
      <w:marRight w:val="0"/>
      <w:marTop w:val="0"/>
      <w:marBottom w:val="0"/>
      <w:divBdr>
        <w:top w:val="none" w:sz="0" w:space="0" w:color="auto"/>
        <w:left w:val="none" w:sz="0" w:space="0" w:color="auto"/>
        <w:bottom w:val="none" w:sz="0" w:space="0" w:color="auto"/>
        <w:right w:val="none" w:sz="0" w:space="0" w:color="auto"/>
      </w:divBdr>
    </w:div>
    <w:div w:id="735250447">
      <w:bodyDiv w:val="1"/>
      <w:marLeft w:val="0"/>
      <w:marRight w:val="0"/>
      <w:marTop w:val="0"/>
      <w:marBottom w:val="0"/>
      <w:divBdr>
        <w:top w:val="none" w:sz="0" w:space="0" w:color="auto"/>
        <w:left w:val="none" w:sz="0" w:space="0" w:color="auto"/>
        <w:bottom w:val="none" w:sz="0" w:space="0" w:color="auto"/>
        <w:right w:val="none" w:sz="0" w:space="0" w:color="auto"/>
      </w:divBdr>
    </w:div>
    <w:div w:id="736905563">
      <w:bodyDiv w:val="1"/>
      <w:marLeft w:val="0"/>
      <w:marRight w:val="0"/>
      <w:marTop w:val="0"/>
      <w:marBottom w:val="0"/>
      <w:divBdr>
        <w:top w:val="none" w:sz="0" w:space="0" w:color="auto"/>
        <w:left w:val="none" w:sz="0" w:space="0" w:color="auto"/>
        <w:bottom w:val="none" w:sz="0" w:space="0" w:color="auto"/>
        <w:right w:val="none" w:sz="0" w:space="0" w:color="auto"/>
      </w:divBdr>
    </w:div>
    <w:div w:id="739644273">
      <w:bodyDiv w:val="1"/>
      <w:marLeft w:val="0"/>
      <w:marRight w:val="0"/>
      <w:marTop w:val="0"/>
      <w:marBottom w:val="0"/>
      <w:divBdr>
        <w:top w:val="none" w:sz="0" w:space="0" w:color="auto"/>
        <w:left w:val="none" w:sz="0" w:space="0" w:color="auto"/>
        <w:bottom w:val="none" w:sz="0" w:space="0" w:color="auto"/>
        <w:right w:val="none" w:sz="0" w:space="0" w:color="auto"/>
      </w:divBdr>
    </w:div>
    <w:div w:id="740644297">
      <w:bodyDiv w:val="1"/>
      <w:marLeft w:val="0"/>
      <w:marRight w:val="0"/>
      <w:marTop w:val="0"/>
      <w:marBottom w:val="0"/>
      <w:divBdr>
        <w:top w:val="none" w:sz="0" w:space="0" w:color="auto"/>
        <w:left w:val="none" w:sz="0" w:space="0" w:color="auto"/>
        <w:bottom w:val="none" w:sz="0" w:space="0" w:color="auto"/>
        <w:right w:val="none" w:sz="0" w:space="0" w:color="auto"/>
      </w:divBdr>
    </w:div>
    <w:div w:id="745762546">
      <w:bodyDiv w:val="1"/>
      <w:marLeft w:val="0"/>
      <w:marRight w:val="0"/>
      <w:marTop w:val="0"/>
      <w:marBottom w:val="0"/>
      <w:divBdr>
        <w:top w:val="none" w:sz="0" w:space="0" w:color="auto"/>
        <w:left w:val="none" w:sz="0" w:space="0" w:color="auto"/>
        <w:bottom w:val="none" w:sz="0" w:space="0" w:color="auto"/>
        <w:right w:val="none" w:sz="0" w:space="0" w:color="auto"/>
      </w:divBdr>
    </w:div>
    <w:div w:id="746272549">
      <w:bodyDiv w:val="1"/>
      <w:marLeft w:val="0"/>
      <w:marRight w:val="0"/>
      <w:marTop w:val="0"/>
      <w:marBottom w:val="0"/>
      <w:divBdr>
        <w:top w:val="none" w:sz="0" w:space="0" w:color="auto"/>
        <w:left w:val="none" w:sz="0" w:space="0" w:color="auto"/>
        <w:bottom w:val="none" w:sz="0" w:space="0" w:color="auto"/>
        <w:right w:val="none" w:sz="0" w:space="0" w:color="auto"/>
      </w:divBdr>
    </w:div>
    <w:div w:id="747580058">
      <w:bodyDiv w:val="1"/>
      <w:marLeft w:val="0"/>
      <w:marRight w:val="0"/>
      <w:marTop w:val="0"/>
      <w:marBottom w:val="0"/>
      <w:divBdr>
        <w:top w:val="none" w:sz="0" w:space="0" w:color="auto"/>
        <w:left w:val="none" w:sz="0" w:space="0" w:color="auto"/>
        <w:bottom w:val="none" w:sz="0" w:space="0" w:color="auto"/>
        <w:right w:val="none" w:sz="0" w:space="0" w:color="auto"/>
      </w:divBdr>
    </w:div>
    <w:div w:id="748888406">
      <w:bodyDiv w:val="1"/>
      <w:marLeft w:val="0"/>
      <w:marRight w:val="0"/>
      <w:marTop w:val="0"/>
      <w:marBottom w:val="0"/>
      <w:divBdr>
        <w:top w:val="none" w:sz="0" w:space="0" w:color="auto"/>
        <w:left w:val="none" w:sz="0" w:space="0" w:color="auto"/>
        <w:bottom w:val="none" w:sz="0" w:space="0" w:color="auto"/>
        <w:right w:val="none" w:sz="0" w:space="0" w:color="auto"/>
      </w:divBdr>
    </w:div>
    <w:div w:id="748964502">
      <w:bodyDiv w:val="1"/>
      <w:marLeft w:val="0"/>
      <w:marRight w:val="0"/>
      <w:marTop w:val="0"/>
      <w:marBottom w:val="0"/>
      <w:divBdr>
        <w:top w:val="none" w:sz="0" w:space="0" w:color="auto"/>
        <w:left w:val="none" w:sz="0" w:space="0" w:color="auto"/>
        <w:bottom w:val="none" w:sz="0" w:space="0" w:color="auto"/>
        <w:right w:val="none" w:sz="0" w:space="0" w:color="auto"/>
      </w:divBdr>
      <w:divsChild>
        <w:div w:id="728960472">
          <w:marLeft w:val="0"/>
          <w:marRight w:val="0"/>
          <w:marTop w:val="0"/>
          <w:marBottom w:val="0"/>
          <w:divBdr>
            <w:top w:val="none" w:sz="0" w:space="0" w:color="auto"/>
            <w:left w:val="none" w:sz="0" w:space="0" w:color="auto"/>
            <w:bottom w:val="none" w:sz="0" w:space="0" w:color="auto"/>
            <w:right w:val="none" w:sz="0" w:space="0" w:color="auto"/>
          </w:divBdr>
        </w:div>
      </w:divsChild>
    </w:div>
    <w:div w:id="749355468">
      <w:bodyDiv w:val="1"/>
      <w:marLeft w:val="0"/>
      <w:marRight w:val="0"/>
      <w:marTop w:val="0"/>
      <w:marBottom w:val="0"/>
      <w:divBdr>
        <w:top w:val="none" w:sz="0" w:space="0" w:color="auto"/>
        <w:left w:val="none" w:sz="0" w:space="0" w:color="auto"/>
        <w:bottom w:val="none" w:sz="0" w:space="0" w:color="auto"/>
        <w:right w:val="none" w:sz="0" w:space="0" w:color="auto"/>
      </w:divBdr>
    </w:div>
    <w:div w:id="751463812">
      <w:bodyDiv w:val="1"/>
      <w:marLeft w:val="0"/>
      <w:marRight w:val="0"/>
      <w:marTop w:val="0"/>
      <w:marBottom w:val="0"/>
      <w:divBdr>
        <w:top w:val="none" w:sz="0" w:space="0" w:color="auto"/>
        <w:left w:val="none" w:sz="0" w:space="0" w:color="auto"/>
        <w:bottom w:val="none" w:sz="0" w:space="0" w:color="auto"/>
        <w:right w:val="none" w:sz="0" w:space="0" w:color="auto"/>
      </w:divBdr>
    </w:div>
    <w:div w:id="752747311">
      <w:bodyDiv w:val="1"/>
      <w:marLeft w:val="0"/>
      <w:marRight w:val="0"/>
      <w:marTop w:val="0"/>
      <w:marBottom w:val="0"/>
      <w:divBdr>
        <w:top w:val="none" w:sz="0" w:space="0" w:color="auto"/>
        <w:left w:val="none" w:sz="0" w:space="0" w:color="auto"/>
        <w:bottom w:val="none" w:sz="0" w:space="0" w:color="auto"/>
        <w:right w:val="none" w:sz="0" w:space="0" w:color="auto"/>
      </w:divBdr>
    </w:div>
    <w:div w:id="754134395">
      <w:bodyDiv w:val="1"/>
      <w:marLeft w:val="0"/>
      <w:marRight w:val="0"/>
      <w:marTop w:val="0"/>
      <w:marBottom w:val="0"/>
      <w:divBdr>
        <w:top w:val="none" w:sz="0" w:space="0" w:color="auto"/>
        <w:left w:val="none" w:sz="0" w:space="0" w:color="auto"/>
        <w:bottom w:val="none" w:sz="0" w:space="0" w:color="auto"/>
        <w:right w:val="none" w:sz="0" w:space="0" w:color="auto"/>
      </w:divBdr>
    </w:div>
    <w:div w:id="758138825">
      <w:bodyDiv w:val="1"/>
      <w:marLeft w:val="0"/>
      <w:marRight w:val="0"/>
      <w:marTop w:val="0"/>
      <w:marBottom w:val="0"/>
      <w:divBdr>
        <w:top w:val="none" w:sz="0" w:space="0" w:color="auto"/>
        <w:left w:val="none" w:sz="0" w:space="0" w:color="auto"/>
        <w:bottom w:val="none" w:sz="0" w:space="0" w:color="auto"/>
        <w:right w:val="none" w:sz="0" w:space="0" w:color="auto"/>
      </w:divBdr>
    </w:div>
    <w:div w:id="760562522">
      <w:bodyDiv w:val="1"/>
      <w:marLeft w:val="0"/>
      <w:marRight w:val="0"/>
      <w:marTop w:val="0"/>
      <w:marBottom w:val="0"/>
      <w:divBdr>
        <w:top w:val="none" w:sz="0" w:space="0" w:color="auto"/>
        <w:left w:val="none" w:sz="0" w:space="0" w:color="auto"/>
        <w:bottom w:val="none" w:sz="0" w:space="0" w:color="auto"/>
        <w:right w:val="none" w:sz="0" w:space="0" w:color="auto"/>
      </w:divBdr>
    </w:div>
    <w:div w:id="765805697">
      <w:bodyDiv w:val="1"/>
      <w:marLeft w:val="0"/>
      <w:marRight w:val="0"/>
      <w:marTop w:val="0"/>
      <w:marBottom w:val="0"/>
      <w:divBdr>
        <w:top w:val="none" w:sz="0" w:space="0" w:color="auto"/>
        <w:left w:val="none" w:sz="0" w:space="0" w:color="auto"/>
        <w:bottom w:val="none" w:sz="0" w:space="0" w:color="auto"/>
        <w:right w:val="none" w:sz="0" w:space="0" w:color="auto"/>
      </w:divBdr>
    </w:div>
    <w:div w:id="766341877">
      <w:bodyDiv w:val="1"/>
      <w:marLeft w:val="0"/>
      <w:marRight w:val="0"/>
      <w:marTop w:val="0"/>
      <w:marBottom w:val="0"/>
      <w:divBdr>
        <w:top w:val="none" w:sz="0" w:space="0" w:color="auto"/>
        <w:left w:val="none" w:sz="0" w:space="0" w:color="auto"/>
        <w:bottom w:val="none" w:sz="0" w:space="0" w:color="auto"/>
        <w:right w:val="none" w:sz="0" w:space="0" w:color="auto"/>
      </w:divBdr>
    </w:div>
    <w:div w:id="766851091">
      <w:bodyDiv w:val="1"/>
      <w:marLeft w:val="0"/>
      <w:marRight w:val="0"/>
      <w:marTop w:val="0"/>
      <w:marBottom w:val="0"/>
      <w:divBdr>
        <w:top w:val="none" w:sz="0" w:space="0" w:color="auto"/>
        <w:left w:val="none" w:sz="0" w:space="0" w:color="auto"/>
        <w:bottom w:val="none" w:sz="0" w:space="0" w:color="auto"/>
        <w:right w:val="none" w:sz="0" w:space="0" w:color="auto"/>
      </w:divBdr>
    </w:div>
    <w:div w:id="772752088">
      <w:bodyDiv w:val="1"/>
      <w:marLeft w:val="0"/>
      <w:marRight w:val="0"/>
      <w:marTop w:val="0"/>
      <w:marBottom w:val="0"/>
      <w:divBdr>
        <w:top w:val="none" w:sz="0" w:space="0" w:color="auto"/>
        <w:left w:val="none" w:sz="0" w:space="0" w:color="auto"/>
        <w:bottom w:val="none" w:sz="0" w:space="0" w:color="auto"/>
        <w:right w:val="none" w:sz="0" w:space="0" w:color="auto"/>
      </w:divBdr>
    </w:div>
    <w:div w:id="776366132">
      <w:bodyDiv w:val="1"/>
      <w:marLeft w:val="0"/>
      <w:marRight w:val="0"/>
      <w:marTop w:val="0"/>
      <w:marBottom w:val="0"/>
      <w:divBdr>
        <w:top w:val="none" w:sz="0" w:space="0" w:color="auto"/>
        <w:left w:val="none" w:sz="0" w:space="0" w:color="auto"/>
        <w:bottom w:val="none" w:sz="0" w:space="0" w:color="auto"/>
        <w:right w:val="none" w:sz="0" w:space="0" w:color="auto"/>
      </w:divBdr>
    </w:div>
    <w:div w:id="781652847">
      <w:bodyDiv w:val="1"/>
      <w:marLeft w:val="0"/>
      <w:marRight w:val="0"/>
      <w:marTop w:val="0"/>
      <w:marBottom w:val="0"/>
      <w:divBdr>
        <w:top w:val="none" w:sz="0" w:space="0" w:color="auto"/>
        <w:left w:val="none" w:sz="0" w:space="0" w:color="auto"/>
        <w:bottom w:val="none" w:sz="0" w:space="0" w:color="auto"/>
        <w:right w:val="none" w:sz="0" w:space="0" w:color="auto"/>
      </w:divBdr>
    </w:div>
    <w:div w:id="784470770">
      <w:bodyDiv w:val="1"/>
      <w:marLeft w:val="0"/>
      <w:marRight w:val="0"/>
      <w:marTop w:val="0"/>
      <w:marBottom w:val="0"/>
      <w:divBdr>
        <w:top w:val="none" w:sz="0" w:space="0" w:color="auto"/>
        <w:left w:val="none" w:sz="0" w:space="0" w:color="auto"/>
        <w:bottom w:val="none" w:sz="0" w:space="0" w:color="auto"/>
        <w:right w:val="none" w:sz="0" w:space="0" w:color="auto"/>
      </w:divBdr>
    </w:div>
    <w:div w:id="784736981">
      <w:bodyDiv w:val="1"/>
      <w:marLeft w:val="0"/>
      <w:marRight w:val="0"/>
      <w:marTop w:val="0"/>
      <w:marBottom w:val="0"/>
      <w:divBdr>
        <w:top w:val="none" w:sz="0" w:space="0" w:color="auto"/>
        <w:left w:val="none" w:sz="0" w:space="0" w:color="auto"/>
        <w:bottom w:val="none" w:sz="0" w:space="0" w:color="auto"/>
        <w:right w:val="none" w:sz="0" w:space="0" w:color="auto"/>
      </w:divBdr>
    </w:div>
    <w:div w:id="794130806">
      <w:bodyDiv w:val="1"/>
      <w:marLeft w:val="0"/>
      <w:marRight w:val="0"/>
      <w:marTop w:val="0"/>
      <w:marBottom w:val="0"/>
      <w:divBdr>
        <w:top w:val="none" w:sz="0" w:space="0" w:color="auto"/>
        <w:left w:val="none" w:sz="0" w:space="0" w:color="auto"/>
        <w:bottom w:val="none" w:sz="0" w:space="0" w:color="auto"/>
        <w:right w:val="none" w:sz="0" w:space="0" w:color="auto"/>
      </w:divBdr>
    </w:div>
    <w:div w:id="795878685">
      <w:bodyDiv w:val="1"/>
      <w:marLeft w:val="0"/>
      <w:marRight w:val="0"/>
      <w:marTop w:val="0"/>
      <w:marBottom w:val="0"/>
      <w:divBdr>
        <w:top w:val="none" w:sz="0" w:space="0" w:color="auto"/>
        <w:left w:val="none" w:sz="0" w:space="0" w:color="auto"/>
        <w:bottom w:val="none" w:sz="0" w:space="0" w:color="auto"/>
        <w:right w:val="none" w:sz="0" w:space="0" w:color="auto"/>
      </w:divBdr>
    </w:div>
    <w:div w:id="798229189">
      <w:bodyDiv w:val="1"/>
      <w:marLeft w:val="0"/>
      <w:marRight w:val="0"/>
      <w:marTop w:val="0"/>
      <w:marBottom w:val="0"/>
      <w:divBdr>
        <w:top w:val="none" w:sz="0" w:space="0" w:color="auto"/>
        <w:left w:val="none" w:sz="0" w:space="0" w:color="auto"/>
        <w:bottom w:val="none" w:sz="0" w:space="0" w:color="auto"/>
        <w:right w:val="none" w:sz="0" w:space="0" w:color="auto"/>
      </w:divBdr>
    </w:div>
    <w:div w:id="800729283">
      <w:bodyDiv w:val="1"/>
      <w:marLeft w:val="0"/>
      <w:marRight w:val="0"/>
      <w:marTop w:val="0"/>
      <w:marBottom w:val="0"/>
      <w:divBdr>
        <w:top w:val="none" w:sz="0" w:space="0" w:color="auto"/>
        <w:left w:val="none" w:sz="0" w:space="0" w:color="auto"/>
        <w:bottom w:val="none" w:sz="0" w:space="0" w:color="auto"/>
        <w:right w:val="none" w:sz="0" w:space="0" w:color="auto"/>
      </w:divBdr>
    </w:div>
    <w:div w:id="800810029">
      <w:bodyDiv w:val="1"/>
      <w:marLeft w:val="0"/>
      <w:marRight w:val="0"/>
      <w:marTop w:val="0"/>
      <w:marBottom w:val="0"/>
      <w:divBdr>
        <w:top w:val="none" w:sz="0" w:space="0" w:color="auto"/>
        <w:left w:val="none" w:sz="0" w:space="0" w:color="auto"/>
        <w:bottom w:val="none" w:sz="0" w:space="0" w:color="auto"/>
        <w:right w:val="none" w:sz="0" w:space="0" w:color="auto"/>
      </w:divBdr>
    </w:div>
    <w:div w:id="805203451">
      <w:bodyDiv w:val="1"/>
      <w:marLeft w:val="0"/>
      <w:marRight w:val="0"/>
      <w:marTop w:val="0"/>
      <w:marBottom w:val="0"/>
      <w:divBdr>
        <w:top w:val="none" w:sz="0" w:space="0" w:color="auto"/>
        <w:left w:val="none" w:sz="0" w:space="0" w:color="auto"/>
        <w:bottom w:val="none" w:sz="0" w:space="0" w:color="auto"/>
        <w:right w:val="none" w:sz="0" w:space="0" w:color="auto"/>
      </w:divBdr>
    </w:div>
    <w:div w:id="806358132">
      <w:bodyDiv w:val="1"/>
      <w:marLeft w:val="0"/>
      <w:marRight w:val="0"/>
      <w:marTop w:val="0"/>
      <w:marBottom w:val="0"/>
      <w:divBdr>
        <w:top w:val="none" w:sz="0" w:space="0" w:color="auto"/>
        <w:left w:val="none" w:sz="0" w:space="0" w:color="auto"/>
        <w:bottom w:val="none" w:sz="0" w:space="0" w:color="auto"/>
        <w:right w:val="none" w:sz="0" w:space="0" w:color="auto"/>
      </w:divBdr>
    </w:div>
    <w:div w:id="807674394">
      <w:bodyDiv w:val="1"/>
      <w:marLeft w:val="0"/>
      <w:marRight w:val="0"/>
      <w:marTop w:val="0"/>
      <w:marBottom w:val="0"/>
      <w:divBdr>
        <w:top w:val="none" w:sz="0" w:space="0" w:color="auto"/>
        <w:left w:val="none" w:sz="0" w:space="0" w:color="auto"/>
        <w:bottom w:val="none" w:sz="0" w:space="0" w:color="auto"/>
        <w:right w:val="none" w:sz="0" w:space="0" w:color="auto"/>
      </w:divBdr>
    </w:div>
    <w:div w:id="813789976">
      <w:bodyDiv w:val="1"/>
      <w:marLeft w:val="0"/>
      <w:marRight w:val="0"/>
      <w:marTop w:val="0"/>
      <w:marBottom w:val="0"/>
      <w:divBdr>
        <w:top w:val="none" w:sz="0" w:space="0" w:color="auto"/>
        <w:left w:val="none" w:sz="0" w:space="0" w:color="auto"/>
        <w:bottom w:val="none" w:sz="0" w:space="0" w:color="auto"/>
        <w:right w:val="none" w:sz="0" w:space="0" w:color="auto"/>
      </w:divBdr>
    </w:div>
    <w:div w:id="829448191">
      <w:bodyDiv w:val="1"/>
      <w:marLeft w:val="0"/>
      <w:marRight w:val="0"/>
      <w:marTop w:val="0"/>
      <w:marBottom w:val="0"/>
      <w:divBdr>
        <w:top w:val="none" w:sz="0" w:space="0" w:color="auto"/>
        <w:left w:val="none" w:sz="0" w:space="0" w:color="auto"/>
        <w:bottom w:val="none" w:sz="0" w:space="0" w:color="auto"/>
        <w:right w:val="none" w:sz="0" w:space="0" w:color="auto"/>
      </w:divBdr>
      <w:divsChild>
        <w:div w:id="2119566177">
          <w:marLeft w:val="0"/>
          <w:marRight w:val="0"/>
          <w:marTop w:val="0"/>
          <w:marBottom w:val="0"/>
          <w:divBdr>
            <w:top w:val="none" w:sz="0" w:space="0" w:color="auto"/>
            <w:left w:val="none" w:sz="0" w:space="0" w:color="auto"/>
            <w:bottom w:val="none" w:sz="0" w:space="0" w:color="auto"/>
            <w:right w:val="none" w:sz="0" w:space="0" w:color="auto"/>
          </w:divBdr>
          <w:divsChild>
            <w:div w:id="15428111">
              <w:marLeft w:val="0"/>
              <w:marRight w:val="0"/>
              <w:marTop w:val="0"/>
              <w:marBottom w:val="0"/>
              <w:divBdr>
                <w:top w:val="none" w:sz="0" w:space="0" w:color="auto"/>
                <w:left w:val="none" w:sz="0" w:space="0" w:color="auto"/>
                <w:bottom w:val="none" w:sz="0" w:space="0" w:color="auto"/>
                <w:right w:val="none" w:sz="0" w:space="0" w:color="auto"/>
              </w:divBdr>
            </w:div>
            <w:div w:id="228228228">
              <w:marLeft w:val="0"/>
              <w:marRight w:val="0"/>
              <w:marTop w:val="0"/>
              <w:marBottom w:val="0"/>
              <w:divBdr>
                <w:top w:val="none" w:sz="0" w:space="0" w:color="auto"/>
                <w:left w:val="none" w:sz="0" w:space="0" w:color="auto"/>
                <w:bottom w:val="none" w:sz="0" w:space="0" w:color="auto"/>
                <w:right w:val="none" w:sz="0" w:space="0" w:color="auto"/>
              </w:divBdr>
            </w:div>
            <w:div w:id="1203323732">
              <w:marLeft w:val="0"/>
              <w:marRight w:val="0"/>
              <w:marTop w:val="0"/>
              <w:marBottom w:val="0"/>
              <w:divBdr>
                <w:top w:val="none" w:sz="0" w:space="0" w:color="auto"/>
                <w:left w:val="none" w:sz="0" w:space="0" w:color="auto"/>
                <w:bottom w:val="none" w:sz="0" w:space="0" w:color="auto"/>
                <w:right w:val="none" w:sz="0" w:space="0" w:color="auto"/>
              </w:divBdr>
            </w:div>
            <w:div w:id="1377698997">
              <w:marLeft w:val="0"/>
              <w:marRight w:val="0"/>
              <w:marTop w:val="0"/>
              <w:marBottom w:val="0"/>
              <w:divBdr>
                <w:top w:val="none" w:sz="0" w:space="0" w:color="auto"/>
                <w:left w:val="none" w:sz="0" w:space="0" w:color="auto"/>
                <w:bottom w:val="none" w:sz="0" w:space="0" w:color="auto"/>
                <w:right w:val="none" w:sz="0" w:space="0" w:color="auto"/>
              </w:divBdr>
            </w:div>
            <w:div w:id="1663316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344152">
      <w:bodyDiv w:val="1"/>
      <w:marLeft w:val="0"/>
      <w:marRight w:val="0"/>
      <w:marTop w:val="0"/>
      <w:marBottom w:val="0"/>
      <w:divBdr>
        <w:top w:val="none" w:sz="0" w:space="0" w:color="auto"/>
        <w:left w:val="none" w:sz="0" w:space="0" w:color="auto"/>
        <w:bottom w:val="none" w:sz="0" w:space="0" w:color="auto"/>
        <w:right w:val="none" w:sz="0" w:space="0" w:color="auto"/>
      </w:divBdr>
    </w:div>
    <w:div w:id="834879882">
      <w:bodyDiv w:val="1"/>
      <w:marLeft w:val="0"/>
      <w:marRight w:val="0"/>
      <w:marTop w:val="0"/>
      <w:marBottom w:val="0"/>
      <w:divBdr>
        <w:top w:val="none" w:sz="0" w:space="0" w:color="auto"/>
        <w:left w:val="none" w:sz="0" w:space="0" w:color="auto"/>
        <w:bottom w:val="none" w:sz="0" w:space="0" w:color="auto"/>
        <w:right w:val="none" w:sz="0" w:space="0" w:color="auto"/>
      </w:divBdr>
    </w:div>
    <w:div w:id="835339687">
      <w:bodyDiv w:val="1"/>
      <w:marLeft w:val="0"/>
      <w:marRight w:val="0"/>
      <w:marTop w:val="0"/>
      <w:marBottom w:val="0"/>
      <w:divBdr>
        <w:top w:val="none" w:sz="0" w:space="0" w:color="auto"/>
        <w:left w:val="none" w:sz="0" w:space="0" w:color="auto"/>
        <w:bottom w:val="none" w:sz="0" w:space="0" w:color="auto"/>
        <w:right w:val="none" w:sz="0" w:space="0" w:color="auto"/>
      </w:divBdr>
    </w:div>
    <w:div w:id="835731353">
      <w:bodyDiv w:val="1"/>
      <w:marLeft w:val="0"/>
      <w:marRight w:val="0"/>
      <w:marTop w:val="0"/>
      <w:marBottom w:val="0"/>
      <w:divBdr>
        <w:top w:val="none" w:sz="0" w:space="0" w:color="auto"/>
        <w:left w:val="none" w:sz="0" w:space="0" w:color="auto"/>
        <w:bottom w:val="none" w:sz="0" w:space="0" w:color="auto"/>
        <w:right w:val="none" w:sz="0" w:space="0" w:color="auto"/>
      </w:divBdr>
      <w:divsChild>
        <w:div w:id="398787979">
          <w:marLeft w:val="0"/>
          <w:marRight w:val="0"/>
          <w:marTop w:val="0"/>
          <w:marBottom w:val="0"/>
          <w:divBdr>
            <w:top w:val="none" w:sz="0" w:space="0" w:color="auto"/>
            <w:left w:val="none" w:sz="0" w:space="0" w:color="auto"/>
            <w:bottom w:val="none" w:sz="0" w:space="0" w:color="auto"/>
            <w:right w:val="none" w:sz="0" w:space="0" w:color="auto"/>
          </w:divBdr>
        </w:div>
      </w:divsChild>
    </w:div>
    <w:div w:id="836842261">
      <w:bodyDiv w:val="1"/>
      <w:marLeft w:val="0"/>
      <w:marRight w:val="0"/>
      <w:marTop w:val="0"/>
      <w:marBottom w:val="0"/>
      <w:divBdr>
        <w:top w:val="none" w:sz="0" w:space="0" w:color="auto"/>
        <w:left w:val="none" w:sz="0" w:space="0" w:color="auto"/>
        <w:bottom w:val="none" w:sz="0" w:space="0" w:color="auto"/>
        <w:right w:val="none" w:sz="0" w:space="0" w:color="auto"/>
      </w:divBdr>
    </w:div>
    <w:div w:id="836961486">
      <w:bodyDiv w:val="1"/>
      <w:marLeft w:val="0"/>
      <w:marRight w:val="0"/>
      <w:marTop w:val="0"/>
      <w:marBottom w:val="0"/>
      <w:divBdr>
        <w:top w:val="none" w:sz="0" w:space="0" w:color="auto"/>
        <w:left w:val="none" w:sz="0" w:space="0" w:color="auto"/>
        <w:bottom w:val="none" w:sz="0" w:space="0" w:color="auto"/>
        <w:right w:val="none" w:sz="0" w:space="0" w:color="auto"/>
      </w:divBdr>
    </w:div>
    <w:div w:id="840316032">
      <w:bodyDiv w:val="1"/>
      <w:marLeft w:val="0"/>
      <w:marRight w:val="0"/>
      <w:marTop w:val="0"/>
      <w:marBottom w:val="0"/>
      <w:divBdr>
        <w:top w:val="none" w:sz="0" w:space="0" w:color="auto"/>
        <w:left w:val="none" w:sz="0" w:space="0" w:color="auto"/>
        <w:bottom w:val="none" w:sz="0" w:space="0" w:color="auto"/>
        <w:right w:val="none" w:sz="0" w:space="0" w:color="auto"/>
      </w:divBdr>
    </w:div>
    <w:div w:id="845481532">
      <w:bodyDiv w:val="1"/>
      <w:marLeft w:val="0"/>
      <w:marRight w:val="0"/>
      <w:marTop w:val="0"/>
      <w:marBottom w:val="0"/>
      <w:divBdr>
        <w:top w:val="none" w:sz="0" w:space="0" w:color="auto"/>
        <w:left w:val="none" w:sz="0" w:space="0" w:color="auto"/>
        <w:bottom w:val="none" w:sz="0" w:space="0" w:color="auto"/>
        <w:right w:val="none" w:sz="0" w:space="0" w:color="auto"/>
      </w:divBdr>
    </w:div>
    <w:div w:id="846020439">
      <w:bodyDiv w:val="1"/>
      <w:marLeft w:val="0"/>
      <w:marRight w:val="0"/>
      <w:marTop w:val="0"/>
      <w:marBottom w:val="0"/>
      <w:divBdr>
        <w:top w:val="none" w:sz="0" w:space="0" w:color="auto"/>
        <w:left w:val="none" w:sz="0" w:space="0" w:color="auto"/>
        <w:bottom w:val="none" w:sz="0" w:space="0" w:color="auto"/>
        <w:right w:val="none" w:sz="0" w:space="0" w:color="auto"/>
      </w:divBdr>
    </w:div>
    <w:div w:id="846794225">
      <w:bodyDiv w:val="1"/>
      <w:marLeft w:val="0"/>
      <w:marRight w:val="0"/>
      <w:marTop w:val="0"/>
      <w:marBottom w:val="0"/>
      <w:divBdr>
        <w:top w:val="none" w:sz="0" w:space="0" w:color="auto"/>
        <w:left w:val="none" w:sz="0" w:space="0" w:color="auto"/>
        <w:bottom w:val="none" w:sz="0" w:space="0" w:color="auto"/>
        <w:right w:val="none" w:sz="0" w:space="0" w:color="auto"/>
      </w:divBdr>
    </w:div>
    <w:div w:id="847792716">
      <w:bodyDiv w:val="1"/>
      <w:marLeft w:val="0"/>
      <w:marRight w:val="0"/>
      <w:marTop w:val="0"/>
      <w:marBottom w:val="0"/>
      <w:divBdr>
        <w:top w:val="none" w:sz="0" w:space="0" w:color="auto"/>
        <w:left w:val="none" w:sz="0" w:space="0" w:color="auto"/>
        <w:bottom w:val="none" w:sz="0" w:space="0" w:color="auto"/>
        <w:right w:val="none" w:sz="0" w:space="0" w:color="auto"/>
      </w:divBdr>
    </w:div>
    <w:div w:id="859315232">
      <w:bodyDiv w:val="1"/>
      <w:marLeft w:val="0"/>
      <w:marRight w:val="0"/>
      <w:marTop w:val="0"/>
      <w:marBottom w:val="0"/>
      <w:divBdr>
        <w:top w:val="none" w:sz="0" w:space="0" w:color="auto"/>
        <w:left w:val="none" w:sz="0" w:space="0" w:color="auto"/>
        <w:bottom w:val="none" w:sz="0" w:space="0" w:color="auto"/>
        <w:right w:val="none" w:sz="0" w:space="0" w:color="auto"/>
      </w:divBdr>
    </w:div>
    <w:div w:id="865487333">
      <w:bodyDiv w:val="1"/>
      <w:marLeft w:val="0"/>
      <w:marRight w:val="0"/>
      <w:marTop w:val="0"/>
      <w:marBottom w:val="0"/>
      <w:divBdr>
        <w:top w:val="none" w:sz="0" w:space="0" w:color="auto"/>
        <w:left w:val="none" w:sz="0" w:space="0" w:color="auto"/>
        <w:bottom w:val="none" w:sz="0" w:space="0" w:color="auto"/>
        <w:right w:val="none" w:sz="0" w:space="0" w:color="auto"/>
      </w:divBdr>
    </w:div>
    <w:div w:id="870612397">
      <w:bodyDiv w:val="1"/>
      <w:marLeft w:val="0"/>
      <w:marRight w:val="0"/>
      <w:marTop w:val="0"/>
      <w:marBottom w:val="0"/>
      <w:divBdr>
        <w:top w:val="none" w:sz="0" w:space="0" w:color="auto"/>
        <w:left w:val="none" w:sz="0" w:space="0" w:color="auto"/>
        <w:bottom w:val="none" w:sz="0" w:space="0" w:color="auto"/>
        <w:right w:val="none" w:sz="0" w:space="0" w:color="auto"/>
      </w:divBdr>
    </w:div>
    <w:div w:id="871382277">
      <w:bodyDiv w:val="1"/>
      <w:marLeft w:val="0"/>
      <w:marRight w:val="0"/>
      <w:marTop w:val="0"/>
      <w:marBottom w:val="0"/>
      <w:divBdr>
        <w:top w:val="none" w:sz="0" w:space="0" w:color="auto"/>
        <w:left w:val="none" w:sz="0" w:space="0" w:color="auto"/>
        <w:bottom w:val="none" w:sz="0" w:space="0" w:color="auto"/>
        <w:right w:val="none" w:sz="0" w:space="0" w:color="auto"/>
      </w:divBdr>
    </w:div>
    <w:div w:id="872963256">
      <w:bodyDiv w:val="1"/>
      <w:marLeft w:val="0"/>
      <w:marRight w:val="0"/>
      <w:marTop w:val="0"/>
      <w:marBottom w:val="0"/>
      <w:divBdr>
        <w:top w:val="none" w:sz="0" w:space="0" w:color="auto"/>
        <w:left w:val="none" w:sz="0" w:space="0" w:color="auto"/>
        <w:bottom w:val="none" w:sz="0" w:space="0" w:color="auto"/>
        <w:right w:val="none" w:sz="0" w:space="0" w:color="auto"/>
      </w:divBdr>
    </w:div>
    <w:div w:id="875891684">
      <w:bodyDiv w:val="1"/>
      <w:marLeft w:val="0"/>
      <w:marRight w:val="0"/>
      <w:marTop w:val="0"/>
      <w:marBottom w:val="0"/>
      <w:divBdr>
        <w:top w:val="none" w:sz="0" w:space="0" w:color="auto"/>
        <w:left w:val="none" w:sz="0" w:space="0" w:color="auto"/>
        <w:bottom w:val="none" w:sz="0" w:space="0" w:color="auto"/>
        <w:right w:val="none" w:sz="0" w:space="0" w:color="auto"/>
      </w:divBdr>
    </w:div>
    <w:div w:id="877862905">
      <w:bodyDiv w:val="1"/>
      <w:marLeft w:val="0"/>
      <w:marRight w:val="0"/>
      <w:marTop w:val="0"/>
      <w:marBottom w:val="0"/>
      <w:divBdr>
        <w:top w:val="none" w:sz="0" w:space="0" w:color="auto"/>
        <w:left w:val="none" w:sz="0" w:space="0" w:color="auto"/>
        <w:bottom w:val="none" w:sz="0" w:space="0" w:color="auto"/>
        <w:right w:val="none" w:sz="0" w:space="0" w:color="auto"/>
      </w:divBdr>
    </w:div>
    <w:div w:id="879899513">
      <w:bodyDiv w:val="1"/>
      <w:marLeft w:val="0"/>
      <w:marRight w:val="0"/>
      <w:marTop w:val="0"/>
      <w:marBottom w:val="0"/>
      <w:divBdr>
        <w:top w:val="none" w:sz="0" w:space="0" w:color="auto"/>
        <w:left w:val="none" w:sz="0" w:space="0" w:color="auto"/>
        <w:bottom w:val="none" w:sz="0" w:space="0" w:color="auto"/>
        <w:right w:val="none" w:sz="0" w:space="0" w:color="auto"/>
      </w:divBdr>
    </w:div>
    <w:div w:id="880823521">
      <w:bodyDiv w:val="1"/>
      <w:marLeft w:val="0"/>
      <w:marRight w:val="0"/>
      <w:marTop w:val="0"/>
      <w:marBottom w:val="0"/>
      <w:divBdr>
        <w:top w:val="none" w:sz="0" w:space="0" w:color="auto"/>
        <w:left w:val="none" w:sz="0" w:space="0" w:color="auto"/>
        <w:bottom w:val="none" w:sz="0" w:space="0" w:color="auto"/>
        <w:right w:val="none" w:sz="0" w:space="0" w:color="auto"/>
      </w:divBdr>
    </w:div>
    <w:div w:id="883129558">
      <w:bodyDiv w:val="1"/>
      <w:marLeft w:val="0"/>
      <w:marRight w:val="0"/>
      <w:marTop w:val="0"/>
      <w:marBottom w:val="0"/>
      <w:divBdr>
        <w:top w:val="none" w:sz="0" w:space="0" w:color="auto"/>
        <w:left w:val="none" w:sz="0" w:space="0" w:color="auto"/>
        <w:bottom w:val="none" w:sz="0" w:space="0" w:color="auto"/>
        <w:right w:val="none" w:sz="0" w:space="0" w:color="auto"/>
      </w:divBdr>
    </w:div>
    <w:div w:id="888303849">
      <w:bodyDiv w:val="1"/>
      <w:marLeft w:val="0"/>
      <w:marRight w:val="0"/>
      <w:marTop w:val="0"/>
      <w:marBottom w:val="0"/>
      <w:divBdr>
        <w:top w:val="none" w:sz="0" w:space="0" w:color="auto"/>
        <w:left w:val="none" w:sz="0" w:space="0" w:color="auto"/>
        <w:bottom w:val="none" w:sz="0" w:space="0" w:color="auto"/>
        <w:right w:val="none" w:sz="0" w:space="0" w:color="auto"/>
      </w:divBdr>
    </w:div>
    <w:div w:id="890077105">
      <w:bodyDiv w:val="1"/>
      <w:marLeft w:val="0"/>
      <w:marRight w:val="0"/>
      <w:marTop w:val="0"/>
      <w:marBottom w:val="0"/>
      <w:divBdr>
        <w:top w:val="none" w:sz="0" w:space="0" w:color="auto"/>
        <w:left w:val="none" w:sz="0" w:space="0" w:color="auto"/>
        <w:bottom w:val="none" w:sz="0" w:space="0" w:color="auto"/>
        <w:right w:val="none" w:sz="0" w:space="0" w:color="auto"/>
      </w:divBdr>
    </w:div>
    <w:div w:id="892935269">
      <w:bodyDiv w:val="1"/>
      <w:marLeft w:val="0"/>
      <w:marRight w:val="0"/>
      <w:marTop w:val="0"/>
      <w:marBottom w:val="0"/>
      <w:divBdr>
        <w:top w:val="none" w:sz="0" w:space="0" w:color="auto"/>
        <w:left w:val="none" w:sz="0" w:space="0" w:color="auto"/>
        <w:bottom w:val="none" w:sz="0" w:space="0" w:color="auto"/>
        <w:right w:val="none" w:sz="0" w:space="0" w:color="auto"/>
      </w:divBdr>
    </w:div>
    <w:div w:id="896932595">
      <w:bodyDiv w:val="1"/>
      <w:marLeft w:val="0"/>
      <w:marRight w:val="0"/>
      <w:marTop w:val="0"/>
      <w:marBottom w:val="0"/>
      <w:divBdr>
        <w:top w:val="none" w:sz="0" w:space="0" w:color="auto"/>
        <w:left w:val="none" w:sz="0" w:space="0" w:color="auto"/>
        <w:bottom w:val="none" w:sz="0" w:space="0" w:color="auto"/>
        <w:right w:val="none" w:sz="0" w:space="0" w:color="auto"/>
      </w:divBdr>
    </w:div>
    <w:div w:id="898518248">
      <w:bodyDiv w:val="1"/>
      <w:marLeft w:val="0"/>
      <w:marRight w:val="0"/>
      <w:marTop w:val="0"/>
      <w:marBottom w:val="0"/>
      <w:divBdr>
        <w:top w:val="none" w:sz="0" w:space="0" w:color="auto"/>
        <w:left w:val="none" w:sz="0" w:space="0" w:color="auto"/>
        <w:bottom w:val="none" w:sz="0" w:space="0" w:color="auto"/>
        <w:right w:val="none" w:sz="0" w:space="0" w:color="auto"/>
      </w:divBdr>
    </w:div>
    <w:div w:id="898519016">
      <w:bodyDiv w:val="1"/>
      <w:marLeft w:val="0"/>
      <w:marRight w:val="0"/>
      <w:marTop w:val="0"/>
      <w:marBottom w:val="0"/>
      <w:divBdr>
        <w:top w:val="none" w:sz="0" w:space="0" w:color="auto"/>
        <w:left w:val="none" w:sz="0" w:space="0" w:color="auto"/>
        <w:bottom w:val="none" w:sz="0" w:space="0" w:color="auto"/>
        <w:right w:val="none" w:sz="0" w:space="0" w:color="auto"/>
      </w:divBdr>
    </w:div>
    <w:div w:id="903834813">
      <w:bodyDiv w:val="1"/>
      <w:marLeft w:val="0"/>
      <w:marRight w:val="0"/>
      <w:marTop w:val="0"/>
      <w:marBottom w:val="0"/>
      <w:divBdr>
        <w:top w:val="none" w:sz="0" w:space="0" w:color="auto"/>
        <w:left w:val="none" w:sz="0" w:space="0" w:color="auto"/>
        <w:bottom w:val="none" w:sz="0" w:space="0" w:color="auto"/>
        <w:right w:val="none" w:sz="0" w:space="0" w:color="auto"/>
      </w:divBdr>
    </w:div>
    <w:div w:id="907611329">
      <w:bodyDiv w:val="1"/>
      <w:marLeft w:val="0"/>
      <w:marRight w:val="0"/>
      <w:marTop w:val="0"/>
      <w:marBottom w:val="0"/>
      <w:divBdr>
        <w:top w:val="none" w:sz="0" w:space="0" w:color="auto"/>
        <w:left w:val="none" w:sz="0" w:space="0" w:color="auto"/>
        <w:bottom w:val="none" w:sz="0" w:space="0" w:color="auto"/>
        <w:right w:val="none" w:sz="0" w:space="0" w:color="auto"/>
      </w:divBdr>
    </w:div>
    <w:div w:id="913394462">
      <w:bodyDiv w:val="1"/>
      <w:marLeft w:val="0"/>
      <w:marRight w:val="0"/>
      <w:marTop w:val="0"/>
      <w:marBottom w:val="0"/>
      <w:divBdr>
        <w:top w:val="none" w:sz="0" w:space="0" w:color="auto"/>
        <w:left w:val="none" w:sz="0" w:space="0" w:color="auto"/>
        <w:bottom w:val="none" w:sz="0" w:space="0" w:color="auto"/>
        <w:right w:val="none" w:sz="0" w:space="0" w:color="auto"/>
      </w:divBdr>
    </w:div>
    <w:div w:id="918490896">
      <w:bodyDiv w:val="1"/>
      <w:marLeft w:val="0"/>
      <w:marRight w:val="0"/>
      <w:marTop w:val="0"/>
      <w:marBottom w:val="0"/>
      <w:divBdr>
        <w:top w:val="none" w:sz="0" w:space="0" w:color="auto"/>
        <w:left w:val="none" w:sz="0" w:space="0" w:color="auto"/>
        <w:bottom w:val="none" w:sz="0" w:space="0" w:color="auto"/>
        <w:right w:val="none" w:sz="0" w:space="0" w:color="auto"/>
      </w:divBdr>
    </w:div>
    <w:div w:id="921839390">
      <w:bodyDiv w:val="1"/>
      <w:marLeft w:val="0"/>
      <w:marRight w:val="0"/>
      <w:marTop w:val="0"/>
      <w:marBottom w:val="0"/>
      <w:divBdr>
        <w:top w:val="none" w:sz="0" w:space="0" w:color="auto"/>
        <w:left w:val="none" w:sz="0" w:space="0" w:color="auto"/>
        <w:bottom w:val="none" w:sz="0" w:space="0" w:color="auto"/>
        <w:right w:val="none" w:sz="0" w:space="0" w:color="auto"/>
      </w:divBdr>
    </w:div>
    <w:div w:id="923760222">
      <w:bodyDiv w:val="1"/>
      <w:marLeft w:val="0"/>
      <w:marRight w:val="0"/>
      <w:marTop w:val="0"/>
      <w:marBottom w:val="0"/>
      <w:divBdr>
        <w:top w:val="none" w:sz="0" w:space="0" w:color="auto"/>
        <w:left w:val="none" w:sz="0" w:space="0" w:color="auto"/>
        <w:bottom w:val="none" w:sz="0" w:space="0" w:color="auto"/>
        <w:right w:val="none" w:sz="0" w:space="0" w:color="auto"/>
      </w:divBdr>
    </w:div>
    <w:div w:id="925842510">
      <w:bodyDiv w:val="1"/>
      <w:marLeft w:val="0"/>
      <w:marRight w:val="0"/>
      <w:marTop w:val="0"/>
      <w:marBottom w:val="0"/>
      <w:divBdr>
        <w:top w:val="none" w:sz="0" w:space="0" w:color="auto"/>
        <w:left w:val="none" w:sz="0" w:space="0" w:color="auto"/>
        <w:bottom w:val="none" w:sz="0" w:space="0" w:color="auto"/>
        <w:right w:val="none" w:sz="0" w:space="0" w:color="auto"/>
      </w:divBdr>
    </w:div>
    <w:div w:id="927274487">
      <w:bodyDiv w:val="1"/>
      <w:marLeft w:val="0"/>
      <w:marRight w:val="0"/>
      <w:marTop w:val="0"/>
      <w:marBottom w:val="0"/>
      <w:divBdr>
        <w:top w:val="none" w:sz="0" w:space="0" w:color="auto"/>
        <w:left w:val="none" w:sz="0" w:space="0" w:color="auto"/>
        <w:bottom w:val="none" w:sz="0" w:space="0" w:color="auto"/>
        <w:right w:val="none" w:sz="0" w:space="0" w:color="auto"/>
      </w:divBdr>
    </w:div>
    <w:div w:id="930236312">
      <w:bodyDiv w:val="1"/>
      <w:marLeft w:val="0"/>
      <w:marRight w:val="0"/>
      <w:marTop w:val="0"/>
      <w:marBottom w:val="0"/>
      <w:divBdr>
        <w:top w:val="none" w:sz="0" w:space="0" w:color="auto"/>
        <w:left w:val="none" w:sz="0" w:space="0" w:color="auto"/>
        <w:bottom w:val="none" w:sz="0" w:space="0" w:color="auto"/>
        <w:right w:val="none" w:sz="0" w:space="0" w:color="auto"/>
      </w:divBdr>
    </w:div>
    <w:div w:id="931746492">
      <w:bodyDiv w:val="1"/>
      <w:marLeft w:val="0"/>
      <w:marRight w:val="0"/>
      <w:marTop w:val="0"/>
      <w:marBottom w:val="0"/>
      <w:divBdr>
        <w:top w:val="none" w:sz="0" w:space="0" w:color="auto"/>
        <w:left w:val="none" w:sz="0" w:space="0" w:color="auto"/>
        <w:bottom w:val="none" w:sz="0" w:space="0" w:color="auto"/>
        <w:right w:val="none" w:sz="0" w:space="0" w:color="auto"/>
      </w:divBdr>
    </w:div>
    <w:div w:id="932008856">
      <w:bodyDiv w:val="1"/>
      <w:marLeft w:val="0"/>
      <w:marRight w:val="0"/>
      <w:marTop w:val="0"/>
      <w:marBottom w:val="0"/>
      <w:divBdr>
        <w:top w:val="none" w:sz="0" w:space="0" w:color="auto"/>
        <w:left w:val="none" w:sz="0" w:space="0" w:color="auto"/>
        <w:bottom w:val="none" w:sz="0" w:space="0" w:color="auto"/>
        <w:right w:val="none" w:sz="0" w:space="0" w:color="auto"/>
      </w:divBdr>
    </w:div>
    <w:div w:id="937102034">
      <w:bodyDiv w:val="1"/>
      <w:marLeft w:val="0"/>
      <w:marRight w:val="0"/>
      <w:marTop w:val="0"/>
      <w:marBottom w:val="0"/>
      <w:divBdr>
        <w:top w:val="none" w:sz="0" w:space="0" w:color="auto"/>
        <w:left w:val="none" w:sz="0" w:space="0" w:color="auto"/>
        <w:bottom w:val="none" w:sz="0" w:space="0" w:color="auto"/>
        <w:right w:val="none" w:sz="0" w:space="0" w:color="auto"/>
      </w:divBdr>
    </w:div>
    <w:div w:id="938413930">
      <w:bodyDiv w:val="1"/>
      <w:marLeft w:val="0"/>
      <w:marRight w:val="0"/>
      <w:marTop w:val="0"/>
      <w:marBottom w:val="0"/>
      <w:divBdr>
        <w:top w:val="none" w:sz="0" w:space="0" w:color="auto"/>
        <w:left w:val="none" w:sz="0" w:space="0" w:color="auto"/>
        <w:bottom w:val="none" w:sz="0" w:space="0" w:color="auto"/>
        <w:right w:val="none" w:sz="0" w:space="0" w:color="auto"/>
      </w:divBdr>
    </w:div>
    <w:div w:id="938636607">
      <w:bodyDiv w:val="1"/>
      <w:marLeft w:val="0"/>
      <w:marRight w:val="0"/>
      <w:marTop w:val="0"/>
      <w:marBottom w:val="0"/>
      <w:divBdr>
        <w:top w:val="none" w:sz="0" w:space="0" w:color="auto"/>
        <w:left w:val="none" w:sz="0" w:space="0" w:color="auto"/>
        <w:bottom w:val="none" w:sz="0" w:space="0" w:color="auto"/>
        <w:right w:val="none" w:sz="0" w:space="0" w:color="auto"/>
      </w:divBdr>
      <w:divsChild>
        <w:div w:id="546795799">
          <w:marLeft w:val="0"/>
          <w:marRight w:val="0"/>
          <w:marTop w:val="0"/>
          <w:marBottom w:val="0"/>
          <w:divBdr>
            <w:top w:val="none" w:sz="0" w:space="0" w:color="auto"/>
            <w:left w:val="none" w:sz="0" w:space="0" w:color="auto"/>
            <w:bottom w:val="none" w:sz="0" w:space="0" w:color="auto"/>
            <w:right w:val="none" w:sz="0" w:space="0" w:color="auto"/>
          </w:divBdr>
          <w:divsChild>
            <w:div w:id="143746235">
              <w:marLeft w:val="0"/>
              <w:marRight w:val="0"/>
              <w:marTop w:val="0"/>
              <w:marBottom w:val="0"/>
              <w:divBdr>
                <w:top w:val="none" w:sz="0" w:space="0" w:color="auto"/>
                <w:left w:val="none" w:sz="0" w:space="0" w:color="auto"/>
                <w:bottom w:val="none" w:sz="0" w:space="0" w:color="auto"/>
                <w:right w:val="none" w:sz="0" w:space="0" w:color="auto"/>
              </w:divBdr>
            </w:div>
            <w:div w:id="1615596955">
              <w:marLeft w:val="0"/>
              <w:marRight w:val="0"/>
              <w:marTop w:val="0"/>
              <w:marBottom w:val="0"/>
              <w:divBdr>
                <w:top w:val="none" w:sz="0" w:space="0" w:color="auto"/>
                <w:left w:val="none" w:sz="0" w:space="0" w:color="auto"/>
                <w:bottom w:val="none" w:sz="0" w:space="0" w:color="auto"/>
                <w:right w:val="none" w:sz="0" w:space="0" w:color="auto"/>
              </w:divBdr>
            </w:div>
            <w:div w:id="1746686889">
              <w:marLeft w:val="0"/>
              <w:marRight w:val="0"/>
              <w:marTop w:val="0"/>
              <w:marBottom w:val="0"/>
              <w:divBdr>
                <w:top w:val="none" w:sz="0" w:space="0" w:color="auto"/>
                <w:left w:val="none" w:sz="0" w:space="0" w:color="auto"/>
                <w:bottom w:val="none" w:sz="0" w:space="0" w:color="auto"/>
                <w:right w:val="none" w:sz="0" w:space="0" w:color="auto"/>
              </w:divBdr>
            </w:div>
            <w:div w:id="1877083855">
              <w:marLeft w:val="0"/>
              <w:marRight w:val="0"/>
              <w:marTop w:val="0"/>
              <w:marBottom w:val="0"/>
              <w:divBdr>
                <w:top w:val="none" w:sz="0" w:space="0" w:color="auto"/>
                <w:left w:val="none" w:sz="0" w:space="0" w:color="auto"/>
                <w:bottom w:val="none" w:sz="0" w:space="0" w:color="auto"/>
                <w:right w:val="none" w:sz="0" w:space="0" w:color="auto"/>
              </w:divBdr>
            </w:div>
            <w:div w:id="2099864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59023">
      <w:bodyDiv w:val="1"/>
      <w:marLeft w:val="0"/>
      <w:marRight w:val="0"/>
      <w:marTop w:val="0"/>
      <w:marBottom w:val="0"/>
      <w:divBdr>
        <w:top w:val="none" w:sz="0" w:space="0" w:color="auto"/>
        <w:left w:val="none" w:sz="0" w:space="0" w:color="auto"/>
        <w:bottom w:val="none" w:sz="0" w:space="0" w:color="auto"/>
        <w:right w:val="none" w:sz="0" w:space="0" w:color="auto"/>
      </w:divBdr>
    </w:div>
    <w:div w:id="941910890">
      <w:bodyDiv w:val="1"/>
      <w:marLeft w:val="0"/>
      <w:marRight w:val="0"/>
      <w:marTop w:val="0"/>
      <w:marBottom w:val="0"/>
      <w:divBdr>
        <w:top w:val="none" w:sz="0" w:space="0" w:color="auto"/>
        <w:left w:val="none" w:sz="0" w:space="0" w:color="auto"/>
        <w:bottom w:val="none" w:sz="0" w:space="0" w:color="auto"/>
        <w:right w:val="none" w:sz="0" w:space="0" w:color="auto"/>
      </w:divBdr>
    </w:div>
    <w:div w:id="942764623">
      <w:bodyDiv w:val="1"/>
      <w:marLeft w:val="0"/>
      <w:marRight w:val="0"/>
      <w:marTop w:val="0"/>
      <w:marBottom w:val="0"/>
      <w:divBdr>
        <w:top w:val="none" w:sz="0" w:space="0" w:color="auto"/>
        <w:left w:val="none" w:sz="0" w:space="0" w:color="auto"/>
        <w:bottom w:val="none" w:sz="0" w:space="0" w:color="auto"/>
        <w:right w:val="none" w:sz="0" w:space="0" w:color="auto"/>
      </w:divBdr>
    </w:div>
    <w:div w:id="944117326">
      <w:bodyDiv w:val="1"/>
      <w:marLeft w:val="0"/>
      <w:marRight w:val="0"/>
      <w:marTop w:val="0"/>
      <w:marBottom w:val="0"/>
      <w:divBdr>
        <w:top w:val="none" w:sz="0" w:space="0" w:color="auto"/>
        <w:left w:val="none" w:sz="0" w:space="0" w:color="auto"/>
        <w:bottom w:val="none" w:sz="0" w:space="0" w:color="auto"/>
        <w:right w:val="none" w:sz="0" w:space="0" w:color="auto"/>
      </w:divBdr>
    </w:div>
    <w:div w:id="946280538">
      <w:bodyDiv w:val="1"/>
      <w:marLeft w:val="0"/>
      <w:marRight w:val="0"/>
      <w:marTop w:val="0"/>
      <w:marBottom w:val="0"/>
      <w:divBdr>
        <w:top w:val="none" w:sz="0" w:space="0" w:color="auto"/>
        <w:left w:val="none" w:sz="0" w:space="0" w:color="auto"/>
        <w:bottom w:val="none" w:sz="0" w:space="0" w:color="auto"/>
        <w:right w:val="none" w:sz="0" w:space="0" w:color="auto"/>
      </w:divBdr>
    </w:div>
    <w:div w:id="947930788">
      <w:bodyDiv w:val="1"/>
      <w:marLeft w:val="0"/>
      <w:marRight w:val="0"/>
      <w:marTop w:val="0"/>
      <w:marBottom w:val="0"/>
      <w:divBdr>
        <w:top w:val="none" w:sz="0" w:space="0" w:color="auto"/>
        <w:left w:val="none" w:sz="0" w:space="0" w:color="auto"/>
        <w:bottom w:val="none" w:sz="0" w:space="0" w:color="auto"/>
        <w:right w:val="none" w:sz="0" w:space="0" w:color="auto"/>
      </w:divBdr>
    </w:div>
    <w:div w:id="948200728">
      <w:bodyDiv w:val="1"/>
      <w:marLeft w:val="0"/>
      <w:marRight w:val="0"/>
      <w:marTop w:val="0"/>
      <w:marBottom w:val="0"/>
      <w:divBdr>
        <w:top w:val="none" w:sz="0" w:space="0" w:color="auto"/>
        <w:left w:val="none" w:sz="0" w:space="0" w:color="auto"/>
        <w:bottom w:val="none" w:sz="0" w:space="0" w:color="auto"/>
        <w:right w:val="none" w:sz="0" w:space="0" w:color="auto"/>
      </w:divBdr>
    </w:div>
    <w:div w:id="952244983">
      <w:bodyDiv w:val="1"/>
      <w:marLeft w:val="0"/>
      <w:marRight w:val="0"/>
      <w:marTop w:val="0"/>
      <w:marBottom w:val="0"/>
      <w:divBdr>
        <w:top w:val="none" w:sz="0" w:space="0" w:color="auto"/>
        <w:left w:val="none" w:sz="0" w:space="0" w:color="auto"/>
        <w:bottom w:val="none" w:sz="0" w:space="0" w:color="auto"/>
        <w:right w:val="none" w:sz="0" w:space="0" w:color="auto"/>
      </w:divBdr>
    </w:div>
    <w:div w:id="952983666">
      <w:bodyDiv w:val="1"/>
      <w:marLeft w:val="0"/>
      <w:marRight w:val="0"/>
      <w:marTop w:val="0"/>
      <w:marBottom w:val="0"/>
      <w:divBdr>
        <w:top w:val="none" w:sz="0" w:space="0" w:color="auto"/>
        <w:left w:val="none" w:sz="0" w:space="0" w:color="auto"/>
        <w:bottom w:val="none" w:sz="0" w:space="0" w:color="auto"/>
        <w:right w:val="none" w:sz="0" w:space="0" w:color="auto"/>
      </w:divBdr>
    </w:div>
    <w:div w:id="958955105">
      <w:bodyDiv w:val="1"/>
      <w:marLeft w:val="0"/>
      <w:marRight w:val="0"/>
      <w:marTop w:val="0"/>
      <w:marBottom w:val="0"/>
      <w:divBdr>
        <w:top w:val="none" w:sz="0" w:space="0" w:color="auto"/>
        <w:left w:val="none" w:sz="0" w:space="0" w:color="auto"/>
        <w:bottom w:val="none" w:sz="0" w:space="0" w:color="auto"/>
        <w:right w:val="none" w:sz="0" w:space="0" w:color="auto"/>
      </w:divBdr>
    </w:div>
    <w:div w:id="960918101">
      <w:bodyDiv w:val="1"/>
      <w:marLeft w:val="0"/>
      <w:marRight w:val="0"/>
      <w:marTop w:val="0"/>
      <w:marBottom w:val="0"/>
      <w:divBdr>
        <w:top w:val="none" w:sz="0" w:space="0" w:color="auto"/>
        <w:left w:val="none" w:sz="0" w:space="0" w:color="auto"/>
        <w:bottom w:val="none" w:sz="0" w:space="0" w:color="auto"/>
        <w:right w:val="none" w:sz="0" w:space="0" w:color="auto"/>
      </w:divBdr>
    </w:div>
    <w:div w:id="963076476">
      <w:bodyDiv w:val="1"/>
      <w:marLeft w:val="0"/>
      <w:marRight w:val="0"/>
      <w:marTop w:val="0"/>
      <w:marBottom w:val="0"/>
      <w:divBdr>
        <w:top w:val="none" w:sz="0" w:space="0" w:color="auto"/>
        <w:left w:val="none" w:sz="0" w:space="0" w:color="auto"/>
        <w:bottom w:val="none" w:sz="0" w:space="0" w:color="auto"/>
        <w:right w:val="none" w:sz="0" w:space="0" w:color="auto"/>
      </w:divBdr>
    </w:div>
    <w:div w:id="964852409">
      <w:bodyDiv w:val="1"/>
      <w:marLeft w:val="0"/>
      <w:marRight w:val="0"/>
      <w:marTop w:val="0"/>
      <w:marBottom w:val="0"/>
      <w:divBdr>
        <w:top w:val="none" w:sz="0" w:space="0" w:color="auto"/>
        <w:left w:val="none" w:sz="0" w:space="0" w:color="auto"/>
        <w:bottom w:val="none" w:sz="0" w:space="0" w:color="auto"/>
        <w:right w:val="none" w:sz="0" w:space="0" w:color="auto"/>
      </w:divBdr>
    </w:div>
    <w:div w:id="967971594">
      <w:bodyDiv w:val="1"/>
      <w:marLeft w:val="0"/>
      <w:marRight w:val="0"/>
      <w:marTop w:val="0"/>
      <w:marBottom w:val="0"/>
      <w:divBdr>
        <w:top w:val="none" w:sz="0" w:space="0" w:color="auto"/>
        <w:left w:val="none" w:sz="0" w:space="0" w:color="auto"/>
        <w:bottom w:val="none" w:sz="0" w:space="0" w:color="auto"/>
        <w:right w:val="none" w:sz="0" w:space="0" w:color="auto"/>
      </w:divBdr>
    </w:div>
    <w:div w:id="970475474">
      <w:bodyDiv w:val="1"/>
      <w:marLeft w:val="0"/>
      <w:marRight w:val="0"/>
      <w:marTop w:val="0"/>
      <w:marBottom w:val="0"/>
      <w:divBdr>
        <w:top w:val="none" w:sz="0" w:space="0" w:color="auto"/>
        <w:left w:val="none" w:sz="0" w:space="0" w:color="auto"/>
        <w:bottom w:val="none" w:sz="0" w:space="0" w:color="auto"/>
        <w:right w:val="none" w:sz="0" w:space="0" w:color="auto"/>
      </w:divBdr>
    </w:div>
    <w:div w:id="971325414">
      <w:bodyDiv w:val="1"/>
      <w:marLeft w:val="0"/>
      <w:marRight w:val="0"/>
      <w:marTop w:val="0"/>
      <w:marBottom w:val="0"/>
      <w:divBdr>
        <w:top w:val="none" w:sz="0" w:space="0" w:color="auto"/>
        <w:left w:val="none" w:sz="0" w:space="0" w:color="auto"/>
        <w:bottom w:val="none" w:sz="0" w:space="0" w:color="auto"/>
        <w:right w:val="none" w:sz="0" w:space="0" w:color="auto"/>
      </w:divBdr>
    </w:div>
    <w:div w:id="971402492">
      <w:bodyDiv w:val="1"/>
      <w:marLeft w:val="0"/>
      <w:marRight w:val="0"/>
      <w:marTop w:val="0"/>
      <w:marBottom w:val="0"/>
      <w:divBdr>
        <w:top w:val="none" w:sz="0" w:space="0" w:color="auto"/>
        <w:left w:val="none" w:sz="0" w:space="0" w:color="auto"/>
        <w:bottom w:val="none" w:sz="0" w:space="0" w:color="auto"/>
        <w:right w:val="none" w:sz="0" w:space="0" w:color="auto"/>
      </w:divBdr>
    </w:div>
    <w:div w:id="979118272">
      <w:bodyDiv w:val="1"/>
      <w:marLeft w:val="0"/>
      <w:marRight w:val="0"/>
      <w:marTop w:val="0"/>
      <w:marBottom w:val="0"/>
      <w:divBdr>
        <w:top w:val="none" w:sz="0" w:space="0" w:color="auto"/>
        <w:left w:val="none" w:sz="0" w:space="0" w:color="auto"/>
        <w:bottom w:val="none" w:sz="0" w:space="0" w:color="auto"/>
        <w:right w:val="none" w:sz="0" w:space="0" w:color="auto"/>
      </w:divBdr>
    </w:div>
    <w:div w:id="980424710">
      <w:bodyDiv w:val="1"/>
      <w:marLeft w:val="0"/>
      <w:marRight w:val="0"/>
      <w:marTop w:val="0"/>
      <w:marBottom w:val="0"/>
      <w:divBdr>
        <w:top w:val="none" w:sz="0" w:space="0" w:color="auto"/>
        <w:left w:val="none" w:sz="0" w:space="0" w:color="auto"/>
        <w:bottom w:val="none" w:sz="0" w:space="0" w:color="auto"/>
        <w:right w:val="none" w:sz="0" w:space="0" w:color="auto"/>
      </w:divBdr>
    </w:div>
    <w:div w:id="984630210">
      <w:bodyDiv w:val="1"/>
      <w:marLeft w:val="0"/>
      <w:marRight w:val="0"/>
      <w:marTop w:val="0"/>
      <w:marBottom w:val="0"/>
      <w:divBdr>
        <w:top w:val="none" w:sz="0" w:space="0" w:color="auto"/>
        <w:left w:val="none" w:sz="0" w:space="0" w:color="auto"/>
        <w:bottom w:val="none" w:sz="0" w:space="0" w:color="auto"/>
        <w:right w:val="none" w:sz="0" w:space="0" w:color="auto"/>
      </w:divBdr>
    </w:div>
    <w:div w:id="989480998">
      <w:bodyDiv w:val="1"/>
      <w:marLeft w:val="0"/>
      <w:marRight w:val="0"/>
      <w:marTop w:val="0"/>
      <w:marBottom w:val="0"/>
      <w:divBdr>
        <w:top w:val="none" w:sz="0" w:space="0" w:color="auto"/>
        <w:left w:val="none" w:sz="0" w:space="0" w:color="auto"/>
        <w:bottom w:val="none" w:sz="0" w:space="0" w:color="auto"/>
        <w:right w:val="none" w:sz="0" w:space="0" w:color="auto"/>
      </w:divBdr>
    </w:div>
    <w:div w:id="993098654">
      <w:bodyDiv w:val="1"/>
      <w:marLeft w:val="0"/>
      <w:marRight w:val="0"/>
      <w:marTop w:val="0"/>
      <w:marBottom w:val="0"/>
      <w:divBdr>
        <w:top w:val="none" w:sz="0" w:space="0" w:color="auto"/>
        <w:left w:val="none" w:sz="0" w:space="0" w:color="auto"/>
        <w:bottom w:val="none" w:sz="0" w:space="0" w:color="auto"/>
        <w:right w:val="none" w:sz="0" w:space="0" w:color="auto"/>
      </w:divBdr>
    </w:div>
    <w:div w:id="998195300">
      <w:bodyDiv w:val="1"/>
      <w:marLeft w:val="0"/>
      <w:marRight w:val="0"/>
      <w:marTop w:val="0"/>
      <w:marBottom w:val="0"/>
      <w:divBdr>
        <w:top w:val="none" w:sz="0" w:space="0" w:color="auto"/>
        <w:left w:val="none" w:sz="0" w:space="0" w:color="auto"/>
        <w:bottom w:val="none" w:sz="0" w:space="0" w:color="auto"/>
        <w:right w:val="none" w:sz="0" w:space="0" w:color="auto"/>
      </w:divBdr>
    </w:div>
    <w:div w:id="999960942">
      <w:bodyDiv w:val="1"/>
      <w:marLeft w:val="0"/>
      <w:marRight w:val="0"/>
      <w:marTop w:val="0"/>
      <w:marBottom w:val="0"/>
      <w:divBdr>
        <w:top w:val="none" w:sz="0" w:space="0" w:color="auto"/>
        <w:left w:val="none" w:sz="0" w:space="0" w:color="auto"/>
        <w:bottom w:val="none" w:sz="0" w:space="0" w:color="auto"/>
        <w:right w:val="none" w:sz="0" w:space="0" w:color="auto"/>
      </w:divBdr>
    </w:div>
    <w:div w:id="1004094013">
      <w:bodyDiv w:val="1"/>
      <w:marLeft w:val="0"/>
      <w:marRight w:val="0"/>
      <w:marTop w:val="0"/>
      <w:marBottom w:val="0"/>
      <w:divBdr>
        <w:top w:val="none" w:sz="0" w:space="0" w:color="auto"/>
        <w:left w:val="none" w:sz="0" w:space="0" w:color="auto"/>
        <w:bottom w:val="none" w:sz="0" w:space="0" w:color="auto"/>
        <w:right w:val="none" w:sz="0" w:space="0" w:color="auto"/>
      </w:divBdr>
    </w:div>
    <w:div w:id="1005747599">
      <w:bodyDiv w:val="1"/>
      <w:marLeft w:val="0"/>
      <w:marRight w:val="0"/>
      <w:marTop w:val="0"/>
      <w:marBottom w:val="0"/>
      <w:divBdr>
        <w:top w:val="none" w:sz="0" w:space="0" w:color="auto"/>
        <w:left w:val="none" w:sz="0" w:space="0" w:color="auto"/>
        <w:bottom w:val="none" w:sz="0" w:space="0" w:color="auto"/>
        <w:right w:val="none" w:sz="0" w:space="0" w:color="auto"/>
      </w:divBdr>
    </w:div>
    <w:div w:id="1008557124">
      <w:bodyDiv w:val="1"/>
      <w:marLeft w:val="0"/>
      <w:marRight w:val="0"/>
      <w:marTop w:val="0"/>
      <w:marBottom w:val="0"/>
      <w:divBdr>
        <w:top w:val="none" w:sz="0" w:space="0" w:color="auto"/>
        <w:left w:val="none" w:sz="0" w:space="0" w:color="auto"/>
        <w:bottom w:val="none" w:sz="0" w:space="0" w:color="auto"/>
        <w:right w:val="none" w:sz="0" w:space="0" w:color="auto"/>
      </w:divBdr>
    </w:div>
    <w:div w:id="1011299493">
      <w:bodyDiv w:val="1"/>
      <w:marLeft w:val="0"/>
      <w:marRight w:val="0"/>
      <w:marTop w:val="0"/>
      <w:marBottom w:val="0"/>
      <w:divBdr>
        <w:top w:val="none" w:sz="0" w:space="0" w:color="auto"/>
        <w:left w:val="none" w:sz="0" w:space="0" w:color="auto"/>
        <w:bottom w:val="none" w:sz="0" w:space="0" w:color="auto"/>
        <w:right w:val="none" w:sz="0" w:space="0" w:color="auto"/>
      </w:divBdr>
    </w:div>
    <w:div w:id="1017124753">
      <w:bodyDiv w:val="1"/>
      <w:marLeft w:val="0"/>
      <w:marRight w:val="0"/>
      <w:marTop w:val="0"/>
      <w:marBottom w:val="0"/>
      <w:divBdr>
        <w:top w:val="none" w:sz="0" w:space="0" w:color="auto"/>
        <w:left w:val="none" w:sz="0" w:space="0" w:color="auto"/>
        <w:bottom w:val="none" w:sz="0" w:space="0" w:color="auto"/>
        <w:right w:val="none" w:sz="0" w:space="0" w:color="auto"/>
      </w:divBdr>
    </w:div>
    <w:div w:id="1017386414">
      <w:bodyDiv w:val="1"/>
      <w:marLeft w:val="0"/>
      <w:marRight w:val="0"/>
      <w:marTop w:val="0"/>
      <w:marBottom w:val="0"/>
      <w:divBdr>
        <w:top w:val="none" w:sz="0" w:space="0" w:color="auto"/>
        <w:left w:val="none" w:sz="0" w:space="0" w:color="auto"/>
        <w:bottom w:val="none" w:sz="0" w:space="0" w:color="auto"/>
        <w:right w:val="none" w:sz="0" w:space="0" w:color="auto"/>
      </w:divBdr>
    </w:div>
    <w:div w:id="1019282597">
      <w:bodyDiv w:val="1"/>
      <w:marLeft w:val="0"/>
      <w:marRight w:val="0"/>
      <w:marTop w:val="0"/>
      <w:marBottom w:val="0"/>
      <w:divBdr>
        <w:top w:val="none" w:sz="0" w:space="0" w:color="auto"/>
        <w:left w:val="none" w:sz="0" w:space="0" w:color="auto"/>
        <w:bottom w:val="none" w:sz="0" w:space="0" w:color="auto"/>
        <w:right w:val="none" w:sz="0" w:space="0" w:color="auto"/>
      </w:divBdr>
    </w:div>
    <w:div w:id="1020088295">
      <w:bodyDiv w:val="1"/>
      <w:marLeft w:val="0"/>
      <w:marRight w:val="0"/>
      <w:marTop w:val="0"/>
      <w:marBottom w:val="0"/>
      <w:divBdr>
        <w:top w:val="none" w:sz="0" w:space="0" w:color="auto"/>
        <w:left w:val="none" w:sz="0" w:space="0" w:color="auto"/>
        <w:bottom w:val="none" w:sz="0" w:space="0" w:color="auto"/>
        <w:right w:val="none" w:sz="0" w:space="0" w:color="auto"/>
      </w:divBdr>
    </w:div>
    <w:div w:id="1020622022">
      <w:bodyDiv w:val="1"/>
      <w:marLeft w:val="0"/>
      <w:marRight w:val="0"/>
      <w:marTop w:val="0"/>
      <w:marBottom w:val="0"/>
      <w:divBdr>
        <w:top w:val="none" w:sz="0" w:space="0" w:color="auto"/>
        <w:left w:val="none" w:sz="0" w:space="0" w:color="auto"/>
        <w:bottom w:val="none" w:sz="0" w:space="0" w:color="auto"/>
        <w:right w:val="none" w:sz="0" w:space="0" w:color="auto"/>
      </w:divBdr>
    </w:div>
    <w:div w:id="1027292045">
      <w:bodyDiv w:val="1"/>
      <w:marLeft w:val="0"/>
      <w:marRight w:val="0"/>
      <w:marTop w:val="0"/>
      <w:marBottom w:val="0"/>
      <w:divBdr>
        <w:top w:val="none" w:sz="0" w:space="0" w:color="auto"/>
        <w:left w:val="none" w:sz="0" w:space="0" w:color="auto"/>
        <w:bottom w:val="none" w:sz="0" w:space="0" w:color="auto"/>
        <w:right w:val="none" w:sz="0" w:space="0" w:color="auto"/>
      </w:divBdr>
    </w:div>
    <w:div w:id="1029456553">
      <w:bodyDiv w:val="1"/>
      <w:marLeft w:val="0"/>
      <w:marRight w:val="0"/>
      <w:marTop w:val="0"/>
      <w:marBottom w:val="0"/>
      <w:divBdr>
        <w:top w:val="none" w:sz="0" w:space="0" w:color="auto"/>
        <w:left w:val="none" w:sz="0" w:space="0" w:color="auto"/>
        <w:bottom w:val="none" w:sz="0" w:space="0" w:color="auto"/>
        <w:right w:val="none" w:sz="0" w:space="0" w:color="auto"/>
      </w:divBdr>
    </w:div>
    <w:div w:id="1029909935">
      <w:bodyDiv w:val="1"/>
      <w:marLeft w:val="0"/>
      <w:marRight w:val="0"/>
      <w:marTop w:val="0"/>
      <w:marBottom w:val="0"/>
      <w:divBdr>
        <w:top w:val="none" w:sz="0" w:space="0" w:color="auto"/>
        <w:left w:val="none" w:sz="0" w:space="0" w:color="auto"/>
        <w:bottom w:val="none" w:sz="0" w:space="0" w:color="auto"/>
        <w:right w:val="none" w:sz="0" w:space="0" w:color="auto"/>
      </w:divBdr>
    </w:div>
    <w:div w:id="1033264376">
      <w:bodyDiv w:val="1"/>
      <w:marLeft w:val="0"/>
      <w:marRight w:val="0"/>
      <w:marTop w:val="0"/>
      <w:marBottom w:val="0"/>
      <w:divBdr>
        <w:top w:val="none" w:sz="0" w:space="0" w:color="auto"/>
        <w:left w:val="none" w:sz="0" w:space="0" w:color="auto"/>
        <w:bottom w:val="none" w:sz="0" w:space="0" w:color="auto"/>
        <w:right w:val="none" w:sz="0" w:space="0" w:color="auto"/>
      </w:divBdr>
    </w:div>
    <w:div w:id="1042054117">
      <w:bodyDiv w:val="1"/>
      <w:marLeft w:val="0"/>
      <w:marRight w:val="0"/>
      <w:marTop w:val="0"/>
      <w:marBottom w:val="0"/>
      <w:divBdr>
        <w:top w:val="none" w:sz="0" w:space="0" w:color="auto"/>
        <w:left w:val="none" w:sz="0" w:space="0" w:color="auto"/>
        <w:bottom w:val="none" w:sz="0" w:space="0" w:color="auto"/>
        <w:right w:val="none" w:sz="0" w:space="0" w:color="auto"/>
      </w:divBdr>
    </w:div>
    <w:div w:id="1043868421">
      <w:bodyDiv w:val="1"/>
      <w:marLeft w:val="0"/>
      <w:marRight w:val="0"/>
      <w:marTop w:val="0"/>
      <w:marBottom w:val="0"/>
      <w:divBdr>
        <w:top w:val="none" w:sz="0" w:space="0" w:color="auto"/>
        <w:left w:val="none" w:sz="0" w:space="0" w:color="auto"/>
        <w:bottom w:val="none" w:sz="0" w:space="0" w:color="auto"/>
        <w:right w:val="none" w:sz="0" w:space="0" w:color="auto"/>
      </w:divBdr>
    </w:div>
    <w:div w:id="1045179013">
      <w:bodyDiv w:val="1"/>
      <w:marLeft w:val="0"/>
      <w:marRight w:val="0"/>
      <w:marTop w:val="0"/>
      <w:marBottom w:val="0"/>
      <w:divBdr>
        <w:top w:val="none" w:sz="0" w:space="0" w:color="auto"/>
        <w:left w:val="none" w:sz="0" w:space="0" w:color="auto"/>
        <w:bottom w:val="none" w:sz="0" w:space="0" w:color="auto"/>
        <w:right w:val="none" w:sz="0" w:space="0" w:color="auto"/>
      </w:divBdr>
    </w:div>
    <w:div w:id="1047415916">
      <w:bodyDiv w:val="1"/>
      <w:marLeft w:val="0"/>
      <w:marRight w:val="0"/>
      <w:marTop w:val="0"/>
      <w:marBottom w:val="0"/>
      <w:divBdr>
        <w:top w:val="none" w:sz="0" w:space="0" w:color="auto"/>
        <w:left w:val="none" w:sz="0" w:space="0" w:color="auto"/>
        <w:bottom w:val="none" w:sz="0" w:space="0" w:color="auto"/>
        <w:right w:val="none" w:sz="0" w:space="0" w:color="auto"/>
      </w:divBdr>
    </w:div>
    <w:div w:id="1048258947">
      <w:bodyDiv w:val="1"/>
      <w:marLeft w:val="0"/>
      <w:marRight w:val="0"/>
      <w:marTop w:val="0"/>
      <w:marBottom w:val="0"/>
      <w:divBdr>
        <w:top w:val="none" w:sz="0" w:space="0" w:color="auto"/>
        <w:left w:val="none" w:sz="0" w:space="0" w:color="auto"/>
        <w:bottom w:val="none" w:sz="0" w:space="0" w:color="auto"/>
        <w:right w:val="none" w:sz="0" w:space="0" w:color="auto"/>
      </w:divBdr>
    </w:div>
    <w:div w:id="1049300667">
      <w:bodyDiv w:val="1"/>
      <w:marLeft w:val="0"/>
      <w:marRight w:val="0"/>
      <w:marTop w:val="0"/>
      <w:marBottom w:val="0"/>
      <w:divBdr>
        <w:top w:val="none" w:sz="0" w:space="0" w:color="auto"/>
        <w:left w:val="none" w:sz="0" w:space="0" w:color="auto"/>
        <w:bottom w:val="none" w:sz="0" w:space="0" w:color="auto"/>
        <w:right w:val="none" w:sz="0" w:space="0" w:color="auto"/>
      </w:divBdr>
    </w:div>
    <w:div w:id="1049301221">
      <w:bodyDiv w:val="1"/>
      <w:marLeft w:val="0"/>
      <w:marRight w:val="0"/>
      <w:marTop w:val="0"/>
      <w:marBottom w:val="0"/>
      <w:divBdr>
        <w:top w:val="none" w:sz="0" w:space="0" w:color="auto"/>
        <w:left w:val="none" w:sz="0" w:space="0" w:color="auto"/>
        <w:bottom w:val="none" w:sz="0" w:space="0" w:color="auto"/>
        <w:right w:val="none" w:sz="0" w:space="0" w:color="auto"/>
      </w:divBdr>
    </w:div>
    <w:div w:id="1050543934">
      <w:bodyDiv w:val="1"/>
      <w:marLeft w:val="0"/>
      <w:marRight w:val="0"/>
      <w:marTop w:val="0"/>
      <w:marBottom w:val="0"/>
      <w:divBdr>
        <w:top w:val="none" w:sz="0" w:space="0" w:color="auto"/>
        <w:left w:val="none" w:sz="0" w:space="0" w:color="auto"/>
        <w:bottom w:val="none" w:sz="0" w:space="0" w:color="auto"/>
        <w:right w:val="none" w:sz="0" w:space="0" w:color="auto"/>
      </w:divBdr>
    </w:div>
    <w:div w:id="1051614002">
      <w:bodyDiv w:val="1"/>
      <w:marLeft w:val="0"/>
      <w:marRight w:val="0"/>
      <w:marTop w:val="0"/>
      <w:marBottom w:val="0"/>
      <w:divBdr>
        <w:top w:val="none" w:sz="0" w:space="0" w:color="auto"/>
        <w:left w:val="none" w:sz="0" w:space="0" w:color="auto"/>
        <w:bottom w:val="none" w:sz="0" w:space="0" w:color="auto"/>
        <w:right w:val="none" w:sz="0" w:space="0" w:color="auto"/>
      </w:divBdr>
    </w:div>
    <w:div w:id="1052072079">
      <w:bodyDiv w:val="1"/>
      <w:marLeft w:val="0"/>
      <w:marRight w:val="0"/>
      <w:marTop w:val="0"/>
      <w:marBottom w:val="0"/>
      <w:divBdr>
        <w:top w:val="none" w:sz="0" w:space="0" w:color="auto"/>
        <w:left w:val="none" w:sz="0" w:space="0" w:color="auto"/>
        <w:bottom w:val="none" w:sz="0" w:space="0" w:color="auto"/>
        <w:right w:val="none" w:sz="0" w:space="0" w:color="auto"/>
      </w:divBdr>
    </w:div>
    <w:div w:id="1055155834">
      <w:bodyDiv w:val="1"/>
      <w:marLeft w:val="0"/>
      <w:marRight w:val="0"/>
      <w:marTop w:val="0"/>
      <w:marBottom w:val="0"/>
      <w:divBdr>
        <w:top w:val="none" w:sz="0" w:space="0" w:color="auto"/>
        <w:left w:val="none" w:sz="0" w:space="0" w:color="auto"/>
        <w:bottom w:val="none" w:sz="0" w:space="0" w:color="auto"/>
        <w:right w:val="none" w:sz="0" w:space="0" w:color="auto"/>
      </w:divBdr>
    </w:div>
    <w:div w:id="1056511865">
      <w:bodyDiv w:val="1"/>
      <w:marLeft w:val="0"/>
      <w:marRight w:val="0"/>
      <w:marTop w:val="0"/>
      <w:marBottom w:val="0"/>
      <w:divBdr>
        <w:top w:val="none" w:sz="0" w:space="0" w:color="auto"/>
        <w:left w:val="none" w:sz="0" w:space="0" w:color="auto"/>
        <w:bottom w:val="none" w:sz="0" w:space="0" w:color="auto"/>
        <w:right w:val="none" w:sz="0" w:space="0" w:color="auto"/>
      </w:divBdr>
    </w:div>
    <w:div w:id="1057971946">
      <w:bodyDiv w:val="1"/>
      <w:marLeft w:val="0"/>
      <w:marRight w:val="0"/>
      <w:marTop w:val="0"/>
      <w:marBottom w:val="0"/>
      <w:divBdr>
        <w:top w:val="none" w:sz="0" w:space="0" w:color="auto"/>
        <w:left w:val="none" w:sz="0" w:space="0" w:color="auto"/>
        <w:bottom w:val="none" w:sz="0" w:space="0" w:color="auto"/>
        <w:right w:val="none" w:sz="0" w:space="0" w:color="auto"/>
      </w:divBdr>
    </w:div>
    <w:div w:id="1059742374">
      <w:bodyDiv w:val="1"/>
      <w:marLeft w:val="0"/>
      <w:marRight w:val="0"/>
      <w:marTop w:val="0"/>
      <w:marBottom w:val="0"/>
      <w:divBdr>
        <w:top w:val="none" w:sz="0" w:space="0" w:color="auto"/>
        <w:left w:val="none" w:sz="0" w:space="0" w:color="auto"/>
        <w:bottom w:val="none" w:sz="0" w:space="0" w:color="auto"/>
        <w:right w:val="none" w:sz="0" w:space="0" w:color="auto"/>
      </w:divBdr>
    </w:div>
    <w:div w:id="1060594682">
      <w:bodyDiv w:val="1"/>
      <w:marLeft w:val="0"/>
      <w:marRight w:val="0"/>
      <w:marTop w:val="0"/>
      <w:marBottom w:val="0"/>
      <w:divBdr>
        <w:top w:val="none" w:sz="0" w:space="0" w:color="auto"/>
        <w:left w:val="none" w:sz="0" w:space="0" w:color="auto"/>
        <w:bottom w:val="none" w:sz="0" w:space="0" w:color="auto"/>
        <w:right w:val="none" w:sz="0" w:space="0" w:color="auto"/>
      </w:divBdr>
    </w:div>
    <w:div w:id="1068116001">
      <w:bodyDiv w:val="1"/>
      <w:marLeft w:val="0"/>
      <w:marRight w:val="0"/>
      <w:marTop w:val="0"/>
      <w:marBottom w:val="0"/>
      <w:divBdr>
        <w:top w:val="none" w:sz="0" w:space="0" w:color="auto"/>
        <w:left w:val="none" w:sz="0" w:space="0" w:color="auto"/>
        <w:bottom w:val="none" w:sz="0" w:space="0" w:color="auto"/>
        <w:right w:val="none" w:sz="0" w:space="0" w:color="auto"/>
      </w:divBdr>
    </w:div>
    <w:div w:id="1073311426">
      <w:bodyDiv w:val="1"/>
      <w:marLeft w:val="0"/>
      <w:marRight w:val="0"/>
      <w:marTop w:val="0"/>
      <w:marBottom w:val="0"/>
      <w:divBdr>
        <w:top w:val="none" w:sz="0" w:space="0" w:color="auto"/>
        <w:left w:val="none" w:sz="0" w:space="0" w:color="auto"/>
        <w:bottom w:val="none" w:sz="0" w:space="0" w:color="auto"/>
        <w:right w:val="none" w:sz="0" w:space="0" w:color="auto"/>
      </w:divBdr>
    </w:div>
    <w:div w:id="1073626300">
      <w:bodyDiv w:val="1"/>
      <w:marLeft w:val="0"/>
      <w:marRight w:val="0"/>
      <w:marTop w:val="0"/>
      <w:marBottom w:val="0"/>
      <w:divBdr>
        <w:top w:val="none" w:sz="0" w:space="0" w:color="auto"/>
        <w:left w:val="none" w:sz="0" w:space="0" w:color="auto"/>
        <w:bottom w:val="none" w:sz="0" w:space="0" w:color="auto"/>
        <w:right w:val="none" w:sz="0" w:space="0" w:color="auto"/>
      </w:divBdr>
    </w:div>
    <w:div w:id="1075398308">
      <w:bodyDiv w:val="1"/>
      <w:marLeft w:val="0"/>
      <w:marRight w:val="0"/>
      <w:marTop w:val="0"/>
      <w:marBottom w:val="0"/>
      <w:divBdr>
        <w:top w:val="none" w:sz="0" w:space="0" w:color="auto"/>
        <w:left w:val="none" w:sz="0" w:space="0" w:color="auto"/>
        <w:bottom w:val="none" w:sz="0" w:space="0" w:color="auto"/>
        <w:right w:val="none" w:sz="0" w:space="0" w:color="auto"/>
      </w:divBdr>
    </w:div>
    <w:div w:id="1075737261">
      <w:bodyDiv w:val="1"/>
      <w:marLeft w:val="0"/>
      <w:marRight w:val="0"/>
      <w:marTop w:val="0"/>
      <w:marBottom w:val="0"/>
      <w:divBdr>
        <w:top w:val="none" w:sz="0" w:space="0" w:color="auto"/>
        <w:left w:val="none" w:sz="0" w:space="0" w:color="auto"/>
        <w:bottom w:val="none" w:sz="0" w:space="0" w:color="auto"/>
        <w:right w:val="none" w:sz="0" w:space="0" w:color="auto"/>
      </w:divBdr>
    </w:div>
    <w:div w:id="1079640680">
      <w:bodyDiv w:val="1"/>
      <w:marLeft w:val="0"/>
      <w:marRight w:val="0"/>
      <w:marTop w:val="0"/>
      <w:marBottom w:val="0"/>
      <w:divBdr>
        <w:top w:val="none" w:sz="0" w:space="0" w:color="auto"/>
        <w:left w:val="none" w:sz="0" w:space="0" w:color="auto"/>
        <w:bottom w:val="none" w:sz="0" w:space="0" w:color="auto"/>
        <w:right w:val="none" w:sz="0" w:space="0" w:color="auto"/>
      </w:divBdr>
    </w:div>
    <w:div w:id="1081022849">
      <w:bodyDiv w:val="1"/>
      <w:marLeft w:val="0"/>
      <w:marRight w:val="0"/>
      <w:marTop w:val="0"/>
      <w:marBottom w:val="0"/>
      <w:divBdr>
        <w:top w:val="none" w:sz="0" w:space="0" w:color="auto"/>
        <w:left w:val="none" w:sz="0" w:space="0" w:color="auto"/>
        <w:bottom w:val="none" w:sz="0" w:space="0" w:color="auto"/>
        <w:right w:val="none" w:sz="0" w:space="0" w:color="auto"/>
      </w:divBdr>
    </w:div>
    <w:div w:id="1081946683">
      <w:bodyDiv w:val="1"/>
      <w:marLeft w:val="0"/>
      <w:marRight w:val="0"/>
      <w:marTop w:val="0"/>
      <w:marBottom w:val="0"/>
      <w:divBdr>
        <w:top w:val="none" w:sz="0" w:space="0" w:color="auto"/>
        <w:left w:val="none" w:sz="0" w:space="0" w:color="auto"/>
        <w:bottom w:val="none" w:sz="0" w:space="0" w:color="auto"/>
        <w:right w:val="none" w:sz="0" w:space="0" w:color="auto"/>
      </w:divBdr>
    </w:div>
    <w:div w:id="1082145147">
      <w:bodyDiv w:val="1"/>
      <w:marLeft w:val="0"/>
      <w:marRight w:val="0"/>
      <w:marTop w:val="0"/>
      <w:marBottom w:val="0"/>
      <w:divBdr>
        <w:top w:val="none" w:sz="0" w:space="0" w:color="auto"/>
        <w:left w:val="none" w:sz="0" w:space="0" w:color="auto"/>
        <w:bottom w:val="none" w:sz="0" w:space="0" w:color="auto"/>
        <w:right w:val="none" w:sz="0" w:space="0" w:color="auto"/>
      </w:divBdr>
    </w:div>
    <w:div w:id="1082524704">
      <w:bodyDiv w:val="1"/>
      <w:marLeft w:val="0"/>
      <w:marRight w:val="0"/>
      <w:marTop w:val="0"/>
      <w:marBottom w:val="0"/>
      <w:divBdr>
        <w:top w:val="none" w:sz="0" w:space="0" w:color="auto"/>
        <w:left w:val="none" w:sz="0" w:space="0" w:color="auto"/>
        <w:bottom w:val="none" w:sz="0" w:space="0" w:color="auto"/>
        <w:right w:val="none" w:sz="0" w:space="0" w:color="auto"/>
      </w:divBdr>
    </w:div>
    <w:div w:id="1082726074">
      <w:bodyDiv w:val="1"/>
      <w:marLeft w:val="0"/>
      <w:marRight w:val="0"/>
      <w:marTop w:val="0"/>
      <w:marBottom w:val="0"/>
      <w:divBdr>
        <w:top w:val="none" w:sz="0" w:space="0" w:color="auto"/>
        <w:left w:val="none" w:sz="0" w:space="0" w:color="auto"/>
        <w:bottom w:val="none" w:sz="0" w:space="0" w:color="auto"/>
        <w:right w:val="none" w:sz="0" w:space="0" w:color="auto"/>
      </w:divBdr>
    </w:div>
    <w:div w:id="1082993512">
      <w:bodyDiv w:val="1"/>
      <w:marLeft w:val="0"/>
      <w:marRight w:val="0"/>
      <w:marTop w:val="0"/>
      <w:marBottom w:val="0"/>
      <w:divBdr>
        <w:top w:val="none" w:sz="0" w:space="0" w:color="auto"/>
        <w:left w:val="none" w:sz="0" w:space="0" w:color="auto"/>
        <w:bottom w:val="none" w:sz="0" w:space="0" w:color="auto"/>
        <w:right w:val="none" w:sz="0" w:space="0" w:color="auto"/>
      </w:divBdr>
    </w:div>
    <w:div w:id="1083647175">
      <w:bodyDiv w:val="1"/>
      <w:marLeft w:val="0"/>
      <w:marRight w:val="0"/>
      <w:marTop w:val="0"/>
      <w:marBottom w:val="0"/>
      <w:divBdr>
        <w:top w:val="none" w:sz="0" w:space="0" w:color="auto"/>
        <w:left w:val="none" w:sz="0" w:space="0" w:color="auto"/>
        <w:bottom w:val="none" w:sz="0" w:space="0" w:color="auto"/>
        <w:right w:val="none" w:sz="0" w:space="0" w:color="auto"/>
      </w:divBdr>
    </w:div>
    <w:div w:id="1087266123">
      <w:bodyDiv w:val="1"/>
      <w:marLeft w:val="0"/>
      <w:marRight w:val="0"/>
      <w:marTop w:val="0"/>
      <w:marBottom w:val="0"/>
      <w:divBdr>
        <w:top w:val="none" w:sz="0" w:space="0" w:color="auto"/>
        <w:left w:val="none" w:sz="0" w:space="0" w:color="auto"/>
        <w:bottom w:val="none" w:sz="0" w:space="0" w:color="auto"/>
        <w:right w:val="none" w:sz="0" w:space="0" w:color="auto"/>
      </w:divBdr>
    </w:div>
    <w:div w:id="1097024460">
      <w:bodyDiv w:val="1"/>
      <w:marLeft w:val="0"/>
      <w:marRight w:val="0"/>
      <w:marTop w:val="0"/>
      <w:marBottom w:val="0"/>
      <w:divBdr>
        <w:top w:val="none" w:sz="0" w:space="0" w:color="auto"/>
        <w:left w:val="none" w:sz="0" w:space="0" w:color="auto"/>
        <w:bottom w:val="none" w:sz="0" w:space="0" w:color="auto"/>
        <w:right w:val="none" w:sz="0" w:space="0" w:color="auto"/>
      </w:divBdr>
    </w:div>
    <w:div w:id="1101073583">
      <w:bodyDiv w:val="1"/>
      <w:marLeft w:val="0"/>
      <w:marRight w:val="0"/>
      <w:marTop w:val="0"/>
      <w:marBottom w:val="0"/>
      <w:divBdr>
        <w:top w:val="none" w:sz="0" w:space="0" w:color="auto"/>
        <w:left w:val="none" w:sz="0" w:space="0" w:color="auto"/>
        <w:bottom w:val="none" w:sz="0" w:space="0" w:color="auto"/>
        <w:right w:val="none" w:sz="0" w:space="0" w:color="auto"/>
      </w:divBdr>
    </w:div>
    <w:div w:id="1101533028">
      <w:bodyDiv w:val="1"/>
      <w:marLeft w:val="0"/>
      <w:marRight w:val="0"/>
      <w:marTop w:val="0"/>
      <w:marBottom w:val="0"/>
      <w:divBdr>
        <w:top w:val="none" w:sz="0" w:space="0" w:color="auto"/>
        <w:left w:val="none" w:sz="0" w:space="0" w:color="auto"/>
        <w:bottom w:val="none" w:sz="0" w:space="0" w:color="auto"/>
        <w:right w:val="none" w:sz="0" w:space="0" w:color="auto"/>
      </w:divBdr>
    </w:div>
    <w:div w:id="1102997057">
      <w:bodyDiv w:val="1"/>
      <w:marLeft w:val="0"/>
      <w:marRight w:val="0"/>
      <w:marTop w:val="0"/>
      <w:marBottom w:val="0"/>
      <w:divBdr>
        <w:top w:val="none" w:sz="0" w:space="0" w:color="auto"/>
        <w:left w:val="none" w:sz="0" w:space="0" w:color="auto"/>
        <w:bottom w:val="none" w:sz="0" w:space="0" w:color="auto"/>
        <w:right w:val="none" w:sz="0" w:space="0" w:color="auto"/>
      </w:divBdr>
    </w:div>
    <w:div w:id="1103768617">
      <w:bodyDiv w:val="1"/>
      <w:marLeft w:val="0"/>
      <w:marRight w:val="0"/>
      <w:marTop w:val="0"/>
      <w:marBottom w:val="0"/>
      <w:divBdr>
        <w:top w:val="none" w:sz="0" w:space="0" w:color="auto"/>
        <w:left w:val="none" w:sz="0" w:space="0" w:color="auto"/>
        <w:bottom w:val="none" w:sz="0" w:space="0" w:color="auto"/>
        <w:right w:val="none" w:sz="0" w:space="0" w:color="auto"/>
      </w:divBdr>
    </w:div>
    <w:div w:id="1114397928">
      <w:bodyDiv w:val="1"/>
      <w:marLeft w:val="0"/>
      <w:marRight w:val="0"/>
      <w:marTop w:val="0"/>
      <w:marBottom w:val="0"/>
      <w:divBdr>
        <w:top w:val="none" w:sz="0" w:space="0" w:color="auto"/>
        <w:left w:val="none" w:sz="0" w:space="0" w:color="auto"/>
        <w:bottom w:val="none" w:sz="0" w:space="0" w:color="auto"/>
        <w:right w:val="none" w:sz="0" w:space="0" w:color="auto"/>
      </w:divBdr>
    </w:div>
    <w:div w:id="1118455018">
      <w:bodyDiv w:val="1"/>
      <w:marLeft w:val="0"/>
      <w:marRight w:val="0"/>
      <w:marTop w:val="0"/>
      <w:marBottom w:val="0"/>
      <w:divBdr>
        <w:top w:val="none" w:sz="0" w:space="0" w:color="auto"/>
        <w:left w:val="none" w:sz="0" w:space="0" w:color="auto"/>
        <w:bottom w:val="none" w:sz="0" w:space="0" w:color="auto"/>
        <w:right w:val="none" w:sz="0" w:space="0" w:color="auto"/>
      </w:divBdr>
    </w:div>
    <w:div w:id="1120803824">
      <w:bodyDiv w:val="1"/>
      <w:marLeft w:val="0"/>
      <w:marRight w:val="0"/>
      <w:marTop w:val="0"/>
      <w:marBottom w:val="0"/>
      <w:divBdr>
        <w:top w:val="none" w:sz="0" w:space="0" w:color="auto"/>
        <w:left w:val="none" w:sz="0" w:space="0" w:color="auto"/>
        <w:bottom w:val="none" w:sz="0" w:space="0" w:color="auto"/>
        <w:right w:val="none" w:sz="0" w:space="0" w:color="auto"/>
      </w:divBdr>
    </w:div>
    <w:div w:id="1122503097">
      <w:bodyDiv w:val="1"/>
      <w:marLeft w:val="0"/>
      <w:marRight w:val="0"/>
      <w:marTop w:val="0"/>
      <w:marBottom w:val="0"/>
      <w:divBdr>
        <w:top w:val="none" w:sz="0" w:space="0" w:color="auto"/>
        <w:left w:val="none" w:sz="0" w:space="0" w:color="auto"/>
        <w:bottom w:val="none" w:sz="0" w:space="0" w:color="auto"/>
        <w:right w:val="none" w:sz="0" w:space="0" w:color="auto"/>
      </w:divBdr>
    </w:div>
    <w:div w:id="1130903851">
      <w:bodyDiv w:val="1"/>
      <w:marLeft w:val="0"/>
      <w:marRight w:val="0"/>
      <w:marTop w:val="0"/>
      <w:marBottom w:val="0"/>
      <w:divBdr>
        <w:top w:val="none" w:sz="0" w:space="0" w:color="auto"/>
        <w:left w:val="none" w:sz="0" w:space="0" w:color="auto"/>
        <w:bottom w:val="none" w:sz="0" w:space="0" w:color="auto"/>
        <w:right w:val="none" w:sz="0" w:space="0" w:color="auto"/>
      </w:divBdr>
    </w:div>
    <w:div w:id="1131826570">
      <w:bodyDiv w:val="1"/>
      <w:marLeft w:val="0"/>
      <w:marRight w:val="0"/>
      <w:marTop w:val="0"/>
      <w:marBottom w:val="0"/>
      <w:divBdr>
        <w:top w:val="none" w:sz="0" w:space="0" w:color="auto"/>
        <w:left w:val="none" w:sz="0" w:space="0" w:color="auto"/>
        <w:bottom w:val="none" w:sz="0" w:space="0" w:color="auto"/>
        <w:right w:val="none" w:sz="0" w:space="0" w:color="auto"/>
      </w:divBdr>
    </w:div>
    <w:div w:id="1137868492">
      <w:bodyDiv w:val="1"/>
      <w:marLeft w:val="0"/>
      <w:marRight w:val="0"/>
      <w:marTop w:val="0"/>
      <w:marBottom w:val="0"/>
      <w:divBdr>
        <w:top w:val="none" w:sz="0" w:space="0" w:color="auto"/>
        <w:left w:val="none" w:sz="0" w:space="0" w:color="auto"/>
        <w:bottom w:val="none" w:sz="0" w:space="0" w:color="auto"/>
        <w:right w:val="none" w:sz="0" w:space="0" w:color="auto"/>
      </w:divBdr>
    </w:div>
    <w:div w:id="1137987895">
      <w:bodyDiv w:val="1"/>
      <w:marLeft w:val="0"/>
      <w:marRight w:val="0"/>
      <w:marTop w:val="0"/>
      <w:marBottom w:val="0"/>
      <w:divBdr>
        <w:top w:val="none" w:sz="0" w:space="0" w:color="auto"/>
        <w:left w:val="none" w:sz="0" w:space="0" w:color="auto"/>
        <w:bottom w:val="none" w:sz="0" w:space="0" w:color="auto"/>
        <w:right w:val="none" w:sz="0" w:space="0" w:color="auto"/>
      </w:divBdr>
    </w:div>
    <w:div w:id="1137990844">
      <w:bodyDiv w:val="1"/>
      <w:marLeft w:val="0"/>
      <w:marRight w:val="0"/>
      <w:marTop w:val="0"/>
      <w:marBottom w:val="0"/>
      <w:divBdr>
        <w:top w:val="none" w:sz="0" w:space="0" w:color="auto"/>
        <w:left w:val="none" w:sz="0" w:space="0" w:color="auto"/>
        <w:bottom w:val="none" w:sz="0" w:space="0" w:color="auto"/>
        <w:right w:val="none" w:sz="0" w:space="0" w:color="auto"/>
      </w:divBdr>
    </w:div>
    <w:div w:id="1138954733">
      <w:bodyDiv w:val="1"/>
      <w:marLeft w:val="0"/>
      <w:marRight w:val="0"/>
      <w:marTop w:val="0"/>
      <w:marBottom w:val="0"/>
      <w:divBdr>
        <w:top w:val="none" w:sz="0" w:space="0" w:color="auto"/>
        <w:left w:val="none" w:sz="0" w:space="0" w:color="auto"/>
        <w:bottom w:val="none" w:sz="0" w:space="0" w:color="auto"/>
        <w:right w:val="none" w:sz="0" w:space="0" w:color="auto"/>
      </w:divBdr>
    </w:div>
    <w:div w:id="1139223862">
      <w:bodyDiv w:val="1"/>
      <w:marLeft w:val="0"/>
      <w:marRight w:val="0"/>
      <w:marTop w:val="0"/>
      <w:marBottom w:val="0"/>
      <w:divBdr>
        <w:top w:val="none" w:sz="0" w:space="0" w:color="auto"/>
        <w:left w:val="none" w:sz="0" w:space="0" w:color="auto"/>
        <w:bottom w:val="none" w:sz="0" w:space="0" w:color="auto"/>
        <w:right w:val="none" w:sz="0" w:space="0" w:color="auto"/>
      </w:divBdr>
    </w:div>
    <w:div w:id="1142455605">
      <w:bodyDiv w:val="1"/>
      <w:marLeft w:val="0"/>
      <w:marRight w:val="0"/>
      <w:marTop w:val="0"/>
      <w:marBottom w:val="0"/>
      <w:divBdr>
        <w:top w:val="none" w:sz="0" w:space="0" w:color="auto"/>
        <w:left w:val="none" w:sz="0" w:space="0" w:color="auto"/>
        <w:bottom w:val="none" w:sz="0" w:space="0" w:color="auto"/>
        <w:right w:val="none" w:sz="0" w:space="0" w:color="auto"/>
      </w:divBdr>
    </w:div>
    <w:div w:id="1145705171">
      <w:bodyDiv w:val="1"/>
      <w:marLeft w:val="0"/>
      <w:marRight w:val="0"/>
      <w:marTop w:val="0"/>
      <w:marBottom w:val="0"/>
      <w:divBdr>
        <w:top w:val="none" w:sz="0" w:space="0" w:color="auto"/>
        <w:left w:val="none" w:sz="0" w:space="0" w:color="auto"/>
        <w:bottom w:val="none" w:sz="0" w:space="0" w:color="auto"/>
        <w:right w:val="none" w:sz="0" w:space="0" w:color="auto"/>
      </w:divBdr>
    </w:div>
    <w:div w:id="1150058185">
      <w:bodyDiv w:val="1"/>
      <w:marLeft w:val="0"/>
      <w:marRight w:val="0"/>
      <w:marTop w:val="0"/>
      <w:marBottom w:val="0"/>
      <w:divBdr>
        <w:top w:val="none" w:sz="0" w:space="0" w:color="auto"/>
        <w:left w:val="none" w:sz="0" w:space="0" w:color="auto"/>
        <w:bottom w:val="none" w:sz="0" w:space="0" w:color="auto"/>
        <w:right w:val="none" w:sz="0" w:space="0" w:color="auto"/>
      </w:divBdr>
    </w:div>
    <w:div w:id="1150362839">
      <w:bodyDiv w:val="1"/>
      <w:marLeft w:val="0"/>
      <w:marRight w:val="0"/>
      <w:marTop w:val="0"/>
      <w:marBottom w:val="0"/>
      <w:divBdr>
        <w:top w:val="none" w:sz="0" w:space="0" w:color="auto"/>
        <w:left w:val="none" w:sz="0" w:space="0" w:color="auto"/>
        <w:bottom w:val="none" w:sz="0" w:space="0" w:color="auto"/>
        <w:right w:val="none" w:sz="0" w:space="0" w:color="auto"/>
      </w:divBdr>
    </w:div>
    <w:div w:id="1150947383">
      <w:bodyDiv w:val="1"/>
      <w:marLeft w:val="0"/>
      <w:marRight w:val="0"/>
      <w:marTop w:val="0"/>
      <w:marBottom w:val="0"/>
      <w:divBdr>
        <w:top w:val="none" w:sz="0" w:space="0" w:color="auto"/>
        <w:left w:val="none" w:sz="0" w:space="0" w:color="auto"/>
        <w:bottom w:val="none" w:sz="0" w:space="0" w:color="auto"/>
        <w:right w:val="none" w:sz="0" w:space="0" w:color="auto"/>
      </w:divBdr>
    </w:div>
    <w:div w:id="1151217891">
      <w:bodyDiv w:val="1"/>
      <w:marLeft w:val="0"/>
      <w:marRight w:val="0"/>
      <w:marTop w:val="0"/>
      <w:marBottom w:val="0"/>
      <w:divBdr>
        <w:top w:val="none" w:sz="0" w:space="0" w:color="auto"/>
        <w:left w:val="none" w:sz="0" w:space="0" w:color="auto"/>
        <w:bottom w:val="none" w:sz="0" w:space="0" w:color="auto"/>
        <w:right w:val="none" w:sz="0" w:space="0" w:color="auto"/>
      </w:divBdr>
    </w:div>
    <w:div w:id="1154252306">
      <w:bodyDiv w:val="1"/>
      <w:marLeft w:val="0"/>
      <w:marRight w:val="0"/>
      <w:marTop w:val="0"/>
      <w:marBottom w:val="0"/>
      <w:divBdr>
        <w:top w:val="none" w:sz="0" w:space="0" w:color="auto"/>
        <w:left w:val="none" w:sz="0" w:space="0" w:color="auto"/>
        <w:bottom w:val="none" w:sz="0" w:space="0" w:color="auto"/>
        <w:right w:val="none" w:sz="0" w:space="0" w:color="auto"/>
      </w:divBdr>
    </w:div>
    <w:div w:id="1159542854">
      <w:bodyDiv w:val="1"/>
      <w:marLeft w:val="0"/>
      <w:marRight w:val="0"/>
      <w:marTop w:val="0"/>
      <w:marBottom w:val="0"/>
      <w:divBdr>
        <w:top w:val="none" w:sz="0" w:space="0" w:color="auto"/>
        <w:left w:val="none" w:sz="0" w:space="0" w:color="auto"/>
        <w:bottom w:val="none" w:sz="0" w:space="0" w:color="auto"/>
        <w:right w:val="none" w:sz="0" w:space="0" w:color="auto"/>
      </w:divBdr>
    </w:div>
    <w:div w:id="1161970174">
      <w:bodyDiv w:val="1"/>
      <w:marLeft w:val="0"/>
      <w:marRight w:val="0"/>
      <w:marTop w:val="0"/>
      <w:marBottom w:val="0"/>
      <w:divBdr>
        <w:top w:val="none" w:sz="0" w:space="0" w:color="auto"/>
        <w:left w:val="none" w:sz="0" w:space="0" w:color="auto"/>
        <w:bottom w:val="none" w:sz="0" w:space="0" w:color="auto"/>
        <w:right w:val="none" w:sz="0" w:space="0" w:color="auto"/>
      </w:divBdr>
    </w:div>
    <w:div w:id="1165785770">
      <w:bodyDiv w:val="1"/>
      <w:marLeft w:val="0"/>
      <w:marRight w:val="0"/>
      <w:marTop w:val="0"/>
      <w:marBottom w:val="0"/>
      <w:divBdr>
        <w:top w:val="none" w:sz="0" w:space="0" w:color="auto"/>
        <w:left w:val="none" w:sz="0" w:space="0" w:color="auto"/>
        <w:bottom w:val="none" w:sz="0" w:space="0" w:color="auto"/>
        <w:right w:val="none" w:sz="0" w:space="0" w:color="auto"/>
      </w:divBdr>
    </w:div>
    <w:div w:id="1166551091">
      <w:bodyDiv w:val="1"/>
      <w:marLeft w:val="0"/>
      <w:marRight w:val="0"/>
      <w:marTop w:val="0"/>
      <w:marBottom w:val="0"/>
      <w:divBdr>
        <w:top w:val="none" w:sz="0" w:space="0" w:color="auto"/>
        <w:left w:val="none" w:sz="0" w:space="0" w:color="auto"/>
        <w:bottom w:val="none" w:sz="0" w:space="0" w:color="auto"/>
        <w:right w:val="none" w:sz="0" w:space="0" w:color="auto"/>
      </w:divBdr>
    </w:div>
    <w:div w:id="1169177674">
      <w:bodyDiv w:val="1"/>
      <w:marLeft w:val="0"/>
      <w:marRight w:val="0"/>
      <w:marTop w:val="0"/>
      <w:marBottom w:val="0"/>
      <w:divBdr>
        <w:top w:val="none" w:sz="0" w:space="0" w:color="auto"/>
        <w:left w:val="none" w:sz="0" w:space="0" w:color="auto"/>
        <w:bottom w:val="none" w:sz="0" w:space="0" w:color="auto"/>
        <w:right w:val="none" w:sz="0" w:space="0" w:color="auto"/>
      </w:divBdr>
    </w:div>
    <w:div w:id="1173036576">
      <w:bodyDiv w:val="1"/>
      <w:marLeft w:val="0"/>
      <w:marRight w:val="0"/>
      <w:marTop w:val="0"/>
      <w:marBottom w:val="0"/>
      <w:divBdr>
        <w:top w:val="none" w:sz="0" w:space="0" w:color="auto"/>
        <w:left w:val="none" w:sz="0" w:space="0" w:color="auto"/>
        <w:bottom w:val="none" w:sz="0" w:space="0" w:color="auto"/>
        <w:right w:val="none" w:sz="0" w:space="0" w:color="auto"/>
      </w:divBdr>
    </w:div>
    <w:div w:id="1174762593">
      <w:bodyDiv w:val="1"/>
      <w:marLeft w:val="0"/>
      <w:marRight w:val="0"/>
      <w:marTop w:val="0"/>
      <w:marBottom w:val="0"/>
      <w:divBdr>
        <w:top w:val="none" w:sz="0" w:space="0" w:color="auto"/>
        <w:left w:val="none" w:sz="0" w:space="0" w:color="auto"/>
        <w:bottom w:val="none" w:sz="0" w:space="0" w:color="auto"/>
        <w:right w:val="none" w:sz="0" w:space="0" w:color="auto"/>
      </w:divBdr>
    </w:div>
    <w:div w:id="1174763623">
      <w:bodyDiv w:val="1"/>
      <w:marLeft w:val="0"/>
      <w:marRight w:val="0"/>
      <w:marTop w:val="0"/>
      <w:marBottom w:val="0"/>
      <w:divBdr>
        <w:top w:val="none" w:sz="0" w:space="0" w:color="auto"/>
        <w:left w:val="none" w:sz="0" w:space="0" w:color="auto"/>
        <w:bottom w:val="none" w:sz="0" w:space="0" w:color="auto"/>
        <w:right w:val="none" w:sz="0" w:space="0" w:color="auto"/>
      </w:divBdr>
    </w:div>
    <w:div w:id="1177572170">
      <w:bodyDiv w:val="1"/>
      <w:marLeft w:val="0"/>
      <w:marRight w:val="0"/>
      <w:marTop w:val="0"/>
      <w:marBottom w:val="0"/>
      <w:divBdr>
        <w:top w:val="none" w:sz="0" w:space="0" w:color="auto"/>
        <w:left w:val="none" w:sz="0" w:space="0" w:color="auto"/>
        <w:bottom w:val="none" w:sz="0" w:space="0" w:color="auto"/>
        <w:right w:val="none" w:sz="0" w:space="0" w:color="auto"/>
      </w:divBdr>
    </w:div>
    <w:div w:id="1181118466">
      <w:bodyDiv w:val="1"/>
      <w:marLeft w:val="0"/>
      <w:marRight w:val="0"/>
      <w:marTop w:val="0"/>
      <w:marBottom w:val="0"/>
      <w:divBdr>
        <w:top w:val="none" w:sz="0" w:space="0" w:color="auto"/>
        <w:left w:val="none" w:sz="0" w:space="0" w:color="auto"/>
        <w:bottom w:val="none" w:sz="0" w:space="0" w:color="auto"/>
        <w:right w:val="none" w:sz="0" w:space="0" w:color="auto"/>
      </w:divBdr>
    </w:div>
    <w:div w:id="1184784483">
      <w:bodyDiv w:val="1"/>
      <w:marLeft w:val="0"/>
      <w:marRight w:val="0"/>
      <w:marTop w:val="0"/>
      <w:marBottom w:val="0"/>
      <w:divBdr>
        <w:top w:val="none" w:sz="0" w:space="0" w:color="auto"/>
        <w:left w:val="none" w:sz="0" w:space="0" w:color="auto"/>
        <w:bottom w:val="none" w:sz="0" w:space="0" w:color="auto"/>
        <w:right w:val="none" w:sz="0" w:space="0" w:color="auto"/>
      </w:divBdr>
    </w:div>
    <w:div w:id="1186402421">
      <w:bodyDiv w:val="1"/>
      <w:marLeft w:val="0"/>
      <w:marRight w:val="0"/>
      <w:marTop w:val="0"/>
      <w:marBottom w:val="0"/>
      <w:divBdr>
        <w:top w:val="none" w:sz="0" w:space="0" w:color="auto"/>
        <w:left w:val="none" w:sz="0" w:space="0" w:color="auto"/>
        <w:bottom w:val="none" w:sz="0" w:space="0" w:color="auto"/>
        <w:right w:val="none" w:sz="0" w:space="0" w:color="auto"/>
      </w:divBdr>
    </w:div>
    <w:div w:id="1187208839">
      <w:bodyDiv w:val="1"/>
      <w:marLeft w:val="0"/>
      <w:marRight w:val="0"/>
      <w:marTop w:val="0"/>
      <w:marBottom w:val="0"/>
      <w:divBdr>
        <w:top w:val="none" w:sz="0" w:space="0" w:color="auto"/>
        <w:left w:val="none" w:sz="0" w:space="0" w:color="auto"/>
        <w:bottom w:val="none" w:sz="0" w:space="0" w:color="auto"/>
        <w:right w:val="none" w:sz="0" w:space="0" w:color="auto"/>
      </w:divBdr>
    </w:div>
    <w:div w:id="1187520285">
      <w:bodyDiv w:val="1"/>
      <w:marLeft w:val="0"/>
      <w:marRight w:val="0"/>
      <w:marTop w:val="0"/>
      <w:marBottom w:val="0"/>
      <w:divBdr>
        <w:top w:val="none" w:sz="0" w:space="0" w:color="auto"/>
        <w:left w:val="none" w:sz="0" w:space="0" w:color="auto"/>
        <w:bottom w:val="none" w:sz="0" w:space="0" w:color="auto"/>
        <w:right w:val="none" w:sz="0" w:space="0" w:color="auto"/>
      </w:divBdr>
    </w:div>
    <w:div w:id="1191727923">
      <w:bodyDiv w:val="1"/>
      <w:marLeft w:val="0"/>
      <w:marRight w:val="0"/>
      <w:marTop w:val="0"/>
      <w:marBottom w:val="0"/>
      <w:divBdr>
        <w:top w:val="none" w:sz="0" w:space="0" w:color="auto"/>
        <w:left w:val="none" w:sz="0" w:space="0" w:color="auto"/>
        <w:bottom w:val="none" w:sz="0" w:space="0" w:color="auto"/>
        <w:right w:val="none" w:sz="0" w:space="0" w:color="auto"/>
      </w:divBdr>
    </w:div>
    <w:div w:id="1193879260">
      <w:bodyDiv w:val="1"/>
      <w:marLeft w:val="0"/>
      <w:marRight w:val="0"/>
      <w:marTop w:val="0"/>
      <w:marBottom w:val="0"/>
      <w:divBdr>
        <w:top w:val="none" w:sz="0" w:space="0" w:color="auto"/>
        <w:left w:val="none" w:sz="0" w:space="0" w:color="auto"/>
        <w:bottom w:val="none" w:sz="0" w:space="0" w:color="auto"/>
        <w:right w:val="none" w:sz="0" w:space="0" w:color="auto"/>
      </w:divBdr>
    </w:div>
    <w:div w:id="1207721720">
      <w:bodyDiv w:val="1"/>
      <w:marLeft w:val="0"/>
      <w:marRight w:val="0"/>
      <w:marTop w:val="0"/>
      <w:marBottom w:val="0"/>
      <w:divBdr>
        <w:top w:val="none" w:sz="0" w:space="0" w:color="auto"/>
        <w:left w:val="none" w:sz="0" w:space="0" w:color="auto"/>
        <w:bottom w:val="none" w:sz="0" w:space="0" w:color="auto"/>
        <w:right w:val="none" w:sz="0" w:space="0" w:color="auto"/>
      </w:divBdr>
    </w:div>
    <w:div w:id="1209491525">
      <w:bodyDiv w:val="1"/>
      <w:marLeft w:val="0"/>
      <w:marRight w:val="0"/>
      <w:marTop w:val="0"/>
      <w:marBottom w:val="0"/>
      <w:divBdr>
        <w:top w:val="none" w:sz="0" w:space="0" w:color="auto"/>
        <w:left w:val="none" w:sz="0" w:space="0" w:color="auto"/>
        <w:bottom w:val="none" w:sz="0" w:space="0" w:color="auto"/>
        <w:right w:val="none" w:sz="0" w:space="0" w:color="auto"/>
      </w:divBdr>
    </w:div>
    <w:div w:id="1213154210">
      <w:bodyDiv w:val="1"/>
      <w:marLeft w:val="0"/>
      <w:marRight w:val="0"/>
      <w:marTop w:val="0"/>
      <w:marBottom w:val="0"/>
      <w:divBdr>
        <w:top w:val="none" w:sz="0" w:space="0" w:color="auto"/>
        <w:left w:val="none" w:sz="0" w:space="0" w:color="auto"/>
        <w:bottom w:val="none" w:sz="0" w:space="0" w:color="auto"/>
        <w:right w:val="none" w:sz="0" w:space="0" w:color="auto"/>
      </w:divBdr>
    </w:div>
    <w:div w:id="1214735118">
      <w:bodyDiv w:val="1"/>
      <w:marLeft w:val="0"/>
      <w:marRight w:val="0"/>
      <w:marTop w:val="0"/>
      <w:marBottom w:val="0"/>
      <w:divBdr>
        <w:top w:val="none" w:sz="0" w:space="0" w:color="auto"/>
        <w:left w:val="none" w:sz="0" w:space="0" w:color="auto"/>
        <w:bottom w:val="none" w:sz="0" w:space="0" w:color="auto"/>
        <w:right w:val="none" w:sz="0" w:space="0" w:color="auto"/>
      </w:divBdr>
    </w:div>
    <w:div w:id="1215655762">
      <w:bodyDiv w:val="1"/>
      <w:marLeft w:val="0"/>
      <w:marRight w:val="0"/>
      <w:marTop w:val="0"/>
      <w:marBottom w:val="0"/>
      <w:divBdr>
        <w:top w:val="none" w:sz="0" w:space="0" w:color="auto"/>
        <w:left w:val="none" w:sz="0" w:space="0" w:color="auto"/>
        <w:bottom w:val="none" w:sz="0" w:space="0" w:color="auto"/>
        <w:right w:val="none" w:sz="0" w:space="0" w:color="auto"/>
      </w:divBdr>
    </w:div>
    <w:div w:id="1219053820">
      <w:bodyDiv w:val="1"/>
      <w:marLeft w:val="0"/>
      <w:marRight w:val="0"/>
      <w:marTop w:val="0"/>
      <w:marBottom w:val="0"/>
      <w:divBdr>
        <w:top w:val="none" w:sz="0" w:space="0" w:color="auto"/>
        <w:left w:val="none" w:sz="0" w:space="0" w:color="auto"/>
        <w:bottom w:val="none" w:sz="0" w:space="0" w:color="auto"/>
        <w:right w:val="none" w:sz="0" w:space="0" w:color="auto"/>
      </w:divBdr>
    </w:div>
    <w:div w:id="1223759355">
      <w:bodyDiv w:val="1"/>
      <w:marLeft w:val="0"/>
      <w:marRight w:val="0"/>
      <w:marTop w:val="0"/>
      <w:marBottom w:val="0"/>
      <w:divBdr>
        <w:top w:val="none" w:sz="0" w:space="0" w:color="auto"/>
        <w:left w:val="none" w:sz="0" w:space="0" w:color="auto"/>
        <w:bottom w:val="none" w:sz="0" w:space="0" w:color="auto"/>
        <w:right w:val="none" w:sz="0" w:space="0" w:color="auto"/>
      </w:divBdr>
    </w:div>
    <w:div w:id="1224289665">
      <w:bodyDiv w:val="1"/>
      <w:marLeft w:val="0"/>
      <w:marRight w:val="0"/>
      <w:marTop w:val="0"/>
      <w:marBottom w:val="0"/>
      <w:divBdr>
        <w:top w:val="none" w:sz="0" w:space="0" w:color="auto"/>
        <w:left w:val="none" w:sz="0" w:space="0" w:color="auto"/>
        <w:bottom w:val="none" w:sz="0" w:space="0" w:color="auto"/>
        <w:right w:val="none" w:sz="0" w:space="0" w:color="auto"/>
      </w:divBdr>
      <w:divsChild>
        <w:div w:id="2063021999">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637272120">
              <w:marLeft w:val="0"/>
              <w:marRight w:val="0"/>
              <w:marTop w:val="0"/>
              <w:marBottom w:val="0"/>
              <w:divBdr>
                <w:top w:val="none" w:sz="0" w:space="0" w:color="auto"/>
                <w:left w:val="none" w:sz="0" w:space="0" w:color="auto"/>
                <w:bottom w:val="none" w:sz="0" w:space="0" w:color="auto"/>
                <w:right w:val="none" w:sz="0" w:space="0" w:color="auto"/>
              </w:divBdr>
            </w:div>
            <w:div w:id="1003052667">
              <w:marLeft w:val="0"/>
              <w:marRight w:val="0"/>
              <w:marTop w:val="0"/>
              <w:marBottom w:val="0"/>
              <w:divBdr>
                <w:top w:val="none" w:sz="0" w:space="0" w:color="auto"/>
                <w:left w:val="none" w:sz="0" w:space="0" w:color="auto"/>
                <w:bottom w:val="none" w:sz="0" w:space="0" w:color="auto"/>
                <w:right w:val="none" w:sz="0" w:space="0" w:color="auto"/>
              </w:divBdr>
            </w:div>
            <w:div w:id="127285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815802">
      <w:bodyDiv w:val="1"/>
      <w:marLeft w:val="0"/>
      <w:marRight w:val="0"/>
      <w:marTop w:val="0"/>
      <w:marBottom w:val="0"/>
      <w:divBdr>
        <w:top w:val="none" w:sz="0" w:space="0" w:color="auto"/>
        <w:left w:val="none" w:sz="0" w:space="0" w:color="auto"/>
        <w:bottom w:val="none" w:sz="0" w:space="0" w:color="auto"/>
        <w:right w:val="none" w:sz="0" w:space="0" w:color="auto"/>
      </w:divBdr>
    </w:div>
    <w:div w:id="1237979396">
      <w:bodyDiv w:val="1"/>
      <w:marLeft w:val="0"/>
      <w:marRight w:val="0"/>
      <w:marTop w:val="0"/>
      <w:marBottom w:val="0"/>
      <w:divBdr>
        <w:top w:val="none" w:sz="0" w:space="0" w:color="auto"/>
        <w:left w:val="none" w:sz="0" w:space="0" w:color="auto"/>
        <w:bottom w:val="none" w:sz="0" w:space="0" w:color="auto"/>
        <w:right w:val="none" w:sz="0" w:space="0" w:color="auto"/>
      </w:divBdr>
    </w:div>
    <w:div w:id="1242720776">
      <w:bodyDiv w:val="1"/>
      <w:marLeft w:val="0"/>
      <w:marRight w:val="0"/>
      <w:marTop w:val="0"/>
      <w:marBottom w:val="0"/>
      <w:divBdr>
        <w:top w:val="none" w:sz="0" w:space="0" w:color="auto"/>
        <w:left w:val="none" w:sz="0" w:space="0" w:color="auto"/>
        <w:bottom w:val="none" w:sz="0" w:space="0" w:color="auto"/>
        <w:right w:val="none" w:sz="0" w:space="0" w:color="auto"/>
      </w:divBdr>
    </w:div>
    <w:div w:id="1243298520">
      <w:bodyDiv w:val="1"/>
      <w:marLeft w:val="0"/>
      <w:marRight w:val="0"/>
      <w:marTop w:val="0"/>
      <w:marBottom w:val="0"/>
      <w:divBdr>
        <w:top w:val="none" w:sz="0" w:space="0" w:color="auto"/>
        <w:left w:val="none" w:sz="0" w:space="0" w:color="auto"/>
        <w:bottom w:val="none" w:sz="0" w:space="0" w:color="auto"/>
        <w:right w:val="none" w:sz="0" w:space="0" w:color="auto"/>
      </w:divBdr>
    </w:div>
    <w:div w:id="1249339590">
      <w:bodyDiv w:val="1"/>
      <w:marLeft w:val="0"/>
      <w:marRight w:val="0"/>
      <w:marTop w:val="0"/>
      <w:marBottom w:val="0"/>
      <w:divBdr>
        <w:top w:val="none" w:sz="0" w:space="0" w:color="auto"/>
        <w:left w:val="none" w:sz="0" w:space="0" w:color="auto"/>
        <w:bottom w:val="none" w:sz="0" w:space="0" w:color="auto"/>
        <w:right w:val="none" w:sz="0" w:space="0" w:color="auto"/>
      </w:divBdr>
    </w:div>
    <w:div w:id="1252398879">
      <w:bodyDiv w:val="1"/>
      <w:marLeft w:val="0"/>
      <w:marRight w:val="0"/>
      <w:marTop w:val="0"/>
      <w:marBottom w:val="0"/>
      <w:divBdr>
        <w:top w:val="none" w:sz="0" w:space="0" w:color="auto"/>
        <w:left w:val="none" w:sz="0" w:space="0" w:color="auto"/>
        <w:bottom w:val="none" w:sz="0" w:space="0" w:color="auto"/>
        <w:right w:val="none" w:sz="0" w:space="0" w:color="auto"/>
      </w:divBdr>
    </w:div>
    <w:div w:id="1263076063">
      <w:bodyDiv w:val="1"/>
      <w:marLeft w:val="0"/>
      <w:marRight w:val="0"/>
      <w:marTop w:val="0"/>
      <w:marBottom w:val="0"/>
      <w:divBdr>
        <w:top w:val="none" w:sz="0" w:space="0" w:color="auto"/>
        <w:left w:val="none" w:sz="0" w:space="0" w:color="auto"/>
        <w:bottom w:val="none" w:sz="0" w:space="0" w:color="auto"/>
        <w:right w:val="none" w:sz="0" w:space="0" w:color="auto"/>
      </w:divBdr>
    </w:div>
    <w:div w:id="1265924171">
      <w:bodyDiv w:val="1"/>
      <w:marLeft w:val="0"/>
      <w:marRight w:val="0"/>
      <w:marTop w:val="0"/>
      <w:marBottom w:val="0"/>
      <w:divBdr>
        <w:top w:val="none" w:sz="0" w:space="0" w:color="auto"/>
        <w:left w:val="none" w:sz="0" w:space="0" w:color="auto"/>
        <w:bottom w:val="none" w:sz="0" w:space="0" w:color="auto"/>
        <w:right w:val="none" w:sz="0" w:space="0" w:color="auto"/>
      </w:divBdr>
    </w:div>
    <w:div w:id="1267494066">
      <w:bodyDiv w:val="1"/>
      <w:marLeft w:val="0"/>
      <w:marRight w:val="0"/>
      <w:marTop w:val="0"/>
      <w:marBottom w:val="0"/>
      <w:divBdr>
        <w:top w:val="none" w:sz="0" w:space="0" w:color="auto"/>
        <w:left w:val="none" w:sz="0" w:space="0" w:color="auto"/>
        <w:bottom w:val="none" w:sz="0" w:space="0" w:color="auto"/>
        <w:right w:val="none" w:sz="0" w:space="0" w:color="auto"/>
      </w:divBdr>
    </w:div>
    <w:div w:id="1268661414">
      <w:bodyDiv w:val="1"/>
      <w:marLeft w:val="0"/>
      <w:marRight w:val="0"/>
      <w:marTop w:val="0"/>
      <w:marBottom w:val="0"/>
      <w:divBdr>
        <w:top w:val="none" w:sz="0" w:space="0" w:color="auto"/>
        <w:left w:val="none" w:sz="0" w:space="0" w:color="auto"/>
        <w:bottom w:val="none" w:sz="0" w:space="0" w:color="auto"/>
        <w:right w:val="none" w:sz="0" w:space="0" w:color="auto"/>
      </w:divBdr>
    </w:div>
    <w:div w:id="1269846254">
      <w:bodyDiv w:val="1"/>
      <w:marLeft w:val="0"/>
      <w:marRight w:val="0"/>
      <w:marTop w:val="0"/>
      <w:marBottom w:val="0"/>
      <w:divBdr>
        <w:top w:val="none" w:sz="0" w:space="0" w:color="auto"/>
        <w:left w:val="none" w:sz="0" w:space="0" w:color="auto"/>
        <w:bottom w:val="none" w:sz="0" w:space="0" w:color="auto"/>
        <w:right w:val="none" w:sz="0" w:space="0" w:color="auto"/>
      </w:divBdr>
    </w:div>
    <w:div w:id="1272518411">
      <w:bodyDiv w:val="1"/>
      <w:marLeft w:val="0"/>
      <w:marRight w:val="0"/>
      <w:marTop w:val="0"/>
      <w:marBottom w:val="0"/>
      <w:divBdr>
        <w:top w:val="none" w:sz="0" w:space="0" w:color="auto"/>
        <w:left w:val="none" w:sz="0" w:space="0" w:color="auto"/>
        <w:bottom w:val="none" w:sz="0" w:space="0" w:color="auto"/>
        <w:right w:val="none" w:sz="0" w:space="0" w:color="auto"/>
      </w:divBdr>
    </w:div>
    <w:div w:id="1273783346">
      <w:bodyDiv w:val="1"/>
      <w:marLeft w:val="0"/>
      <w:marRight w:val="0"/>
      <w:marTop w:val="0"/>
      <w:marBottom w:val="0"/>
      <w:divBdr>
        <w:top w:val="none" w:sz="0" w:space="0" w:color="auto"/>
        <w:left w:val="none" w:sz="0" w:space="0" w:color="auto"/>
        <w:bottom w:val="none" w:sz="0" w:space="0" w:color="auto"/>
        <w:right w:val="none" w:sz="0" w:space="0" w:color="auto"/>
      </w:divBdr>
    </w:div>
    <w:div w:id="1273905093">
      <w:bodyDiv w:val="1"/>
      <w:marLeft w:val="0"/>
      <w:marRight w:val="0"/>
      <w:marTop w:val="0"/>
      <w:marBottom w:val="0"/>
      <w:divBdr>
        <w:top w:val="none" w:sz="0" w:space="0" w:color="auto"/>
        <w:left w:val="none" w:sz="0" w:space="0" w:color="auto"/>
        <w:bottom w:val="none" w:sz="0" w:space="0" w:color="auto"/>
        <w:right w:val="none" w:sz="0" w:space="0" w:color="auto"/>
      </w:divBdr>
    </w:div>
    <w:div w:id="1274435109">
      <w:bodyDiv w:val="1"/>
      <w:marLeft w:val="0"/>
      <w:marRight w:val="0"/>
      <w:marTop w:val="0"/>
      <w:marBottom w:val="0"/>
      <w:divBdr>
        <w:top w:val="none" w:sz="0" w:space="0" w:color="auto"/>
        <w:left w:val="none" w:sz="0" w:space="0" w:color="auto"/>
        <w:bottom w:val="none" w:sz="0" w:space="0" w:color="auto"/>
        <w:right w:val="none" w:sz="0" w:space="0" w:color="auto"/>
      </w:divBdr>
    </w:div>
    <w:div w:id="1275676501">
      <w:bodyDiv w:val="1"/>
      <w:marLeft w:val="0"/>
      <w:marRight w:val="0"/>
      <w:marTop w:val="0"/>
      <w:marBottom w:val="0"/>
      <w:divBdr>
        <w:top w:val="none" w:sz="0" w:space="0" w:color="auto"/>
        <w:left w:val="none" w:sz="0" w:space="0" w:color="auto"/>
        <w:bottom w:val="none" w:sz="0" w:space="0" w:color="auto"/>
        <w:right w:val="none" w:sz="0" w:space="0" w:color="auto"/>
      </w:divBdr>
    </w:div>
    <w:div w:id="1277255845">
      <w:bodyDiv w:val="1"/>
      <w:marLeft w:val="0"/>
      <w:marRight w:val="0"/>
      <w:marTop w:val="0"/>
      <w:marBottom w:val="0"/>
      <w:divBdr>
        <w:top w:val="none" w:sz="0" w:space="0" w:color="auto"/>
        <w:left w:val="none" w:sz="0" w:space="0" w:color="auto"/>
        <w:bottom w:val="none" w:sz="0" w:space="0" w:color="auto"/>
        <w:right w:val="none" w:sz="0" w:space="0" w:color="auto"/>
      </w:divBdr>
    </w:div>
    <w:div w:id="1279798713">
      <w:bodyDiv w:val="1"/>
      <w:marLeft w:val="0"/>
      <w:marRight w:val="0"/>
      <w:marTop w:val="0"/>
      <w:marBottom w:val="0"/>
      <w:divBdr>
        <w:top w:val="none" w:sz="0" w:space="0" w:color="auto"/>
        <w:left w:val="none" w:sz="0" w:space="0" w:color="auto"/>
        <w:bottom w:val="none" w:sz="0" w:space="0" w:color="auto"/>
        <w:right w:val="none" w:sz="0" w:space="0" w:color="auto"/>
      </w:divBdr>
    </w:div>
    <w:div w:id="1279869569">
      <w:bodyDiv w:val="1"/>
      <w:marLeft w:val="0"/>
      <w:marRight w:val="0"/>
      <w:marTop w:val="0"/>
      <w:marBottom w:val="0"/>
      <w:divBdr>
        <w:top w:val="none" w:sz="0" w:space="0" w:color="auto"/>
        <w:left w:val="none" w:sz="0" w:space="0" w:color="auto"/>
        <w:bottom w:val="none" w:sz="0" w:space="0" w:color="auto"/>
        <w:right w:val="none" w:sz="0" w:space="0" w:color="auto"/>
      </w:divBdr>
    </w:div>
    <w:div w:id="1280379068">
      <w:bodyDiv w:val="1"/>
      <w:marLeft w:val="0"/>
      <w:marRight w:val="0"/>
      <w:marTop w:val="0"/>
      <w:marBottom w:val="0"/>
      <w:divBdr>
        <w:top w:val="none" w:sz="0" w:space="0" w:color="auto"/>
        <w:left w:val="none" w:sz="0" w:space="0" w:color="auto"/>
        <w:bottom w:val="none" w:sz="0" w:space="0" w:color="auto"/>
        <w:right w:val="none" w:sz="0" w:space="0" w:color="auto"/>
      </w:divBdr>
    </w:div>
    <w:div w:id="1281768396">
      <w:bodyDiv w:val="1"/>
      <w:marLeft w:val="0"/>
      <w:marRight w:val="0"/>
      <w:marTop w:val="0"/>
      <w:marBottom w:val="0"/>
      <w:divBdr>
        <w:top w:val="none" w:sz="0" w:space="0" w:color="auto"/>
        <w:left w:val="none" w:sz="0" w:space="0" w:color="auto"/>
        <w:bottom w:val="none" w:sz="0" w:space="0" w:color="auto"/>
        <w:right w:val="none" w:sz="0" w:space="0" w:color="auto"/>
      </w:divBdr>
    </w:div>
    <w:div w:id="1288773698">
      <w:bodyDiv w:val="1"/>
      <w:marLeft w:val="0"/>
      <w:marRight w:val="0"/>
      <w:marTop w:val="0"/>
      <w:marBottom w:val="0"/>
      <w:divBdr>
        <w:top w:val="none" w:sz="0" w:space="0" w:color="auto"/>
        <w:left w:val="none" w:sz="0" w:space="0" w:color="auto"/>
        <w:bottom w:val="none" w:sz="0" w:space="0" w:color="auto"/>
        <w:right w:val="none" w:sz="0" w:space="0" w:color="auto"/>
      </w:divBdr>
    </w:div>
    <w:div w:id="1289362632">
      <w:bodyDiv w:val="1"/>
      <w:marLeft w:val="0"/>
      <w:marRight w:val="0"/>
      <w:marTop w:val="0"/>
      <w:marBottom w:val="0"/>
      <w:divBdr>
        <w:top w:val="none" w:sz="0" w:space="0" w:color="auto"/>
        <w:left w:val="none" w:sz="0" w:space="0" w:color="auto"/>
        <w:bottom w:val="none" w:sz="0" w:space="0" w:color="auto"/>
        <w:right w:val="none" w:sz="0" w:space="0" w:color="auto"/>
      </w:divBdr>
    </w:div>
    <w:div w:id="1289896434">
      <w:bodyDiv w:val="1"/>
      <w:marLeft w:val="0"/>
      <w:marRight w:val="0"/>
      <w:marTop w:val="0"/>
      <w:marBottom w:val="0"/>
      <w:divBdr>
        <w:top w:val="none" w:sz="0" w:space="0" w:color="auto"/>
        <w:left w:val="none" w:sz="0" w:space="0" w:color="auto"/>
        <w:bottom w:val="none" w:sz="0" w:space="0" w:color="auto"/>
        <w:right w:val="none" w:sz="0" w:space="0" w:color="auto"/>
      </w:divBdr>
    </w:div>
    <w:div w:id="1300451413">
      <w:bodyDiv w:val="1"/>
      <w:marLeft w:val="0"/>
      <w:marRight w:val="0"/>
      <w:marTop w:val="0"/>
      <w:marBottom w:val="0"/>
      <w:divBdr>
        <w:top w:val="none" w:sz="0" w:space="0" w:color="auto"/>
        <w:left w:val="none" w:sz="0" w:space="0" w:color="auto"/>
        <w:bottom w:val="none" w:sz="0" w:space="0" w:color="auto"/>
        <w:right w:val="none" w:sz="0" w:space="0" w:color="auto"/>
      </w:divBdr>
    </w:div>
    <w:div w:id="1303845343">
      <w:bodyDiv w:val="1"/>
      <w:marLeft w:val="0"/>
      <w:marRight w:val="0"/>
      <w:marTop w:val="0"/>
      <w:marBottom w:val="0"/>
      <w:divBdr>
        <w:top w:val="none" w:sz="0" w:space="0" w:color="auto"/>
        <w:left w:val="none" w:sz="0" w:space="0" w:color="auto"/>
        <w:bottom w:val="none" w:sz="0" w:space="0" w:color="auto"/>
        <w:right w:val="none" w:sz="0" w:space="0" w:color="auto"/>
      </w:divBdr>
    </w:div>
    <w:div w:id="1304584199">
      <w:bodyDiv w:val="1"/>
      <w:marLeft w:val="0"/>
      <w:marRight w:val="0"/>
      <w:marTop w:val="0"/>
      <w:marBottom w:val="0"/>
      <w:divBdr>
        <w:top w:val="none" w:sz="0" w:space="0" w:color="auto"/>
        <w:left w:val="none" w:sz="0" w:space="0" w:color="auto"/>
        <w:bottom w:val="none" w:sz="0" w:space="0" w:color="auto"/>
        <w:right w:val="none" w:sz="0" w:space="0" w:color="auto"/>
      </w:divBdr>
    </w:div>
    <w:div w:id="1305618040">
      <w:bodyDiv w:val="1"/>
      <w:marLeft w:val="0"/>
      <w:marRight w:val="0"/>
      <w:marTop w:val="0"/>
      <w:marBottom w:val="0"/>
      <w:divBdr>
        <w:top w:val="none" w:sz="0" w:space="0" w:color="auto"/>
        <w:left w:val="none" w:sz="0" w:space="0" w:color="auto"/>
        <w:bottom w:val="none" w:sz="0" w:space="0" w:color="auto"/>
        <w:right w:val="none" w:sz="0" w:space="0" w:color="auto"/>
      </w:divBdr>
    </w:div>
    <w:div w:id="1307052274">
      <w:bodyDiv w:val="1"/>
      <w:marLeft w:val="0"/>
      <w:marRight w:val="0"/>
      <w:marTop w:val="0"/>
      <w:marBottom w:val="0"/>
      <w:divBdr>
        <w:top w:val="none" w:sz="0" w:space="0" w:color="auto"/>
        <w:left w:val="none" w:sz="0" w:space="0" w:color="auto"/>
        <w:bottom w:val="none" w:sz="0" w:space="0" w:color="auto"/>
        <w:right w:val="none" w:sz="0" w:space="0" w:color="auto"/>
      </w:divBdr>
    </w:div>
    <w:div w:id="1310086923">
      <w:bodyDiv w:val="1"/>
      <w:marLeft w:val="0"/>
      <w:marRight w:val="0"/>
      <w:marTop w:val="0"/>
      <w:marBottom w:val="0"/>
      <w:divBdr>
        <w:top w:val="none" w:sz="0" w:space="0" w:color="auto"/>
        <w:left w:val="none" w:sz="0" w:space="0" w:color="auto"/>
        <w:bottom w:val="none" w:sz="0" w:space="0" w:color="auto"/>
        <w:right w:val="none" w:sz="0" w:space="0" w:color="auto"/>
      </w:divBdr>
    </w:div>
    <w:div w:id="1331375275">
      <w:bodyDiv w:val="1"/>
      <w:marLeft w:val="0"/>
      <w:marRight w:val="0"/>
      <w:marTop w:val="0"/>
      <w:marBottom w:val="0"/>
      <w:divBdr>
        <w:top w:val="none" w:sz="0" w:space="0" w:color="auto"/>
        <w:left w:val="none" w:sz="0" w:space="0" w:color="auto"/>
        <w:bottom w:val="none" w:sz="0" w:space="0" w:color="auto"/>
        <w:right w:val="none" w:sz="0" w:space="0" w:color="auto"/>
      </w:divBdr>
    </w:div>
    <w:div w:id="1356153031">
      <w:bodyDiv w:val="1"/>
      <w:marLeft w:val="0"/>
      <w:marRight w:val="0"/>
      <w:marTop w:val="0"/>
      <w:marBottom w:val="0"/>
      <w:divBdr>
        <w:top w:val="none" w:sz="0" w:space="0" w:color="auto"/>
        <w:left w:val="none" w:sz="0" w:space="0" w:color="auto"/>
        <w:bottom w:val="none" w:sz="0" w:space="0" w:color="auto"/>
        <w:right w:val="none" w:sz="0" w:space="0" w:color="auto"/>
      </w:divBdr>
    </w:div>
    <w:div w:id="1366367434">
      <w:bodyDiv w:val="1"/>
      <w:marLeft w:val="0"/>
      <w:marRight w:val="0"/>
      <w:marTop w:val="0"/>
      <w:marBottom w:val="0"/>
      <w:divBdr>
        <w:top w:val="none" w:sz="0" w:space="0" w:color="auto"/>
        <w:left w:val="none" w:sz="0" w:space="0" w:color="auto"/>
        <w:bottom w:val="none" w:sz="0" w:space="0" w:color="auto"/>
        <w:right w:val="none" w:sz="0" w:space="0" w:color="auto"/>
      </w:divBdr>
    </w:div>
    <w:div w:id="1367485630">
      <w:bodyDiv w:val="1"/>
      <w:marLeft w:val="0"/>
      <w:marRight w:val="0"/>
      <w:marTop w:val="0"/>
      <w:marBottom w:val="0"/>
      <w:divBdr>
        <w:top w:val="none" w:sz="0" w:space="0" w:color="auto"/>
        <w:left w:val="none" w:sz="0" w:space="0" w:color="auto"/>
        <w:bottom w:val="none" w:sz="0" w:space="0" w:color="auto"/>
        <w:right w:val="none" w:sz="0" w:space="0" w:color="auto"/>
      </w:divBdr>
    </w:div>
    <w:div w:id="1372268645">
      <w:bodyDiv w:val="1"/>
      <w:marLeft w:val="0"/>
      <w:marRight w:val="0"/>
      <w:marTop w:val="0"/>
      <w:marBottom w:val="0"/>
      <w:divBdr>
        <w:top w:val="none" w:sz="0" w:space="0" w:color="auto"/>
        <w:left w:val="none" w:sz="0" w:space="0" w:color="auto"/>
        <w:bottom w:val="none" w:sz="0" w:space="0" w:color="auto"/>
        <w:right w:val="none" w:sz="0" w:space="0" w:color="auto"/>
      </w:divBdr>
    </w:div>
    <w:div w:id="1372732916">
      <w:bodyDiv w:val="1"/>
      <w:marLeft w:val="0"/>
      <w:marRight w:val="0"/>
      <w:marTop w:val="0"/>
      <w:marBottom w:val="0"/>
      <w:divBdr>
        <w:top w:val="none" w:sz="0" w:space="0" w:color="auto"/>
        <w:left w:val="none" w:sz="0" w:space="0" w:color="auto"/>
        <w:bottom w:val="none" w:sz="0" w:space="0" w:color="auto"/>
        <w:right w:val="none" w:sz="0" w:space="0" w:color="auto"/>
      </w:divBdr>
    </w:div>
    <w:div w:id="1374815899">
      <w:bodyDiv w:val="1"/>
      <w:marLeft w:val="0"/>
      <w:marRight w:val="0"/>
      <w:marTop w:val="0"/>
      <w:marBottom w:val="0"/>
      <w:divBdr>
        <w:top w:val="none" w:sz="0" w:space="0" w:color="auto"/>
        <w:left w:val="none" w:sz="0" w:space="0" w:color="auto"/>
        <w:bottom w:val="none" w:sz="0" w:space="0" w:color="auto"/>
        <w:right w:val="none" w:sz="0" w:space="0" w:color="auto"/>
      </w:divBdr>
    </w:div>
    <w:div w:id="1379546900">
      <w:bodyDiv w:val="1"/>
      <w:marLeft w:val="0"/>
      <w:marRight w:val="0"/>
      <w:marTop w:val="0"/>
      <w:marBottom w:val="0"/>
      <w:divBdr>
        <w:top w:val="none" w:sz="0" w:space="0" w:color="auto"/>
        <w:left w:val="none" w:sz="0" w:space="0" w:color="auto"/>
        <w:bottom w:val="none" w:sz="0" w:space="0" w:color="auto"/>
        <w:right w:val="none" w:sz="0" w:space="0" w:color="auto"/>
      </w:divBdr>
    </w:div>
    <w:div w:id="1380009562">
      <w:bodyDiv w:val="1"/>
      <w:marLeft w:val="0"/>
      <w:marRight w:val="0"/>
      <w:marTop w:val="0"/>
      <w:marBottom w:val="0"/>
      <w:divBdr>
        <w:top w:val="none" w:sz="0" w:space="0" w:color="auto"/>
        <w:left w:val="none" w:sz="0" w:space="0" w:color="auto"/>
        <w:bottom w:val="none" w:sz="0" w:space="0" w:color="auto"/>
        <w:right w:val="none" w:sz="0" w:space="0" w:color="auto"/>
      </w:divBdr>
    </w:div>
    <w:div w:id="1385568242">
      <w:bodyDiv w:val="1"/>
      <w:marLeft w:val="0"/>
      <w:marRight w:val="0"/>
      <w:marTop w:val="0"/>
      <w:marBottom w:val="0"/>
      <w:divBdr>
        <w:top w:val="none" w:sz="0" w:space="0" w:color="auto"/>
        <w:left w:val="none" w:sz="0" w:space="0" w:color="auto"/>
        <w:bottom w:val="none" w:sz="0" w:space="0" w:color="auto"/>
        <w:right w:val="none" w:sz="0" w:space="0" w:color="auto"/>
      </w:divBdr>
    </w:div>
    <w:div w:id="1388259676">
      <w:bodyDiv w:val="1"/>
      <w:marLeft w:val="0"/>
      <w:marRight w:val="0"/>
      <w:marTop w:val="0"/>
      <w:marBottom w:val="0"/>
      <w:divBdr>
        <w:top w:val="none" w:sz="0" w:space="0" w:color="auto"/>
        <w:left w:val="none" w:sz="0" w:space="0" w:color="auto"/>
        <w:bottom w:val="none" w:sz="0" w:space="0" w:color="auto"/>
        <w:right w:val="none" w:sz="0" w:space="0" w:color="auto"/>
      </w:divBdr>
    </w:div>
    <w:div w:id="1389643031">
      <w:bodyDiv w:val="1"/>
      <w:marLeft w:val="0"/>
      <w:marRight w:val="0"/>
      <w:marTop w:val="0"/>
      <w:marBottom w:val="0"/>
      <w:divBdr>
        <w:top w:val="none" w:sz="0" w:space="0" w:color="auto"/>
        <w:left w:val="none" w:sz="0" w:space="0" w:color="auto"/>
        <w:bottom w:val="none" w:sz="0" w:space="0" w:color="auto"/>
        <w:right w:val="none" w:sz="0" w:space="0" w:color="auto"/>
      </w:divBdr>
    </w:div>
    <w:div w:id="1390492541">
      <w:bodyDiv w:val="1"/>
      <w:marLeft w:val="0"/>
      <w:marRight w:val="0"/>
      <w:marTop w:val="0"/>
      <w:marBottom w:val="0"/>
      <w:divBdr>
        <w:top w:val="none" w:sz="0" w:space="0" w:color="auto"/>
        <w:left w:val="none" w:sz="0" w:space="0" w:color="auto"/>
        <w:bottom w:val="none" w:sz="0" w:space="0" w:color="auto"/>
        <w:right w:val="none" w:sz="0" w:space="0" w:color="auto"/>
      </w:divBdr>
    </w:div>
    <w:div w:id="1393381279">
      <w:bodyDiv w:val="1"/>
      <w:marLeft w:val="0"/>
      <w:marRight w:val="0"/>
      <w:marTop w:val="0"/>
      <w:marBottom w:val="0"/>
      <w:divBdr>
        <w:top w:val="none" w:sz="0" w:space="0" w:color="auto"/>
        <w:left w:val="none" w:sz="0" w:space="0" w:color="auto"/>
        <w:bottom w:val="none" w:sz="0" w:space="0" w:color="auto"/>
        <w:right w:val="none" w:sz="0" w:space="0" w:color="auto"/>
      </w:divBdr>
    </w:div>
    <w:div w:id="1394162320">
      <w:bodyDiv w:val="1"/>
      <w:marLeft w:val="0"/>
      <w:marRight w:val="0"/>
      <w:marTop w:val="0"/>
      <w:marBottom w:val="0"/>
      <w:divBdr>
        <w:top w:val="none" w:sz="0" w:space="0" w:color="auto"/>
        <w:left w:val="none" w:sz="0" w:space="0" w:color="auto"/>
        <w:bottom w:val="none" w:sz="0" w:space="0" w:color="auto"/>
        <w:right w:val="none" w:sz="0" w:space="0" w:color="auto"/>
      </w:divBdr>
    </w:div>
    <w:div w:id="1394501122">
      <w:bodyDiv w:val="1"/>
      <w:marLeft w:val="0"/>
      <w:marRight w:val="0"/>
      <w:marTop w:val="0"/>
      <w:marBottom w:val="0"/>
      <w:divBdr>
        <w:top w:val="none" w:sz="0" w:space="0" w:color="auto"/>
        <w:left w:val="none" w:sz="0" w:space="0" w:color="auto"/>
        <w:bottom w:val="none" w:sz="0" w:space="0" w:color="auto"/>
        <w:right w:val="none" w:sz="0" w:space="0" w:color="auto"/>
      </w:divBdr>
    </w:div>
    <w:div w:id="1394504729">
      <w:bodyDiv w:val="1"/>
      <w:marLeft w:val="0"/>
      <w:marRight w:val="0"/>
      <w:marTop w:val="0"/>
      <w:marBottom w:val="0"/>
      <w:divBdr>
        <w:top w:val="none" w:sz="0" w:space="0" w:color="auto"/>
        <w:left w:val="none" w:sz="0" w:space="0" w:color="auto"/>
        <w:bottom w:val="none" w:sz="0" w:space="0" w:color="auto"/>
        <w:right w:val="none" w:sz="0" w:space="0" w:color="auto"/>
      </w:divBdr>
    </w:div>
    <w:div w:id="1397512565">
      <w:bodyDiv w:val="1"/>
      <w:marLeft w:val="0"/>
      <w:marRight w:val="0"/>
      <w:marTop w:val="0"/>
      <w:marBottom w:val="0"/>
      <w:divBdr>
        <w:top w:val="none" w:sz="0" w:space="0" w:color="auto"/>
        <w:left w:val="none" w:sz="0" w:space="0" w:color="auto"/>
        <w:bottom w:val="none" w:sz="0" w:space="0" w:color="auto"/>
        <w:right w:val="none" w:sz="0" w:space="0" w:color="auto"/>
      </w:divBdr>
    </w:div>
    <w:div w:id="1400204961">
      <w:bodyDiv w:val="1"/>
      <w:marLeft w:val="0"/>
      <w:marRight w:val="0"/>
      <w:marTop w:val="0"/>
      <w:marBottom w:val="0"/>
      <w:divBdr>
        <w:top w:val="none" w:sz="0" w:space="0" w:color="auto"/>
        <w:left w:val="none" w:sz="0" w:space="0" w:color="auto"/>
        <w:bottom w:val="none" w:sz="0" w:space="0" w:color="auto"/>
        <w:right w:val="none" w:sz="0" w:space="0" w:color="auto"/>
      </w:divBdr>
    </w:div>
    <w:div w:id="1407730093">
      <w:bodyDiv w:val="1"/>
      <w:marLeft w:val="0"/>
      <w:marRight w:val="0"/>
      <w:marTop w:val="0"/>
      <w:marBottom w:val="0"/>
      <w:divBdr>
        <w:top w:val="none" w:sz="0" w:space="0" w:color="auto"/>
        <w:left w:val="none" w:sz="0" w:space="0" w:color="auto"/>
        <w:bottom w:val="none" w:sz="0" w:space="0" w:color="auto"/>
        <w:right w:val="none" w:sz="0" w:space="0" w:color="auto"/>
      </w:divBdr>
    </w:div>
    <w:div w:id="1409110837">
      <w:bodyDiv w:val="1"/>
      <w:marLeft w:val="0"/>
      <w:marRight w:val="0"/>
      <w:marTop w:val="0"/>
      <w:marBottom w:val="0"/>
      <w:divBdr>
        <w:top w:val="none" w:sz="0" w:space="0" w:color="auto"/>
        <w:left w:val="none" w:sz="0" w:space="0" w:color="auto"/>
        <w:bottom w:val="none" w:sz="0" w:space="0" w:color="auto"/>
        <w:right w:val="none" w:sz="0" w:space="0" w:color="auto"/>
      </w:divBdr>
    </w:div>
    <w:div w:id="1409696915">
      <w:bodyDiv w:val="1"/>
      <w:marLeft w:val="0"/>
      <w:marRight w:val="0"/>
      <w:marTop w:val="0"/>
      <w:marBottom w:val="0"/>
      <w:divBdr>
        <w:top w:val="none" w:sz="0" w:space="0" w:color="auto"/>
        <w:left w:val="none" w:sz="0" w:space="0" w:color="auto"/>
        <w:bottom w:val="none" w:sz="0" w:space="0" w:color="auto"/>
        <w:right w:val="none" w:sz="0" w:space="0" w:color="auto"/>
      </w:divBdr>
    </w:div>
    <w:div w:id="1416128056">
      <w:bodyDiv w:val="1"/>
      <w:marLeft w:val="0"/>
      <w:marRight w:val="0"/>
      <w:marTop w:val="0"/>
      <w:marBottom w:val="0"/>
      <w:divBdr>
        <w:top w:val="none" w:sz="0" w:space="0" w:color="auto"/>
        <w:left w:val="none" w:sz="0" w:space="0" w:color="auto"/>
        <w:bottom w:val="none" w:sz="0" w:space="0" w:color="auto"/>
        <w:right w:val="none" w:sz="0" w:space="0" w:color="auto"/>
      </w:divBdr>
    </w:div>
    <w:div w:id="1419406248">
      <w:bodyDiv w:val="1"/>
      <w:marLeft w:val="0"/>
      <w:marRight w:val="0"/>
      <w:marTop w:val="0"/>
      <w:marBottom w:val="0"/>
      <w:divBdr>
        <w:top w:val="none" w:sz="0" w:space="0" w:color="auto"/>
        <w:left w:val="none" w:sz="0" w:space="0" w:color="auto"/>
        <w:bottom w:val="none" w:sz="0" w:space="0" w:color="auto"/>
        <w:right w:val="none" w:sz="0" w:space="0" w:color="auto"/>
      </w:divBdr>
    </w:div>
    <w:div w:id="1421680231">
      <w:bodyDiv w:val="1"/>
      <w:marLeft w:val="0"/>
      <w:marRight w:val="0"/>
      <w:marTop w:val="0"/>
      <w:marBottom w:val="0"/>
      <w:divBdr>
        <w:top w:val="none" w:sz="0" w:space="0" w:color="auto"/>
        <w:left w:val="none" w:sz="0" w:space="0" w:color="auto"/>
        <w:bottom w:val="none" w:sz="0" w:space="0" w:color="auto"/>
        <w:right w:val="none" w:sz="0" w:space="0" w:color="auto"/>
      </w:divBdr>
    </w:div>
    <w:div w:id="1421826399">
      <w:bodyDiv w:val="1"/>
      <w:marLeft w:val="0"/>
      <w:marRight w:val="0"/>
      <w:marTop w:val="0"/>
      <w:marBottom w:val="0"/>
      <w:divBdr>
        <w:top w:val="none" w:sz="0" w:space="0" w:color="auto"/>
        <w:left w:val="none" w:sz="0" w:space="0" w:color="auto"/>
        <w:bottom w:val="none" w:sz="0" w:space="0" w:color="auto"/>
        <w:right w:val="none" w:sz="0" w:space="0" w:color="auto"/>
      </w:divBdr>
    </w:div>
    <w:div w:id="1422726136">
      <w:bodyDiv w:val="1"/>
      <w:marLeft w:val="0"/>
      <w:marRight w:val="0"/>
      <w:marTop w:val="0"/>
      <w:marBottom w:val="0"/>
      <w:divBdr>
        <w:top w:val="none" w:sz="0" w:space="0" w:color="auto"/>
        <w:left w:val="none" w:sz="0" w:space="0" w:color="auto"/>
        <w:bottom w:val="none" w:sz="0" w:space="0" w:color="auto"/>
        <w:right w:val="none" w:sz="0" w:space="0" w:color="auto"/>
      </w:divBdr>
    </w:div>
    <w:div w:id="1426224286">
      <w:bodyDiv w:val="1"/>
      <w:marLeft w:val="0"/>
      <w:marRight w:val="0"/>
      <w:marTop w:val="0"/>
      <w:marBottom w:val="0"/>
      <w:divBdr>
        <w:top w:val="none" w:sz="0" w:space="0" w:color="auto"/>
        <w:left w:val="none" w:sz="0" w:space="0" w:color="auto"/>
        <w:bottom w:val="none" w:sz="0" w:space="0" w:color="auto"/>
        <w:right w:val="none" w:sz="0" w:space="0" w:color="auto"/>
      </w:divBdr>
    </w:div>
    <w:div w:id="1434858735">
      <w:bodyDiv w:val="1"/>
      <w:marLeft w:val="0"/>
      <w:marRight w:val="0"/>
      <w:marTop w:val="0"/>
      <w:marBottom w:val="0"/>
      <w:divBdr>
        <w:top w:val="none" w:sz="0" w:space="0" w:color="auto"/>
        <w:left w:val="none" w:sz="0" w:space="0" w:color="auto"/>
        <w:bottom w:val="none" w:sz="0" w:space="0" w:color="auto"/>
        <w:right w:val="none" w:sz="0" w:space="0" w:color="auto"/>
      </w:divBdr>
    </w:div>
    <w:div w:id="1437019638">
      <w:bodyDiv w:val="1"/>
      <w:marLeft w:val="0"/>
      <w:marRight w:val="0"/>
      <w:marTop w:val="0"/>
      <w:marBottom w:val="0"/>
      <w:divBdr>
        <w:top w:val="none" w:sz="0" w:space="0" w:color="auto"/>
        <w:left w:val="none" w:sz="0" w:space="0" w:color="auto"/>
        <w:bottom w:val="none" w:sz="0" w:space="0" w:color="auto"/>
        <w:right w:val="none" w:sz="0" w:space="0" w:color="auto"/>
      </w:divBdr>
    </w:div>
    <w:div w:id="1437020924">
      <w:bodyDiv w:val="1"/>
      <w:marLeft w:val="0"/>
      <w:marRight w:val="0"/>
      <w:marTop w:val="0"/>
      <w:marBottom w:val="0"/>
      <w:divBdr>
        <w:top w:val="none" w:sz="0" w:space="0" w:color="auto"/>
        <w:left w:val="none" w:sz="0" w:space="0" w:color="auto"/>
        <w:bottom w:val="none" w:sz="0" w:space="0" w:color="auto"/>
        <w:right w:val="none" w:sz="0" w:space="0" w:color="auto"/>
      </w:divBdr>
    </w:div>
    <w:div w:id="1449352109">
      <w:bodyDiv w:val="1"/>
      <w:marLeft w:val="0"/>
      <w:marRight w:val="0"/>
      <w:marTop w:val="0"/>
      <w:marBottom w:val="0"/>
      <w:divBdr>
        <w:top w:val="none" w:sz="0" w:space="0" w:color="auto"/>
        <w:left w:val="none" w:sz="0" w:space="0" w:color="auto"/>
        <w:bottom w:val="none" w:sz="0" w:space="0" w:color="auto"/>
        <w:right w:val="none" w:sz="0" w:space="0" w:color="auto"/>
      </w:divBdr>
    </w:div>
    <w:div w:id="1455126890">
      <w:bodyDiv w:val="1"/>
      <w:marLeft w:val="0"/>
      <w:marRight w:val="0"/>
      <w:marTop w:val="0"/>
      <w:marBottom w:val="0"/>
      <w:divBdr>
        <w:top w:val="none" w:sz="0" w:space="0" w:color="auto"/>
        <w:left w:val="none" w:sz="0" w:space="0" w:color="auto"/>
        <w:bottom w:val="none" w:sz="0" w:space="0" w:color="auto"/>
        <w:right w:val="none" w:sz="0" w:space="0" w:color="auto"/>
      </w:divBdr>
    </w:div>
    <w:div w:id="1456755534">
      <w:bodyDiv w:val="1"/>
      <w:marLeft w:val="0"/>
      <w:marRight w:val="0"/>
      <w:marTop w:val="0"/>
      <w:marBottom w:val="0"/>
      <w:divBdr>
        <w:top w:val="none" w:sz="0" w:space="0" w:color="auto"/>
        <w:left w:val="none" w:sz="0" w:space="0" w:color="auto"/>
        <w:bottom w:val="none" w:sz="0" w:space="0" w:color="auto"/>
        <w:right w:val="none" w:sz="0" w:space="0" w:color="auto"/>
      </w:divBdr>
    </w:div>
    <w:div w:id="1464737093">
      <w:bodyDiv w:val="1"/>
      <w:marLeft w:val="0"/>
      <w:marRight w:val="0"/>
      <w:marTop w:val="0"/>
      <w:marBottom w:val="0"/>
      <w:divBdr>
        <w:top w:val="none" w:sz="0" w:space="0" w:color="auto"/>
        <w:left w:val="none" w:sz="0" w:space="0" w:color="auto"/>
        <w:bottom w:val="none" w:sz="0" w:space="0" w:color="auto"/>
        <w:right w:val="none" w:sz="0" w:space="0" w:color="auto"/>
      </w:divBdr>
    </w:div>
    <w:div w:id="1465007639">
      <w:bodyDiv w:val="1"/>
      <w:marLeft w:val="0"/>
      <w:marRight w:val="0"/>
      <w:marTop w:val="0"/>
      <w:marBottom w:val="0"/>
      <w:divBdr>
        <w:top w:val="none" w:sz="0" w:space="0" w:color="auto"/>
        <w:left w:val="none" w:sz="0" w:space="0" w:color="auto"/>
        <w:bottom w:val="none" w:sz="0" w:space="0" w:color="auto"/>
        <w:right w:val="none" w:sz="0" w:space="0" w:color="auto"/>
      </w:divBdr>
    </w:div>
    <w:div w:id="1465779409">
      <w:bodyDiv w:val="1"/>
      <w:marLeft w:val="0"/>
      <w:marRight w:val="0"/>
      <w:marTop w:val="0"/>
      <w:marBottom w:val="0"/>
      <w:divBdr>
        <w:top w:val="none" w:sz="0" w:space="0" w:color="auto"/>
        <w:left w:val="none" w:sz="0" w:space="0" w:color="auto"/>
        <w:bottom w:val="none" w:sz="0" w:space="0" w:color="auto"/>
        <w:right w:val="none" w:sz="0" w:space="0" w:color="auto"/>
      </w:divBdr>
    </w:div>
    <w:div w:id="1468359506">
      <w:bodyDiv w:val="1"/>
      <w:marLeft w:val="0"/>
      <w:marRight w:val="0"/>
      <w:marTop w:val="0"/>
      <w:marBottom w:val="0"/>
      <w:divBdr>
        <w:top w:val="none" w:sz="0" w:space="0" w:color="auto"/>
        <w:left w:val="none" w:sz="0" w:space="0" w:color="auto"/>
        <w:bottom w:val="none" w:sz="0" w:space="0" w:color="auto"/>
        <w:right w:val="none" w:sz="0" w:space="0" w:color="auto"/>
      </w:divBdr>
    </w:div>
    <w:div w:id="1469200635">
      <w:bodyDiv w:val="1"/>
      <w:marLeft w:val="0"/>
      <w:marRight w:val="0"/>
      <w:marTop w:val="0"/>
      <w:marBottom w:val="0"/>
      <w:divBdr>
        <w:top w:val="none" w:sz="0" w:space="0" w:color="auto"/>
        <w:left w:val="none" w:sz="0" w:space="0" w:color="auto"/>
        <w:bottom w:val="none" w:sz="0" w:space="0" w:color="auto"/>
        <w:right w:val="none" w:sz="0" w:space="0" w:color="auto"/>
      </w:divBdr>
    </w:div>
    <w:div w:id="1471166575">
      <w:bodyDiv w:val="1"/>
      <w:marLeft w:val="0"/>
      <w:marRight w:val="0"/>
      <w:marTop w:val="0"/>
      <w:marBottom w:val="0"/>
      <w:divBdr>
        <w:top w:val="none" w:sz="0" w:space="0" w:color="auto"/>
        <w:left w:val="none" w:sz="0" w:space="0" w:color="auto"/>
        <w:bottom w:val="none" w:sz="0" w:space="0" w:color="auto"/>
        <w:right w:val="none" w:sz="0" w:space="0" w:color="auto"/>
      </w:divBdr>
    </w:div>
    <w:div w:id="1471362386">
      <w:bodyDiv w:val="1"/>
      <w:marLeft w:val="0"/>
      <w:marRight w:val="0"/>
      <w:marTop w:val="0"/>
      <w:marBottom w:val="0"/>
      <w:divBdr>
        <w:top w:val="none" w:sz="0" w:space="0" w:color="auto"/>
        <w:left w:val="none" w:sz="0" w:space="0" w:color="auto"/>
        <w:bottom w:val="none" w:sz="0" w:space="0" w:color="auto"/>
        <w:right w:val="none" w:sz="0" w:space="0" w:color="auto"/>
      </w:divBdr>
    </w:div>
    <w:div w:id="1481844106">
      <w:bodyDiv w:val="1"/>
      <w:marLeft w:val="0"/>
      <w:marRight w:val="0"/>
      <w:marTop w:val="0"/>
      <w:marBottom w:val="0"/>
      <w:divBdr>
        <w:top w:val="none" w:sz="0" w:space="0" w:color="auto"/>
        <w:left w:val="none" w:sz="0" w:space="0" w:color="auto"/>
        <w:bottom w:val="none" w:sz="0" w:space="0" w:color="auto"/>
        <w:right w:val="none" w:sz="0" w:space="0" w:color="auto"/>
      </w:divBdr>
    </w:div>
    <w:div w:id="1484811802">
      <w:bodyDiv w:val="1"/>
      <w:marLeft w:val="0"/>
      <w:marRight w:val="0"/>
      <w:marTop w:val="0"/>
      <w:marBottom w:val="0"/>
      <w:divBdr>
        <w:top w:val="none" w:sz="0" w:space="0" w:color="auto"/>
        <w:left w:val="none" w:sz="0" w:space="0" w:color="auto"/>
        <w:bottom w:val="none" w:sz="0" w:space="0" w:color="auto"/>
        <w:right w:val="none" w:sz="0" w:space="0" w:color="auto"/>
      </w:divBdr>
    </w:div>
    <w:div w:id="1488398632">
      <w:bodyDiv w:val="1"/>
      <w:marLeft w:val="0"/>
      <w:marRight w:val="0"/>
      <w:marTop w:val="0"/>
      <w:marBottom w:val="0"/>
      <w:divBdr>
        <w:top w:val="none" w:sz="0" w:space="0" w:color="auto"/>
        <w:left w:val="none" w:sz="0" w:space="0" w:color="auto"/>
        <w:bottom w:val="none" w:sz="0" w:space="0" w:color="auto"/>
        <w:right w:val="none" w:sz="0" w:space="0" w:color="auto"/>
      </w:divBdr>
    </w:div>
    <w:div w:id="1490637612">
      <w:bodyDiv w:val="1"/>
      <w:marLeft w:val="0"/>
      <w:marRight w:val="0"/>
      <w:marTop w:val="0"/>
      <w:marBottom w:val="0"/>
      <w:divBdr>
        <w:top w:val="none" w:sz="0" w:space="0" w:color="auto"/>
        <w:left w:val="none" w:sz="0" w:space="0" w:color="auto"/>
        <w:bottom w:val="none" w:sz="0" w:space="0" w:color="auto"/>
        <w:right w:val="none" w:sz="0" w:space="0" w:color="auto"/>
      </w:divBdr>
    </w:div>
    <w:div w:id="1497917162">
      <w:bodyDiv w:val="1"/>
      <w:marLeft w:val="0"/>
      <w:marRight w:val="0"/>
      <w:marTop w:val="0"/>
      <w:marBottom w:val="0"/>
      <w:divBdr>
        <w:top w:val="none" w:sz="0" w:space="0" w:color="auto"/>
        <w:left w:val="none" w:sz="0" w:space="0" w:color="auto"/>
        <w:bottom w:val="none" w:sz="0" w:space="0" w:color="auto"/>
        <w:right w:val="none" w:sz="0" w:space="0" w:color="auto"/>
      </w:divBdr>
    </w:div>
    <w:div w:id="1501307622">
      <w:bodyDiv w:val="1"/>
      <w:marLeft w:val="0"/>
      <w:marRight w:val="0"/>
      <w:marTop w:val="0"/>
      <w:marBottom w:val="0"/>
      <w:divBdr>
        <w:top w:val="none" w:sz="0" w:space="0" w:color="auto"/>
        <w:left w:val="none" w:sz="0" w:space="0" w:color="auto"/>
        <w:bottom w:val="none" w:sz="0" w:space="0" w:color="auto"/>
        <w:right w:val="none" w:sz="0" w:space="0" w:color="auto"/>
      </w:divBdr>
    </w:div>
    <w:div w:id="1503161781">
      <w:bodyDiv w:val="1"/>
      <w:marLeft w:val="0"/>
      <w:marRight w:val="0"/>
      <w:marTop w:val="0"/>
      <w:marBottom w:val="0"/>
      <w:divBdr>
        <w:top w:val="none" w:sz="0" w:space="0" w:color="auto"/>
        <w:left w:val="none" w:sz="0" w:space="0" w:color="auto"/>
        <w:bottom w:val="none" w:sz="0" w:space="0" w:color="auto"/>
        <w:right w:val="none" w:sz="0" w:space="0" w:color="auto"/>
      </w:divBdr>
    </w:div>
    <w:div w:id="1503618899">
      <w:bodyDiv w:val="1"/>
      <w:marLeft w:val="0"/>
      <w:marRight w:val="0"/>
      <w:marTop w:val="0"/>
      <w:marBottom w:val="0"/>
      <w:divBdr>
        <w:top w:val="none" w:sz="0" w:space="0" w:color="auto"/>
        <w:left w:val="none" w:sz="0" w:space="0" w:color="auto"/>
        <w:bottom w:val="none" w:sz="0" w:space="0" w:color="auto"/>
        <w:right w:val="none" w:sz="0" w:space="0" w:color="auto"/>
      </w:divBdr>
    </w:div>
    <w:div w:id="1505390540">
      <w:bodyDiv w:val="1"/>
      <w:marLeft w:val="0"/>
      <w:marRight w:val="0"/>
      <w:marTop w:val="0"/>
      <w:marBottom w:val="0"/>
      <w:divBdr>
        <w:top w:val="none" w:sz="0" w:space="0" w:color="auto"/>
        <w:left w:val="none" w:sz="0" w:space="0" w:color="auto"/>
        <w:bottom w:val="none" w:sz="0" w:space="0" w:color="auto"/>
        <w:right w:val="none" w:sz="0" w:space="0" w:color="auto"/>
      </w:divBdr>
    </w:div>
    <w:div w:id="1507087232">
      <w:bodyDiv w:val="1"/>
      <w:marLeft w:val="0"/>
      <w:marRight w:val="0"/>
      <w:marTop w:val="0"/>
      <w:marBottom w:val="0"/>
      <w:divBdr>
        <w:top w:val="none" w:sz="0" w:space="0" w:color="auto"/>
        <w:left w:val="none" w:sz="0" w:space="0" w:color="auto"/>
        <w:bottom w:val="none" w:sz="0" w:space="0" w:color="auto"/>
        <w:right w:val="none" w:sz="0" w:space="0" w:color="auto"/>
      </w:divBdr>
      <w:divsChild>
        <w:div w:id="547037745">
          <w:marLeft w:val="547"/>
          <w:marRight w:val="0"/>
          <w:marTop w:val="96"/>
          <w:marBottom w:val="0"/>
          <w:divBdr>
            <w:top w:val="none" w:sz="0" w:space="0" w:color="auto"/>
            <w:left w:val="none" w:sz="0" w:space="0" w:color="auto"/>
            <w:bottom w:val="none" w:sz="0" w:space="0" w:color="auto"/>
            <w:right w:val="none" w:sz="0" w:space="0" w:color="auto"/>
          </w:divBdr>
        </w:div>
        <w:div w:id="791242872">
          <w:marLeft w:val="547"/>
          <w:marRight w:val="0"/>
          <w:marTop w:val="96"/>
          <w:marBottom w:val="0"/>
          <w:divBdr>
            <w:top w:val="none" w:sz="0" w:space="0" w:color="auto"/>
            <w:left w:val="none" w:sz="0" w:space="0" w:color="auto"/>
            <w:bottom w:val="none" w:sz="0" w:space="0" w:color="auto"/>
            <w:right w:val="none" w:sz="0" w:space="0" w:color="auto"/>
          </w:divBdr>
        </w:div>
        <w:div w:id="1214925156">
          <w:marLeft w:val="547"/>
          <w:marRight w:val="0"/>
          <w:marTop w:val="96"/>
          <w:marBottom w:val="0"/>
          <w:divBdr>
            <w:top w:val="none" w:sz="0" w:space="0" w:color="auto"/>
            <w:left w:val="none" w:sz="0" w:space="0" w:color="auto"/>
            <w:bottom w:val="none" w:sz="0" w:space="0" w:color="auto"/>
            <w:right w:val="none" w:sz="0" w:space="0" w:color="auto"/>
          </w:divBdr>
        </w:div>
        <w:div w:id="1258366654">
          <w:marLeft w:val="547"/>
          <w:marRight w:val="0"/>
          <w:marTop w:val="96"/>
          <w:marBottom w:val="0"/>
          <w:divBdr>
            <w:top w:val="none" w:sz="0" w:space="0" w:color="auto"/>
            <w:left w:val="none" w:sz="0" w:space="0" w:color="auto"/>
            <w:bottom w:val="none" w:sz="0" w:space="0" w:color="auto"/>
            <w:right w:val="none" w:sz="0" w:space="0" w:color="auto"/>
          </w:divBdr>
        </w:div>
        <w:div w:id="1359818781">
          <w:marLeft w:val="547"/>
          <w:marRight w:val="0"/>
          <w:marTop w:val="96"/>
          <w:marBottom w:val="0"/>
          <w:divBdr>
            <w:top w:val="none" w:sz="0" w:space="0" w:color="auto"/>
            <w:left w:val="none" w:sz="0" w:space="0" w:color="auto"/>
            <w:bottom w:val="none" w:sz="0" w:space="0" w:color="auto"/>
            <w:right w:val="none" w:sz="0" w:space="0" w:color="auto"/>
          </w:divBdr>
        </w:div>
        <w:div w:id="1681202190">
          <w:marLeft w:val="547"/>
          <w:marRight w:val="0"/>
          <w:marTop w:val="96"/>
          <w:marBottom w:val="0"/>
          <w:divBdr>
            <w:top w:val="none" w:sz="0" w:space="0" w:color="auto"/>
            <w:left w:val="none" w:sz="0" w:space="0" w:color="auto"/>
            <w:bottom w:val="none" w:sz="0" w:space="0" w:color="auto"/>
            <w:right w:val="none" w:sz="0" w:space="0" w:color="auto"/>
          </w:divBdr>
        </w:div>
        <w:div w:id="1792016663">
          <w:marLeft w:val="547"/>
          <w:marRight w:val="0"/>
          <w:marTop w:val="96"/>
          <w:marBottom w:val="0"/>
          <w:divBdr>
            <w:top w:val="none" w:sz="0" w:space="0" w:color="auto"/>
            <w:left w:val="none" w:sz="0" w:space="0" w:color="auto"/>
            <w:bottom w:val="none" w:sz="0" w:space="0" w:color="auto"/>
            <w:right w:val="none" w:sz="0" w:space="0" w:color="auto"/>
          </w:divBdr>
        </w:div>
        <w:div w:id="1900479725">
          <w:marLeft w:val="547"/>
          <w:marRight w:val="0"/>
          <w:marTop w:val="96"/>
          <w:marBottom w:val="0"/>
          <w:divBdr>
            <w:top w:val="none" w:sz="0" w:space="0" w:color="auto"/>
            <w:left w:val="none" w:sz="0" w:space="0" w:color="auto"/>
            <w:bottom w:val="none" w:sz="0" w:space="0" w:color="auto"/>
            <w:right w:val="none" w:sz="0" w:space="0" w:color="auto"/>
          </w:divBdr>
        </w:div>
      </w:divsChild>
    </w:div>
    <w:div w:id="1508251165">
      <w:bodyDiv w:val="1"/>
      <w:marLeft w:val="0"/>
      <w:marRight w:val="0"/>
      <w:marTop w:val="0"/>
      <w:marBottom w:val="0"/>
      <w:divBdr>
        <w:top w:val="none" w:sz="0" w:space="0" w:color="auto"/>
        <w:left w:val="none" w:sz="0" w:space="0" w:color="auto"/>
        <w:bottom w:val="none" w:sz="0" w:space="0" w:color="auto"/>
        <w:right w:val="none" w:sz="0" w:space="0" w:color="auto"/>
      </w:divBdr>
    </w:div>
    <w:div w:id="1511136211">
      <w:bodyDiv w:val="1"/>
      <w:marLeft w:val="0"/>
      <w:marRight w:val="0"/>
      <w:marTop w:val="0"/>
      <w:marBottom w:val="0"/>
      <w:divBdr>
        <w:top w:val="none" w:sz="0" w:space="0" w:color="auto"/>
        <w:left w:val="none" w:sz="0" w:space="0" w:color="auto"/>
        <w:bottom w:val="none" w:sz="0" w:space="0" w:color="auto"/>
        <w:right w:val="none" w:sz="0" w:space="0" w:color="auto"/>
      </w:divBdr>
    </w:div>
    <w:div w:id="1512640876">
      <w:bodyDiv w:val="1"/>
      <w:marLeft w:val="0"/>
      <w:marRight w:val="0"/>
      <w:marTop w:val="0"/>
      <w:marBottom w:val="0"/>
      <w:divBdr>
        <w:top w:val="none" w:sz="0" w:space="0" w:color="auto"/>
        <w:left w:val="none" w:sz="0" w:space="0" w:color="auto"/>
        <w:bottom w:val="none" w:sz="0" w:space="0" w:color="auto"/>
        <w:right w:val="none" w:sz="0" w:space="0" w:color="auto"/>
      </w:divBdr>
    </w:div>
    <w:div w:id="1513180927">
      <w:bodyDiv w:val="1"/>
      <w:marLeft w:val="0"/>
      <w:marRight w:val="0"/>
      <w:marTop w:val="0"/>
      <w:marBottom w:val="0"/>
      <w:divBdr>
        <w:top w:val="none" w:sz="0" w:space="0" w:color="auto"/>
        <w:left w:val="none" w:sz="0" w:space="0" w:color="auto"/>
        <w:bottom w:val="none" w:sz="0" w:space="0" w:color="auto"/>
        <w:right w:val="none" w:sz="0" w:space="0" w:color="auto"/>
      </w:divBdr>
    </w:div>
    <w:div w:id="1516843523">
      <w:bodyDiv w:val="1"/>
      <w:marLeft w:val="0"/>
      <w:marRight w:val="0"/>
      <w:marTop w:val="0"/>
      <w:marBottom w:val="0"/>
      <w:divBdr>
        <w:top w:val="none" w:sz="0" w:space="0" w:color="auto"/>
        <w:left w:val="none" w:sz="0" w:space="0" w:color="auto"/>
        <w:bottom w:val="none" w:sz="0" w:space="0" w:color="auto"/>
        <w:right w:val="none" w:sz="0" w:space="0" w:color="auto"/>
      </w:divBdr>
    </w:div>
    <w:div w:id="1519126157">
      <w:bodyDiv w:val="1"/>
      <w:marLeft w:val="0"/>
      <w:marRight w:val="0"/>
      <w:marTop w:val="0"/>
      <w:marBottom w:val="0"/>
      <w:divBdr>
        <w:top w:val="none" w:sz="0" w:space="0" w:color="auto"/>
        <w:left w:val="none" w:sz="0" w:space="0" w:color="auto"/>
        <w:bottom w:val="none" w:sz="0" w:space="0" w:color="auto"/>
        <w:right w:val="none" w:sz="0" w:space="0" w:color="auto"/>
      </w:divBdr>
    </w:div>
    <w:div w:id="1521815669">
      <w:bodyDiv w:val="1"/>
      <w:marLeft w:val="0"/>
      <w:marRight w:val="0"/>
      <w:marTop w:val="0"/>
      <w:marBottom w:val="0"/>
      <w:divBdr>
        <w:top w:val="none" w:sz="0" w:space="0" w:color="auto"/>
        <w:left w:val="none" w:sz="0" w:space="0" w:color="auto"/>
        <w:bottom w:val="none" w:sz="0" w:space="0" w:color="auto"/>
        <w:right w:val="none" w:sz="0" w:space="0" w:color="auto"/>
      </w:divBdr>
    </w:div>
    <w:div w:id="1525706637">
      <w:bodyDiv w:val="1"/>
      <w:marLeft w:val="0"/>
      <w:marRight w:val="0"/>
      <w:marTop w:val="0"/>
      <w:marBottom w:val="0"/>
      <w:divBdr>
        <w:top w:val="none" w:sz="0" w:space="0" w:color="auto"/>
        <w:left w:val="none" w:sz="0" w:space="0" w:color="auto"/>
        <w:bottom w:val="none" w:sz="0" w:space="0" w:color="auto"/>
        <w:right w:val="none" w:sz="0" w:space="0" w:color="auto"/>
      </w:divBdr>
      <w:divsChild>
        <w:div w:id="777721973">
          <w:marLeft w:val="0"/>
          <w:marRight w:val="0"/>
          <w:marTop w:val="0"/>
          <w:marBottom w:val="0"/>
          <w:divBdr>
            <w:top w:val="none" w:sz="0" w:space="0" w:color="auto"/>
            <w:left w:val="none" w:sz="0" w:space="0" w:color="auto"/>
            <w:bottom w:val="none" w:sz="0" w:space="0" w:color="auto"/>
            <w:right w:val="none" w:sz="0" w:space="0" w:color="auto"/>
          </w:divBdr>
          <w:divsChild>
            <w:div w:id="1261329105">
              <w:marLeft w:val="0"/>
              <w:marRight w:val="0"/>
              <w:marTop w:val="0"/>
              <w:marBottom w:val="0"/>
              <w:divBdr>
                <w:top w:val="none" w:sz="0" w:space="0" w:color="auto"/>
                <w:left w:val="none" w:sz="0" w:space="0" w:color="auto"/>
                <w:bottom w:val="none" w:sz="0" w:space="0" w:color="auto"/>
                <w:right w:val="none" w:sz="0" w:space="0" w:color="auto"/>
              </w:divBdr>
              <w:divsChild>
                <w:div w:id="232008899">
                  <w:marLeft w:val="0"/>
                  <w:marRight w:val="0"/>
                  <w:marTop w:val="0"/>
                  <w:marBottom w:val="0"/>
                  <w:divBdr>
                    <w:top w:val="none" w:sz="0" w:space="0" w:color="auto"/>
                    <w:left w:val="none" w:sz="0" w:space="0" w:color="auto"/>
                    <w:bottom w:val="none" w:sz="0" w:space="0" w:color="auto"/>
                    <w:right w:val="none" w:sz="0" w:space="0" w:color="auto"/>
                  </w:divBdr>
                  <w:divsChild>
                    <w:div w:id="412438107">
                      <w:marLeft w:val="-225"/>
                      <w:marRight w:val="-225"/>
                      <w:marTop w:val="0"/>
                      <w:marBottom w:val="0"/>
                      <w:divBdr>
                        <w:top w:val="none" w:sz="0" w:space="0" w:color="auto"/>
                        <w:left w:val="none" w:sz="0" w:space="0" w:color="auto"/>
                        <w:bottom w:val="none" w:sz="0" w:space="0" w:color="auto"/>
                        <w:right w:val="none" w:sz="0" w:space="0" w:color="auto"/>
                      </w:divBdr>
                      <w:divsChild>
                        <w:div w:id="1814060296">
                          <w:marLeft w:val="0"/>
                          <w:marRight w:val="0"/>
                          <w:marTop w:val="0"/>
                          <w:marBottom w:val="0"/>
                          <w:divBdr>
                            <w:top w:val="none" w:sz="0" w:space="0" w:color="auto"/>
                            <w:left w:val="none" w:sz="0" w:space="0" w:color="auto"/>
                            <w:bottom w:val="none" w:sz="0" w:space="0" w:color="auto"/>
                            <w:right w:val="none" w:sz="0" w:space="0" w:color="auto"/>
                          </w:divBdr>
                          <w:divsChild>
                            <w:div w:id="586503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7520974">
      <w:bodyDiv w:val="1"/>
      <w:marLeft w:val="0"/>
      <w:marRight w:val="0"/>
      <w:marTop w:val="0"/>
      <w:marBottom w:val="0"/>
      <w:divBdr>
        <w:top w:val="none" w:sz="0" w:space="0" w:color="auto"/>
        <w:left w:val="none" w:sz="0" w:space="0" w:color="auto"/>
        <w:bottom w:val="none" w:sz="0" w:space="0" w:color="auto"/>
        <w:right w:val="none" w:sz="0" w:space="0" w:color="auto"/>
      </w:divBdr>
    </w:div>
    <w:div w:id="1528568447">
      <w:bodyDiv w:val="1"/>
      <w:marLeft w:val="0"/>
      <w:marRight w:val="0"/>
      <w:marTop w:val="0"/>
      <w:marBottom w:val="0"/>
      <w:divBdr>
        <w:top w:val="none" w:sz="0" w:space="0" w:color="auto"/>
        <w:left w:val="none" w:sz="0" w:space="0" w:color="auto"/>
        <w:bottom w:val="none" w:sz="0" w:space="0" w:color="auto"/>
        <w:right w:val="none" w:sz="0" w:space="0" w:color="auto"/>
      </w:divBdr>
    </w:div>
    <w:div w:id="1535801190">
      <w:bodyDiv w:val="1"/>
      <w:marLeft w:val="0"/>
      <w:marRight w:val="0"/>
      <w:marTop w:val="0"/>
      <w:marBottom w:val="0"/>
      <w:divBdr>
        <w:top w:val="none" w:sz="0" w:space="0" w:color="auto"/>
        <w:left w:val="none" w:sz="0" w:space="0" w:color="auto"/>
        <w:bottom w:val="none" w:sz="0" w:space="0" w:color="auto"/>
        <w:right w:val="none" w:sz="0" w:space="0" w:color="auto"/>
      </w:divBdr>
      <w:divsChild>
        <w:div w:id="271665847">
          <w:marLeft w:val="0"/>
          <w:marRight w:val="0"/>
          <w:marTop w:val="0"/>
          <w:marBottom w:val="0"/>
          <w:divBdr>
            <w:top w:val="none" w:sz="0" w:space="0" w:color="auto"/>
            <w:left w:val="none" w:sz="0" w:space="0" w:color="auto"/>
            <w:bottom w:val="none" w:sz="0" w:space="0" w:color="auto"/>
            <w:right w:val="none" w:sz="0" w:space="0" w:color="auto"/>
          </w:divBdr>
        </w:div>
      </w:divsChild>
    </w:div>
    <w:div w:id="1538279498">
      <w:bodyDiv w:val="1"/>
      <w:marLeft w:val="0"/>
      <w:marRight w:val="0"/>
      <w:marTop w:val="0"/>
      <w:marBottom w:val="0"/>
      <w:divBdr>
        <w:top w:val="none" w:sz="0" w:space="0" w:color="auto"/>
        <w:left w:val="none" w:sz="0" w:space="0" w:color="auto"/>
        <w:bottom w:val="none" w:sz="0" w:space="0" w:color="auto"/>
        <w:right w:val="none" w:sz="0" w:space="0" w:color="auto"/>
      </w:divBdr>
    </w:div>
    <w:div w:id="1540512301">
      <w:bodyDiv w:val="1"/>
      <w:marLeft w:val="0"/>
      <w:marRight w:val="0"/>
      <w:marTop w:val="0"/>
      <w:marBottom w:val="0"/>
      <w:divBdr>
        <w:top w:val="none" w:sz="0" w:space="0" w:color="auto"/>
        <w:left w:val="none" w:sz="0" w:space="0" w:color="auto"/>
        <w:bottom w:val="none" w:sz="0" w:space="0" w:color="auto"/>
        <w:right w:val="none" w:sz="0" w:space="0" w:color="auto"/>
      </w:divBdr>
    </w:div>
    <w:div w:id="1545798100">
      <w:bodyDiv w:val="1"/>
      <w:marLeft w:val="0"/>
      <w:marRight w:val="0"/>
      <w:marTop w:val="0"/>
      <w:marBottom w:val="0"/>
      <w:divBdr>
        <w:top w:val="none" w:sz="0" w:space="0" w:color="auto"/>
        <w:left w:val="none" w:sz="0" w:space="0" w:color="auto"/>
        <w:bottom w:val="none" w:sz="0" w:space="0" w:color="auto"/>
        <w:right w:val="none" w:sz="0" w:space="0" w:color="auto"/>
      </w:divBdr>
    </w:div>
    <w:div w:id="1551766964">
      <w:bodyDiv w:val="1"/>
      <w:marLeft w:val="0"/>
      <w:marRight w:val="0"/>
      <w:marTop w:val="0"/>
      <w:marBottom w:val="0"/>
      <w:divBdr>
        <w:top w:val="none" w:sz="0" w:space="0" w:color="auto"/>
        <w:left w:val="none" w:sz="0" w:space="0" w:color="auto"/>
        <w:bottom w:val="none" w:sz="0" w:space="0" w:color="auto"/>
        <w:right w:val="none" w:sz="0" w:space="0" w:color="auto"/>
      </w:divBdr>
    </w:div>
    <w:div w:id="1559323502">
      <w:bodyDiv w:val="1"/>
      <w:marLeft w:val="0"/>
      <w:marRight w:val="0"/>
      <w:marTop w:val="0"/>
      <w:marBottom w:val="0"/>
      <w:divBdr>
        <w:top w:val="none" w:sz="0" w:space="0" w:color="auto"/>
        <w:left w:val="none" w:sz="0" w:space="0" w:color="auto"/>
        <w:bottom w:val="none" w:sz="0" w:space="0" w:color="auto"/>
        <w:right w:val="none" w:sz="0" w:space="0" w:color="auto"/>
      </w:divBdr>
    </w:div>
    <w:div w:id="1560240385">
      <w:bodyDiv w:val="1"/>
      <w:marLeft w:val="0"/>
      <w:marRight w:val="0"/>
      <w:marTop w:val="0"/>
      <w:marBottom w:val="0"/>
      <w:divBdr>
        <w:top w:val="none" w:sz="0" w:space="0" w:color="auto"/>
        <w:left w:val="none" w:sz="0" w:space="0" w:color="auto"/>
        <w:bottom w:val="none" w:sz="0" w:space="0" w:color="auto"/>
        <w:right w:val="none" w:sz="0" w:space="0" w:color="auto"/>
      </w:divBdr>
    </w:div>
    <w:div w:id="1561092386">
      <w:bodyDiv w:val="1"/>
      <w:marLeft w:val="0"/>
      <w:marRight w:val="0"/>
      <w:marTop w:val="0"/>
      <w:marBottom w:val="0"/>
      <w:divBdr>
        <w:top w:val="none" w:sz="0" w:space="0" w:color="auto"/>
        <w:left w:val="none" w:sz="0" w:space="0" w:color="auto"/>
        <w:bottom w:val="none" w:sz="0" w:space="0" w:color="auto"/>
        <w:right w:val="none" w:sz="0" w:space="0" w:color="auto"/>
      </w:divBdr>
    </w:div>
    <w:div w:id="1562473842">
      <w:bodyDiv w:val="1"/>
      <w:marLeft w:val="0"/>
      <w:marRight w:val="0"/>
      <w:marTop w:val="0"/>
      <w:marBottom w:val="0"/>
      <w:divBdr>
        <w:top w:val="none" w:sz="0" w:space="0" w:color="auto"/>
        <w:left w:val="none" w:sz="0" w:space="0" w:color="auto"/>
        <w:bottom w:val="none" w:sz="0" w:space="0" w:color="auto"/>
        <w:right w:val="none" w:sz="0" w:space="0" w:color="auto"/>
      </w:divBdr>
    </w:div>
    <w:div w:id="1565485152">
      <w:bodyDiv w:val="1"/>
      <w:marLeft w:val="0"/>
      <w:marRight w:val="0"/>
      <w:marTop w:val="0"/>
      <w:marBottom w:val="0"/>
      <w:divBdr>
        <w:top w:val="none" w:sz="0" w:space="0" w:color="auto"/>
        <w:left w:val="none" w:sz="0" w:space="0" w:color="auto"/>
        <w:bottom w:val="none" w:sz="0" w:space="0" w:color="auto"/>
        <w:right w:val="none" w:sz="0" w:space="0" w:color="auto"/>
      </w:divBdr>
    </w:div>
    <w:div w:id="1565528394">
      <w:bodyDiv w:val="1"/>
      <w:marLeft w:val="0"/>
      <w:marRight w:val="0"/>
      <w:marTop w:val="0"/>
      <w:marBottom w:val="0"/>
      <w:divBdr>
        <w:top w:val="none" w:sz="0" w:space="0" w:color="auto"/>
        <w:left w:val="none" w:sz="0" w:space="0" w:color="auto"/>
        <w:bottom w:val="none" w:sz="0" w:space="0" w:color="auto"/>
        <w:right w:val="none" w:sz="0" w:space="0" w:color="auto"/>
      </w:divBdr>
    </w:div>
    <w:div w:id="1566335981">
      <w:bodyDiv w:val="1"/>
      <w:marLeft w:val="0"/>
      <w:marRight w:val="0"/>
      <w:marTop w:val="0"/>
      <w:marBottom w:val="0"/>
      <w:divBdr>
        <w:top w:val="none" w:sz="0" w:space="0" w:color="auto"/>
        <w:left w:val="none" w:sz="0" w:space="0" w:color="auto"/>
        <w:bottom w:val="none" w:sz="0" w:space="0" w:color="auto"/>
        <w:right w:val="none" w:sz="0" w:space="0" w:color="auto"/>
      </w:divBdr>
    </w:div>
    <w:div w:id="1568760272">
      <w:bodyDiv w:val="1"/>
      <w:marLeft w:val="0"/>
      <w:marRight w:val="0"/>
      <w:marTop w:val="0"/>
      <w:marBottom w:val="0"/>
      <w:divBdr>
        <w:top w:val="none" w:sz="0" w:space="0" w:color="auto"/>
        <w:left w:val="none" w:sz="0" w:space="0" w:color="auto"/>
        <w:bottom w:val="none" w:sz="0" w:space="0" w:color="auto"/>
        <w:right w:val="none" w:sz="0" w:space="0" w:color="auto"/>
      </w:divBdr>
    </w:div>
    <w:div w:id="1570966132">
      <w:bodyDiv w:val="1"/>
      <w:marLeft w:val="0"/>
      <w:marRight w:val="0"/>
      <w:marTop w:val="0"/>
      <w:marBottom w:val="0"/>
      <w:divBdr>
        <w:top w:val="none" w:sz="0" w:space="0" w:color="auto"/>
        <w:left w:val="none" w:sz="0" w:space="0" w:color="auto"/>
        <w:bottom w:val="none" w:sz="0" w:space="0" w:color="auto"/>
        <w:right w:val="none" w:sz="0" w:space="0" w:color="auto"/>
      </w:divBdr>
    </w:div>
    <w:div w:id="1573848422">
      <w:bodyDiv w:val="1"/>
      <w:marLeft w:val="0"/>
      <w:marRight w:val="0"/>
      <w:marTop w:val="0"/>
      <w:marBottom w:val="0"/>
      <w:divBdr>
        <w:top w:val="none" w:sz="0" w:space="0" w:color="auto"/>
        <w:left w:val="none" w:sz="0" w:space="0" w:color="auto"/>
        <w:bottom w:val="none" w:sz="0" w:space="0" w:color="auto"/>
        <w:right w:val="none" w:sz="0" w:space="0" w:color="auto"/>
      </w:divBdr>
    </w:div>
    <w:div w:id="1575551447">
      <w:bodyDiv w:val="1"/>
      <w:marLeft w:val="0"/>
      <w:marRight w:val="0"/>
      <w:marTop w:val="0"/>
      <w:marBottom w:val="0"/>
      <w:divBdr>
        <w:top w:val="none" w:sz="0" w:space="0" w:color="auto"/>
        <w:left w:val="none" w:sz="0" w:space="0" w:color="auto"/>
        <w:bottom w:val="none" w:sz="0" w:space="0" w:color="auto"/>
        <w:right w:val="none" w:sz="0" w:space="0" w:color="auto"/>
      </w:divBdr>
    </w:div>
    <w:div w:id="1577400353">
      <w:bodyDiv w:val="1"/>
      <w:marLeft w:val="0"/>
      <w:marRight w:val="0"/>
      <w:marTop w:val="0"/>
      <w:marBottom w:val="0"/>
      <w:divBdr>
        <w:top w:val="none" w:sz="0" w:space="0" w:color="auto"/>
        <w:left w:val="none" w:sz="0" w:space="0" w:color="auto"/>
        <w:bottom w:val="none" w:sz="0" w:space="0" w:color="auto"/>
        <w:right w:val="none" w:sz="0" w:space="0" w:color="auto"/>
      </w:divBdr>
    </w:div>
    <w:div w:id="1584143057">
      <w:bodyDiv w:val="1"/>
      <w:marLeft w:val="0"/>
      <w:marRight w:val="0"/>
      <w:marTop w:val="0"/>
      <w:marBottom w:val="0"/>
      <w:divBdr>
        <w:top w:val="none" w:sz="0" w:space="0" w:color="auto"/>
        <w:left w:val="none" w:sz="0" w:space="0" w:color="auto"/>
        <w:bottom w:val="none" w:sz="0" w:space="0" w:color="auto"/>
        <w:right w:val="none" w:sz="0" w:space="0" w:color="auto"/>
      </w:divBdr>
    </w:div>
    <w:div w:id="1588997695">
      <w:bodyDiv w:val="1"/>
      <w:marLeft w:val="0"/>
      <w:marRight w:val="0"/>
      <w:marTop w:val="0"/>
      <w:marBottom w:val="0"/>
      <w:divBdr>
        <w:top w:val="none" w:sz="0" w:space="0" w:color="auto"/>
        <w:left w:val="none" w:sz="0" w:space="0" w:color="auto"/>
        <w:bottom w:val="none" w:sz="0" w:space="0" w:color="auto"/>
        <w:right w:val="none" w:sz="0" w:space="0" w:color="auto"/>
      </w:divBdr>
    </w:div>
    <w:div w:id="1594977088">
      <w:bodyDiv w:val="1"/>
      <w:marLeft w:val="0"/>
      <w:marRight w:val="0"/>
      <w:marTop w:val="0"/>
      <w:marBottom w:val="0"/>
      <w:divBdr>
        <w:top w:val="none" w:sz="0" w:space="0" w:color="auto"/>
        <w:left w:val="none" w:sz="0" w:space="0" w:color="auto"/>
        <w:bottom w:val="none" w:sz="0" w:space="0" w:color="auto"/>
        <w:right w:val="none" w:sz="0" w:space="0" w:color="auto"/>
      </w:divBdr>
      <w:divsChild>
        <w:div w:id="706640653">
          <w:marLeft w:val="0"/>
          <w:marRight w:val="0"/>
          <w:marTop w:val="0"/>
          <w:marBottom w:val="0"/>
          <w:divBdr>
            <w:top w:val="none" w:sz="0" w:space="0" w:color="auto"/>
            <w:left w:val="none" w:sz="0" w:space="0" w:color="auto"/>
            <w:bottom w:val="none" w:sz="0" w:space="0" w:color="auto"/>
            <w:right w:val="none" w:sz="0" w:space="0" w:color="auto"/>
          </w:divBdr>
          <w:divsChild>
            <w:div w:id="119960526">
              <w:marLeft w:val="0"/>
              <w:marRight w:val="0"/>
              <w:marTop w:val="0"/>
              <w:marBottom w:val="0"/>
              <w:divBdr>
                <w:top w:val="none" w:sz="0" w:space="0" w:color="auto"/>
                <w:left w:val="none" w:sz="0" w:space="0" w:color="auto"/>
                <w:bottom w:val="none" w:sz="0" w:space="0" w:color="auto"/>
                <w:right w:val="none" w:sz="0" w:space="0" w:color="auto"/>
              </w:divBdr>
            </w:div>
            <w:div w:id="814416566">
              <w:marLeft w:val="0"/>
              <w:marRight w:val="0"/>
              <w:marTop w:val="0"/>
              <w:marBottom w:val="0"/>
              <w:divBdr>
                <w:top w:val="none" w:sz="0" w:space="0" w:color="auto"/>
                <w:left w:val="none" w:sz="0" w:space="0" w:color="auto"/>
                <w:bottom w:val="none" w:sz="0" w:space="0" w:color="auto"/>
                <w:right w:val="none" w:sz="0" w:space="0" w:color="auto"/>
              </w:divBdr>
            </w:div>
            <w:div w:id="1178928353">
              <w:marLeft w:val="0"/>
              <w:marRight w:val="0"/>
              <w:marTop w:val="0"/>
              <w:marBottom w:val="0"/>
              <w:divBdr>
                <w:top w:val="none" w:sz="0" w:space="0" w:color="auto"/>
                <w:left w:val="none" w:sz="0" w:space="0" w:color="auto"/>
                <w:bottom w:val="none" w:sz="0" w:space="0" w:color="auto"/>
                <w:right w:val="none" w:sz="0" w:space="0" w:color="auto"/>
              </w:divBdr>
            </w:div>
            <w:div w:id="1623610102">
              <w:marLeft w:val="0"/>
              <w:marRight w:val="0"/>
              <w:marTop w:val="0"/>
              <w:marBottom w:val="0"/>
              <w:divBdr>
                <w:top w:val="none" w:sz="0" w:space="0" w:color="auto"/>
                <w:left w:val="none" w:sz="0" w:space="0" w:color="auto"/>
                <w:bottom w:val="none" w:sz="0" w:space="0" w:color="auto"/>
                <w:right w:val="none" w:sz="0" w:space="0" w:color="auto"/>
              </w:divBdr>
            </w:div>
            <w:div w:id="186713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044042">
      <w:bodyDiv w:val="1"/>
      <w:marLeft w:val="0"/>
      <w:marRight w:val="0"/>
      <w:marTop w:val="0"/>
      <w:marBottom w:val="0"/>
      <w:divBdr>
        <w:top w:val="none" w:sz="0" w:space="0" w:color="auto"/>
        <w:left w:val="none" w:sz="0" w:space="0" w:color="auto"/>
        <w:bottom w:val="none" w:sz="0" w:space="0" w:color="auto"/>
        <w:right w:val="none" w:sz="0" w:space="0" w:color="auto"/>
      </w:divBdr>
    </w:div>
    <w:div w:id="1596865761">
      <w:bodyDiv w:val="1"/>
      <w:marLeft w:val="0"/>
      <w:marRight w:val="0"/>
      <w:marTop w:val="0"/>
      <w:marBottom w:val="0"/>
      <w:divBdr>
        <w:top w:val="none" w:sz="0" w:space="0" w:color="auto"/>
        <w:left w:val="none" w:sz="0" w:space="0" w:color="auto"/>
        <w:bottom w:val="none" w:sz="0" w:space="0" w:color="auto"/>
        <w:right w:val="none" w:sz="0" w:space="0" w:color="auto"/>
      </w:divBdr>
    </w:div>
    <w:div w:id="1602296817">
      <w:bodyDiv w:val="1"/>
      <w:marLeft w:val="0"/>
      <w:marRight w:val="0"/>
      <w:marTop w:val="0"/>
      <w:marBottom w:val="0"/>
      <w:divBdr>
        <w:top w:val="none" w:sz="0" w:space="0" w:color="auto"/>
        <w:left w:val="none" w:sz="0" w:space="0" w:color="auto"/>
        <w:bottom w:val="none" w:sz="0" w:space="0" w:color="auto"/>
        <w:right w:val="none" w:sz="0" w:space="0" w:color="auto"/>
      </w:divBdr>
    </w:div>
    <w:div w:id="1605729340">
      <w:bodyDiv w:val="1"/>
      <w:marLeft w:val="0"/>
      <w:marRight w:val="0"/>
      <w:marTop w:val="0"/>
      <w:marBottom w:val="0"/>
      <w:divBdr>
        <w:top w:val="none" w:sz="0" w:space="0" w:color="auto"/>
        <w:left w:val="none" w:sz="0" w:space="0" w:color="auto"/>
        <w:bottom w:val="none" w:sz="0" w:space="0" w:color="auto"/>
        <w:right w:val="none" w:sz="0" w:space="0" w:color="auto"/>
      </w:divBdr>
    </w:div>
    <w:div w:id="1607469175">
      <w:bodyDiv w:val="1"/>
      <w:marLeft w:val="0"/>
      <w:marRight w:val="0"/>
      <w:marTop w:val="0"/>
      <w:marBottom w:val="0"/>
      <w:divBdr>
        <w:top w:val="none" w:sz="0" w:space="0" w:color="auto"/>
        <w:left w:val="none" w:sz="0" w:space="0" w:color="auto"/>
        <w:bottom w:val="none" w:sz="0" w:space="0" w:color="auto"/>
        <w:right w:val="none" w:sz="0" w:space="0" w:color="auto"/>
      </w:divBdr>
    </w:div>
    <w:div w:id="1608267060">
      <w:bodyDiv w:val="1"/>
      <w:marLeft w:val="0"/>
      <w:marRight w:val="0"/>
      <w:marTop w:val="0"/>
      <w:marBottom w:val="0"/>
      <w:divBdr>
        <w:top w:val="none" w:sz="0" w:space="0" w:color="auto"/>
        <w:left w:val="none" w:sz="0" w:space="0" w:color="auto"/>
        <w:bottom w:val="none" w:sz="0" w:space="0" w:color="auto"/>
        <w:right w:val="none" w:sz="0" w:space="0" w:color="auto"/>
      </w:divBdr>
    </w:div>
    <w:div w:id="1611207255">
      <w:bodyDiv w:val="1"/>
      <w:marLeft w:val="0"/>
      <w:marRight w:val="0"/>
      <w:marTop w:val="0"/>
      <w:marBottom w:val="0"/>
      <w:divBdr>
        <w:top w:val="none" w:sz="0" w:space="0" w:color="auto"/>
        <w:left w:val="none" w:sz="0" w:space="0" w:color="auto"/>
        <w:bottom w:val="none" w:sz="0" w:space="0" w:color="auto"/>
        <w:right w:val="none" w:sz="0" w:space="0" w:color="auto"/>
      </w:divBdr>
    </w:div>
    <w:div w:id="1616211269">
      <w:bodyDiv w:val="1"/>
      <w:marLeft w:val="0"/>
      <w:marRight w:val="0"/>
      <w:marTop w:val="0"/>
      <w:marBottom w:val="0"/>
      <w:divBdr>
        <w:top w:val="none" w:sz="0" w:space="0" w:color="auto"/>
        <w:left w:val="none" w:sz="0" w:space="0" w:color="auto"/>
        <w:bottom w:val="none" w:sz="0" w:space="0" w:color="auto"/>
        <w:right w:val="none" w:sz="0" w:space="0" w:color="auto"/>
      </w:divBdr>
    </w:div>
    <w:div w:id="1619486840">
      <w:bodyDiv w:val="1"/>
      <w:marLeft w:val="0"/>
      <w:marRight w:val="0"/>
      <w:marTop w:val="0"/>
      <w:marBottom w:val="0"/>
      <w:divBdr>
        <w:top w:val="none" w:sz="0" w:space="0" w:color="auto"/>
        <w:left w:val="none" w:sz="0" w:space="0" w:color="auto"/>
        <w:bottom w:val="none" w:sz="0" w:space="0" w:color="auto"/>
        <w:right w:val="none" w:sz="0" w:space="0" w:color="auto"/>
      </w:divBdr>
    </w:div>
    <w:div w:id="1621841095">
      <w:bodyDiv w:val="1"/>
      <w:marLeft w:val="0"/>
      <w:marRight w:val="0"/>
      <w:marTop w:val="0"/>
      <w:marBottom w:val="0"/>
      <w:divBdr>
        <w:top w:val="none" w:sz="0" w:space="0" w:color="auto"/>
        <w:left w:val="none" w:sz="0" w:space="0" w:color="auto"/>
        <w:bottom w:val="none" w:sz="0" w:space="0" w:color="auto"/>
        <w:right w:val="none" w:sz="0" w:space="0" w:color="auto"/>
      </w:divBdr>
    </w:div>
    <w:div w:id="1631128510">
      <w:bodyDiv w:val="1"/>
      <w:marLeft w:val="0"/>
      <w:marRight w:val="0"/>
      <w:marTop w:val="0"/>
      <w:marBottom w:val="0"/>
      <w:divBdr>
        <w:top w:val="none" w:sz="0" w:space="0" w:color="auto"/>
        <w:left w:val="none" w:sz="0" w:space="0" w:color="auto"/>
        <w:bottom w:val="none" w:sz="0" w:space="0" w:color="auto"/>
        <w:right w:val="none" w:sz="0" w:space="0" w:color="auto"/>
      </w:divBdr>
    </w:div>
    <w:div w:id="1637102308">
      <w:bodyDiv w:val="1"/>
      <w:marLeft w:val="0"/>
      <w:marRight w:val="0"/>
      <w:marTop w:val="0"/>
      <w:marBottom w:val="0"/>
      <w:divBdr>
        <w:top w:val="none" w:sz="0" w:space="0" w:color="auto"/>
        <w:left w:val="none" w:sz="0" w:space="0" w:color="auto"/>
        <w:bottom w:val="none" w:sz="0" w:space="0" w:color="auto"/>
        <w:right w:val="none" w:sz="0" w:space="0" w:color="auto"/>
      </w:divBdr>
    </w:div>
    <w:div w:id="1640577656">
      <w:bodyDiv w:val="1"/>
      <w:marLeft w:val="0"/>
      <w:marRight w:val="0"/>
      <w:marTop w:val="0"/>
      <w:marBottom w:val="0"/>
      <w:divBdr>
        <w:top w:val="none" w:sz="0" w:space="0" w:color="auto"/>
        <w:left w:val="none" w:sz="0" w:space="0" w:color="auto"/>
        <w:bottom w:val="none" w:sz="0" w:space="0" w:color="auto"/>
        <w:right w:val="none" w:sz="0" w:space="0" w:color="auto"/>
      </w:divBdr>
    </w:div>
    <w:div w:id="1641953957">
      <w:bodyDiv w:val="1"/>
      <w:marLeft w:val="0"/>
      <w:marRight w:val="0"/>
      <w:marTop w:val="0"/>
      <w:marBottom w:val="0"/>
      <w:divBdr>
        <w:top w:val="none" w:sz="0" w:space="0" w:color="auto"/>
        <w:left w:val="none" w:sz="0" w:space="0" w:color="auto"/>
        <w:bottom w:val="none" w:sz="0" w:space="0" w:color="auto"/>
        <w:right w:val="none" w:sz="0" w:space="0" w:color="auto"/>
      </w:divBdr>
    </w:div>
    <w:div w:id="1642806933">
      <w:bodyDiv w:val="1"/>
      <w:marLeft w:val="0"/>
      <w:marRight w:val="0"/>
      <w:marTop w:val="0"/>
      <w:marBottom w:val="0"/>
      <w:divBdr>
        <w:top w:val="none" w:sz="0" w:space="0" w:color="auto"/>
        <w:left w:val="none" w:sz="0" w:space="0" w:color="auto"/>
        <w:bottom w:val="none" w:sz="0" w:space="0" w:color="auto"/>
        <w:right w:val="none" w:sz="0" w:space="0" w:color="auto"/>
      </w:divBdr>
    </w:div>
    <w:div w:id="1644196720">
      <w:bodyDiv w:val="1"/>
      <w:marLeft w:val="0"/>
      <w:marRight w:val="0"/>
      <w:marTop w:val="0"/>
      <w:marBottom w:val="0"/>
      <w:divBdr>
        <w:top w:val="none" w:sz="0" w:space="0" w:color="auto"/>
        <w:left w:val="none" w:sz="0" w:space="0" w:color="auto"/>
        <w:bottom w:val="none" w:sz="0" w:space="0" w:color="auto"/>
        <w:right w:val="none" w:sz="0" w:space="0" w:color="auto"/>
      </w:divBdr>
    </w:div>
    <w:div w:id="1645893411">
      <w:bodyDiv w:val="1"/>
      <w:marLeft w:val="0"/>
      <w:marRight w:val="0"/>
      <w:marTop w:val="0"/>
      <w:marBottom w:val="0"/>
      <w:divBdr>
        <w:top w:val="none" w:sz="0" w:space="0" w:color="auto"/>
        <w:left w:val="none" w:sz="0" w:space="0" w:color="auto"/>
        <w:bottom w:val="none" w:sz="0" w:space="0" w:color="auto"/>
        <w:right w:val="none" w:sz="0" w:space="0" w:color="auto"/>
      </w:divBdr>
    </w:div>
    <w:div w:id="1649745740">
      <w:bodyDiv w:val="1"/>
      <w:marLeft w:val="0"/>
      <w:marRight w:val="0"/>
      <w:marTop w:val="0"/>
      <w:marBottom w:val="0"/>
      <w:divBdr>
        <w:top w:val="none" w:sz="0" w:space="0" w:color="auto"/>
        <w:left w:val="none" w:sz="0" w:space="0" w:color="auto"/>
        <w:bottom w:val="none" w:sz="0" w:space="0" w:color="auto"/>
        <w:right w:val="none" w:sz="0" w:space="0" w:color="auto"/>
      </w:divBdr>
    </w:div>
    <w:div w:id="1650939055">
      <w:bodyDiv w:val="1"/>
      <w:marLeft w:val="0"/>
      <w:marRight w:val="0"/>
      <w:marTop w:val="0"/>
      <w:marBottom w:val="0"/>
      <w:divBdr>
        <w:top w:val="none" w:sz="0" w:space="0" w:color="auto"/>
        <w:left w:val="none" w:sz="0" w:space="0" w:color="auto"/>
        <w:bottom w:val="none" w:sz="0" w:space="0" w:color="auto"/>
        <w:right w:val="none" w:sz="0" w:space="0" w:color="auto"/>
      </w:divBdr>
    </w:div>
    <w:div w:id="1653869684">
      <w:bodyDiv w:val="1"/>
      <w:marLeft w:val="0"/>
      <w:marRight w:val="0"/>
      <w:marTop w:val="0"/>
      <w:marBottom w:val="0"/>
      <w:divBdr>
        <w:top w:val="none" w:sz="0" w:space="0" w:color="auto"/>
        <w:left w:val="none" w:sz="0" w:space="0" w:color="auto"/>
        <w:bottom w:val="none" w:sz="0" w:space="0" w:color="auto"/>
        <w:right w:val="none" w:sz="0" w:space="0" w:color="auto"/>
      </w:divBdr>
    </w:div>
    <w:div w:id="1658148584">
      <w:bodyDiv w:val="1"/>
      <w:marLeft w:val="0"/>
      <w:marRight w:val="0"/>
      <w:marTop w:val="0"/>
      <w:marBottom w:val="0"/>
      <w:divBdr>
        <w:top w:val="none" w:sz="0" w:space="0" w:color="auto"/>
        <w:left w:val="none" w:sz="0" w:space="0" w:color="auto"/>
        <w:bottom w:val="none" w:sz="0" w:space="0" w:color="auto"/>
        <w:right w:val="none" w:sz="0" w:space="0" w:color="auto"/>
      </w:divBdr>
    </w:div>
    <w:div w:id="1658530631">
      <w:bodyDiv w:val="1"/>
      <w:marLeft w:val="0"/>
      <w:marRight w:val="0"/>
      <w:marTop w:val="0"/>
      <w:marBottom w:val="0"/>
      <w:divBdr>
        <w:top w:val="none" w:sz="0" w:space="0" w:color="auto"/>
        <w:left w:val="none" w:sz="0" w:space="0" w:color="auto"/>
        <w:bottom w:val="none" w:sz="0" w:space="0" w:color="auto"/>
        <w:right w:val="none" w:sz="0" w:space="0" w:color="auto"/>
      </w:divBdr>
    </w:div>
    <w:div w:id="1659188547">
      <w:bodyDiv w:val="1"/>
      <w:marLeft w:val="0"/>
      <w:marRight w:val="0"/>
      <w:marTop w:val="0"/>
      <w:marBottom w:val="0"/>
      <w:divBdr>
        <w:top w:val="none" w:sz="0" w:space="0" w:color="auto"/>
        <w:left w:val="none" w:sz="0" w:space="0" w:color="auto"/>
        <w:bottom w:val="none" w:sz="0" w:space="0" w:color="auto"/>
        <w:right w:val="none" w:sz="0" w:space="0" w:color="auto"/>
      </w:divBdr>
    </w:div>
    <w:div w:id="1663392548">
      <w:bodyDiv w:val="1"/>
      <w:marLeft w:val="0"/>
      <w:marRight w:val="0"/>
      <w:marTop w:val="0"/>
      <w:marBottom w:val="0"/>
      <w:divBdr>
        <w:top w:val="none" w:sz="0" w:space="0" w:color="auto"/>
        <w:left w:val="none" w:sz="0" w:space="0" w:color="auto"/>
        <w:bottom w:val="none" w:sz="0" w:space="0" w:color="auto"/>
        <w:right w:val="none" w:sz="0" w:space="0" w:color="auto"/>
      </w:divBdr>
    </w:div>
    <w:div w:id="1666325274">
      <w:bodyDiv w:val="1"/>
      <w:marLeft w:val="0"/>
      <w:marRight w:val="0"/>
      <w:marTop w:val="0"/>
      <w:marBottom w:val="0"/>
      <w:divBdr>
        <w:top w:val="none" w:sz="0" w:space="0" w:color="auto"/>
        <w:left w:val="none" w:sz="0" w:space="0" w:color="auto"/>
        <w:bottom w:val="none" w:sz="0" w:space="0" w:color="auto"/>
        <w:right w:val="none" w:sz="0" w:space="0" w:color="auto"/>
      </w:divBdr>
    </w:div>
    <w:div w:id="1667436107">
      <w:bodyDiv w:val="1"/>
      <w:marLeft w:val="0"/>
      <w:marRight w:val="0"/>
      <w:marTop w:val="0"/>
      <w:marBottom w:val="0"/>
      <w:divBdr>
        <w:top w:val="none" w:sz="0" w:space="0" w:color="auto"/>
        <w:left w:val="none" w:sz="0" w:space="0" w:color="auto"/>
        <w:bottom w:val="none" w:sz="0" w:space="0" w:color="auto"/>
        <w:right w:val="none" w:sz="0" w:space="0" w:color="auto"/>
      </w:divBdr>
    </w:div>
    <w:div w:id="1671564122">
      <w:bodyDiv w:val="1"/>
      <w:marLeft w:val="0"/>
      <w:marRight w:val="0"/>
      <w:marTop w:val="0"/>
      <w:marBottom w:val="0"/>
      <w:divBdr>
        <w:top w:val="none" w:sz="0" w:space="0" w:color="auto"/>
        <w:left w:val="none" w:sz="0" w:space="0" w:color="auto"/>
        <w:bottom w:val="none" w:sz="0" w:space="0" w:color="auto"/>
        <w:right w:val="none" w:sz="0" w:space="0" w:color="auto"/>
      </w:divBdr>
    </w:div>
    <w:div w:id="1679231838">
      <w:bodyDiv w:val="1"/>
      <w:marLeft w:val="0"/>
      <w:marRight w:val="0"/>
      <w:marTop w:val="0"/>
      <w:marBottom w:val="0"/>
      <w:divBdr>
        <w:top w:val="none" w:sz="0" w:space="0" w:color="auto"/>
        <w:left w:val="none" w:sz="0" w:space="0" w:color="auto"/>
        <w:bottom w:val="none" w:sz="0" w:space="0" w:color="auto"/>
        <w:right w:val="none" w:sz="0" w:space="0" w:color="auto"/>
      </w:divBdr>
    </w:div>
    <w:div w:id="1684744767">
      <w:bodyDiv w:val="1"/>
      <w:marLeft w:val="0"/>
      <w:marRight w:val="0"/>
      <w:marTop w:val="0"/>
      <w:marBottom w:val="0"/>
      <w:divBdr>
        <w:top w:val="none" w:sz="0" w:space="0" w:color="auto"/>
        <w:left w:val="none" w:sz="0" w:space="0" w:color="auto"/>
        <w:bottom w:val="none" w:sz="0" w:space="0" w:color="auto"/>
        <w:right w:val="none" w:sz="0" w:space="0" w:color="auto"/>
      </w:divBdr>
    </w:div>
    <w:div w:id="1689209518">
      <w:bodyDiv w:val="1"/>
      <w:marLeft w:val="0"/>
      <w:marRight w:val="0"/>
      <w:marTop w:val="0"/>
      <w:marBottom w:val="0"/>
      <w:divBdr>
        <w:top w:val="none" w:sz="0" w:space="0" w:color="auto"/>
        <w:left w:val="none" w:sz="0" w:space="0" w:color="auto"/>
        <w:bottom w:val="none" w:sz="0" w:space="0" w:color="auto"/>
        <w:right w:val="none" w:sz="0" w:space="0" w:color="auto"/>
      </w:divBdr>
    </w:div>
    <w:div w:id="1689482809">
      <w:bodyDiv w:val="1"/>
      <w:marLeft w:val="0"/>
      <w:marRight w:val="0"/>
      <w:marTop w:val="0"/>
      <w:marBottom w:val="0"/>
      <w:divBdr>
        <w:top w:val="none" w:sz="0" w:space="0" w:color="auto"/>
        <w:left w:val="none" w:sz="0" w:space="0" w:color="auto"/>
        <w:bottom w:val="none" w:sz="0" w:space="0" w:color="auto"/>
        <w:right w:val="none" w:sz="0" w:space="0" w:color="auto"/>
      </w:divBdr>
    </w:div>
    <w:div w:id="1694066863">
      <w:bodyDiv w:val="1"/>
      <w:marLeft w:val="0"/>
      <w:marRight w:val="0"/>
      <w:marTop w:val="0"/>
      <w:marBottom w:val="0"/>
      <w:divBdr>
        <w:top w:val="none" w:sz="0" w:space="0" w:color="auto"/>
        <w:left w:val="none" w:sz="0" w:space="0" w:color="auto"/>
        <w:bottom w:val="none" w:sz="0" w:space="0" w:color="auto"/>
        <w:right w:val="none" w:sz="0" w:space="0" w:color="auto"/>
      </w:divBdr>
    </w:div>
    <w:div w:id="1694645615">
      <w:bodyDiv w:val="1"/>
      <w:marLeft w:val="0"/>
      <w:marRight w:val="0"/>
      <w:marTop w:val="0"/>
      <w:marBottom w:val="0"/>
      <w:divBdr>
        <w:top w:val="none" w:sz="0" w:space="0" w:color="auto"/>
        <w:left w:val="none" w:sz="0" w:space="0" w:color="auto"/>
        <w:bottom w:val="none" w:sz="0" w:space="0" w:color="auto"/>
        <w:right w:val="none" w:sz="0" w:space="0" w:color="auto"/>
      </w:divBdr>
    </w:div>
    <w:div w:id="1696727786">
      <w:bodyDiv w:val="1"/>
      <w:marLeft w:val="0"/>
      <w:marRight w:val="0"/>
      <w:marTop w:val="0"/>
      <w:marBottom w:val="0"/>
      <w:divBdr>
        <w:top w:val="none" w:sz="0" w:space="0" w:color="auto"/>
        <w:left w:val="none" w:sz="0" w:space="0" w:color="auto"/>
        <w:bottom w:val="none" w:sz="0" w:space="0" w:color="auto"/>
        <w:right w:val="none" w:sz="0" w:space="0" w:color="auto"/>
      </w:divBdr>
    </w:div>
    <w:div w:id="1697076113">
      <w:bodyDiv w:val="1"/>
      <w:marLeft w:val="0"/>
      <w:marRight w:val="0"/>
      <w:marTop w:val="0"/>
      <w:marBottom w:val="0"/>
      <w:divBdr>
        <w:top w:val="none" w:sz="0" w:space="0" w:color="auto"/>
        <w:left w:val="none" w:sz="0" w:space="0" w:color="auto"/>
        <w:bottom w:val="none" w:sz="0" w:space="0" w:color="auto"/>
        <w:right w:val="none" w:sz="0" w:space="0" w:color="auto"/>
      </w:divBdr>
    </w:div>
    <w:div w:id="1698189595">
      <w:bodyDiv w:val="1"/>
      <w:marLeft w:val="0"/>
      <w:marRight w:val="0"/>
      <w:marTop w:val="0"/>
      <w:marBottom w:val="0"/>
      <w:divBdr>
        <w:top w:val="none" w:sz="0" w:space="0" w:color="auto"/>
        <w:left w:val="none" w:sz="0" w:space="0" w:color="auto"/>
        <w:bottom w:val="none" w:sz="0" w:space="0" w:color="auto"/>
        <w:right w:val="none" w:sz="0" w:space="0" w:color="auto"/>
      </w:divBdr>
    </w:div>
    <w:div w:id="1703046401">
      <w:bodyDiv w:val="1"/>
      <w:marLeft w:val="0"/>
      <w:marRight w:val="0"/>
      <w:marTop w:val="0"/>
      <w:marBottom w:val="0"/>
      <w:divBdr>
        <w:top w:val="none" w:sz="0" w:space="0" w:color="auto"/>
        <w:left w:val="none" w:sz="0" w:space="0" w:color="auto"/>
        <w:bottom w:val="none" w:sz="0" w:space="0" w:color="auto"/>
        <w:right w:val="none" w:sz="0" w:space="0" w:color="auto"/>
      </w:divBdr>
    </w:div>
    <w:div w:id="1705710311">
      <w:bodyDiv w:val="1"/>
      <w:marLeft w:val="0"/>
      <w:marRight w:val="0"/>
      <w:marTop w:val="0"/>
      <w:marBottom w:val="0"/>
      <w:divBdr>
        <w:top w:val="none" w:sz="0" w:space="0" w:color="auto"/>
        <w:left w:val="none" w:sz="0" w:space="0" w:color="auto"/>
        <w:bottom w:val="none" w:sz="0" w:space="0" w:color="auto"/>
        <w:right w:val="none" w:sz="0" w:space="0" w:color="auto"/>
      </w:divBdr>
    </w:div>
    <w:div w:id="1716469029">
      <w:bodyDiv w:val="1"/>
      <w:marLeft w:val="0"/>
      <w:marRight w:val="0"/>
      <w:marTop w:val="0"/>
      <w:marBottom w:val="0"/>
      <w:divBdr>
        <w:top w:val="none" w:sz="0" w:space="0" w:color="auto"/>
        <w:left w:val="none" w:sz="0" w:space="0" w:color="auto"/>
        <w:bottom w:val="none" w:sz="0" w:space="0" w:color="auto"/>
        <w:right w:val="none" w:sz="0" w:space="0" w:color="auto"/>
      </w:divBdr>
    </w:div>
    <w:div w:id="1718702918">
      <w:bodyDiv w:val="1"/>
      <w:marLeft w:val="0"/>
      <w:marRight w:val="0"/>
      <w:marTop w:val="0"/>
      <w:marBottom w:val="0"/>
      <w:divBdr>
        <w:top w:val="none" w:sz="0" w:space="0" w:color="auto"/>
        <w:left w:val="none" w:sz="0" w:space="0" w:color="auto"/>
        <w:bottom w:val="none" w:sz="0" w:space="0" w:color="auto"/>
        <w:right w:val="none" w:sz="0" w:space="0" w:color="auto"/>
      </w:divBdr>
    </w:div>
    <w:div w:id="1718774057">
      <w:bodyDiv w:val="1"/>
      <w:marLeft w:val="0"/>
      <w:marRight w:val="0"/>
      <w:marTop w:val="0"/>
      <w:marBottom w:val="0"/>
      <w:divBdr>
        <w:top w:val="none" w:sz="0" w:space="0" w:color="auto"/>
        <w:left w:val="none" w:sz="0" w:space="0" w:color="auto"/>
        <w:bottom w:val="none" w:sz="0" w:space="0" w:color="auto"/>
        <w:right w:val="none" w:sz="0" w:space="0" w:color="auto"/>
      </w:divBdr>
    </w:div>
    <w:div w:id="1719742985">
      <w:bodyDiv w:val="1"/>
      <w:marLeft w:val="0"/>
      <w:marRight w:val="0"/>
      <w:marTop w:val="0"/>
      <w:marBottom w:val="0"/>
      <w:divBdr>
        <w:top w:val="none" w:sz="0" w:space="0" w:color="auto"/>
        <w:left w:val="none" w:sz="0" w:space="0" w:color="auto"/>
        <w:bottom w:val="none" w:sz="0" w:space="0" w:color="auto"/>
        <w:right w:val="none" w:sz="0" w:space="0" w:color="auto"/>
      </w:divBdr>
    </w:div>
    <w:div w:id="1724325163">
      <w:bodyDiv w:val="1"/>
      <w:marLeft w:val="0"/>
      <w:marRight w:val="0"/>
      <w:marTop w:val="0"/>
      <w:marBottom w:val="0"/>
      <w:divBdr>
        <w:top w:val="none" w:sz="0" w:space="0" w:color="auto"/>
        <w:left w:val="none" w:sz="0" w:space="0" w:color="auto"/>
        <w:bottom w:val="none" w:sz="0" w:space="0" w:color="auto"/>
        <w:right w:val="none" w:sz="0" w:space="0" w:color="auto"/>
      </w:divBdr>
    </w:div>
    <w:div w:id="1728409531">
      <w:bodyDiv w:val="1"/>
      <w:marLeft w:val="0"/>
      <w:marRight w:val="0"/>
      <w:marTop w:val="0"/>
      <w:marBottom w:val="0"/>
      <w:divBdr>
        <w:top w:val="none" w:sz="0" w:space="0" w:color="auto"/>
        <w:left w:val="none" w:sz="0" w:space="0" w:color="auto"/>
        <w:bottom w:val="none" w:sz="0" w:space="0" w:color="auto"/>
        <w:right w:val="none" w:sz="0" w:space="0" w:color="auto"/>
      </w:divBdr>
    </w:div>
    <w:div w:id="1729379028">
      <w:bodyDiv w:val="1"/>
      <w:marLeft w:val="0"/>
      <w:marRight w:val="0"/>
      <w:marTop w:val="0"/>
      <w:marBottom w:val="0"/>
      <w:divBdr>
        <w:top w:val="none" w:sz="0" w:space="0" w:color="auto"/>
        <w:left w:val="none" w:sz="0" w:space="0" w:color="auto"/>
        <w:bottom w:val="none" w:sz="0" w:space="0" w:color="auto"/>
        <w:right w:val="none" w:sz="0" w:space="0" w:color="auto"/>
      </w:divBdr>
    </w:div>
    <w:div w:id="1732464725">
      <w:bodyDiv w:val="1"/>
      <w:marLeft w:val="0"/>
      <w:marRight w:val="0"/>
      <w:marTop w:val="0"/>
      <w:marBottom w:val="0"/>
      <w:divBdr>
        <w:top w:val="none" w:sz="0" w:space="0" w:color="auto"/>
        <w:left w:val="none" w:sz="0" w:space="0" w:color="auto"/>
        <w:bottom w:val="none" w:sz="0" w:space="0" w:color="auto"/>
        <w:right w:val="none" w:sz="0" w:space="0" w:color="auto"/>
      </w:divBdr>
    </w:div>
    <w:div w:id="1732920509">
      <w:bodyDiv w:val="1"/>
      <w:marLeft w:val="0"/>
      <w:marRight w:val="0"/>
      <w:marTop w:val="0"/>
      <w:marBottom w:val="0"/>
      <w:divBdr>
        <w:top w:val="none" w:sz="0" w:space="0" w:color="auto"/>
        <w:left w:val="none" w:sz="0" w:space="0" w:color="auto"/>
        <w:bottom w:val="none" w:sz="0" w:space="0" w:color="auto"/>
        <w:right w:val="none" w:sz="0" w:space="0" w:color="auto"/>
      </w:divBdr>
    </w:div>
    <w:div w:id="1736586069">
      <w:bodyDiv w:val="1"/>
      <w:marLeft w:val="0"/>
      <w:marRight w:val="0"/>
      <w:marTop w:val="0"/>
      <w:marBottom w:val="0"/>
      <w:divBdr>
        <w:top w:val="none" w:sz="0" w:space="0" w:color="auto"/>
        <w:left w:val="none" w:sz="0" w:space="0" w:color="auto"/>
        <w:bottom w:val="none" w:sz="0" w:space="0" w:color="auto"/>
        <w:right w:val="none" w:sz="0" w:space="0" w:color="auto"/>
      </w:divBdr>
    </w:div>
    <w:div w:id="1737319185">
      <w:bodyDiv w:val="1"/>
      <w:marLeft w:val="0"/>
      <w:marRight w:val="0"/>
      <w:marTop w:val="0"/>
      <w:marBottom w:val="0"/>
      <w:divBdr>
        <w:top w:val="none" w:sz="0" w:space="0" w:color="auto"/>
        <w:left w:val="none" w:sz="0" w:space="0" w:color="auto"/>
        <w:bottom w:val="none" w:sz="0" w:space="0" w:color="auto"/>
        <w:right w:val="none" w:sz="0" w:space="0" w:color="auto"/>
      </w:divBdr>
      <w:divsChild>
        <w:div w:id="35012274">
          <w:marLeft w:val="0"/>
          <w:marRight w:val="0"/>
          <w:marTop w:val="0"/>
          <w:marBottom w:val="0"/>
          <w:divBdr>
            <w:top w:val="none" w:sz="0" w:space="0" w:color="auto"/>
            <w:left w:val="none" w:sz="0" w:space="0" w:color="auto"/>
            <w:bottom w:val="none" w:sz="0" w:space="0" w:color="auto"/>
            <w:right w:val="none" w:sz="0" w:space="0" w:color="auto"/>
          </w:divBdr>
        </w:div>
        <w:div w:id="404182322">
          <w:marLeft w:val="0"/>
          <w:marRight w:val="0"/>
          <w:marTop w:val="0"/>
          <w:marBottom w:val="0"/>
          <w:divBdr>
            <w:top w:val="none" w:sz="0" w:space="0" w:color="auto"/>
            <w:left w:val="none" w:sz="0" w:space="0" w:color="auto"/>
            <w:bottom w:val="none" w:sz="0" w:space="0" w:color="auto"/>
            <w:right w:val="none" w:sz="0" w:space="0" w:color="auto"/>
          </w:divBdr>
        </w:div>
        <w:div w:id="458567497">
          <w:marLeft w:val="0"/>
          <w:marRight w:val="0"/>
          <w:marTop w:val="0"/>
          <w:marBottom w:val="0"/>
          <w:divBdr>
            <w:top w:val="none" w:sz="0" w:space="0" w:color="auto"/>
            <w:left w:val="none" w:sz="0" w:space="0" w:color="auto"/>
            <w:bottom w:val="none" w:sz="0" w:space="0" w:color="auto"/>
            <w:right w:val="none" w:sz="0" w:space="0" w:color="auto"/>
          </w:divBdr>
        </w:div>
        <w:div w:id="480318583">
          <w:marLeft w:val="0"/>
          <w:marRight w:val="0"/>
          <w:marTop w:val="0"/>
          <w:marBottom w:val="0"/>
          <w:divBdr>
            <w:top w:val="none" w:sz="0" w:space="0" w:color="auto"/>
            <w:left w:val="none" w:sz="0" w:space="0" w:color="auto"/>
            <w:bottom w:val="none" w:sz="0" w:space="0" w:color="auto"/>
            <w:right w:val="none" w:sz="0" w:space="0" w:color="auto"/>
          </w:divBdr>
        </w:div>
        <w:div w:id="489323648">
          <w:marLeft w:val="0"/>
          <w:marRight w:val="0"/>
          <w:marTop w:val="0"/>
          <w:marBottom w:val="0"/>
          <w:divBdr>
            <w:top w:val="none" w:sz="0" w:space="0" w:color="auto"/>
            <w:left w:val="none" w:sz="0" w:space="0" w:color="auto"/>
            <w:bottom w:val="none" w:sz="0" w:space="0" w:color="auto"/>
            <w:right w:val="none" w:sz="0" w:space="0" w:color="auto"/>
          </w:divBdr>
        </w:div>
        <w:div w:id="820005679">
          <w:marLeft w:val="0"/>
          <w:marRight w:val="0"/>
          <w:marTop w:val="0"/>
          <w:marBottom w:val="0"/>
          <w:divBdr>
            <w:top w:val="none" w:sz="0" w:space="0" w:color="auto"/>
            <w:left w:val="none" w:sz="0" w:space="0" w:color="auto"/>
            <w:bottom w:val="none" w:sz="0" w:space="0" w:color="auto"/>
            <w:right w:val="none" w:sz="0" w:space="0" w:color="auto"/>
          </w:divBdr>
        </w:div>
        <w:div w:id="966853750">
          <w:marLeft w:val="0"/>
          <w:marRight w:val="0"/>
          <w:marTop w:val="0"/>
          <w:marBottom w:val="0"/>
          <w:divBdr>
            <w:top w:val="none" w:sz="0" w:space="0" w:color="auto"/>
            <w:left w:val="none" w:sz="0" w:space="0" w:color="auto"/>
            <w:bottom w:val="none" w:sz="0" w:space="0" w:color="auto"/>
            <w:right w:val="none" w:sz="0" w:space="0" w:color="auto"/>
          </w:divBdr>
        </w:div>
        <w:div w:id="1072510229">
          <w:marLeft w:val="0"/>
          <w:marRight w:val="0"/>
          <w:marTop w:val="0"/>
          <w:marBottom w:val="0"/>
          <w:divBdr>
            <w:top w:val="none" w:sz="0" w:space="0" w:color="auto"/>
            <w:left w:val="none" w:sz="0" w:space="0" w:color="auto"/>
            <w:bottom w:val="none" w:sz="0" w:space="0" w:color="auto"/>
            <w:right w:val="none" w:sz="0" w:space="0" w:color="auto"/>
          </w:divBdr>
        </w:div>
        <w:div w:id="1585265330">
          <w:marLeft w:val="0"/>
          <w:marRight w:val="0"/>
          <w:marTop w:val="0"/>
          <w:marBottom w:val="0"/>
          <w:divBdr>
            <w:top w:val="none" w:sz="0" w:space="0" w:color="auto"/>
            <w:left w:val="none" w:sz="0" w:space="0" w:color="auto"/>
            <w:bottom w:val="none" w:sz="0" w:space="0" w:color="auto"/>
            <w:right w:val="none" w:sz="0" w:space="0" w:color="auto"/>
          </w:divBdr>
        </w:div>
        <w:div w:id="1684625714">
          <w:marLeft w:val="0"/>
          <w:marRight w:val="0"/>
          <w:marTop w:val="0"/>
          <w:marBottom w:val="0"/>
          <w:divBdr>
            <w:top w:val="none" w:sz="0" w:space="0" w:color="auto"/>
            <w:left w:val="none" w:sz="0" w:space="0" w:color="auto"/>
            <w:bottom w:val="none" w:sz="0" w:space="0" w:color="auto"/>
            <w:right w:val="none" w:sz="0" w:space="0" w:color="auto"/>
          </w:divBdr>
        </w:div>
        <w:div w:id="1805417328">
          <w:marLeft w:val="0"/>
          <w:marRight w:val="0"/>
          <w:marTop w:val="0"/>
          <w:marBottom w:val="0"/>
          <w:divBdr>
            <w:top w:val="none" w:sz="0" w:space="0" w:color="auto"/>
            <w:left w:val="none" w:sz="0" w:space="0" w:color="auto"/>
            <w:bottom w:val="none" w:sz="0" w:space="0" w:color="auto"/>
            <w:right w:val="none" w:sz="0" w:space="0" w:color="auto"/>
          </w:divBdr>
        </w:div>
        <w:div w:id="1872304678">
          <w:marLeft w:val="0"/>
          <w:marRight w:val="0"/>
          <w:marTop w:val="0"/>
          <w:marBottom w:val="0"/>
          <w:divBdr>
            <w:top w:val="none" w:sz="0" w:space="0" w:color="auto"/>
            <w:left w:val="none" w:sz="0" w:space="0" w:color="auto"/>
            <w:bottom w:val="none" w:sz="0" w:space="0" w:color="auto"/>
            <w:right w:val="none" w:sz="0" w:space="0" w:color="auto"/>
          </w:divBdr>
        </w:div>
        <w:div w:id="2075617600">
          <w:marLeft w:val="0"/>
          <w:marRight w:val="0"/>
          <w:marTop w:val="0"/>
          <w:marBottom w:val="0"/>
          <w:divBdr>
            <w:top w:val="none" w:sz="0" w:space="0" w:color="auto"/>
            <w:left w:val="none" w:sz="0" w:space="0" w:color="auto"/>
            <w:bottom w:val="none" w:sz="0" w:space="0" w:color="auto"/>
            <w:right w:val="none" w:sz="0" w:space="0" w:color="auto"/>
          </w:divBdr>
        </w:div>
      </w:divsChild>
    </w:div>
    <w:div w:id="1737432756">
      <w:bodyDiv w:val="1"/>
      <w:marLeft w:val="0"/>
      <w:marRight w:val="0"/>
      <w:marTop w:val="0"/>
      <w:marBottom w:val="0"/>
      <w:divBdr>
        <w:top w:val="none" w:sz="0" w:space="0" w:color="auto"/>
        <w:left w:val="none" w:sz="0" w:space="0" w:color="auto"/>
        <w:bottom w:val="none" w:sz="0" w:space="0" w:color="auto"/>
        <w:right w:val="none" w:sz="0" w:space="0" w:color="auto"/>
      </w:divBdr>
    </w:div>
    <w:div w:id="1739207104">
      <w:bodyDiv w:val="1"/>
      <w:marLeft w:val="0"/>
      <w:marRight w:val="0"/>
      <w:marTop w:val="0"/>
      <w:marBottom w:val="0"/>
      <w:divBdr>
        <w:top w:val="none" w:sz="0" w:space="0" w:color="auto"/>
        <w:left w:val="none" w:sz="0" w:space="0" w:color="auto"/>
        <w:bottom w:val="none" w:sz="0" w:space="0" w:color="auto"/>
        <w:right w:val="none" w:sz="0" w:space="0" w:color="auto"/>
      </w:divBdr>
      <w:divsChild>
        <w:div w:id="1670253141">
          <w:marLeft w:val="0"/>
          <w:marRight w:val="0"/>
          <w:marTop w:val="0"/>
          <w:marBottom w:val="0"/>
          <w:divBdr>
            <w:top w:val="none" w:sz="0" w:space="0" w:color="auto"/>
            <w:left w:val="none" w:sz="0" w:space="0" w:color="auto"/>
            <w:bottom w:val="none" w:sz="0" w:space="0" w:color="auto"/>
            <w:right w:val="none" w:sz="0" w:space="0" w:color="auto"/>
          </w:divBdr>
          <w:divsChild>
            <w:div w:id="1923760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902922">
      <w:bodyDiv w:val="1"/>
      <w:marLeft w:val="0"/>
      <w:marRight w:val="0"/>
      <w:marTop w:val="0"/>
      <w:marBottom w:val="0"/>
      <w:divBdr>
        <w:top w:val="none" w:sz="0" w:space="0" w:color="auto"/>
        <w:left w:val="none" w:sz="0" w:space="0" w:color="auto"/>
        <w:bottom w:val="none" w:sz="0" w:space="0" w:color="auto"/>
        <w:right w:val="none" w:sz="0" w:space="0" w:color="auto"/>
      </w:divBdr>
    </w:div>
    <w:div w:id="1741440601">
      <w:bodyDiv w:val="1"/>
      <w:marLeft w:val="0"/>
      <w:marRight w:val="0"/>
      <w:marTop w:val="0"/>
      <w:marBottom w:val="0"/>
      <w:divBdr>
        <w:top w:val="none" w:sz="0" w:space="0" w:color="auto"/>
        <w:left w:val="none" w:sz="0" w:space="0" w:color="auto"/>
        <w:bottom w:val="none" w:sz="0" w:space="0" w:color="auto"/>
        <w:right w:val="none" w:sz="0" w:space="0" w:color="auto"/>
      </w:divBdr>
    </w:div>
    <w:div w:id="1744792086">
      <w:bodyDiv w:val="1"/>
      <w:marLeft w:val="0"/>
      <w:marRight w:val="0"/>
      <w:marTop w:val="0"/>
      <w:marBottom w:val="0"/>
      <w:divBdr>
        <w:top w:val="none" w:sz="0" w:space="0" w:color="auto"/>
        <w:left w:val="none" w:sz="0" w:space="0" w:color="auto"/>
        <w:bottom w:val="none" w:sz="0" w:space="0" w:color="auto"/>
        <w:right w:val="none" w:sz="0" w:space="0" w:color="auto"/>
      </w:divBdr>
    </w:div>
    <w:div w:id="1745644097">
      <w:bodyDiv w:val="1"/>
      <w:marLeft w:val="0"/>
      <w:marRight w:val="0"/>
      <w:marTop w:val="0"/>
      <w:marBottom w:val="0"/>
      <w:divBdr>
        <w:top w:val="none" w:sz="0" w:space="0" w:color="auto"/>
        <w:left w:val="none" w:sz="0" w:space="0" w:color="auto"/>
        <w:bottom w:val="none" w:sz="0" w:space="0" w:color="auto"/>
        <w:right w:val="none" w:sz="0" w:space="0" w:color="auto"/>
      </w:divBdr>
    </w:div>
    <w:div w:id="1748527003">
      <w:bodyDiv w:val="1"/>
      <w:marLeft w:val="0"/>
      <w:marRight w:val="0"/>
      <w:marTop w:val="0"/>
      <w:marBottom w:val="0"/>
      <w:divBdr>
        <w:top w:val="none" w:sz="0" w:space="0" w:color="auto"/>
        <w:left w:val="none" w:sz="0" w:space="0" w:color="auto"/>
        <w:bottom w:val="none" w:sz="0" w:space="0" w:color="auto"/>
        <w:right w:val="none" w:sz="0" w:space="0" w:color="auto"/>
      </w:divBdr>
    </w:div>
    <w:div w:id="1752266840">
      <w:bodyDiv w:val="1"/>
      <w:marLeft w:val="0"/>
      <w:marRight w:val="0"/>
      <w:marTop w:val="0"/>
      <w:marBottom w:val="0"/>
      <w:divBdr>
        <w:top w:val="none" w:sz="0" w:space="0" w:color="auto"/>
        <w:left w:val="none" w:sz="0" w:space="0" w:color="auto"/>
        <w:bottom w:val="none" w:sz="0" w:space="0" w:color="auto"/>
        <w:right w:val="none" w:sz="0" w:space="0" w:color="auto"/>
      </w:divBdr>
    </w:div>
    <w:div w:id="1757704316">
      <w:bodyDiv w:val="1"/>
      <w:marLeft w:val="0"/>
      <w:marRight w:val="0"/>
      <w:marTop w:val="0"/>
      <w:marBottom w:val="0"/>
      <w:divBdr>
        <w:top w:val="none" w:sz="0" w:space="0" w:color="auto"/>
        <w:left w:val="none" w:sz="0" w:space="0" w:color="auto"/>
        <w:bottom w:val="none" w:sz="0" w:space="0" w:color="auto"/>
        <w:right w:val="none" w:sz="0" w:space="0" w:color="auto"/>
      </w:divBdr>
    </w:div>
    <w:div w:id="1764180804">
      <w:bodyDiv w:val="1"/>
      <w:marLeft w:val="0"/>
      <w:marRight w:val="0"/>
      <w:marTop w:val="0"/>
      <w:marBottom w:val="0"/>
      <w:divBdr>
        <w:top w:val="none" w:sz="0" w:space="0" w:color="auto"/>
        <w:left w:val="none" w:sz="0" w:space="0" w:color="auto"/>
        <w:bottom w:val="none" w:sz="0" w:space="0" w:color="auto"/>
        <w:right w:val="none" w:sz="0" w:space="0" w:color="auto"/>
      </w:divBdr>
    </w:div>
    <w:div w:id="1765999384">
      <w:bodyDiv w:val="1"/>
      <w:marLeft w:val="0"/>
      <w:marRight w:val="0"/>
      <w:marTop w:val="0"/>
      <w:marBottom w:val="0"/>
      <w:divBdr>
        <w:top w:val="none" w:sz="0" w:space="0" w:color="auto"/>
        <w:left w:val="none" w:sz="0" w:space="0" w:color="auto"/>
        <w:bottom w:val="none" w:sz="0" w:space="0" w:color="auto"/>
        <w:right w:val="none" w:sz="0" w:space="0" w:color="auto"/>
      </w:divBdr>
    </w:div>
    <w:div w:id="1766459980">
      <w:bodyDiv w:val="1"/>
      <w:marLeft w:val="0"/>
      <w:marRight w:val="0"/>
      <w:marTop w:val="0"/>
      <w:marBottom w:val="0"/>
      <w:divBdr>
        <w:top w:val="none" w:sz="0" w:space="0" w:color="auto"/>
        <w:left w:val="none" w:sz="0" w:space="0" w:color="auto"/>
        <w:bottom w:val="none" w:sz="0" w:space="0" w:color="auto"/>
        <w:right w:val="none" w:sz="0" w:space="0" w:color="auto"/>
      </w:divBdr>
    </w:div>
    <w:div w:id="1766877828">
      <w:bodyDiv w:val="1"/>
      <w:marLeft w:val="0"/>
      <w:marRight w:val="0"/>
      <w:marTop w:val="0"/>
      <w:marBottom w:val="0"/>
      <w:divBdr>
        <w:top w:val="none" w:sz="0" w:space="0" w:color="auto"/>
        <w:left w:val="none" w:sz="0" w:space="0" w:color="auto"/>
        <w:bottom w:val="none" w:sz="0" w:space="0" w:color="auto"/>
        <w:right w:val="none" w:sz="0" w:space="0" w:color="auto"/>
      </w:divBdr>
    </w:div>
    <w:div w:id="1771469011">
      <w:bodyDiv w:val="1"/>
      <w:marLeft w:val="0"/>
      <w:marRight w:val="0"/>
      <w:marTop w:val="0"/>
      <w:marBottom w:val="0"/>
      <w:divBdr>
        <w:top w:val="none" w:sz="0" w:space="0" w:color="auto"/>
        <w:left w:val="none" w:sz="0" w:space="0" w:color="auto"/>
        <w:bottom w:val="none" w:sz="0" w:space="0" w:color="auto"/>
        <w:right w:val="none" w:sz="0" w:space="0" w:color="auto"/>
      </w:divBdr>
    </w:div>
    <w:div w:id="1775982201">
      <w:bodyDiv w:val="1"/>
      <w:marLeft w:val="0"/>
      <w:marRight w:val="0"/>
      <w:marTop w:val="0"/>
      <w:marBottom w:val="0"/>
      <w:divBdr>
        <w:top w:val="none" w:sz="0" w:space="0" w:color="auto"/>
        <w:left w:val="none" w:sz="0" w:space="0" w:color="auto"/>
        <w:bottom w:val="none" w:sz="0" w:space="0" w:color="auto"/>
        <w:right w:val="none" w:sz="0" w:space="0" w:color="auto"/>
      </w:divBdr>
    </w:div>
    <w:div w:id="1779911515">
      <w:bodyDiv w:val="1"/>
      <w:marLeft w:val="0"/>
      <w:marRight w:val="0"/>
      <w:marTop w:val="0"/>
      <w:marBottom w:val="0"/>
      <w:divBdr>
        <w:top w:val="none" w:sz="0" w:space="0" w:color="auto"/>
        <w:left w:val="none" w:sz="0" w:space="0" w:color="auto"/>
        <w:bottom w:val="none" w:sz="0" w:space="0" w:color="auto"/>
        <w:right w:val="none" w:sz="0" w:space="0" w:color="auto"/>
      </w:divBdr>
    </w:div>
    <w:div w:id="1779912520">
      <w:bodyDiv w:val="1"/>
      <w:marLeft w:val="0"/>
      <w:marRight w:val="0"/>
      <w:marTop w:val="0"/>
      <w:marBottom w:val="0"/>
      <w:divBdr>
        <w:top w:val="none" w:sz="0" w:space="0" w:color="auto"/>
        <w:left w:val="none" w:sz="0" w:space="0" w:color="auto"/>
        <w:bottom w:val="none" w:sz="0" w:space="0" w:color="auto"/>
        <w:right w:val="none" w:sz="0" w:space="0" w:color="auto"/>
      </w:divBdr>
    </w:div>
    <w:div w:id="1780098016">
      <w:bodyDiv w:val="1"/>
      <w:marLeft w:val="0"/>
      <w:marRight w:val="0"/>
      <w:marTop w:val="0"/>
      <w:marBottom w:val="0"/>
      <w:divBdr>
        <w:top w:val="none" w:sz="0" w:space="0" w:color="auto"/>
        <w:left w:val="none" w:sz="0" w:space="0" w:color="auto"/>
        <w:bottom w:val="none" w:sz="0" w:space="0" w:color="auto"/>
        <w:right w:val="none" w:sz="0" w:space="0" w:color="auto"/>
      </w:divBdr>
    </w:div>
    <w:div w:id="1784838176">
      <w:bodyDiv w:val="1"/>
      <w:marLeft w:val="0"/>
      <w:marRight w:val="0"/>
      <w:marTop w:val="0"/>
      <w:marBottom w:val="0"/>
      <w:divBdr>
        <w:top w:val="none" w:sz="0" w:space="0" w:color="auto"/>
        <w:left w:val="none" w:sz="0" w:space="0" w:color="auto"/>
        <w:bottom w:val="none" w:sz="0" w:space="0" w:color="auto"/>
        <w:right w:val="none" w:sz="0" w:space="0" w:color="auto"/>
      </w:divBdr>
    </w:div>
    <w:div w:id="1793936648">
      <w:bodyDiv w:val="1"/>
      <w:marLeft w:val="0"/>
      <w:marRight w:val="0"/>
      <w:marTop w:val="0"/>
      <w:marBottom w:val="0"/>
      <w:divBdr>
        <w:top w:val="none" w:sz="0" w:space="0" w:color="auto"/>
        <w:left w:val="none" w:sz="0" w:space="0" w:color="auto"/>
        <w:bottom w:val="none" w:sz="0" w:space="0" w:color="auto"/>
        <w:right w:val="none" w:sz="0" w:space="0" w:color="auto"/>
      </w:divBdr>
    </w:div>
    <w:div w:id="1799303438">
      <w:bodyDiv w:val="1"/>
      <w:marLeft w:val="0"/>
      <w:marRight w:val="0"/>
      <w:marTop w:val="0"/>
      <w:marBottom w:val="0"/>
      <w:divBdr>
        <w:top w:val="none" w:sz="0" w:space="0" w:color="auto"/>
        <w:left w:val="none" w:sz="0" w:space="0" w:color="auto"/>
        <w:bottom w:val="none" w:sz="0" w:space="0" w:color="auto"/>
        <w:right w:val="none" w:sz="0" w:space="0" w:color="auto"/>
      </w:divBdr>
    </w:div>
    <w:div w:id="1812482542">
      <w:bodyDiv w:val="1"/>
      <w:marLeft w:val="0"/>
      <w:marRight w:val="0"/>
      <w:marTop w:val="0"/>
      <w:marBottom w:val="0"/>
      <w:divBdr>
        <w:top w:val="none" w:sz="0" w:space="0" w:color="auto"/>
        <w:left w:val="none" w:sz="0" w:space="0" w:color="auto"/>
        <w:bottom w:val="none" w:sz="0" w:space="0" w:color="auto"/>
        <w:right w:val="none" w:sz="0" w:space="0" w:color="auto"/>
      </w:divBdr>
    </w:div>
    <w:div w:id="1815293976">
      <w:bodyDiv w:val="1"/>
      <w:marLeft w:val="0"/>
      <w:marRight w:val="0"/>
      <w:marTop w:val="0"/>
      <w:marBottom w:val="0"/>
      <w:divBdr>
        <w:top w:val="none" w:sz="0" w:space="0" w:color="auto"/>
        <w:left w:val="none" w:sz="0" w:space="0" w:color="auto"/>
        <w:bottom w:val="none" w:sz="0" w:space="0" w:color="auto"/>
        <w:right w:val="none" w:sz="0" w:space="0" w:color="auto"/>
      </w:divBdr>
    </w:div>
    <w:div w:id="1819111073">
      <w:bodyDiv w:val="1"/>
      <w:marLeft w:val="0"/>
      <w:marRight w:val="0"/>
      <w:marTop w:val="0"/>
      <w:marBottom w:val="0"/>
      <w:divBdr>
        <w:top w:val="none" w:sz="0" w:space="0" w:color="auto"/>
        <w:left w:val="none" w:sz="0" w:space="0" w:color="auto"/>
        <w:bottom w:val="none" w:sz="0" w:space="0" w:color="auto"/>
        <w:right w:val="none" w:sz="0" w:space="0" w:color="auto"/>
      </w:divBdr>
    </w:div>
    <w:div w:id="1820683438">
      <w:bodyDiv w:val="1"/>
      <w:marLeft w:val="0"/>
      <w:marRight w:val="0"/>
      <w:marTop w:val="0"/>
      <w:marBottom w:val="0"/>
      <w:divBdr>
        <w:top w:val="none" w:sz="0" w:space="0" w:color="auto"/>
        <w:left w:val="none" w:sz="0" w:space="0" w:color="auto"/>
        <w:bottom w:val="none" w:sz="0" w:space="0" w:color="auto"/>
        <w:right w:val="none" w:sz="0" w:space="0" w:color="auto"/>
      </w:divBdr>
    </w:div>
    <w:div w:id="1820809083">
      <w:bodyDiv w:val="1"/>
      <w:marLeft w:val="0"/>
      <w:marRight w:val="0"/>
      <w:marTop w:val="0"/>
      <w:marBottom w:val="0"/>
      <w:divBdr>
        <w:top w:val="none" w:sz="0" w:space="0" w:color="auto"/>
        <w:left w:val="none" w:sz="0" w:space="0" w:color="auto"/>
        <w:bottom w:val="none" w:sz="0" w:space="0" w:color="auto"/>
        <w:right w:val="none" w:sz="0" w:space="0" w:color="auto"/>
      </w:divBdr>
    </w:div>
    <w:div w:id="1823152609">
      <w:bodyDiv w:val="1"/>
      <w:marLeft w:val="0"/>
      <w:marRight w:val="0"/>
      <w:marTop w:val="0"/>
      <w:marBottom w:val="0"/>
      <w:divBdr>
        <w:top w:val="none" w:sz="0" w:space="0" w:color="auto"/>
        <w:left w:val="none" w:sz="0" w:space="0" w:color="auto"/>
        <w:bottom w:val="none" w:sz="0" w:space="0" w:color="auto"/>
        <w:right w:val="none" w:sz="0" w:space="0" w:color="auto"/>
      </w:divBdr>
    </w:div>
    <w:div w:id="1829976111">
      <w:bodyDiv w:val="1"/>
      <w:marLeft w:val="0"/>
      <w:marRight w:val="0"/>
      <w:marTop w:val="0"/>
      <w:marBottom w:val="0"/>
      <w:divBdr>
        <w:top w:val="none" w:sz="0" w:space="0" w:color="auto"/>
        <w:left w:val="none" w:sz="0" w:space="0" w:color="auto"/>
        <w:bottom w:val="none" w:sz="0" w:space="0" w:color="auto"/>
        <w:right w:val="none" w:sz="0" w:space="0" w:color="auto"/>
      </w:divBdr>
    </w:div>
    <w:div w:id="1832064119">
      <w:bodyDiv w:val="1"/>
      <w:marLeft w:val="0"/>
      <w:marRight w:val="0"/>
      <w:marTop w:val="0"/>
      <w:marBottom w:val="0"/>
      <w:divBdr>
        <w:top w:val="none" w:sz="0" w:space="0" w:color="auto"/>
        <w:left w:val="none" w:sz="0" w:space="0" w:color="auto"/>
        <w:bottom w:val="none" w:sz="0" w:space="0" w:color="auto"/>
        <w:right w:val="none" w:sz="0" w:space="0" w:color="auto"/>
      </w:divBdr>
    </w:div>
    <w:div w:id="1837067468">
      <w:bodyDiv w:val="1"/>
      <w:marLeft w:val="0"/>
      <w:marRight w:val="0"/>
      <w:marTop w:val="0"/>
      <w:marBottom w:val="0"/>
      <w:divBdr>
        <w:top w:val="none" w:sz="0" w:space="0" w:color="auto"/>
        <w:left w:val="none" w:sz="0" w:space="0" w:color="auto"/>
        <w:bottom w:val="none" w:sz="0" w:space="0" w:color="auto"/>
        <w:right w:val="none" w:sz="0" w:space="0" w:color="auto"/>
      </w:divBdr>
    </w:div>
    <w:div w:id="1837187799">
      <w:bodyDiv w:val="1"/>
      <w:marLeft w:val="0"/>
      <w:marRight w:val="0"/>
      <w:marTop w:val="0"/>
      <w:marBottom w:val="0"/>
      <w:divBdr>
        <w:top w:val="none" w:sz="0" w:space="0" w:color="auto"/>
        <w:left w:val="none" w:sz="0" w:space="0" w:color="auto"/>
        <w:bottom w:val="none" w:sz="0" w:space="0" w:color="auto"/>
        <w:right w:val="none" w:sz="0" w:space="0" w:color="auto"/>
      </w:divBdr>
    </w:div>
    <w:div w:id="1842357049">
      <w:bodyDiv w:val="1"/>
      <w:marLeft w:val="0"/>
      <w:marRight w:val="0"/>
      <w:marTop w:val="0"/>
      <w:marBottom w:val="0"/>
      <w:divBdr>
        <w:top w:val="none" w:sz="0" w:space="0" w:color="auto"/>
        <w:left w:val="none" w:sz="0" w:space="0" w:color="auto"/>
        <w:bottom w:val="none" w:sz="0" w:space="0" w:color="auto"/>
        <w:right w:val="none" w:sz="0" w:space="0" w:color="auto"/>
      </w:divBdr>
    </w:div>
    <w:div w:id="1847481500">
      <w:bodyDiv w:val="1"/>
      <w:marLeft w:val="0"/>
      <w:marRight w:val="0"/>
      <w:marTop w:val="0"/>
      <w:marBottom w:val="0"/>
      <w:divBdr>
        <w:top w:val="none" w:sz="0" w:space="0" w:color="auto"/>
        <w:left w:val="none" w:sz="0" w:space="0" w:color="auto"/>
        <w:bottom w:val="none" w:sz="0" w:space="0" w:color="auto"/>
        <w:right w:val="none" w:sz="0" w:space="0" w:color="auto"/>
      </w:divBdr>
    </w:div>
    <w:div w:id="1851723598">
      <w:bodyDiv w:val="1"/>
      <w:marLeft w:val="0"/>
      <w:marRight w:val="0"/>
      <w:marTop w:val="0"/>
      <w:marBottom w:val="0"/>
      <w:divBdr>
        <w:top w:val="none" w:sz="0" w:space="0" w:color="auto"/>
        <w:left w:val="none" w:sz="0" w:space="0" w:color="auto"/>
        <w:bottom w:val="none" w:sz="0" w:space="0" w:color="auto"/>
        <w:right w:val="none" w:sz="0" w:space="0" w:color="auto"/>
      </w:divBdr>
    </w:div>
    <w:div w:id="1856310439">
      <w:bodyDiv w:val="1"/>
      <w:marLeft w:val="0"/>
      <w:marRight w:val="0"/>
      <w:marTop w:val="0"/>
      <w:marBottom w:val="0"/>
      <w:divBdr>
        <w:top w:val="none" w:sz="0" w:space="0" w:color="auto"/>
        <w:left w:val="none" w:sz="0" w:space="0" w:color="auto"/>
        <w:bottom w:val="none" w:sz="0" w:space="0" w:color="auto"/>
        <w:right w:val="none" w:sz="0" w:space="0" w:color="auto"/>
      </w:divBdr>
      <w:divsChild>
        <w:div w:id="1223523930">
          <w:marLeft w:val="0"/>
          <w:marRight w:val="0"/>
          <w:marTop w:val="0"/>
          <w:marBottom w:val="0"/>
          <w:divBdr>
            <w:top w:val="none" w:sz="0" w:space="0" w:color="auto"/>
            <w:left w:val="none" w:sz="0" w:space="0" w:color="auto"/>
            <w:bottom w:val="none" w:sz="0" w:space="0" w:color="auto"/>
            <w:right w:val="none" w:sz="0" w:space="0" w:color="auto"/>
          </w:divBdr>
        </w:div>
      </w:divsChild>
    </w:div>
    <w:div w:id="1856453514">
      <w:bodyDiv w:val="1"/>
      <w:marLeft w:val="0"/>
      <w:marRight w:val="0"/>
      <w:marTop w:val="0"/>
      <w:marBottom w:val="0"/>
      <w:divBdr>
        <w:top w:val="none" w:sz="0" w:space="0" w:color="auto"/>
        <w:left w:val="none" w:sz="0" w:space="0" w:color="auto"/>
        <w:bottom w:val="none" w:sz="0" w:space="0" w:color="auto"/>
        <w:right w:val="none" w:sz="0" w:space="0" w:color="auto"/>
      </w:divBdr>
    </w:div>
    <w:div w:id="1857887654">
      <w:bodyDiv w:val="1"/>
      <w:marLeft w:val="0"/>
      <w:marRight w:val="0"/>
      <w:marTop w:val="0"/>
      <w:marBottom w:val="0"/>
      <w:divBdr>
        <w:top w:val="none" w:sz="0" w:space="0" w:color="auto"/>
        <w:left w:val="none" w:sz="0" w:space="0" w:color="auto"/>
        <w:bottom w:val="none" w:sz="0" w:space="0" w:color="auto"/>
        <w:right w:val="none" w:sz="0" w:space="0" w:color="auto"/>
      </w:divBdr>
    </w:div>
    <w:div w:id="1862233487">
      <w:bodyDiv w:val="1"/>
      <w:marLeft w:val="0"/>
      <w:marRight w:val="0"/>
      <w:marTop w:val="0"/>
      <w:marBottom w:val="0"/>
      <w:divBdr>
        <w:top w:val="none" w:sz="0" w:space="0" w:color="auto"/>
        <w:left w:val="none" w:sz="0" w:space="0" w:color="auto"/>
        <w:bottom w:val="none" w:sz="0" w:space="0" w:color="auto"/>
        <w:right w:val="none" w:sz="0" w:space="0" w:color="auto"/>
      </w:divBdr>
    </w:div>
    <w:div w:id="1869760304">
      <w:bodyDiv w:val="1"/>
      <w:marLeft w:val="0"/>
      <w:marRight w:val="0"/>
      <w:marTop w:val="0"/>
      <w:marBottom w:val="0"/>
      <w:divBdr>
        <w:top w:val="none" w:sz="0" w:space="0" w:color="auto"/>
        <w:left w:val="none" w:sz="0" w:space="0" w:color="auto"/>
        <w:bottom w:val="none" w:sz="0" w:space="0" w:color="auto"/>
        <w:right w:val="none" w:sz="0" w:space="0" w:color="auto"/>
      </w:divBdr>
    </w:div>
    <w:div w:id="1872112504">
      <w:bodyDiv w:val="1"/>
      <w:marLeft w:val="0"/>
      <w:marRight w:val="0"/>
      <w:marTop w:val="0"/>
      <w:marBottom w:val="0"/>
      <w:divBdr>
        <w:top w:val="none" w:sz="0" w:space="0" w:color="auto"/>
        <w:left w:val="none" w:sz="0" w:space="0" w:color="auto"/>
        <w:bottom w:val="none" w:sz="0" w:space="0" w:color="auto"/>
        <w:right w:val="none" w:sz="0" w:space="0" w:color="auto"/>
      </w:divBdr>
    </w:div>
    <w:div w:id="1872301920">
      <w:bodyDiv w:val="1"/>
      <w:marLeft w:val="0"/>
      <w:marRight w:val="0"/>
      <w:marTop w:val="0"/>
      <w:marBottom w:val="0"/>
      <w:divBdr>
        <w:top w:val="none" w:sz="0" w:space="0" w:color="auto"/>
        <w:left w:val="none" w:sz="0" w:space="0" w:color="auto"/>
        <w:bottom w:val="none" w:sz="0" w:space="0" w:color="auto"/>
        <w:right w:val="none" w:sz="0" w:space="0" w:color="auto"/>
      </w:divBdr>
    </w:div>
    <w:div w:id="1874347850">
      <w:bodyDiv w:val="1"/>
      <w:marLeft w:val="0"/>
      <w:marRight w:val="0"/>
      <w:marTop w:val="0"/>
      <w:marBottom w:val="0"/>
      <w:divBdr>
        <w:top w:val="none" w:sz="0" w:space="0" w:color="auto"/>
        <w:left w:val="none" w:sz="0" w:space="0" w:color="auto"/>
        <w:bottom w:val="none" w:sz="0" w:space="0" w:color="auto"/>
        <w:right w:val="none" w:sz="0" w:space="0" w:color="auto"/>
      </w:divBdr>
    </w:div>
    <w:div w:id="1874809049">
      <w:bodyDiv w:val="1"/>
      <w:marLeft w:val="0"/>
      <w:marRight w:val="0"/>
      <w:marTop w:val="0"/>
      <w:marBottom w:val="0"/>
      <w:divBdr>
        <w:top w:val="none" w:sz="0" w:space="0" w:color="auto"/>
        <w:left w:val="none" w:sz="0" w:space="0" w:color="auto"/>
        <w:bottom w:val="none" w:sz="0" w:space="0" w:color="auto"/>
        <w:right w:val="none" w:sz="0" w:space="0" w:color="auto"/>
      </w:divBdr>
    </w:div>
    <w:div w:id="1879778095">
      <w:bodyDiv w:val="1"/>
      <w:marLeft w:val="0"/>
      <w:marRight w:val="0"/>
      <w:marTop w:val="0"/>
      <w:marBottom w:val="0"/>
      <w:divBdr>
        <w:top w:val="none" w:sz="0" w:space="0" w:color="auto"/>
        <w:left w:val="none" w:sz="0" w:space="0" w:color="auto"/>
        <w:bottom w:val="none" w:sz="0" w:space="0" w:color="auto"/>
        <w:right w:val="none" w:sz="0" w:space="0" w:color="auto"/>
      </w:divBdr>
    </w:div>
    <w:div w:id="1880317906">
      <w:bodyDiv w:val="1"/>
      <w:marLeft w:val="0"/>
      <w:marRight w:val="0"/>
      <w:marTop w:val="0"/>
      <w:marBottom w:val="0"/>
      <w:divBdr>
        <w:top w:val="none" w:sz="0" w:space="0" w:color="auto"/>
        <w:left w:val="none" w:sz="0" w:space="0" w:color="auto"/>
        <w:bottom w:val="none" w:sz="0" w:space="0" w:color="auto"/>
        <w:right w:val="none" w:sz="0" w:space="0" w:color="auto"/>
      </w:divBdr>
    </w:div>
    <w:div w:id="1884174559">
      <w:bodyDiv w:val="1"/>
      <w:marLeft w:val="0"/>
      <w:marRight w:val="0"/>
      <w:marTop w:val="0"/>
      <w:marBottom w:val="0"/>
      <w:divBdr>
        <w:top w:val="none" w:sz="0" w:space="0" w:color="auto"/>
        <w:left w:val="none" w:sz="0" w:space="0" w:color="auto"/>
        <w:bottom w:val="none" w:sz="0" w:space="0" w:color="auto"/>
        <w:right w:val="none" w:sz="0" w:space="0" w:color="auto"/>
      </w:divBdr>
    </w:div>
    <w:div w:id="1887134916">
      <w:bodyDiv w:val="1"/>
      <w:marLeft w:val="0"/>
      <w:marRight w:val="0"/>
      <w:marTop w:val="0"/>
      <w:marBottom w:val="0"/>
      <w:divBdr>
        <w:top w:val="none" w:sz="0" w:space="0" w:color="auto"/>
        <w:left w:val="none" w:sz="0" w:space="0" w:color="auto"/>
        <w:bottom w:val="none" w:sz="0" w:space="0" w:color="auto"/>
        <w:right w:val="none" w:sz="0" w:space="0" w:color="auto"/>
      </w:divBdr>
    </w:div>
    <w:div w:id="1887141227">
      <w:bodyDiv w:val="1"/>
      <w:marLeft w:val="0"/>
      <w:marRight w:val="0"/>
      <w:marTop w:val="0"/>
      <w:marBottom w:val="0"/>
      <w:divBdr>
        <w:top w:val="none" w:sz="0" w:space="0" w:color="auto"/>
        <w:left w:val="none" w:sz="0" w:space="0" w:color="auto"/>
        <w:bottom w:val="none" w:sz="0" w:space="0" w:color="auto"/>
        <w:right w:val="none" w:sz="0" w:space="0" w:color="auto"/>
      </w:divBdr>
    </w:div>
    <w:div w:id="1891913041">
      <w:bodyDiv w:val="1"/>
      <w:marLeft w:val="0"/>
      <w:marRight w:val="0"/>
      <w:marTop w:val="0"/>
      <w:marBottom w:val="0"/>
      <w:divBdr>
        <w:top w:val="none" w:sz="0" w:space="0" w:color="auto"/>
        <w:left w:val="none" w:sz="0" w:space="0" w:color="auto"/>
        <w:bottom w:val="none" w:sz="0" w:space="0" w:color="auto"/>
        <w:right w:val="none" w:sz="0" w:space="0" w:color="auto"/>
      </w:divBdr>
    </w:div>
    <w:div w:id="1892032855">
      <w:bodyDiv w:val="1"/>
      <w:marLeft w:val="0"/>
      <w:marRight w:val="0"/>
      <w:marTop w:val="0"/>
      <w:marBottom w:val="0"/>
      <w:divBdr>
        <w:top w:val="none" w:sz="0" w:space="0" w:color="auto"/>
        <w:left w:val="none" w:sz="0" w:space="0" w:color="auto"/>
        <w:bottom w:val="none" w:sz="0" w:space="0" w:color="auto"/>
        <w:right w:val="none" w:sz="0" w:space="0" w:color="auto"/>
      </w:divBdr>
    </w:div>
    <w:div w:id="1893031567">
      <w:bodyDiv w:val="1"/>
      <w:marLeft w:val="0"/>
      <w:marRight w:val="0"/>
      <w:marTop w:val="0"/>
      <w:marBottom w:val="0"/>
      <w:divBdr>
        <w:top w:val="none" w:sz="0" w:space="0" w:color="auto"/>
        <w:left w:val="none" w:sz="0" w:space="0" w:color="auto"/>
        <w:bottom w:val="none" w:sz="0" w:space="0" w:color="auto"/>
        <w:right w:val="none" w:sz="0" w:space="0" w:color="auto"/>
      </w:divBdr>
    </w:div>
    <w:div w:id="1899128544">
      <w:bodyDiv w:val="1"/>
      <w:marLeft w:val="0"/>
      <w:marRight w:val="0"/>
      <w:marTop w:val="0"/>
      <w:marBottom w:val="0"/>
      <w:divBdr>
        <w:top w:val="none" w:sz="0" w:space="0" w:color="auto"/>
        <w:left w:val="none" w:sz="0" w:space="0" w:color="auto"/>
        <w:bottom w:val="none" w:sz="0" w:space="0" w:color="auto"/>
        <w:right w:val="none" w:sz="0" w:space="0" w:color="auto"/>
      </w:divBdr>
    </w:div>
    <w:div w:id="1903372011">
      <w:bodyDiv w:val="1"/>
      <w:marLeft w:val="0"/>
      <w:marRight w:val="0"/>
      <w:marTop w:val="0"/>
      <w:marBottom w:val="0"/>
      <w:divBdr>
        <w:top w:val="none" w:sz="0" w:space="0" w:color="auto"/>
        <w:left w:val="none" w:sz="0" w:space="0" w:color="auto"/>
        <w:bottom w:val="none" w:sz="0" w:space="0" w:color="auto"/>
        <w:right w:val="none" w:sz="0" w:space="0" w:color="auto"/>
      </w:divBdr>
    </w:div>
    <w:div w:id="1904678277">
      <w:bodyDiv w:val="1"/>
      <w:marLeft w:val="0"/>
      <w:marRight w:val="0"/>
      <w:marTop w:val="0"/>
      <w:marBottom w:val="0"/>
      <w:divBdr>
        <w:top w:val="none" w:sz="0" w:space="0" w:color="auto"/>
        <w:left w:val="none" w:sz="0" w:space="0" w:color="auto"/>
        <w:bottom w:val="none" w:sz="0" w:space="0" w:color="auto"/>
        <w:right w:val="none" w:sz="0" w:space="0" w:color="auto"/>
      </w:divBdr>
      <w:divsChild>
        <w:div w:id="936908314">
          <w:marLeft w:val="0"/>
          <w:marRight w:val="0"/>
          <w:marTop w:val="0"/>
          <w:marBottom w:val="0"/>
          <w:divBdr>
            <w:top w:val="none" w:sz="0" w:space="0" w:color="auto"/>
            <w:left w:val="none" w:sz="0" w:space="0" w:color="auto"/>
            <w:bottom w:val="none" w:sz="0" w:space="0" w:color="auto"/>
            <w:right w:val="none" w:sz="0" w:space="0" w:color="auto"/>
          </w:divBdr>
          <w:divsChild>
            <w:div w:id="83260618">
              <w:marLeft w:val="0"/>
              <w:marRight w:val="0"/>
              <w:marTop w:val="0"/>
              <w:marBottom w:val="0"/>
              <w:divBdr>
                <w:top w:val="none" w:sz="0" w:space="0" w:color="auto"/>
                <w:left w:val="none" w:sz="0" w:space="0" w:color="auto"/>
                <w:bottom w:val="none" w:sz="0" w:space="0" w:color="auto"/>
                <w:right w:val="none" w:sz="0" w:space="0" w:color="auto"/>
              </w:divBdr>
            </w:div>
            <w:div w:id="379331682">
              <w:marLeft w:val="0"/>
              <w:marRight w:val="0"/>
              <w:marTop w:val="0"/>
              <w:marBottom w:val="0"/>
              <w:divBdr>
                <w:top w:val="none" w:sz="0" w:space="0" w:color="auto"/>
                <w:left w:val="none" w:sz="0" w:space="0" w:color="auto"/>
                <w:bottom w:val="none" w:sz="0" w:space="0" w:color="auto"/>
                <w:right w:val="none" w:sz="0" w:space="0" w:color="auto"/>
              </w:divBdr>
            </w:div>
            <w:div w:id="827790723">
              <w:marLeft w:val="0"/>
              <w:marRight w:val="0"/>
              <w:marTop w:val="0"/>
              <w:marBottom w:val="0"/>
              <w:divBdr>
                <w:top w:val="none" w:sz="0" w:space="0" w:color="auto"/>
                <w:left w:val="none" w:sz="0" w:space="0" w:color="auto"/>
                <w:bottom w:val="none" w:sz="0" w:space="0" w:color="auto"/>
                <w:right w:val="none" w:sz="0" w:space="0" w:color="auto"/>
              </w:divBdr>
            </w:div>
            <w:div w:id="1515682702">
              <w:marLeft w:val="0"/>
              <w:marRight w:val="0"/>
              <w:marTop w:val="0"/>
              <w:marBottom w:val="0"/>
              <w:divBdr>
                <w:top w:val="none" w:sz="0" w:space="0" w:color="auto"/>
                <w:left w:val="none" w:sz="0" w:space="0" w:color="auto"/>
                <w:bottom w:val="none" w:sz="0" w:space="0" w:color="auto"/>
                <w:right w:val="none" w:sz="0" w:space="0" w:color="auto"/>
              </w:divBdr>
            </w:div>
            <w:div w:id="153711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288636">
      <w:bodyDiv w:val="1"/>
      <w:marLeft w:val="0"/>
      <w:marRight w:val="0"/>
      <w:marTop w:val="0"/>
      <w:marBottom w:val="0"/>
      <w:divBdr>
        <w:top w:val="none" w:sz="0" w:space="0" w:color="auto"/>
        <w:left w:val="none" w:sz="0" w:space="0" w:color="auto"/>
        <w:bottom w:val="none" w:sz="0" w:space="0" w:color="auto"/>
        <w:right w:val="none" w:sz="0" w:space="0" w:color="auto"/>
      </w:divBdr>
    </w:div>
    <w:div w:id="1911303522">
      <w:bodyDiv w:val="1"/>
      <w:marLeft w:val="0"/>
      <w:marRight w:val="0"/>
      <w:marTop w:val="0"/>
      <w:marBottom w:val="0"/>
      <w:divBdr>
        <w:top w:val="none" w:sz="0" w:space="0" w:color="auto"/>
        <w:left w:val="none" w:sz="0" w:space="0" w:color="auto"/>
        <w:bottom w:val="none" w:sz="0" w:space="0" w:color="auto"/>
        <w:right w:val="none" w:sz="0" w:space="0" w:color="auto"/>
      </w:divBdr>
    </w:div>
    <w:div w:id="1912082410">
      <w:bodyDiv w:val="1"/>
      <w:marLeft w:val="0"/>
      <w:marRight w:val="0"/>
      <w:marTop w:val="0"/>
      <w:marBottom w:val="0"/>
      <w:divBdr>
        <w:top w:val="none" w:sz="0" w:space="0" w:color="auto"/>
        <w:left w:val="none" w:sz="0" w:space="0" w:color="auto"/>
        <w:bottom w:val="none" w:sz="0" w:space="0" w:color="auto"/>
        <w:right w:val="none" w:sz="0" w:space="0" w:color="auto"/>
      </w:divBdr>
    </w:div>
    <w:div w:id="1912108130">
      <w:bodyDiv w:val="1"/>
      <w:marLeft w:val="0"/>
      <w:marRight w:val="0"/>
      <w:marTop w:val="0"/>
      <w:marBottom w:val="0"/>
      <w:divBdr>
        <w:top w:val="none" w:sz="0" w:space="0" w:color="auto"/>
        <w:left w:val="none" w:sz="0" w:space="0" w:color="auto"/>
        <w:bottom w:val="none" w:sz="0" w:space="0" w:color="auto"/>
        <w:right w:val="none" w:sz="0" w:space="0" w:color="auto"/>
      </w:divBdr>
    </w:div>
    <w:div w:id="1914657557">
      <w:bodyDiv w:val="1"/>
      <w:marLeft w:val="0"/>
      <w:marRight w:val="0"/>
      <w:marTop w:val="0"/>
      <w:marBottom w:val="0"/>
      <w:divBdr>
        <w:top w:val="none" w:sz="0" w:space="0" w:color="auto"/>
        <w:left w:val="none" w:sz="0" w:space="0" w:color="auto"/>
        <w:bottom w:val="none" w:sz="0" w:space="0" w:color="auto"/>
        <w:right w:val="none" w:sz="0" w:space="0" w:color="auto"/>
      </w:divBdr>
    </w:div>
    <w:div w:id="1916277021">
      <w:bodyDiv w:val="1"/>
      <w:marLeft w:val="0"/>
      <w:marRight w:val="0"/>
      <w:marTop w:val="0"/>
      <w:marBottom w:val="0"/>
      <w:divBdr>
        <w:top w:val="none" w:sz="0" w:space="0" w:color="auto"/>
        <w:left w:val="none" w:sz="0" w:space="0" w:color="auto"/>
        <w:bottom w:val="none" w:sz="0" w:space="0" w:color="auto"/>
        <w:right w:val="none" w:sz="0" w:space="0" w:color="auto"/>
      </w:divBdr>
    </w:div>
    <w:div w:id="1917280410">
      <w:bodyDiv w:val="1"/>
      <w:marLeft w:val="0"/>
      <w:marRight w:val="0"/>
      <w:marTop w:val="0"/>
      <w:marBottom w:val="0"/>
      <w:divBdr>
        <w:top w:val="none" w:sz="0" w:space="0" w:color="auto"/>
        <w:left w:val="none" w:sz="0" w:space="0" w:color="auto"/>
        <w:bottom w:val="none" w:sz="0" w:space="0" w:color="auto"/>
        <w:right w:val="none" w:sz="0" w:space="0" w:color="auto"/>
      </w:divBdr>
    </w:div>
    <w:div w:id="1920556449">
      <w:bodyDiv w:val="1"/>
      <w:marLeft w:val="0"/>
      <w:marRight w:val="0"/>
      <w:marTop w:val="0"/>
      <w:marBottom w:val="0"/>
      <w:divBdr>
        <w:top w:val="none" w:sz="0" w:space="0" w:color="auto"/>
        <w:left w:val="none" w:sz="0" w:space="0" w:color="auto"/>
        <w:bottom w:val="none" w:sz="0" w:space="0" w:color="auto"/>
        <w:right w:val="none" w:sz="0" w:space="0" w:color="auto"/>
      </w:divBdr>
    </w:div>
    <w:div w:id="1920603123">
      <w:bodyDiv w:val="1"/>
      <w:marLeft w:val="0"/>
      <w:marRight w:val="0"/>
      <w:marTop w:val="0"/>
      <w:marBottom w:val="0"/>
      <w:divBdr>
        <w:top w:val="none" w:sz="0" w:space="0" w:color="auto"/>
        <w:left w:val="none" w:sz="0" w:space="0" w:color="auto"/>
        <w:bottom w:val="none" w:sz="0" w:space="0" w:color="auto"/>
        <w:right w:val="none" w:sz="0" w:space="0" w:color="auto"/>
      </w:divBdr>
    </w:div>
    <w:div w:id="1921676435">
      <w:bodyDiv w:val="1"/>
      <w:marLeft w:val="0"/>
      <w:marRight w:val="0"/>
      <w:marTop w:val="0"/>
      <w:marBottom w:val="0"/>
      <w:divBdr>
        <w:top w:val="none" w:sz="0" w:space="0" w:color="auto"/>
        <w:left w:val="none" w:sz="0" w:space="0" w:color="auto"/>
        <w:bottom w:val="none" w:sz="0" w:space="0" w:color="auto"/>
        <w:right w:val="none" w:sz="0" w:space="0" w:color="auto"/>
      </w:divBdr>
    </w:div>
    <w:div w:id="1924103214">
      <w:bodyDiv w:val="1"/>
      <w:marLeft w:val="0"/>
      <w:marRight w:val="0"/>
      <w:marTop w:val="0"/>
      <w:marBottom w:val="0"/>
      <w:divBdr>
        <w:top w:val="none" w:sz="0" w:space="0" w:color="auto"/>
        <w:left w:val="none" w:sz="0" w:space="0" w:color="auto"/>
        <w:bottom w:val="none" w:sz="0" w:space="0" w:color="auto"/>
        <w:right w:val="none" w:sz="0" w:space="0" w:color="auto"/>
      </w:divBdr>
    </w:div>
    <w:div w:id="1930500069">
      <w:bodyDiv w:val="1"/>
      <w:marLeft w:val="0"/>
      <w:marRight w:val="0"/>
      <w:marTop w:val="0"/>
      <w:marBottom w:val="0"/>
      <w:divBdr>
        <w:top w:val="none" w:sz="0" w:space="0" w:color="auto"/>
        <w:left w:val="none" w:sz="0" w:space="0" w:color="auto"/>
        <w:bottom w:val="none" w:sz="0" w:space="0" w:color="auto"/>
        <w:right w:val="none" w:sz="0" w:space="0" w:color="auto"/>
      </w:divBdr>
    </w:div>
    <w:div w:id="1934629688">
      <w:bodyDiv w:val="1"/>
      <w:marLeft w:val="0"/>
      <w:marRight w:val="0"/>
      <w:marTop w:val="0"/>
      <w:marBottom w:val="0"/>
      <w:divBdr>
        <w:top w:val="none" w:sz="0" w:space="0" w:color="auto"/>
        <w:left w:val="none" w:sz="0" w:space="0" w:color="auto"/>
        <w:bottom w:val="none" w:sz="0" w:space="0" w:color="auto"/>
        <w:right w:val="none" w:sz="0" w:space="0" w:color="auto"/>
      </w:divBdr>
    </w:div>
    <w:div w:id="1940094075">
      <w:bodyDiv w:val="1"/>
      <w:marLeft w:val="0"/>
      <w:marRight w:val="0"/>
      <w:marTop w:val="0"/>
      <w:marBottom w:val="0"/>
      <w:divBdr>
        <w:top w:val="none" w:sz="0" w:space="0" w:color="auto"/>
        <w:left w:val="none" w:sz="0" w:space="0" w:color="auto"/>
        <w:bottom w:val="none" w:sz="0" w:space="0" w:color="auto"/>
        <w:right w:val="none" w:sz="0" w:space="0" w:color="auto"/>
      </w:divBdr>
    </w:div>
    <w:div w:id="1941327850">
      <w:bodyDiv w:val="1"/>
      <w:marLeft w:val="0"/>
      <w:marRight w:val="0"/>
      <w:marTop w:val="0"/>
      <w:marBottom w:val="0"/>
      <w:divBdr>
        <w:top w:val="none" w:sz="0" w:space="0" w:color="auto"/>
        <w:left w:val="none" w:sz="0" w:space="0" w:color="auto"/>
        <w:bottom w:val="none" w:sz="0" w:space="0" w:color="auto"/>
        <w:right w:val="none" w:sz="0" w:space="0" w:color="auto"/>
      </w:divBdr>
    </w:div>
    <w:div w:id="1943369161">
      <w:bodyDiv w:val="1"/>
      <w:marLeft w:val="0"/>
      <w:marRight w:val="0"/>
      <w:marTop w:val="0"/>
      <w:marBottom w:val="0"/>
      <w:divBdr>
        <w:top w:val="none" w:sz="0" w:space="0" w:color="auto"/>
        <w:left w:val="none" w:sz="0" w:space="0" w:color="auto"/>
        <w:bottom w:val="none" w:sz="0" w:space="0" w:color="auto"/>
        <w:right w:val="none" w:sz="0" w:space="0" w:color="auto"/>
      </w:divBdr>
    </w:div>
    <w:div w:id="1948195804">
      <w:bodyDiv w:val="1"/>
      <w:marLeft w:val="0"/>
      <w:marRight w:val="0"/>
      <w:marTop w:val="0"/>
      <w:marBottom w:val="0"/>
      <w:divBdr>
        <w:top w:val="none" w:sz="0" w:space="0" w:color="auto"/>
        <w:left w:val="none" w:sz="0" w:space="0" w:color="auto"/>
        <w:bottom w:val="none" w:sz="0" w:space="0" w:color="auto"/>
        <w:right w:val="none" w:sz="0" w:space="0" w:color="auto"/>
      </w:divBdr>
    </w:div>
    <w:div w:id="1951815371">
      <w:bodyDiv w:val="1"/>
      <w:marLeft w:val="0"/>
      <w:marRight w:val="0"/>
      <w:marTop w:val="0"/>
      <w:marBottom w:val="0"/>
      <w:divBdr>
        <w:top w:val="none" w:sz="0" w:space="0" w:color="auto"/>
        <w:left w:val="none" w:sz="0" w:space="0" w:color="auto"/>
        <w:bottom w:val="none" w:sz="0" w:space="0" w:color="auto"/>
        <w:right w:val="none" w:sz="0" w:space="0" w:color="auto"/>
      </w:divBdr>
    </w:div>
    <w:div w:id="1955091457">
      <w:bodyDiv w:val="1"/>
      <w:marLeft w:val="0"/>
      <w:marRight w:val="0"/>
      <w:marTop w:val="0"/>
      <w:marBottom w:val="0"/>
      <w:divBdr>
        <w:top w:val="none" w:sz="0" w:space="0" w:color="auto"/>
        <w:left w:val="none" w:sz="0" w:space="0" w:color="auto"/>
        <w:bottom w:val="none" w:sz="0" w:space="0" w:color="auto"/>
        <w:right w:val="none" w:sz="0" w:space="0" w:color="auto"/>
      </w:divBdr>
    </w:div>
    <w:div w:id="1956979290">
      <w:bodyDiv w:val="1"/>
      <w:marLeft w:val="0"/>
      <w:marRight w:val="0"/>
      <w:marTop w:val="0"/>
      <w:marBottom w:val="0"/>
      <w:divBdr>
        <w:top w:val="none" w:sz="0" w:space="0" w:color="auto"/>
        <w:left w:val="none" w:sz="0" w:space="0" w:color="auto"/>
        <w:bottom w:val="none" w:sz="0" w:space="0" w:color="auto"/>
        <w:right w:val="none" w:sz="0" w:space="0" w:color="auto"/>
      </w:divBdr>
    </w:div>
    <w:div w:id="1956982323">
      <w:bodyDiv w:val="1"/>
      <w:marLeft w:val="0"/>
      <w:marRight w:val="0"/>
      <w:marTop w:val="0"/>
      <w:marBottom w:val="0"/>
      <w:divBdr>
        <w:top w:val="none" w:sz="0" w:space="0" w:color="auto"/>
        <w:left w:val="none" w:sz="0" w:space="0" w:color="auto"/>
        <w:bottom w:val="none" w:sz="0" w:space="0" w:color="auto"/>
        <w:right w:val="none" w:sz="0" w:space="0" w:color="auto"/>
      </w:divBdr>
    </w:div>
    <w:div w:id="1957711201">
      <w:bodyDiv w:val="1"/>
      <w:marLeft w:val="0"/>
      <w:marRight w:val="0"/>
      <w:marTop w:val="0"/>
      <w:marBottom w:val="0"/>
      <w:divBdr>
        <w:top w:val="none" w:sz="0" w:space="0" w:color="auto"/>
        <w:left w:val="none" w:sz="0" w:space="0" w:color="auto"/>
        <w:bottom w:val="none" w:sz="0" w:space="0" w:color="auto"/>
        <w:right w:val="none" w:sz="0" w:space="0" w:color="auto"/>
      </w:divBdr>
    </w:div>
    <w:div w:id="1959290336">
      <w:bodyDiv w:val="1"/>
      <w:marLeft w:val="0"/>
      <w:marRight w:val="0"/>
      <w:marTop w:val="0"/>
      <w:marBottom w:val="0"/>
      <w:divBdr>
        <w:top w:val="none" w:sz="0" w:space="0" w:color="auto"/>
        <w:left w:val="none" w:sz="0" w:space="0" w:color="auto"/>
        <w:bottom w:val="none" w:sz="0" w:space="0" w:color="auto"/>
        <w:right w:val="none" w:sz="0" w:space="0" w:color="auto"/>
      </w:divBdr>
    </w:div>
    <w:div w:id="1965961632">
      <w:bodyDiv w:val="1"/>
      <w:marLeft w:val="0"/>
      <w:marRight w:val="0"/>
      <w:marTop w:val="0"/>
      <w:marBottom w:val="0"/>
      <w:divBdr>
        <w:top w:val="none" w:sz="0" w:space="0" w:color="auto"/>
        <w:left w:val="none" w:sz="0" w:space="0" w:color="auto"/>
        <w:bottom w:val="none" w:sz="0" w:space="0" w:color="auto"/>
        <w:right w:val="none" w:sz="0" w:space="0" w:color="auto"/>
      </w:divBdr>
    </w:div>
    <w:div w:id="1971324657">
      <w:bodyDiv w:val="1"/>
      <w:marLeft w:val="0"/>
      <w:marRight w:val="0"/>
      <w:marTop w:val="0"/>
      <w:marBottom w:val="0"/>
      <w:divBdr>
        <w:top w:val="none" w:sz="0" w:space="0" w:color="auto"/>
        <w:left w:val="none" w:sz="0" w:space="0" w:color="auto"/>
        <w:bottom w:val="none" w:sz="0" w:space="0" w:color="auto"/>
        <w:right w:val="none" w:sz="0" w:space="0" w:color="auto"/>
      </w:divBdr>
    </w:div>
    <w:div w:id="1972127644">
      <w:bodyDiv w:val="1"/>
      <w:marLeft w:val="0"/>
      <w:marRight w:val="0"/>
      <w:marTop w:val="0"/>
      <w:marBottom w:val="0"/>
      <w:divBdr>
        <w:top w:val="none" w:sz="0" w:space="0" w:color="auto"/>
        <w:left w:val="none" w:sz="0" w:space="0" w:color="auto"/>
        <w:bottom w:val="none" w:sz="0" w:space="0" w:color="auto"/>
        <w:right w:val="none" w:sz="0" w:space="0" w:color="auto"/>
      </w:divBdr>
      <w:divsChild>
        <w:div w:id="36129303">
          <w:marLeft w:val="0"/>
          <w:marRight w:val="0"/>
          <w:marTop w:val="0"/>
          <w:marBottom w:val="0"/>
          <w:divBdr>
            <w:top w:val="none" w:sz="0" w:space="0" w:color="auto"/>
            <w:left w:val="none" w:sz="0" w:space="0" w:color="auto"/>
            <w:bottom w:val="none" w:sz="0" w:space="0" w:color="auto"/>
            <w:right w:val="none" w:sz="0" w:space="0" w:color="auto"/>
          </w:divBdr>
        </w:div>
        <w:div w:id="82804494">
          <w:marLeft w:val="0"/>
          <w:marRight w:val="0"/>
          <w:marTop w:val="0"/>
          <w:marBottom w:val="0"/>
          <w:divBdr>
            <w:top w:val="none" w:sz="0" w:space="0" w:color="auto"/>
            <w:left w:val="none" w:sz="0" w:space="0" w:color="auto"/>
            <w:bottom w:val="none" w:sz="0" w:space="0" w:color="auto"/>
            <w:right w:val="none" w:sz="0" w:space="0" w:color="auto"/>
          </w:divBdr>
        </w:div>
        <w:div w:id="2082675856">
          <w:marLeft w:val="0"/>
          <w:marRight w:val="0"/>
          <w:marTop w:val="0"/>
          <w:marBottom w:val="0"/>
          <w:divBdr>
            <w:top w:val="none" w:sz="0" w:space="0" w:color="auto"/>
            <w:left w:val="none" w:sz="0" w:space="0" w:color="auto"/>
            <w:bottom w:val="none" w:sz="0" w:space="0" w:color="auto"/>
            <w:right w:val="none" w:sz="0" w:space="0" w:color="auto"/>
          </w:divBdr>
        </w:div>
        <w:div w:id="1545753060">
          <w:marLeft w:val="0"/>
          <w:marRight w:val="0"/>
          <w:marTop w:val="0"/>
          <w:marBottom w:val="0"/>
          <w:divBdr>
            <w:top w:val="none" w:sz="0" w:space="0" w:color="auto"/>
            <w:left w:val="none" w:sz="0" w:space="0" w:color="auto"/>
            <w:bottom w:val="none" w:sz="0" w:space="0" w:color="auto"/>
            <w:right w:val="none" w:sz="0" w:space="0" w:color="auto"/>
          </w:divBdr>
        </w:div>
        <w:div w:id="737940231">
          <w:marLeft w:val="0"/>
          <w:marRight w:val="0"/>
          <w:marTop w:val="0"/>
          <w:marBottom w:val="0"/>
          <w:divBdr>
            <w:top w:val="none" w:sz="0" w:space="0" w:color="auto"/>
            <w:left w:val="none" w:sz="0" w:space="0" w:color="auto"/>
            <w:bottom w:val="none" w:sz="0" w:space="0" w:color="auto"/>
            <w:right w:val="none" w:sz="0" w:space="0" w:color="auto"/>
          </w:divBdr>
        </w:div>
        <w:div w:id="1929263255">
          <w:marLeft w:val="0"/>
          <w:marRight w:val="0"/>
          <w:marTop w:val="0"/>
          <w:marBottom w:val="0"/>
          <w:divBdr>
            <w:top w:val="none" w:sz="0" w:space="0" w:color="auto"/>
            <w:left w:val="none" w:sz="0" w:space="0" w:color="auto"/>
            <w:bottom w:val="none" w:sz="0" w:space="0" w:color="auto"/>
            <w:right w:val="none" w:sz="0" w:space="0" w:color="auto"/>
          </w:divBdr>
        </w:div>
        <w:div w:id="275455613">
          <w:marLeft w:val="0"/>
          <w:marRight w:val="0"/>
          <w:marTop w:val="0"/>
          <w:marBottom w:val="0"/>
          <w:divBdr>
            <w:top w:val="none" w:sz="0" w:space="0" w:color="auto"/>
            <w:left w:val="none" w:sz="0" w:space="0" w:color="auto"/>
            <w:bottom w:val="none" w:sz="0" w:space="0" w:color="auto"/>
            <w:right w:val="none" w:sz="0" w:space="0" w:color="auto"/>
          </w:divBdr>
        </w:div>
        <w:div w:id="700084055">
          <w:marLeft w:val="0"/>
          <w:marRight w:val="0"/>
          <w:marTop w:val="0"/>
          <w:marBottom w:val="0"/>
          <w:divBdr>
            <w:top w:val="none" w:sz="0" w:space="0" w:color="auto"/>
            <w:left w:val="none" w:sz="0" w:space="0" w:color="auto"/>
            <w:bottom w:val="none" w:sz="0" w:space="0" w:color="auto"/>
            <w:right w:val="none" w:sz="0" w:space="0" w:color="auto"/>
          </w:divBdr>
        </w:div>
        <w:div w:id="2026243734">
          <w:marLeft w:val="0"/>
          <w:marRight w:val="0"/>
          <w:marTop w:val="0"/>
          <w:marBottom w:val="0"/>
          <w:divBdr>
            <w:top w:val="none" w:sz="0" w:space="0" w:color="auto"/>
            <w:left w:val="none" w:sz="0" w:space="0" w:color="auto"/>
            <w:bottom w:val="none" w:sz="0" w:space="0" w:color="auto"/>
            <w:right w:val="none" w:sz="0" w:space="0" w:color="auto"/>
          </w:divBdr>
        </w:div>
        <w:div w:id="616179432">
          <w:marLeft w:val="0"/>
          <w:marRight w:val="0"/>
          <w:marTop w:val="0"/>
          <w:marBottom w:val="0"/>
          <w:divBdr>
            <w:top w:val="none" w:sz="0" w:space="0" w:color="auto"/>
            <w:left w:val="none" w:sz="0" w:space="0" w:color="auto"/>
            <w:bottom w:val="none" w:sz="0" w:space="0" w:color="auto"/>
            <w:right w:val="none" w:sz="0" w:space="0" w:color="auto"/>
          </w:divBdr>
        </w:div>
        <w:div w:id="694427390">
          <w:marLeft w:val="0"/>
          <w:marRight w:val="0"/>
          <w:marTop w:val="0"/>
          <w:marBottom w:val="0"/>
          <w:divBdr>
            <w:top w:val="none" w:sz="0" w:space="0" w:color="auto"/>
            <w:left w:val="none" w:sz="0" w:space="0" w:color="auto"/>
            <w:bottom w:val="none" w:sz="0" w:space="0" w:color="auto"/>
            <w:right w:val="none" w:sz="0" w:space="0" w:color="auto"/>
          </w:divBdr>
        </w:div>
        <w:div w:id="2010055965">
          <w:marLeft w:val="0"/>
          <w:marRight w:val="0"/>
          <w:marTop w:val="0"/>
          <w:marBottom w:val="0"/>
          <w:divBdr>
            <w:top w:val="none" w:sz="0" w:space="0" w:color="auto"/>
            <w:left w:val="none" w:sz="0" w:space="0" w:color="auto"/>
            <w:bottom w:val="none" w:sz="0" w:space="0" w:color="auto"/>
            <w:right w:val="none" w:sz="0" w:space="0" w:color="auto"/>
          </w:divBdr>
        </w:div>
        <w:div w:id="784352754">
          <w:marLeft w:val="0"/>
          <w:marRight w:val="0"/>
          <w:marTop w:val="0"/>
          <w:marBottom w:val="0"/>
          <w:divBdr>
            <w:top w:val="none" w:sz="0" w:space="0" w:color="auto"/>
            <w:left w:val="none" w:sz="0" w:space="0" w:color="auto"/>
            <w:bottom w:val="none" w:sz="0" w:space="0" w:color="auto"/>
            <w:right w:val="none" w:sz="0" w:space="0" w:color="auto"/>
          </w:divBdr>
        </w:div>
        <w:div w:id="1753314005">
          <w:marLeft w:val="0"/>
          <w:marRight w:val="0"/>
          <w:marTop w:val="0"/>
          <w:marBottom w:val="0"/>
          <w:divBdr>
            <w:top w:val="none" w:sz="0" w:space="0" w:color="auto"/>
            <w:left w:val="none" w:sz="0" w:space="0" w:color="auto"/>
            <w:bottom w:val="none" w:sz="0" w:space="0" w:color="auto"/>
            <w:right w:val="none" w:sz="0" w:space="0" w:color="auto"/>
          </w:divBdr>
        </w:div>
        <w:div w:id="2119905572">
          <w:marLeft w:val="0"/>
          <w:marRight w:val="0"/>
          <w:marTop w:val="0"/>
          <w:marBottom w:val="0"/>
          <w:divBdr>
            <w:top w:val="none" w:sz="0" w:space="0" w:color="auto"/>
            <w:left w:val="none" w:sz="0" w:space="0" w:color="auto"/>
            <w:bottom w:val="none" w:sz="0" w:space="0" w:color="auto"/>
            <w:right w:val="none" w:sz="0" w:space="0" w:color="auto"/>
          </w:divBdr>
        </w:div>
        <w:div w:id="1238520170">
          <w:marLeft w:val="0"/>
          <w:marRight w:val="0"/>
          <w:marTop w:val="0"/>
          <w:marBottom w:val="0"/>
          <w:divBdr>
            <w:top w:val="none" w:sz="0" w:space="0" w:color="auto"/>
            <w:left w:val="none" w:sz="0" w:space="0" w:color="auto"/>
            <w:bottom w:val="none" w:sz="0" w:space="0" w:color="auto"/>
            <w:right w:val="none" w:sz="0" w:space="0" w:color="auto"/>
          </w:divBdr>
        </w:div>
        <w:div w:id="2085683456">
          <w:marLeft w:val="0"/>
          <w:marRight w:val="0"/>
          <w:marTop w:val="0"/>
          <w:marBottom w:val="0"/>
          <w:divBdr>
            <w:top w:val="none" w:sz="0" w:space="0" w:color="auto"/>
            <w:left w:val="none" w:sz="0" w:space="0" w:color="auto"/>
            <w:bottom w:val="none" w:sz="0" w:space="0" w:color="auto"/>
            <w:right w:val="none" w:sz="0" w:space="0" w:color="auto"/>
          </w:divBdr>
        </w:div>
        <w:div w:id="1393188079">
          <w:marLeft w:val="0"/>
          <w:marRight w:val="0"/>
          <w:marTop w:val="0"/>
          <w:marBottom w:val="0"/>
          <w:divBdr>
            <w:top w:val="none" w:sz="0" w:space="0" w:color="auto"/>
            <w:left w:val="none" w:sz="0" w:space="0" w:color="auto"/>
            <w:bottom w:val="none" w:sz="0" w:space="0" w:color="auto"/>
            <w:right w:val="none" w:sz="0" w:space="0" w:color="auto"/>
          </w:divBdr>
        </w:div>
        <w:div w:id="1598099878">
          <w:marLeft w:val="0"/>
          <w:marRight w:val="0"/>
          <w:marTop w:val="0"/>
          <w:marBottom w:val="0"/>
          <w:divBdr>
            <w:top w:val="none" w:sz="0" w:space="0" w:color="auto"/>
            <w:left w:val="none" w:sz="0" w:space="0" w:color="auto"/>
            <w:bottom w:val="none" w:sz="0" w:space="0" w:color="auto"/>
            <w:right w:val="none" w:sz="0" w:space="0" w:color="auto"/>
          </w:divBdr>
        </w:div>
        <w:div w:id="293416717">
          <w:marLeft w:val="0"/>
          <w:marRight w:val="0"/>
          <w:marTop w:val="0"/>
          <w:marBottom w:val="0"/>
          <w:divBdr>
            <w:top w:val="none" w:sz="0" w:space="0" w:color="auto"/>
            <w:left w:val="none" w:sz="0" w:space="0" w:color="auto"/>
            <w:bottom w:val="none" w:sz="0" w:space="0" w:color="auto"/>
            <w:right w:val="none" w:sz="0" w:space="0" w:color="auto"/>
          </w:divBdr>
        </w:div>
        <w:div w:id="551964271">
          <w:marLeft w:val="0"/>
          <w:marRight w:val="0"/>
          <w:marTop w:val="0"/>
          <w:marBottom w:val="0"/>
          <w:divBdr>
            <w:top w:val="none" w:sz="0" w:space="0" w:color="auto"/>
            <w:left w:val="none" w:sz="0" w:space="0" w:color="auto"/>
            <w:bottom w:val="none" w:sz="0" w:space="0" w:color="auto"/>
            <w:right w:val="none" w:sz="0" w:space="0" w:color="auto"/>
          </w:divBdr>
        </w:div>
        <w:div w:id="488518552">
          <w:marLeft w:val="0"/>
          <w:marRight w:val="0"/>
          <w:marTop w:val="0"/>
          <w:marBottom w:val="0"/>
          <w:divBdr>
            <w:top w:val="none" w:sz="0" w:space="0" w:color="auto"/>
            <w:left w:val="none" w:sz="0" w:space="0" w:color="auto"/>
            <w:bottom w:val="none" w:sz="0" w:space="0" w:color="auto"/>
            <w:right w:val="none" w:sz="0" w:space="0" w:color="auto"/>
          </w:divBdr>
        </w:div>
        <w:div w:id="1834754664">
          <w:marLeft w:val="0"/>
          <w:marRight w:val="0"/>
          <w:marTop w:val="0"/>
          <w:marBottom w:val="0"/>
          <w:divBdr>
            <w:top w:val="none" w:sz="0" w:space="0" w:color="auto"/>
            <w:left w:val="none" w:sz="0" w:space="0" w:color="auto"/>
            <w:bottom w:val="none" w:sz="0" w:space="0" w:color="auto"/>
            <w:right w:val="none" w:sz="0" w:space="0" w:color="auto"/>
          </w:divBdr>
        </w:div>
        <w:div w:id="1981105526">
          <w:marLeft w:val="0"/>
          <w:marRight w:val="0"/>
          <w:marTop w:val="0"/>
          <w:marBottom w:val="0"/>
          <w:divBdr>
            <w:top w:val="none" w:sz="0" w:space="0" w:color="auto"/>
            <w:left w:val="none" w:sz="0" w:space="0" w:color="auto"/>
            <w:bottom w:val="none" w:sz="0" w:space="0" w:color="auto"/>
            <w:right w:val="none" w:sz="0" w:space="0" w:color="auto"/>
          </w:divBdr>
        </w:div>
        <w:div w:id="1271208113">
          <w:marLeft w:val="0"/>
          <w:marRight w:val="0"/>
          <w:marTop w:val="0"/>
          <w:marBottom w:val="0"/>
          <w:divBdr>
            <w:top w:val="none" w:sz="0" w:space="0" w:color="auto"/>
            <w:left w:val="none" w:sz="0" w:space="0" w:color="auto"/>
            <w:bottom w:val="none" w:sz="0" w:space="0" w:color="auto"/>
            <w:right w:val="none" w:sz="0" w:space="0" w:color="auto"/>
          </w:divBdr>
        </w:div>
        <w:div w:id="1148278645">
          <w:marLeft w:val="0"/>
          <w:marRight w:val="0"/>
          <w:marTop w:val="0"/>
          <w:marBottom w:val="0"/>
          <w:divBdr>
            <w:top w:val="none" w:sz="0" w:space="0" w:color="auto"/>
            <w:left w:val="none" w:sz="0" w:space="0" w:color="auto"/>
            <w:bottom w:val="none" w:sz="0" w:space="0" w:color="auto"/>
            <w:right w:val="none" w:sz="0" w:space="0" w:color="auto"/>
          </w:divBdr>
        </w:div>
        <w:div w:id="1355182868">
          <w:marLeft w:val="0"/>
          <w:marRight w:val="0"/>
          <w:marTop w:val="0"/>
          <w:marBottom w:val="0"/>
          <w:divBdr>
            <w:top w:val="none" w:sz="0" w:space="0" w:color="auto"/>
            <w:left w:val="none" w:sz="0" w:space="0" w:color="auto"/>
            <w:bottom w:val="none" w:sz="0" w:space="0" w:color="auto"/>
            <w:right w:val="none" w:sz="0" w:space="0" w:color="auto"/>
          </w:divBdr>
        </w:div>
        <w:div w:id="4285107">
          <w:marLeft w:val="0"/>
          <w:marRight w:val="0"/>
          <w:marTop w:val="0"/>
          <w:marBottom w:val="0"/>
          <w:divBdr>
            <w:top w:val="none" w:sz="0" w:space="0" w:color="auto"/>
            <w:left w:val="none" w:sz="0" w:space="0" w:color="auto"/>
            <w:bottom w:val="none" w:sz="0" w:space="0" w:color="auto"/>
            <w:right w:val="none" w:sz="0" w:space="0" w:color="auto"/>
          </w:divBdr>
        </w:div>
        <w:div w:id="475799195">
          <w:marLeft w:val="0"/>
          <w:marRight w:val="0"/>
          <w:marTop w:val="0"/>
          <w:marBottom w:val="0"/>
          <w:divBdr>
            <w:top w:val="none" w:sz="0" w:space="0" w:color="auto"/>
            <w:left w:val="none" w:sz="0" w:space="0" w:color="auto"/>
            <w:bottom w:val="none" w:sz="0" w:space="0" w:color="auto"/>
            <w:right w:val="none" w:sz="0" w:space="0" w:color="auto"/>
          </w:divBdr>
        </w:div>
        <w:div w:id="1021904664">
          <w:marLeft w:val="0"/>
          <w:marRight w:val="0"/>
          <w:marTop w:val="0"/>
          <w:marBottom w:val="0"/>
          <w:divBdr>
            <w:top w:val="none" w:sz="0" w:space="0" w:color="auto"/>
            <w:left w:val="none" w:sz="0" w:space="0" w:color="auto"/>
            <w:bottom w:val="none" w:sz="0" w:space="0" w:color="auto"/>
            <w:right w:val="none" w:sz="0" w:space="0" w:color="auto"/>
          </w:divBdr>
        </w:div>
        <w:div w:id="483744277">
          <w:marLeft w:val="0"/>
          <w:marRight w:val="0"/>
          <w:marTop w:val="0"/>
          <w:marBottom w:val="0"/>
          <w:divBdr>
            <w:top w:val="none" w:sz="0" w:space="0" w:color="auto"/>
            <w:left w:val="none" w:sz="0" w:space="0" w:color="auto"/>
            <w:bottom w:val="none" w:sz="0" w:space="0" w:color="auto"/>
            <w:right w:val="none" w:sz="0" w:space="0" w:color="auto"/>
          </w:divBdr>
        </w:div>
        <w:div w:id="2021202188">
          <w:marLeft w:val="0"/>
          <w:marRight w:val="0"/>
          <w:marTop w:val="0"/>
          <w:marBottom w:val="0"/>
          <w:divBdr>
            <w:top w:val="none" w:sz="0" w:space="0" w:color="auto"/>
            <w:left w:val="none" w:sz="0" w:space="0" w:color="auto"/>
            <w:bottom w:val="none" w:sz="0" w:space="0" w:color="auto"/>
            <w:right w:val="none" w:sz="0" w:space="0" w:color="auto"/>
          </w:divBdr>
        </w:div>
        <w:div w:id="1781954954">
          <w:marLeft w:val="0"/>
          <w:marRight w:val="0"/>
          <w:marTop w:val="0"/>
          <w:marBottom w:val="0"/>
          <w:divBdr>
            <w:top w:val="none" w:sz="0" w:space="0" w:color="auto"/>
            <w:left w:val="none" w:sz="0" w:space="0" w:color="auto"/>
            <w:bottom w:val="none" w:sz="0" w:space="0" w:color="auto"/>
            <w:right w:val="none" w:sz="0" w:space="0" w:color="auto"/>
          </w:divBdr>
        </w:div>
        <w:div w:id="1156802003">
          <w:marLeft w:val="0"/>
          <w:marRight w:val="0"/>
          <w:marTop w:val="0"/>
          <w:marBottom w:val="0"/>
          <w:divBdr>
            <w:top w:val="none" w:sz="0" w:space="0" w:color="auto"/>
            <w:left w:val="none" w:sz="0" w:space="0" w:color="auto"/>
            <w:bottom w:val="none" w:sz="0" w:space="0" w:color="auto"/>
            <w:right w:val="none" w:sz="0" w:space="0" w:color="auto"/>
          </w:divBdr>
        </w:div>
        <w:div w:id="1910723070">
          <w:marLeft w:val="0"/>
          <w:marRight w:val="0"/>
          <w:marTop w:val="0"/>
          <w:marBottom w:val="0"/>
          <w:divBdr>
            <w:top w:val="none" w:sz="0" w:space="0" w:color="auto"/>
            <w:left w:val="none" w:sz="0" w:space="0" w:color="auto"/>
            <w:bottom w:val="none" w:sz="0" w:space="0" w:color="auto"/>
            <w:right w:val="none" w:sz="0" w:space="0" w:color="auto"/>
          </w:divBdr>
        </w:div>
        <w:div w:id="373581511">
          <w:marLeft w:val="0"/>
          <w:marRight w:val="0"/>
          <w:marTop w:val="0"/>
          <w:marBottom w:val="0"/>
          <w:divBdr>
            <w:top w:val="none" w:sz="0" w:space="0" w:color="auto"/>
            <w:left w:val="none" w:sz="0" w:space="0" w:color="auto"/>
            <w:bottom w:val="none" w:sz="0" w:space="0" w:color="auto"/>
            <w:right w:val="none" w:sz="0" w:space="0" w:color="auto"/>
          </w:divBdr>
        </w:div>
        <w:div w:id="344405328">
          <w:marLeft w:val="0"/>
          <w:marRight w:val="0"/>
          <w:marTop w:val="0"/>
          <w:marBottom w:val="0"/>
          <w:divBdr>
            <w:top w:val="none" w:sz="0" w:space="0" w:color="auto"/>
            <w:left w:val="none" w:sz="0" w:space="0" w:color="auto"/>
            <w:bottom w:val="none" w:sz="0" w:space="0" w:color="auto"/>
            <w:right w:val="none" w:sz="0" w:space="0" w:color="auto"/>
          </w:divBdr>
        </w:div>
        <w:div w:id="1750153485">
          <w:marLeft w:val="0"/>
          <w:marRight w:val="0"/>
          <w:marTop w:val="0"/>
          <w:marBottom w:val="0"/>
          <w:divBdr>
            <w:top w:val="none" w:sz="0" w:space="0" w:color="auto"/>
            <w:left w:val="none" w:sz="0" w:space="0" w:color="auto"/>
            <w:bottom w:val="none" w:sz="0" w:space="0" w:color="auto"/>
            <w:right w:val="none" w:sz="0" w:space="0" w:color="auto"/>
          </w:divBdr>
        </w:div>
        <w:div w:id="1129085985">
          <w:marLeft w:val="0"/>
          <w:marRight w:val="0"/>
          <w:marTop w:val="0"/>
          <w:marBottom w:val="0"/>
          <w:divBdr>
            <w:top w:val="none" w:sz="0" w:space="0" w:color="auto"/>
            <w:left w:val="none" w:sz="0" w:space="0" w:color="auto"/>
            <w:bottom w:val="none" w:sz="0" w:space="0" w:color="auto"/>
            <w:right w:val="none" w:sz="0" w:space="0" w:color="auto"/>
          </w:divBdr>
        </w:div>
        <w:div w:id="805390473">
          <w:marLeft w:val="0"/>
          <w:marRight w:val="0"/>
          <w:marTop w:val="0"/>
          <w:marBottom w:val="0"/>
          <w:divBdr>
            <w:top w:val="none" w:sz="0" w:space="0" w:color="auto"/>
            <w:left w:val="none" w:sz="0" w:space="0" w:color="auto"/>
            <w:bottom w:val="none" w:sz="0" w:space="0" w:color="auto"/>
            <w:right w:val="none" w:sz="0" w:space="0" w:color="auto"/>
          </w:divBdr>
        </w:div>
        <w:div w:id="1381635540">
          <w:marLeft w:val="0"/>
          <w:marRight w:val="0"/>
          <w:marTop w:val="0"/>
          <w:marBottom w:val="0"/>
          <w:divBdr>
            <w:top w:val="none" w:sz="0" w:space="0" w:color="auto"/>
            <w:left w:val="none" w:sz="0" w:space="0" w:color="auto"/>
            <w:bottom w:val="none" w:sz="0" w:space="0" w:color="auto"/>
            <w:right w:val="none" w:sz="0" w:space="0" w:color="auto"/>
          </w:divBdr>
        </w:div>
        <w:div w:id="1795782187">
          <w:marLeft w:val="0"/>
          <w:marRight w:val="0"/>
          <w:marTop w:val="0"/>
          <w:marBottom w:val="0"/>
          <w:divBdr>
            <w:top w:val="none" w:sz="0" w:space="0" w:color="auto"/>
            <w:left w:val="none" w:sz="0" w:space="0" w:color="auto"/>
            <w:bottom w:val="none" w:sz="0" w:space="0" w:color="auto"/>
            <w:right w:val="none" w:sz="0" w:space="0" w:color="auto"/>
          </w:divBdr>
        </w:div>
      </w:divsChild>
    </w:div>
    <w:div w:id="1980184828">
      <w:bodyDiv w:val="1"/>
      <w:marLeft w:val="0"/>
      <w:marRight w:val="0"/>
      <w:marTop w:val="0"/>
      <w:marBottom w:val="0"/>
      <w:divBdr>
        <w:top w:val="none" w:sz="0" w:space="0" w:color="auto"/>
        <w:left w:val="none" w:sz="0" w:space="0" w:color="auto"/>
        <w:bottom w:val="none" w:sz="0" w:space="0" w:color="auto"/>
        <w:right w:val="none" w:sz="0" w:space="0" w:color="auto"/>
      </w:divBdr>
      <w:divsChild>
        <w:div w:id="91753178">
          <w:marLeft w:val="0"/>
          <w:marRight w:val="0"/>
          <w:marTop w:val="0"/>
          <w:marBottom w:val="0"/>
          <w:divBdr>
            <w:top w:val="none" w:sz="0" w:space="0" w:color="auto"/>
            <w:left w:val="none" w:sz="0" w:space="0" w:color="auto"/>
            <w:bottom w:val="none" w:sz="0" w:space="0" w:color="auto"/>
            <w:right w:val="none" w:sz="0" w:space="0" w:color="auto"/>
          </w:divBdr>
        </w:div>
        <w:div w:id="288627133">
          <w:marLeft w:val="0"/>
          <w:marRight w:val="0"/>
          <w:marTop w:val="0"/>
          <w:marBottom w:val="0"/>
          <w:divBdr>
            <w:top w:val="none" w:sz="0" w:space="0" w:color="auto"/>
            <w:left w:val="none" w:sz="0" w:space="0" w:color="auto"/>
            <w:bottom w:val="none" w:sz="0" w:space="0" w:color="auto"/>
            <w:right w:val="none" w:sz="0" w:space="0" w:color="auto"/>
          </w:divBdr>
        </w:div>
        <w:div w:id="351417365">
          <w:marLeft w:val="0"/>
          <w:marRight w:val="0"/>
          <w:marTop w:val="0"/>
          <w:marBottom w:val="0"/>
          <w:divBdr>
            <w:top w:val="none" w:sz="0" w:space="0" w:color="auto"/>
            <w:left w:val="none" w:sz="0" w:space="0" w:color="auto"/>
            <w:bottom w:val="none" w:sz="0" w:space="0" w:color="auto"/>
            <w:right w:val="none" w:sz="0" w:space="0" w:color="auto"/>
          </w:divBdr>
        </w:div>
        <w:div w:id="573704156">
          <w:marLeft w:val="0"/>
          <w:marRight w:val="0"/>
          <w:marTop w:val="0"/>
          <w:marBottom w:val="0"/>
          <w:divBdr>
            <w:top w:val="none" w:sz="0" w:space="0" w:color="auto"/>
            <w:left w:val="none" w:sz="0" w:space="0" w:color="auto"/>
            <w:bottom w:val="none" w:sz="0" w:space="0" w:color="auto"/>
            <w:right w:val="none" w:sz="0" w:space="0" w:color="auto"/>
          </w:divBdr>
        </w:div>
        <w:div w:id="744641818">
          <w:marLeft w:val="0"/>
          <w:marRight w:val="0"/>
          <w:marTop w:val="0"/>
          <w:marBottom w:val="0"/>
          <w:divBdr>
            <w:top w:val="none" w:sz="0" w:space="0" w:color="auto"/>
            <w:left w:val="none" w:sz="0" w:space="0" w:color="auto"/>
            <w:bottom w:val="none" w:sz="0" w:space="0" w:color="auto"/>
            <w:right w:val="none" w:sz="0" w:space="0" w:color="auto"/>
          </w:divBdr>
        </w:div>
        <w:div w:id="925111674">
          <w:marLeft w:val="0"/>
          <w:marRight w:val="0"/>
          <w:marTop w:val="0"/>
          <w:marBottom w:val="0"/>
          <w:divBdr>
            <w:top w:val="none" w:sz="0" w:space="0" w:color="auto"/>
            <w:left w:val="none" w:sz="0" w:space="0" w:color="auto"/>
            <w:bottom w:val="none" w:sz="0" w:space="0" w:color="auto"/>
            <w:right w:val="none" w:sz="0" w:space="0" w:color="auto"/>
          </w:divBdr>
        </w:div>
        <w:div w:id="1133905766">
          <w:marLeft w:val="0"/>
          <w:marRight w:val="0"/>
          <w:marTop w:val="0"/>
          <w:marBottom w:val="0"/>
          <w:divBdr>
            <w:top w:val="none" w:sz="0" w:space="0" w:color="auto"/>
            <w:left w:val="none" w:sz="0" w:space="0" w:color="auto"/>
            <w:bottom w:val="none" w:sz="0" w:space="0" w:color="auto"/>
            <w:right w:val="none" w:sz="0" w:space="0" w:color="auto"/>
          </w:divBdr>
        </w:div>
        <w:div w:id="1162818136">
          <w:marLeft w:val="0"/>
          <w:marRight w:val="0"/>
          <w:marTop w:val="0"/>
          <w:marBottom w:val="0"/>
          <w:divBdr>
            <w:top w:val="none" w:sz="0" w:space="0" w:color="auto"/>
            <w:left w:val="none" w:sz="0" w:space="0" w:color="auto"/>
            <w:bottom w:val="none" w:sz="0" w:space="0" w:color="auto"/>
            <w:right w:val="none" w:sz="0" w:space="0" w:color="auto"/>
          </w:divBdr>
        </w:div>
        <w:div w:id="1186988621">
          <w:marLeft w:val="0"/>
          <w:marRight w:val="0"/>
          <w:marTop w:val="0"/>
          <w:marBottom w:val="0"/>
          <w:divBdr>
            <w:top w:val="none" w:sz="0" w:space="0" w:color="auto"/>
            <w:left w:val="none" w:sz="0" w:space="0" w:color="auto"/>
            <w:bottom w:val="none" w:sz="0" w:space="0" w:color="auto"/>
            <w:right w:val="none" w:sz="0" w:space="0" w:color="auto"/>
          </w:divBdr>
        </w:div>
        <w:div w:id="1410806033">
          <w:marLeft w:val="0"/>
          <w:marRight w:val="0"/>
          <w:marTop w:val="0"/>
          <w:marBottom w:val="0"/>
          <w:divBdr>
            <w:top w:val="none" w:sz="0" w:space="0" w:color="auto"/>
            <w:left w:val="none" w:sz="0" w:space="0" w:color="auto"/>
            <w:bottom w:val="none" w:sz="0" w:space="0" w:color="auto"/>
            <w:right w:val="none" w:sz="0" w:space="0" w:color="auto"/>
          </w:divBdr>
        </w:div>
        <w:div w:id="1558778466">
          <w:marLeft w:val="0"/>
          <w:marRight w:val="0"/>
          <w:marTop w:val="0"/>
          <w:marBottom w:val="0"/>
          <w:divBdr>
            <w:top w:val="none" w:sz="0" w:space="0" w:color="auto"/>
            <w:left w:val="none" w:sz="0" w:space="0" w:color="auto"/>
            <w:bottom w:val="none" w:sz="0" w:space="0" w:color="auto"/>
            <w:right w:val="none" w:sz="0" w:space="0" w:color="auto"/>
          </w:divBdr>
        </w:div>
        <w:div w:id="1775855982">
          <w:marLeft w:val="0"/>
          <w:marRight w:val="0"/>
          <w:marTop w:val="0"/>
          <w:marBottom w:val="0"/>
          <w:divBdr>
            <w:top w:val="none" w:sz="0" w:space="0" w:color="auto"/>
            <w:left w:val="none" w:sz="0" w:space="0" w:color="auto"/>
            <w:bottom w:val="none" w:sz="0" w:space="0" w:color="auto"/>
            <w:right w:val="none" w:sz="0" w:space="0" w:color="auto"/>
          </w:divBdr>
        </w:div>
        <w:div w:id="1784498442">
          <w:marLeft w:val="0"/>
          <w:marRight w:val="0"/>
          <w:marTop w:val="0"/>
          <w:marBottom w:val="0"/>
          <w:divBdr>
            <w:top w:val="none" w:sz="0" w:space="0" w:color="auto"/>
            <w:left w:val="none" w:sz="0" w:space="0" w:color="auto"/>
            <w:bottom w:val="none" w:sz="0" w:space="0" w:color="auto"/>
            <w:right w:val="none" w:sz="0" w:space="0" w:color="auto"/>
          </w:divBdr>
        </w:div>
        <w:div w:id="1797865321">
          <w:marLeft w:val="0"/>
          <w:marRight w:val="0"/>
          <w:marTop w:val="0"/>
          <w:marBottom w:val="0"/>
          <w:divBdr>
            <w:top w:val="none" w:sz="0" w:space="0" w:color="auto"/>
            <w:left w:val="none" w:sz="0" w:space="0" w:color="auto"/>
            <w:bottom w:val="none" w:sz="0" w:space="0" w:color="auto"/>
            <w:right w:val="none" w:sz="0" w:space="0" w:color="auto"/>
          </w:divBdr>
        </w:div>
        <w:div w:id="1926306047">
          <w:marLeft w:val="0"/>
          <w:marRight w:val="0"/>
          <w:marTop w:val="0"/>
          <w:marBottom w:val="0"/>
          <w:divBdr>
            <w:top w:val="none" w:sz="0" w:space="0" w:color="auto"/>
            <w:left w:val="none" w:sz="0" w:space="0" w:color="auto"/>
            <w:bottom w:val="none" w:sz="0" w:space="0" w:color="auto"/>
            <w:right w:val="none" w:sz="0" w:space="0" w:color="auto"/>
          </w:divBdr>
        </w:div>
        <w:div w:id="1967277921">
          <w:marLeft w:val="0"/>
          <w:marRight w:val="0"/>
          <w:marTop w:val="0"/>
          <w:marBottom w:val="0"/>
          <w:divBdr>
            <w:top w:val="none" w:sz="0" w:space="0" w:color="auto"/>
            <w:left w:val="none" w:sz="0" w:space="0" w:color="auto"/>
            <w:bottom w:val="none" w:sz="0" w:space="0" w:color="auto"/>
            <w:right w:val="none" w:sz="0" w:space="0" w:color="auto"/>
          </w:divBdr>
        </w:div>
        <w:div w:id="1972786993">
          <w:marLeft w:val="0"/>
          <w:marRight w:val="0"/>
          <w:marTop w:val="0"/>
          <w:marBottom w:val="0"/>
          <w:divBdr>
            <w:top w:val="none" w:sz="0" w:space="0" w:color="auto"/>
            <w:left w:val="none" w:sz="0" w:space="0" w:color="auto"/>
            <w:bottom w:val="none" w:sz="0" w:space="0" w:color="auto"/>
            <w:right w:val="none" w:sz="0" w:space="0" w:color="auto"/>
          </w:divBdr>
        </w:div>
      </w:divsChild>
    </w:div>
    <w:div w:id="1981381461">
      <w:bodyDiv w:val="1"/>
      <w:marLeft w:val="0"/>
      <w:marRight w:val="0"/>
      <w:marTop w:val="0"/>
      <w:marBottom w:val="0"/>
      <w:divBdr>
        <w:top w:val="none" w:sz="0" w:space="0" w:color="auto"/>
        <w:left w:val="none" w:sz="0" w:space="0" w:color="auto"/>
        <w:bottom w:val="none" w:sz="0" w:space="0" w:color="auto"/>
        <w:right w:val="none" w:sz="0" w:space="0" w:color="auto"/>
      </w:divBdr>
    </w:div>
    <w:div w:id="1986470049">
      <w:bodyDiv w:val="1"/>
      <w:marLeft w:val="0"/>
      <w:marRight w:val="0"/>
      <w:marTop w:val="0"/>
      <w:marBottom w:val="0"/>
      <w:divBdr>
        <w:top w:val="none" w:sz="0" w:space="0" w:color="auto"/>
        <w:left w:val="none" w:sz="0" w:space="0" w:color="auto"/>
        <w:bottom w:val="none" w:sz="0" w:space="0" w:color="auto"/>
        <w:right w:val="none" w:sz="0" w:space="0" w:color="auto"/>
      </w:divBdr>
    </w:div>
    <w:div w:id="1988050527">
      <w:bodyDiv w:val="1"/>
      <w:marLeft w:val="0"/>
      <w:marRight w:val="0"/>
      <w:marTop w:val="0"/>
      <w:marBottom w:val="0"/>
      <w:divBdr>
        <w:top w:val="none" w:sz="0" w:space="0" w:color="auto"/>
        <w:left w:val="none" w:sz="0" w:space="0" w:color="auto"/>
        <w:bottom w:val="none" w:sz="0" w:space="0" w:color="auto"/>
        <w:right w:val="none" w:sz="0" w:space="0" w:color="auto"/>
      </w:divBdr>
    </w:div>
    <w:div w:id="1994673277">
      <w:bodyDiv w:val="1"/>
      <w:marLeft w:val="0"/>
      <w:marRight w:val="0"/>
      <w:marTop w:val="0"/>
      <w:marBottom w:val="0"/>
      <w:divBdr>
        <w:top w:val="none" w:sz="0" w:space="0" w:color="auto"/>
        <w:left w:val="none" w:sz="0" w:space="0" w:color="auto"/>
        <w:bottom w:val="none" w:sz="0" w:space="0" w:color="auto"/>
        <w:right w:val="none" w:sz="0" w:space="0" w:color="auto"/>
      </w:divBdr>
    </w:div>
    <w:div w:id="2005157007">
      <w:bodyDiv w:val="1"/>
      <w:marLeft w:val="0"/>
      <w:marRight w:val="0"/>
      <w:marTop w:val="0"/>
      <w:marBottom w:val="0"/>
      <w:divBdr>
        <w:top w:val="none" w:sz="0" w:space="0" w:color="auto"/>
        <w:left w:val="none" w:sz="0" w:space="0" w:color="auto"/>
        <w:bottom w:val="none" w:sz="0" w:space="0" w:color="auto"/>
        <w:right w:val="none" w:sz="0" w:space="0" w:color="auto"/>
      </w:divBdr>
    </w:div>
    <w:div w:id="2006274821">
      <w:bodyDiv w:val="1"/>
      <w:marLeft w:val="0"/>
      <w:marRight w:val="0"/>
      <w:marTop w:val="0"/>
      <w:marBottom w:val="0"/>
      <w:divBdr>
        <w:top w:val="none" w:sz="0" w:space="0" w:color="auto"/>
        <w:left w:val="none" w:sz="0" w:space="0" w:color="auto"/>
        <w:bottom w:val="none" w:sz="0" w:space="0" w:color="auto"/>
        <w:right w:val="none" w:sz="0" w:space="0" w:color="auto"/>
      </w:divBdr>
    </w:div>
    <w:div w:id="2009210358">
      <w:bodyDiv w:val="1"/>
      <w:marLeft w:val="0"/>
      <w:marRight w:val="0"/>
      <w:marTop w:val="0"/>
      <w:marBottom w:val="0"/>
      <w:divBdr>
        <w:top w:val="none" w:sz="0" w:space="0" w:color="auto"/>
        <w:left w:val="none" w:sz="0" w:space="0" w:color="auto"/>
        <w:bottom w:val="none" w:sz="0" w:space="0" w:color="auto"/>
        <w:right w:val="none" w:sz="0" w:space="0" w:color="auto"/>
      </w:divBdr>
    </w:div>
    <w:div w:id="2010524096">
      <w:bodyDiv w:val="1"/>
      <w:marLeft w:val="0"/>
      <w:marRight w:val="0"/>
      <w:marTop w:val="0"/>
      <w:marBottom w:val="0"/>
      <w:divBdr>
        <w:top w:val="none" w:sz="0" w:space="0" w:color="auto"/>
        <w:left w:val="none" w:sz="0" w:space="0" w:color="auto"/>
        <w:bottom w:val="none" w:sz="0" w:space="0" w:color="auto"/>
        <w:right w:val="none" w:sz="0" w:space="0" w:color="auto"/>
      </w:divBdr>
    </w:div>
    <w:div w:id="2010711396">
      <w:bodyDiv w:val="1"/>
      <w:marLeft w:val="0"/>
      <w:marRight w:val="0"/>
      <w:marTop w:val="0"/>
      <w:marBottom w:val="0"/>
      <w:divBdr>
        <w:top w:val="none" w:sz="0" w:space="0" w:color="auto"/>
        <w:left w:val="none" w:sz="0" w:space="0" w:color="auto"/>
        <w:bottom w:val="none" w:sz="0" w:space="0" w:color="auto"/>
        <w:right w:val="none" w:sz="0" w:space="0" w:color="auto"/>
      </w:divBdr>
      <w:divsChild>
        <w:div w:id="1322588131">
          <w:marLeft w:val="0"/>
          <w:marRight w:val="0"/>
          <w:marTop w:val="0"/>
          <w:marBottom w:val="0"/>
          <w:divBdr>
            <w:top w:val="none" w:sz="0" w:space="0" w:color="auto"/>
            <w:left w:val="none" w:sz="0" w:space="0" w:color="auto"/>
            <w:bottom w:val="none" w:sz="0" w:space="0" w:color="auto"/>
            <w:right w:val="none" w:sz="0" w:space="0" w:color="auto"/>
          </w:divBdr>
        </w:div>
        <w:div w:id="1512835613">
          <w:marLeft w:val="0"/>
          <w:marRight w:val="0"/>
          <w:marTop w:val="0"/>
          <w:marBottom w:val="0"/>
          <w:divBdr>
            <w:top w:val="none" w:sz="0" w:space="0" w:color="auto"/>
            <w:left w:val="none" w:sz="0" w:space="0" w:color="auto"/>
            <w:bottom w:val="none" w:sz="0" w:space="0" w:color="auto"/>
            <w:right w:val="none" w:sz="0" w:space="0" w:color="auto"/>
          </w:divBdr>
        </w:div>
        <w:div w:id="1917351840">
          <w:marLeft w:val="0"/>
          <w:marRight w:val="0"/>
          <w:marTop w:val="0"/>
          <w:marBottom w:val="0"/>
          <w:divBdr>
            <w:top w:val="none" w:sz="0" w:space="0" w:color="auto"/>
            <w:left w:val="none" w:sz="0" w:space="0" w:color="auto"/>
            <w:bottom w:val="none" w:sz="0" w:space="0" w:color="auto"/>
            <w:right w:val="none" w:sz="0" w:space="0" w:color="auto"/>
          </w:divBdr>
        </w:div>
      </w:divsChild>
    </w:div>
    <w:div w:id="2010788297">
      <w:bodyDiv w:val="1"/>
      <w:marLeft w:val="0"/>
      <w:marRight w:val="0"/>
      <w:marTop w:val="0"/>
      <w:marBottom w:val="0"/>
      <w:divBdr>
        <w:top w:val="none" w:sz="0" w:space="0" w:color="auto"/>
        <w:left w:val="none" w:sz="0" w:space="0" w:color="auto"/>
        <w:bottom w:val="none" w:sz="0" w:space="0" w:color="auto"/>
        <w:right w:val="none" w:sz="0" w:space="0" w:color="auto"/>
      </w:divBdr>
    </w:div>
    <w:div w:id="2012947543">
      <w:bodyDiv w:val="1"/>
      <w:marLeft w:val="0"/>
      <w:marRight w:val="0"/>
      <w:marTop w:val="0"/>
      <w:marBottom w:val="0"/>
      <w:divBdr>
        <w:top w:val="none" w:sz="0" w:space="0" w:color="auto"/>
        <w:left w:val="none" w:sz="0" w:space="0" w:color="auto"/>
        <w:bottom w:val="none" w:sz="0" w:space="0" w:color="auto"/>
        <w:right w:val="none" w:sz="0" w:space="0" w:color="auto"/>
      </w:divBdr>
    </w:div>
    <w:div w:id="2013407242">
      <w:bodyDiv w:val="1"/>
      <w:marLeft w:val="0"/>
      <w:marRight w:val="0"/>
      <w:marTop w:val="0"/>
      <w:marBottom w:val="0"/>
      <w:divBdr>
        <w:top w:val="none" w:sz="0" w:space="0" w:color="auto"/>
        <w:left w:val="none" w:sz="0" w:space="0" w:color="auto"/>
        <w:bottom w:val="none" w:sz="0" w:space="0" w:color="auto"/>
        <w:right w:val="none" w:sz="0" w:space="0" w:color="auto"/>
      </w:divBdr>
    </w:div>
    <w:div w:id="2019036433">
      <w:bodyDiv w:val="1"/>
      <w:marLeft w:val="0"/>
      <w:marRight w:val="0"/>
      <w:marTop w:val="0"/>
      <w:marBottom w:val="0"/>
      <w:divBdr>
        <w:top w:val="none" w:sz="0" w:space="0" w:color="auto"/>
        <w:left w:val="none" w:sz="0" w:space="0" w:color="auto"/>
        <w:bottom w:val="none" w:sz="0" w:space="0" w:color="auto"/>
        <w:right w:val="none" w:sz="0" w:space="0" w:color="auto"/>
      </w:divBdr>
    </w:div>
    <w:div w:id="2021740533">
      <w:bodyDiv w:val="1"/>
      <w:marLeft w:val="0"/>
      <w:marRight w:val="0"/>
      <w:marTop w:val="0"/>
      <w:marBottom w:val="0"/>
      <w:divBdr>
        <w:top w:val="none" w:sz="0" w:space="0" w:color="auto"/>
        <w:left w:val="none" w:sz="0" w:space="0" w:color="auto"/>
        <w:bottom w:val="none" w:sz="0" w:space="0" w:color="auto"/>
        <w:right w:val="none" w:sz="0" w:space="0" w:color="auto"/>
      </w:divBdr>
    </w:div>
    <w:div w:id="2022121670">
      <w:bodyDiv w:val="1"/>
      <w:marLeft w:val="0"/>
      <w:marRight w:val="0"/>
      <w:marTop w:val="0"/>
      <w:marBottom w:val="0"/>
      <w:divBdr>
        <w:top w:val="none" w:sz="0" w:space="0" w:color="auto"/>
        <w:left w:val="none" w:sz="0" w:space="0" w:color="auto"/>
        <w:bottom w:val="none" w:sz="0" w:space="0" w:color="auto"/>
        <w:right w:val="none" w:sz="0" w:space="0" w:color="auto"/>
      </w:divBdr>
    </w:div>
    <w:div w:id="2022856948">
      <w:bodyDiv w:val="1"/>
      <w:marLeft w:val="0"/>
      <w:marRight w:val="0"/>
      <w:marTop w:val="0"/>
      <w:marBottom w:val="0"/>
      <w:divBdr>
        <w:top w:val="none" w:sz="0" w:space="0" w:color="auto"/>
        <w:left w:val="none" w:sz="0" w:space="0" w:color="auto"/>
        <w:bottom w:val="none" w:sz="0" w:space="0" w:color="auto"/>
        <w:right w:val="none" w:sz="0" w:space="0" w:color="auto"/>
      </w:divBdr>
    </w:div>
    <w:div w:id="2023436808">
      <w:bodyDiv w:val="1"/>
      <w:marLeft w:val="0"/>
      <w:marRight w:val="0"/>
      <w:marTop w:val="0"/>
      <w:marBottom w:val="0"/>
      <w:divBdr>
        <w:top w:val="none" w:sz="0" w:space="0" w:color="auto"/>
        <w:left w:val="none" w:sz="0" w:space="0" w:color="auto"/>
        <w:bottom w:val="none" w:sz="0" w:space="0" w:color="auto"/>
        <w:right w:val="none" w:sz="0" w:space="0" w:color="auto"/>
      </w:divBdr>
    </w:div>
    <w:div w:id="2030569525">
      <w:bodyDiv w:val="1"/>
      <w:marLeft w:val="0"/>
      <w:marRight w:val="0"/>
      <w:marTop w:val="0"/>
      <w:marBottom w:val="0"/>
      <w:divBdr>
        <w:top w:val="none" w:sz="0" w:space="0" w:color="auto"/>
        <w:left w:val="none" w:sz="0" w:space="0" w:color="auto"/>
        <w:bottom w:val="none" w:sz="0" w:space="0" w:color="auto"/>
        <w:right w:val="none" w:sz="0" w:space="0" w:color="auto"/>
      </w:divBdr>
    </w:div>
    <w:div w:id="2031569903">
      <w:bodyDiv w:val="1"/>
      <w:marLeft w:val="0"/>
      <w:marRight w:val="0"/>
      <w:marTop w:val="0"/>
      <w:marBottom w:val="0"/>
      <w:divBdr>
        <w:top w:val="none" w:sz="0" w:space="0" w:color="auto"/>
        <w:left w:val="none" w:sz="0" w:space="0" w:color="auto"/>
        <w:bottom w:val="none" w:sz="0" w:space="0" w:color="auto"/>
        <w:right w:val="none" w:sz="0" w:space="0" w:color="auto"/>
      </w:divBdr>
    </w:div>
    <w:div w:id="2032342162">
      <w:bodyDiv w:val="1"/>
      <w:marLeft w:val="0"/>
      <w:marRight w:val="0"/>
      <w:marTop w:val="0"/>
      <w:marBottom w:val="0"/>
      <w:divBdr>
        <w:top w:val="none" w:sz="0" w:space="0" w:color="auto"/>
        <w:left w:val="none" w:sz="0" w:space="0" w:color="auto"/>
        <w:bottom w:val="none" w:sz="0" w:space="0" w:color="auto"/>
        <w:right w:val="none" w:sz="0" w:space="0" w:color="auto"/>
      </w:divBdr>
    </w:div>
    <w:div w:id="2033802798">
      <w:bodyDiv w:val="1"/>
      <w:marLeft w:val="0"/>
      <w:marRight w:val="0"/>
      <w:marTop w:val="0"/>
      <w:marBottom w:val="0"/>
      <w:divBdr>
        <w:top w:val="none" w:sz="0" w:space="0" w:color="auto"/>
        <w:left w:val="none" w:sz="0" w:space="0" w:color="auto"/>
        <w:bottom w:val="none" w:sz="0" w:space="0" w:color="auto"/>
        <w:right w:val="none" w:sz="0" w:space="0" w:color="auto"/>
      </w:divBdr>
    </w:div>
    <w:div w:id="2047414301">
      <w:bodyDiv w:val="1"/>
      <w:marLeft w:val="0"/>
      <w:marRight w:val="0"/>
      <w:marTop w:val="0"/>
      <w:marBottom w:val="0"/>
      <w:divBdr>
        <w:top w:val="none" w:sz="0" w:space="0" w:color="auto"/>
        <w:left w:val="none" w:sz="0" w:space="0" w:color="auto"/>
        <w:bottom w:val="none" w:sz="0" w:space="0" w:color="auto"/>
        <w:right w:val="none" w:sz="0" w:space="0" w:color="auto"/>
      </w:divBdr>
    </w:div>
    <w:div w:id="2048599543">
      <w:bodyDiv w:val="1"/>
      <w:marLeft w:val="0"/>
      <w:marRight w:val="0"/>
      <w:marTop w:val="0"/>
      <w:marBottom w:val="0"/>
      <w:divBdr>
        <w:top w:val="none" w:sz="0" w:space="0" w:color="auto"/>
        <w:left w:val="none" w:sz="0" w:space="0" w:color="auto"/>
        <w:bottom w:val="none" w:sz="0" w:space="0" w:color="auto"/>
        <w:right w:val="none" w:sz="0" w:space="0" w:color="auto"/>
      </w:divBdr>
    </w:div>
    <w:div w:id="2052730990">
      <w:bodyDiv w:val="1"/>
      <w:marLeft w:val="0"/>
      <w:marRight w:val="0"/>
      <w:marTop w:val="0"/>
      <w:marBottom w:val="0"/>
      <w:divBdr>
        <w:top w:val="none" w:sz="0" w:space="0" w:color="auto"/>
        <w:left w:val="none" w:sz="0" w:space="0" w:color="auto"/>
        <w:bottom w:val="none" w:sz="0" w:space="0" w:color="auto"/>
        <w:right w:val="none" w:sz="0" w:space="0" w:color="auto"/>
      </w:divBdr>
    </w:div>
    <w:div w:id="2053924088">
      <w:bodyDiv w:val="1"/>
      <w:marLeft w:val="0"/>
      <w:marRight w:val="0"/>
      <w:marTop w:val="0"/>
      <w:marBottom w:val="0"/>
      <w:divBdr>
        <w:top w:val="none" w:sz="0" w:space="0" w:color="auto"/>
        <w:left w:val="none" w:sz="0" w:space="0" w:color="auto"/>
        <w:bottom w:val="none" w:sz="0" w:space="0" w:color="auto"/>
        <w:right w:val="none" w:sz="0" w:space="0" w:color="auto"/>
      </w:divBdr>
    </w:div>
    <w:div w:id="2054190702">
      <w:bodyDiv w:val="1"/>
      <w:marLeft w:val="0"/>
      <w:marRight w:val="0"/>
      <w:marTop w:val="0"/>
      <w:marBottom w:val="0"/>
      <w:divBdr>
        <w:top w:val="none" w:sz="0" w:space="0" w:color="auto"/>
        <w:left w:val="none" w:sz="0" w:space="0" w:color="auto"/>
        <w:bottom w:val="none" w:sz="0" w:space="0" w:color="auto"/>
        <w:right w:val="none" w:sz="0" w:space="0" w:color="auto"/>
      </w:divBdr>
    </w:div>
    <w:div w:id="2056389771">
      <w:bodyDiv w:val="1"/>
      <w:marLeft w:val="0"/>
      <w:marRight w:val="0"/>
      <w:marTop w:val="0"/>
      <w:marBottom w:val="0"/>
      <w:divBdr>
        <w:top w:val="none" w:sz="0" w:space="0" w:color="auto"/>
        <w:left w:val="none" w:sz="0" w:space="0" w:color="auto"/>
        <w:bottom w:val="none" w:sz="0" w:space="0" w:color="auto"/>
        <w:right w:val="none" w:sz="0" w:space="0" w:color="auto"/>
      </w:divBdr>
    </w:div>
    <w:div w:id="2057463406">
      <w:bodyDiv w:val="1"/>
      <w:marLeft w:val="0"/>
      <w:marRight w:val="0"/>
      <w:marTop w:val="0"/>
      <w:marBottom w:val="0"/>
      <w:divBdr>
        <w:top w:val="none" w:sz="0" w:space="0" w:color="auto"/>
        <w:left w:val="none" w:sz="0" w:space="0" w:color="auto"/>
        <w:bottom w:val="none" w:sz="0" w:space="0" w:color="auto"/>
        <w:right w:val="none" w:sz="0" w:space="0" w:color="auto"/>
      </w:divBdr>
    </w:div>
    <w:div w:id="2057506286">
      <w:bodyDiv w:val="1"/>
      <w:marLeft w:val="0"/>
      <w:marRight w:val="0"/>
      <w:marTop w:val="0"/>
      <w:marBottom w:val="0"/>
      <w:divBdr>
        <w:top w:val="none" w:sz="0" w:space="0" w:color="auto"/>
        <w:left w:val="none" w:sz="0" w:space="0" w:color="auto"/>
        <w:bottom w:val="none" w:sz="0" w:space="0" w:color="auto"/>
        <w:right w:val="none" w:sz="0" w:space="0" w:color="auto"/>
      </w:divBdr>
    </w:div>
    <w:div w:id="2057966560">
      <w:bodyDiv w:val="1"/>
      <w:marLeft w:val="0"/>
      <w:marRight w:val="0"/>
      <w:marTop w:val="0"/>
      <w:marBottom w:val="0"/>
      <w:divBdr>
        <w:top w:val="none" w:sz="0" w:space="0" w:color="auto"/>
        <w:left w:val="none" w:sz="0" w:space="0" w:color="auto"/>
        <w:bottom w:val="none" w:sz="0" w:space="0" w:color="auto"/>
        <w:right w:val="none" w:sz="0" w:space="0" w:color="auto"/>
      </w:divBdr>
    </w:div>
    <w:div w:id="2059232449">
      <w:bodyDiv w:val="1"/>
      <w:marLeft w:val="0"/>
      <w:marRight w:val="0"/>
      <w:marTop w:val="0"/>
      <w:marBottom w:val="0"/>
      <w:divBdr>
        <w:top w:val="none" w:sz="0" w:space="0" w:color="auto"/>
        <w:left w:val="none" w:sz="0" w:space="0" w:color="auto"/>
        <w:bottom w:val="none" w:sz="0" w:space="0" w:color="auto"/>
        <w:right w:val="none" w:sz="0" w:space="0" w:color="auto"/>
      </w:divBdr>
    </w:div>
    <w:div w:id="2060741606">
      <w:bodyDiv w:val="1"/>
      <w:marLeft w:val="0"/>
      <w:marRight w:val="0"/>
      <w:marTop w:val="0"/>
      <w:marBottom w:val="0"/>
      <w:divBdr>
        <w:top w:val="none" w:sz="0" w:space="0" w:color="auto"/>
        <w:left w:val="none" w:sz="0" w:space="0" w:color="auto"/>
        <w:bottom w:val="none" w:sz="0" w:space="0" w:color="auto"/>
        <w:right w:val="none" w:sz="0" w:space="0" w:color="auto"/>
      </w:divBdr>
      <w:divsChild>
        <w:div w:id="59639306">
          <w:marLeft w:val="547"/>
          <w:marRight w:val="0"/>
          <w:marTop w:val="82"/>
          <w:marBottom w:val="0"/>
          <w:divBdr>
            <w:top w:val="none" w:sz="0" w:space="0" w:color="auto"/>
            <w:left w:val="none" w:sz="0" w:space="0" w:color="auto"/>
            <w:bottom w:val="none" w:sz="0" w:space="0" w:color="auto"/>
            <w:right w:val="none" w:sz="0" w:space="0" w:color="auto"/>
          </w:divBdr>
        </w:div>
        <w:div w:id="385377173">
          <w:marLeft w:val="547"/>
          <w:marRight w:val="0"/>
          <w:marTop w:val="82"/>
          <w:marBottom w:val="0"/>
          <w:divBdr>
            <w:top w:val="none" w:sz="0" w:space="0" w:color="auto"/>
            <w:left w:val="none" w:sz="0" w:space="0" w:color="auto"/>
            <w:bottom w:val="none" w:sz="0" w:space="0" w:color="auto"/>
            <w:right w:val="none" w:sz="0" w:space="0" w:color="auto"/>
          </w:divBdr>
        </w:div>
        <w:div w:id="1540896024">
          <w:marLeft w:val="547"/>
          <w:marRight w:val="0"/>
          <w:marTop w:val="82"/>
          <w:marBottom w:val="0"/>
          <w:divBdr>
            <w:top w:val="none" w:sz="0" w:space="0" w:color="auto"/>
            <w:left w:val="none" w:sz="0" w:space="0" w:color="auto"/>
            <w:bottom w:val="none" w:sz="0" w:space="0" w:color="auto"/>
            <w:right w:val="none" w:sz="0" w:space="0" w:color="auto"/>
          </w:divBdr>
        </w:div>
        <w:div w:id="1812676726">
          <w:marLeft w:val="547"/>
          <w:marRight w:val="0"/>
          <w:marTop w:val="82"/>
          <w:marBottom w:val="0"/>
          <w:divBdr>
            <w:top w:val="none" w:sz="0" w:space="0" w:color="auto"/>
            <w:left w:val="none" w:sz="0" w:space="0" w:color="auto"/>
            <w:bottom w:val="none" w:sz="0" w:space="0" w:color="auto"/>
            <w:right w:val="none" w:sz="0" w:space="0" w:color="auto"/>
          </w:divBdr>
        </w:div>
        <w:div w:id="1974601821">
          <w:marLeft w:val="547"/>
          <w:marRight w:val="0"/>
          <w:marTop w:val="82"/>
          <w:marBottom w:val="0"/>
          <w:divBdr>
            <w:top w:val="none" w:sz="0" w:space="0" w:color="auto"/>
            <w:left w:val="none" w:sz="0" w:space="0" w:color="auto"/>
            <w:bottom w:val="none" w:sz="0" w:space="0" w:color="auto"/>
            <w:right w:val="none" w:sz="0" w:space="0" w:color="auto"/>
          </w:divBdr>
        </w:div>
        <w:div w:id="2084637177">
          <w:marLeft w:val="547"/>
          <w:marRight w:val="0"/>
          <w:marTop w:val="82"/>
          <w:marBottom w:val="0"/>
          <w:divBdr>
            <w:top w:val="none" w:sz="0" w:space="0" w:color="auto"/>
            <w:left w:val="none" w:sz="0" w:space="0" w:color="auto"/>
            <w:bottom w:val="none" w:sz="0" w:space="0" w:color="auto"/>
            <w:right w:val="none" w:sz="0" w:space="0" w:color="auto"/>
          </w:divBdr>
        </w:div>
      </w:divsChild>
    </w:div>
    <w:div w:id="2062054364">
      <w:bodyDiv w:val="1"/>
      <w:marLeft w:val="0"/>
      <w:marRight w:val="0"/>
      <w:marTop w:val="0"/>
      <w:marBottom w:val="0"/>
      <w:divBdr>
        <w:top w:val="none" w:sz="0" w:space="0" w:color="auto"/>
        <w:left w:val="none" w:sz="0" w:space="0" w:color="auto"/>
        <w:bottom w:val="none" w:sz="0" w:space="0" w:color="auto"/>
        <w:right w:val="none" w:sz="0" w:space="0" w:color="auto"/>
      </w:divBdr>
    </w:div>
    <w:div w:id="2063940843">
      <w:bodyDiv w:val="1"/>
      <w:marLeft w:val="0"/>
      <w:marRight w:val="0"/>
      <w:marTop w:val="0"/>
      <w:marBottom w:val="0"/>
      <w:divBdr>
        <w:top w:val="none" w:sz="0" w:space="0" w:color="auto"/>
        <w:left w:val="none" w:sz="0" w:space="0" w:color="auto"/>
        <w:bottom w:val="none" w:sz="0" w:space="0" w:color="auto"/>
        <w:right w:val="none" w:sz="0" w:space="0" w:color="auto"/>
      </w:divBdr>
    </w:div>
    <w:div w:id="2067096597">
      <w:bodyDiv w:val="1"/>
      <w:marLeft w:val="0"/>
      <w:marRight w:val="0"/>
      <w:marTop w:val="0"/>
      <w:marBottom w:val="0"/>
      <w:divBdr>
        <w:top w:val="none" w:sz="0" w:space="0" w:color="auto"/>
        <w:left w:val="none" w:sz="0" w:space="0" w:color="auto"/>
        <w:bottom w:val="none" w:sz="0" w:space="0" w:color="auto"/>
        <w:right w:val="none" w:sz="0" w:space="0" w:color="auto"/>
      </w:divBdr>
    </w:div>
    <w:div w:id="2077898993">
      <w:bodyDiv w:val="1"/>
      <w:marLeft w:val="0"/>
      <w:marRight w:val="0"/>
      <w:marTop w:val="0"/>
      <w:marBottom w:val="0"/>
      <w:divBdr>
        <w:top w:val="none" w:sz="0" w:space="0" w:color="auto"/>
        <w:left w:val="none" w:sz="0" w:space="0" w:color="auto"/>
        <w:bottom w:val="none" w:sz="0" w:space="0" w:color="auto"/>
        <w:right w:val="none" w:sz="0" w:space="0" w:color="auto"/>
      </w:divBdr>
    </w:div>
    <w:div w:id="2079547750">
      <w:bodyDiv w:val="1"/>
      <w:marLeft w:val="0"/>
      <w:marRight w:val="0"/>
      <w:marTop w:val="0"/>
      <w:marBottom w:val="0"/>
      <w:divBdr>
        <w:top w:val="none" w:sz="0" w:space="0" w:color="auto"/>
        <w:left w:val="none" w:sz="0" w:space="0" w:color="auto"/>
        <w:bottom w:val="none" w:sz="0" w:space="0" w:color="auto"/>
        <w:right w:val="none" w:sz="0" w:space="0" w:color="auto"/>
      </w:divBdr>
    </w:div>
    <w:div w:id="2081175269">
      <w:bodyDiv w:val="1"/>
      <w:marLeft w:val="0"/>
      <w:marRight w:val="0"/>
      <w:marTop w:val="0"/>
      <w:marBottom w:val="0"/>
      <w:divBdr>
        <w:top w:val="none" w:sz="0" w:space="0" w:color="auto"/>
        <w:left w:val="none" w:sz="0" w:space="0" w:color="auto"/>
        <w:bottom w:val="none" w:sz="0" w:space="0" w:color="auto"/>
        <w:right w:val="none" w:sz="0" w:space="0" w:color="auto"/>
      </w:divBdr>
    </w:div>
    <w:div w:id="2081320847">
      <w:bodyDiv w:val="1"/>
      <w:marLeft w:val="0"/>
      <w:marRight w:val="0"/>
      <w:marTop w:val="0"/>
      <w:marBottom w:val="0"/>
      <w:divBdr>
        <w:top w:val="none" w:sz="0" w:space="0" w:color="auto"/>
        <w:left w:val="none" w:sz="0" w:space="0" w:color="auto"/>
        <w:bottom w:val="none" w:sz="0" w:space="0" w:color="auto"/>
        <w:right w:val="none" w:sz="0" w:space="0" w:color="auto"/>
      </w:divBdr>
    </w:div>
    <w:div w:id="2084331254">
      <w:bodyDiv w:val="1"/>
      <w:marLeft w:val="0"/>
      <w:marRight w:val="0"/>
      <w:marTop w:val="0"/>
      <w:marBottom w:val="0"/>
      <w:divBdr>
        <w:top w:val="none" w:sz="0" w:space="0" w:color="auto"/>
        <w:left w:val="none" w:sz="0" w:space="0" w:color="auto"/>
        <w:bottom w:val="none" w:sz="0" w:space="0" w:color="auto"/>
        <w:right w:val="none" w:sz="0" w:space="0" w:color="auto"/>
      </w:divBdr>
    </w:div>
    <w:div w:id="2084797515">
      <w:bodyDiv w:val="1"/>
      <w:marLeft w:val="0"/>
      <w:marRight w:val="0"/>
      <w:marTop w:val="0"/>
      <w:marBottom w:val="0"/>
      <w:divBdr>
        <w:top w:val="none" w:sz="0" w:space="0" w:color="auto"/>
        <w:left w:val="none" w:sz="0" w:space="0" w:color="auto"/>
        <w:bottom w:val="none" w:sz="0" w:space="0" w:color="auto"/>
        <w:right w:val="none" w:sz="0" w:space="0" w:color="auto"/>
      </w:divBdr>
    </w:div>
    <w:div w:id="2093120908">
      <w:bodyDiv w:val="1"/>
      <w:marLeft w:val="0"/>
      <w:marRight w:val="0"/>
      <w:marTop w:val="0"/>
      <w:marBottom w:val="0"/>
      <w:divBdr>
        <w:top w:val="none" w:sz="0" w:space="0" w:color="auto"/>
        <w:left w:val="none" w:sz="0" w:space="0" w:color="auto"/>
        <w:bottom w:val="none" w:sz="0" w:space="0" w:color="auto"/>
        <w:right w:val="none" w:sz="0" w:space="0" w:color="auto"/>
      </w:divBdr>
    </w:div>
    <w:div w:id="2093157544">
      <w:bodyDiv w:val="1"/>
      <w:marLeft w:val="0"/>
      <w:marRight w:val="0"/>
      <w:marTop w:val="0"/>
      <w:marBottom w:val="0"/>
      <w:divBdr>
        <w:top w:val="none" w:sz="0" w:space="0" w:color="auto"/>
        <w:left w:val="none" w:sz="0" w:space="0" w:color="auto"/>
        <w:bottom w:val="none" w:sz="0" w:space="0" w:color="auto"/>
        <w:right w:val="none" w:sz="0" w:space="0" w:color="auto"/>
      </w:divBdr>
    </w:div>
    <w:div w:id="2093772361">
      <w:bodyDiv w:val="1"/>
      <w:marLeft w:val="0"/>
      <w:marRight w:val="0"/>
      <w:marTop w:val="0"/>
      <w:marBottom w:val="0"/>
      <w:divBdr>
        <w:top w:val="none" w:sz="0" w:space="0" w:color="auto"/>
        <w:left w:val="none" w:sz="0" w:space="0" w:color="auto"/>
        <w:bottom w:val="none" w:sz="0" w:space="0" w:color="auto"/>
        <w:right w:val="none" w:sz="0" w:space="0" w:color="auto"/>
      </w:divBdr>
    </w:div>
    <w:div w:id="2107723294">
      <w:bodyDiv w:val="1"/>
      <w:marLeft w:val="0"/>
      <w:marRight w:val="0"/>
      <w:marTop w:val="0"/>
      <w:marBottom w:val="0"/>
      <w:divBdr>
        <w:top w:val="none" w:sz="0" w:space="0" w:color="auto"/>
        <w:left w:val="none" w:sz="0" w:space="0" w:color="auto"/>
        <w:bottom w:val="none" w:sz="0" w:space="0" w:color="auto"/>
        <w:right w:val="none" w:sz="0" w:space="0" w:color="auto"/>
      </w:divBdr>
      <w:divsChild>
        <w:div w:id="1640379556">
          <w:marLeft w:val="0"/>
          <w:marRight w:val="0"/>
          <w:marTop w:val="0"/>
          <w:marBottom w:val="0"/>
          <w:divBdr>
            <w:top w:val="none" w:sz="0" w:space="0" w:color="auto"/>
            <w:left w:val="none" w:sz="0" w:space="0" w:color="auto"/>
            <w:bottom w:val="none" w:sz="0" w:space="0" w:color="auto"/>
            <w:right w:val="none" w:sz="0" w:space="0" w:color="auto"/>
          </w:divBdr>
          <w:divsChild>
            <w:div w:id="15815567">
              <w:marLeft w:val="0"/>
              <w:marRight w:val="0"/>
              <w:marTop w:val="0"/>
              <w:marBottom w:val="0"/>
              <w:divBdr>
                <w:top w:val="none" w:sz="0" w:space="0" w:color="auto"/>
                <w:left w:val="none" w:sz="0" w:space="0" w:color="auto"/>
                <w:bottom w:val="none" w:sz="0" w:space="0" w:color="auto"/>
                <w:right w:val="none" w:sz="0" w:space="0" w:color="auto"/>
              </w:divBdr>
            </w:div>
            <w:div w:id="246037117">
              <w:marLeft w:val="0"/>
              <w:marRight w:val="0"/>
              <w:marTop w:val="0"/>
              <w:marBottom w:val="0"/>
              <w:divBdr>
                <w:top w:val="none" w:sz="0" w:space="0" w:color="auto"/>
                <w:left w:val="none" w:sz="0" w:space="0" w:color="auto"/>
                <w:bottom w:val="none" w:sz="0" w:space="0" w:color="auto"/>
                <w:right w:val="none" w:sz="0" w:space="0" w:color="auto"/>
              </w:divBdr>
            </w:div>
            <w:div w:id="600451187">
              <w:marLeft w:val="0"/>
              <w:marRight w:val="0"/>
              <w:marTop w:val="0"/>
              <w:marBottom w:val="0"/>
              <w:divBdr>
                <w:top w:val="none" w:sz="0" w:space="0" w:color="auto"/>
                <w:left w:val="none" w:sz="0" w:space="0" w:color="auto"/>
                <w:bottom w:val="none" w:sz="0" w:space="0" w:color="auto"/>
                <w:right w:val="none" w:sz="0" w:space="0" w:color="auto"/>
              </w:divBdr>
            </w:div>
            <w:div w:id="739060966">
              <w:marLeft w:val="0"/>
              <w:marRight w:val="0"/>
              <w:marTop w:val="0"/>
              <w:marBottom w:val="0"/>
              <w:divBdr>
                <w:top w:val="none" w:sz="0" w:space="0" w:color="auto"/>
                <w:left w:val="none" w:sz="0" w:space="0" w:color="auto"/>
                <w:bottom w:val="none" w:sz="0" w:space="0" w:color="auto"/>
                <w:right w:val="none" w:sz="0" w:space="0" w:color="auto"/>
              </w:divBdr>
            </w:div>
            <w:div w:id="1084184029">
              <w:marLeft w:val="0"/>
              <w:marRight w:val="0"/>
              <w:marTop w:val="0"/>
              <w:marBottom w:val="0"/>
              <w:divBdr>
                <w:top w:val="none" w:sz="0" w:space="0" w:color="auto"/>
                <w:left w:val="none" w:sz="0" w:space="0" w:color="auto"/>
                <w:bottom w:val="none" w:sz="0" w:space="0" w:color="auto"/>
                <w:right w:val="none" w:sz="0" w:space="0" w:color="auto"/>
              </w:divBdr>
            </w:div>
            <w:div w:id="1496609230">
              <w:marLeft w:val="0"/>
              <w:marRight w:val="0"/>
              <w:marTop w:val="0"/>
              <w:marBottom w:val="0"/>
              <w:divBdr>
                <w:top w:val="none" w:sz="0" w:space="0" w:color="auto"/>
                <w:left w:val="none" w:sz="0" w:space="0" w:color="auto"/>
                <w:bottom w:val="none" w:sz="0" w:space="0" w:color="auto"/>
                <w:right w:val="none" w:sz="0" w:space="0" w:color="auto"/>
              </w:divBdr>
            </w:div>
            <w:div w:id="1857308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769818">
      <w:bodyDiv w:val="1"/>
      <w:marLeft w:val="0"/>
      <w:marRight w:val="0"/>
      <w:marTop w:val="0"/>
      <w:marBottom w:val="0"/>
      <w:divBdr>
        <w:top w:val="none" w:sz="0" w:space="0" w:color="auto"/>
        <w:left w:val="none" w:sz="0" w:space="0" w:color="auto"/>
        <w:bottom w:val="none" w:sz="0" w:space="0" w:color="auto"/>
        <w:right w:val="none" w:sz="0" w:space="0" w:color="auto"/>
      </w:divBdr>
    </w:div>
    <w:div w:id="2108767551">
      <w:bodyDiv w:val="1"/>
      <w:marLeft w:val="0"/>
      <w:marRight w:val="0"/>
      <w:marTop w:val="0"/>
      <w:marBottom w:val="0"/>
      <w:divBdr>
        <w:top w:val="none" w:sz="0" w:space="0" w:color="auto"/>
        <w:left w:val="none" w:sz="0" w:space="0" w:color="auto"/>
        <w:bottom w:val="none" w:sz="0" w:space="0" w:color="auto"/>
        <w:right w:val="none" w:sz="0" w:space="0" w:color="auto"/>
      </w:divBdr>
    </w:div>
    <w:div w:id="2112359357">
      <w:bodyDiv w:val="1"/>
      <w:marLeft w:val="0"/>
      <w:marRight w:val="0"/>
      <w:marTop w:val="0"/>
      <w:marBottom w:val="0"/>
      <w:divBdr>
        <w:top w:val="none" w:sz="0" w:space="0" w:color="auto"/>
        <w:left w:val="none" w:sz="0" w:space="0" w:color="auto"/>
        <w:bottom w:val="none" w:sz="0" w:space="0" w:color="auto"/>
        <w:right w:val="none" w:sz="0" w:space="0" w:color="auto"/>
      </w:divBdr>
    </w:div>
    <w:div w:id="2114087548">
      <w:bodyDiv w:val="1"/>
      <w:marLeft w:val="0"/>
      <w:marRight w:val="0"/>
      <w:marTop w:val="0"/>
      <w:marBottom w:val="0"/>
      <w:divBdr>
        <w:top w:val="none" w:sz="0" w:space="0" w:color="auto"/>
        <w:left w:val="none" w:sz="0" w:space="0" w:color="auto"/>
        <w:bottom w:val="none" w:sz="0" w:space="0" w:color="auto"/>
        <w:right w:val="none" w:sz="0" w:space="0" w:color="auto"/>
      </w:divBdr>
    </w:div>
    <w:div w:id="2119177313">
      <w:bodyDiv w:val="1"/>
      <w:marLeft w:val="0"/>
      <w:marRight w:val="0"/>
      <w:marTop w:val="0"/>
      <w:marBottom w:val="0"/>
      <w:divBdr>
        <w:top w:val="none" w:sz="0" w:space="0" w:color="auto"/>
        <w:left w:val="none" w:sz="0" w:space="0" w:color="auto"/>
        <w:bottom w:val="none" w:sz="0" w:space="0" w:color="auto"/>
        <w:right w:val="none" w:sz="0" w:space="0" w:color="auto"/>
      </w:divBdr>
    </w:div>
    <w:div w:id="2120176564">
      <w:bodyDiv w:val="1"/>
      <w:marLeft w:val="0"/>
      <w:marRight w:val="0"/>
      <w:marTop w:val="0"/>
      <w:marBottom w:val="0"/>
      <w:divBdr>
        <w:top w:val="none" w:sz="0" w:space="0" w:color="auto"/>
        <w:left w:val="none" w:sz="0" w:space="0" w:color="auto"/>
        <w:bottom w:val="none" w:sz="0" w:space="0" w:color="auto"/>
        <w:right w:val="none" w:sz="0" w:space="0" w:color="auto"/>
      </w:divBdr>
    </w:div>
    <w:div w:id="2122412727">
      <w:bodyDiv w:val="1"/>
      <w:marLeft w:val="0"/>
      <w:marRight w:val="0"/>
      <w:marTop w:val="0"/>
      <w:marBottom w:val="0"/>
      <w:divBdr>
        <w:top w:val="none" w:sz="0" w:space="0" w:color="auto"/>
        <w:left w:val="none" w:sz="0" w:space="0" w:color="auto"/>
        <w:bottom w:val="none" w:sz="0" w:space="0" w:color="auto"/>
        <w:right w:val="none" w:sz="0" w:space="0" w:color="auto"/>
      </w:divBdr>
    </w:div>
    <w:div w:id="2122606335">
      <w:bodyDiv w:val="1"/>
      <w:marLeft w:val="0"/>
      <w:marRight w:val="0"/>
      <w:marTop w:val="0"/>
      <w:marBottom w:val="0"/>
      <w:divBdr>
        <w:top w:val="none" w:sz="0" w:space="0" w:color="auto"/>
        <w:left w:val="none" w:sz="0" w:space="0" w:color="auto"/>
        <w:bottom w:val="none" w:sz="0" w:space="0" w:color="auto"/>
        <w:right w:val="none" w:sz="0" w:space="0" w:color="auto"/>
      </w:divBdr>
    </w:div>
    <w:div w:id="2127115005">
      <w:bodyDiv w:val="1"/>
      <w:marLeft w:val="0"/>
      <w:marRight w:val="0"/>
      <w:marTop w:val="0"/>
      <w:marBottom w:val="0"/>
      <w:divBdr>
        <w:top w:val="none" w:sz="0" w:space="0" w:color="auto"/>
        <w:left w:val="none" w:sz="0" w:space="0" w:color="auto"/>
        <w:bottom w:val="none" w:sz="0" w:space="0" w:color="auto"/>
        <w:right w:val="none" w:sz="0" w:space="0" w:color="auto"/>
      </w:divBdr>
    </w:div>
    <w:div w:id="2127187275">
      <w:bodyDiv w:val="1"/>
      <w:marLeft w:val="0"/>
      <w:marRight w:val="0"/>
      <w:marTop w:val="0"/>
      <w:marBottom w:val="0"/>
      <w:divBdr>
        <w:top w:val="none" w:sz="0" w:space="0" w:color="auto"/>
        <w:left w:val="none" w:sz="0" w:space="0" w:color="auto"/>
        <w:bottom w:val="none" w:sz="0" w:space="0" w:color="auto"/>
        <w:right w:val="none" w:sz="0" w:space="0" w:color="auto"/>
      </w:divBdr>
    </w:div>
    <w:div w:id="2127505661">
      <w:bodyDiv w:val="1"/>
      <w:marLeft w:val="0"/>
      <w:marRight w:val="0"/>
      <w:marTop w:val="0"/>
      <w:marBottom w:val="0"/>
      <w:divBdr>
        <w:top w:val="none" w:sz="0" w:space="0" w:color="auto"/>
        <w:left w:val="none" w:sz="0" w:space="0" w:color="auto"/>
        <w:bottom w:val="none" w:sz="0" w:space="0" w:color="auto"/>
        <w:right w:val="none" w:sz="0" w:space="0" w:color="auto"/>
      </w:divBdr>
    </w:div>
    <w:div w:id="2130663069">
      <w:bodyDiv w:val="1"/>
      <w:marLeft w:val="0"/>
      <w:marRight w:val="0"/>
      <w:marTop w:val="0"/>
      <w:marBottom w:val="0"/>
      <w:divBdr>
        <w:top w:val="none" w:sz="0" w:space="0" w:color="auto"/>
        <w:left w:val="none" w:sz="0" w:space="0" w:color="auto"/>
        <w:bottom w:val="none" w:sz="0" w:space="0" w:color="auto"/>
        <w:right w:val="none" w:sz="0" w:space="0" w:color="auto"/>
      </w:divBdr>
    </w:div>
    <w:div w:id="2137721736">
      <w:bodyDiv w:val="1"/>
      <w:marLeft w:val="0"/>
      <w:marRight w:val="0"/>
      <w:marTop w:val="0"/>
      <w:marBottom w:val="0"/>
      <w:divBdr>
        <w:top w:val="none" w:sz="0" w:space="0" w:color="auto"/>
        <w:left w:val="none" w:sz="0" w:space="0" w:color="auto"/>
        <w:bottom w:val="none" w:sz="0" w:space="0" w:color="auto"/>
        <w:right w:val="none" w:sz="0" w:space="0" w:color="auto"/>
      </w:divBdr>
    </w:div>
    <w:div w:id="2139492831">
      <w:bodyDiv w:val="1"/>
      <w:marLeft w:val="0"/>
      <w:marRight w:val="0"/>
      <w:marTop w:val="0"/>
      <w:marBottom w:val="0"/>
      <w:divBdr>
        <w:top w:val="none" w:sz="0" w:space="0" w:color="auto"/>
        <w:left w:val="none" w:sz="0" w:space="0" w:color="auto"/>
        <w:bottom w:val="none" w:sz="0" w:space="0" w:color="auto"/>
        <w:right w:val="none" w:sz="0" w:space="0" w:color="auto"/>
      </w:divBdr>
    </w:div>
    <w:div w:id="2145729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724161-62B0-4C81-8786-B19BDF7630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2563</Words>
  <Characters>13600</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Minutes of  a meeting of the Planning and Environment Advisory Committee</vt:lpstr>
    </vt:vector>
  </TitlesOfParts>
  <Company>Microsoft</Company>
  <LinksUpToDate>false</LinksUpToDate>
  <CharactersWithSpaces>16131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Planning and Environment Advisory Committee</dc:title>
  <dc:subject/>
  <dc:creator>Ian</dc:creator>
  <cp:keywords/>
  <cp:lastModifiedBy>Patrick Donovan</cp:lastModifiedBy>
  <cp:revision>2</cp:revision>
  <cp:lastPrinted>2020-10-30T12:34:00Z</cp:lastPrinted>
  <dcterms:created xsi:type="dcterms:W3CDTF">2021-02-19T12:38:00Z</dcterms:created>
  <dcterms:modified xsi:type="dcterms:W3CDTF">2021-02-19T12:38:00Z</dcterms:modified>
</cp:coreProperties>
</file>